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6C24" w:rsidRDefault="00E46C24" w:rsidP="004424B7">
      <w:pPr>
        <w:pStyle w:val="a3"/>
        <w:rPr>
          <w:sz w:val="28"/>
          <w:szCs w:val="28"/>
        </w:rPr>
      </w:pPr>
      <w:r>
        <w:rPr>
          <w:sz w:val="28"/>
          <w:szCs w:val="28"/>
        </w:rPr>
        <w:t>МУНИЦИПАЛЬНОЕ КАЗЕННОЕ УЧРЕЖДЕНИЕ</w:t>
      </w:r>
    </w:p>
    <w:p w:rsidR="00E46C24" w:rsidRPr="001B13C4" w:rsidRDefault="00E46C24" w:rsidP="004424B7">
      <w:pPr>
        <w:pStyle w:val="1"/>
        <w:pBdr>
          <w:bottom w:val="single" w:sz="12" w:space="1" w:color="auto"/>
        </w:pBdr>
        <w:jc w:val="center"/>
        <w:rPr>
          <w:rFonts w:ascii="Times New Roman" w:hAnsi="Times New Roman" w:cs="Times New Roman"/>
          <w:bCs w:val="0"/>
          <w:sz w:val="28"/>
          <w:szCs w:val="28"/>
        </w:rPr>
      </w:pPr>
      <w:r w:rsidRPr="001B13C4">
        <w:rPr>
          <w:rFonts w:ascii="Times New Roman" w:hAnsi="Times New Roman" w:cs="Times New Roman"/>
          <w:bCs w:val="0"/>
          <w:sz w:val="28"/>
          <w:szCs w:val="28"/>
        </w:rPr>
        <w:t>УПРАВЛЕНИЕ ОБРАЗОВАНИЯ И МОЛОДЕЖНОЙ ПОЛИТИКИ</w:t>
      </w:r>
    </w:p>
    <w:p w:rsidR="00E46C24" w:rsidRDefault="00E46C24" w:rsidP="004424B7">
      <w:pPr>
        <w:jc w:val="center"/>
        <w:rPr>
          <w:sz w:val="28"/>
          <w:szCs w:val="28"/>
        </w:rPr>
      </w:pPr>
    </w:p>
    <w:p w:rsidR="00E46C24" w:rsidRDefault="00E46C24" w:rsidP="004424B7">
      <w:pPr>
        <w:jc w:val="center"/>
        <w:rPr>
          <w:sz w:val="28"/>
          <w:szCs w:val="28"/>
        </w:rPr>
      </w:pPr>
    </w:p>
    <w:p w:rsidR="00E46C24" w:rsidRDefault="00E46C24" w:rsidP="003D7766">
      <w:pPr>
        <w:jc w:val="center"/>
        <w:rPr>
          <w:b/>
          <w:bCs/>
          <w:sz w:val="28"/>
          <w:szCs w:val="28"/>
        </w:rPr>
      </w:pPr>
      <w:r>
        <w:rPr>
          <w:b/>
          <w:bCs/>
          <w:sz w:val="28"/>
          <w:szCs w:val="28"/>
        </w:rPr>
        <w:t>ПРИКАЗ</w:t>
      </w:r>
    </w:p>
    <w:p w:rsidR="00866AD2" w:rsidRDefault="00866AD2" w:rsidP="003D7766">
      <w:pPr>
        <w:jc w:val="center"/>
        <w:rPr>
          <w:b/>
          <w:bCs/>
          <w:sz w:val="28"/>
          <w:szCs w:val="28"/>
        </w:rPr>
      </w:pPr>
    </w:p>
    <w:p w:rsidR="00E46C24" w:rsidRDefault="00766A50" w:rsidP="000A79D2">
      <w:pPr>
        <w:rPr>
          <w:sz w:val="28"/>
          <w:szCs w:val="28"/>
        </w:rPr>
      </w:pPr>
      <w:r>
        <w:rPr>
          <w:sz w:val="28"/>
          <w:szCs w:val="28"/>
        </w:rPr>
        <w:t>____________</w:t>
      </w:r>
      <w:r w:rsidR="000F2569">
        <w:rPr>
          <w:sz w:val="28"/>
          <w:szCs w:val="28"/>
        </w:rPr>
        <w:tab/>
      </w:r>
      <w:r w:rsidR="000F2569">
        <w:rPr>
          <w:sz w:val="28"/>
          <w:szCs w:val="28"/>
        </w:rPr>
        <w:tab/>
      </w:r>
      <w:r w:rsidR="000F2569">
        <w:rPr>
          <w:sz w:val="28"/>
          <w:szCs w:val="28"/>
        </w:rPr>
        <w:tab/>
      </w:r>
      <w:r w:rsidR="000F2569">
        <w:rPr>
          <w:sz w:val="28"/>
          <w:szCs w:val="28"/>
        </w:rPr>
        <w:tab/>
      </w:r>
      <w:r w:rsidR="000F2569">
        <w:rPr>
          <w:sz w:val="28"/>
          <w:szCs w:val="28"/>
        </w:rPr>
        <w:tab/>
      </w:r>
      <w:r w:rsidR="000F2569">
        <w:rPr>
          <w:sz w:val="28"/>
          <w:szCs w:val="28"/>
        </w:rPr>
        <w:tab/>
      </w:r>
      <w:r w:rsidR="000F2569">
        <w:rPr>
          <w:sz w:val="28"/>
          <w:szCs w:val="28"/>
        </w:rPr>
        <w:tab/>
      </w:r>
      <w:r w:rsidR="000F2569">
        <w:rPr>
          <w:sz w:val="28"/>
          <w:szCs w:val="28"/>
        </w:rPr>
        <w:tab/>
        <w:t xml:space="preserve">                  </w:t>
      </w:r>
      <w:r w:rsidR="00922FEC">
        <w:rPr>
          <w:sz w:val="28"/>
          <w:szCs w:val="28"/>
        </w:rPr>
        <w:t xml:space="preserve">   </w:t>
      </w:r>
      <w:r w:rsidR="00031B59">
        <w:rPr>
          <w:sz w:val="28"/>
          <w:szCs w:val="28"/>
        </w:rPr>
        <w:t xml:space="preserve"> </w:t>
      </w:r>
      <w:r w:rsidR="00922FEC">
        <w:rPr>
          <w:sz w:val="28"/>
          <w:szCs w:val="28"/>
        </w:rPr>
        <w:t xml:space="preserve"> </w:t>
      </w:r>
      <w:r w:rsidR="00E46C24">
        <w:rPr>
          <w:sz w:val="28"/>
          <w:szCs w:val="28"/>
        </w:rPr>
        <w:t>№</w:t>
      </w:r>
      <w:r>
        <w:rPr>
          <w:sz w:val="28"/>
          <w:szCs w:val="28"/>
        </w:rPr>
        <w:t>_____</w:t>
      </w:r>
      <w:r w:rsidR="00031B59">
        <w:rPr>
          <w:sz w:val="28"/>
          <w:szCs w:val="28"/>
        </w:rPr>
        <w:t xml:space="preserve"> </w:t>
      </w:r>
    </w:p>
    <w:p w:rsidR="00E46C24" w:rsidRDefault="00E46C24" w:rsidP="00EB040A">
      <w:pPr>
        <w:jc w:val="center"/>
        <w:rPr>
          <w:sz w:val="28"/>
          <w:szCs w:val="28"/>
        </w:rPr>
      </w:pPr>
    </w:p>
    <w:p w:rsidR="007B6ED2" w:rsidRDefault="00BA0FE8" w:rsidP="00EB040A">
      <w:pPr>
        <w:jc w:val="center"/>
        <w:rPr>
          <w:sz w:val="28"/>
          <w:szCs w:val="28"/>
        </w:rPr>
      </w:pPr>
      <w:r>
        <w:rPr>
          <w:sz w:val="28"/>
          <w:szCs w:val="28"/>
        </w:rPr>
        <w:t>Об участии в региональном этапе всероссийской олимпиады школьников</w:t>
      </w:r>
    </w:p>
    <w:p w:rsidR="00E46C24" w:rsidRDefault="007B6ED2" w:rsidP="00EB040A">
      <w:pPr>
        <w:jc w:val="center"/>
        <w:rPr>
          <w:sz w:val="28"/>
          <w:szCs w:val="28"/>
        </w:rPr>
      </w:pPr>
      <w:r>
        <w:rPr>
          <w:sz w:val="28"/>
          <w:szCs w:val="28"/>
        </w:rPr>
        <w:t xml:space="preserve">в </w:t>
      </w:r>
      <w:r w:rsidR="00335DCE">
        <w:rPr>
          <w:sz w:val="28"/>
          <w:szCs w:val="28"/>
        </w:rPr>
        <w:t>20</w:t>
      </w:r>
      <w:r w:rsidR="00031B59">
        <w:rPr>
          <w:sz w:val="28"/>
          <w:szCs w:val="28"/>
        </w:rPr>
        <w:t>2</w:t>
      </w:r>
      <w:r w:rsidR="004D6B7B">
        <w:rPr>
          <w:sz w:val="28"/>
          <w:szCs w:val="28"/>
        </w:rPr>
        <w:t>2</w:t>
      </w:r>
      <w:r w:rsidR="00335DCE">
        <w:rPr>
          <w:sz w:val="28"/>
          <w:szCs w:val="28"/>
        </w:rPr>
        <w:t>-20</w:t>
      </w:r>
      <w:r w:rsidR="00031B59">
        <w:rPr>
          <w:sz w:val="28"/>
          <w:szCs w:val="28"/>
        </w:rPr>
        <w:t>2</w:t>
      </w:r>
      <w:r w:rsidR="004D6B7B">
        <w:rPr>
          <w:sz w:val="28"/>
          <w:szCs w:val="28"/>
        </w:rPr>
        <w:t>3</w:t>
      </w:r>
      <w:r w:rsidR="00BA0FE8">
        <w:rPr>
          <w:sz w:val="28"/>
          <w:szCs w:val="28"/>
        </w:rPr>
        <w:t xml:space="preserve"> учебном году</w:t>
      </w:r>
    </w:p>
    <w:p w:rsidR="00E46C24" w:rsidRDefault="00E46C24" w:rsidP="00EB040A">
      <w:pPr>
        <w:jc w:val="center"/>
        <w:rPr>
          <w:sz w:val="22"/>
          <w:szCs w:val="22"/>
        </w:rPr>
      </w:pPr>
    </w:p>
    <w:p w:rsidR="00E46C24" w:rsidRDefault="007B6ED2" w:rsidP="00DB7CA3">
      <w:pPr>
        <w:tabs>
          <w:tab w:val="left" w:pos="5760"/>
        </w:tabs>
        <w:ind w:firstLine="709"/>
        <w:jc w:val="both"/>
        <w:rPr>
          <w:sz w:val="28"/>
          <w:szCs w:val="28"/>
        </w:rPr>
      </w:pPr>
      <w:r>
        <w:rPr>
          <w:sz w:val="28"/>
          <w:szCs w:val="28"/>
        </w:rPr>
        <w:t>Во и</w:t>
      </w:r>
      <w:r w:rsidR="00787DBD">
        <w:rPr>
          <w:sz w:val="28"/>
          <w:szCs w:val="28"/>
        </w:rPr>
        <w:t xml:space="preserve">сполнение приказа Министерства </w:t>
      </w:r>
      <w:r w:rsidR="00C57FCB">
        <w:rPr>
          <w:sz w:val="28"/>
          <w:szCs w:val="28"/>
        </w:rPr>
        <w:t xml:space="preserve">образования </w:t>
      </w:r>
      <w:r>
        <w:rPr>
          <w:sz w:val="28"/>
          <w:szCs w:val="28"/>
        </w:rPr>
        <w:t>Новосибирской области</w:t>
      </w:r>
      <w:r w:rsidR="0099751B">
        <w:rPr>
          <w:sz w:val="28"/>
          <w:szCs w:val="28"/>
        </w:rPr>
        <w:t xml:space="preserve"> </w:t>
      </w:r>
      <w:r w:rsidR="0099751B" w:rsidRPr="00554CC4">
        <w:rPr>
          <w:sz w:val="28"/>
          <w:szCs w:val="28"/>
        </w:rPr>
        <w:t xml:space="preserve">от </w:t>
      </w:r>
      <w:r w:rsidR="00031B59">
        <w:rPr>
          <w:sz w:val="28"/>
          <w:szCs w:val="28"/>
        </w:rPr>
        <w:t>2</w:t>
      </w:r>
      <w:r w:rsidR="004D6B7B">
        <w:rPr>
          <w:sz w:val="28"/>
          <w:szCs w:val="28"/>
        </w:rPr>
        <w:t>6</w:t>
      </w:r>
      <w:r w:rsidR="00335DCE">
        <w:rPr>
          <w:sz w:val="28"/>
          <w:szCs w:val="28"/>
        </w:rPr>
        <w:t>.</w:t>
      </w:r>
      <w:r w:rsidR="00031B59">
        <w:rPr>
          <w:sz w:val="28"/>
          <w:szCs w:val="28"/>
        </w:rPr>
        <w:t>12</w:t>
      </w:r>
      <w:r w:rsidR="00335DCE">
        <w:rPr>
          <w:sz w:val="28"/>
          <w:szCs w:val="28"/>
        </w:rPr>
        <w:t>.20</w:t>
      </w:r>
      <w:r w:rsidR="00031B59">
        <w:rPr>
          <w:sz w:val="28"/>
          <w:szCs w:val="28"/>
        </w:rPr>
        <w:t>2</w:t>
      </w:r>
      <w:r w:rsidR="00E6200C">
        <w:rPr>
          <w:sz w:val="28"/>
          <w:szCs w:val="28"/>
        </w:rPr>
        <w:t>2</w:t>
      </w:r>
      <w:r w:rsidR="00BA0FE8" w:rsidRPr="00554CC4">
        <w:rPr>
          <w:sz w:val="28"/>
          <w:szCs w:val="28"/>
        </w:rPr>
        <w:t xml:space="preserve"> года </w:t>
      </w:r>
      <w:r w:rsidR="00252A20" w:rsidRPr="00554CC4">
        <w:rPr>
          <w:sz w:val="28"/>
          <w:szCs w:val="28"/>
        </w:rPr>
        <w:t>№</w:t>
      </w:r>
      <w:r w:rsidRPr="00554CC4">
        <w:rPr>
          <w:sz w:val="28"/>
          <w:szCs w:val="28"/>
        </w:rPr>
        <w:t xml:space="preserve"> </w:t>
      </w:r>
      <w:r w:rsidR="00335DCE">
        <w:rPr>
          <w:sz w:val="28"/>
          <w:szCs w:val="28"/>
        </w:rPr>
        <w:t>2</w:t>
      </w:r>
      <w:r w:rsidR="00031B59">
        <w:rPr>
          <w:sz w:val="28"/>
          <w:szCs w:val="28"/>
        </w:rPr>
        <w:t>579</w:t>
      </w:r>
      <w:r w:rsidR="00252A20">
        <w:rPr>
          <w:sz w:val="28"/>
          <w:szCs w:val="28"/>
        </w:rPr>
        <w:t xml:space="preserve"> </w:t>
      </w:r>
      <w:r w:rsidR="00BA0FE8">
        <w:rPr>
          <w:sz w:val="28"/>
          <w:szCs w:val="28"/>
        </w:rPr>
        <w:t>«О проведении</w:t>
      </w:r>
      <w:r w:rsidR="003B0206">
        <w:rPr>
          <w:sz w:val="28"/>
          <w:szCs w:val="28"/>
        </w:rPr>
        <w:t xml:space="preserve"> </w:t>
      </w:r>
      <w:r w:rsidR="00BA0FE8">
        <w:rPr>
          <w:sz w:val="28"/>
          <w:szCs w:val="28"/>
        </w:rPr>
        <w:t>регионального этапа всероссийской олимпиады школьников</w:t>
      </w:r>
      <w:r w:rsidR="00902BCA">
        <w:rPr>
          <w:sz w:val="28"/>
          <w:szCs w:val="28"/>
        </w:rPr>
        <w:t xml:space="preserve"> </w:t>
      </w:r>
      <w:r w:rsidR="00554CC4">
        <w:rPr>
          <w:sz w:val="28"/>
          <w:szCs w:val="28"/>
        </w:rPr>
        <w:t>на территории Новосибирской области</w:t>
      </w:r>
      <w:r w:rsidR="00335DCE">
        <w:rPr>
          <w:sz w:val="28"/>
          <w:szCs w:val="28"/>
        </w:rPr>
        <w:t xml:space="preserve"> в 20</w:t>
      </w:r>
      <w:r w:rsidR="00031B59">
        <w:rPr>
          <w:sz w:val="28"/>
          <w:szCs w:val="28"/>
        </w:rPr>
        <w:t>2</w:t>
      </w:r>
      <w:r w:rsidR="004D6B7B">
        <w:rPr>
          <w:sz w:val="28"/>
          <w:szCs w:val="28"/>
        </w:rPr>
        <w:t>2</w:t>
      </w:r>
      <w:r w:rsidR="00335DCE">
        <w:rPr>
          <w:sz w:val="28"/>
          <w:szCs w:val="28"/>
        </w:rPr>
        <w:t>-20</w:t>
      </w:r>
      <w:r w:rsidR="00031B59">
        <w:rPr>
          <w:sz w:val="28"/>
          <w:szCs w:val="28"/>
        </w:rPr>
        <w:t>2</w:t>
      </w:r>
      <w:r w:rsidR="004D6B7B">
        <w:rPr>
          <w:sz w:val="28"/>
          <w:szCs w:val="28"/>
        </w:rPr>
        <w:t>3</w:t>
      </w:r>
      <w:r w:rsidR="00AE2729">
        <w:rPr>
          <w:sz w:val="28"/>
          <w:szCs w:val="28"/>
        </w:rPr>
        <w:t xml:space="preserve"> </w:t>
      </w:r>
      <w:r>
        <w:rPr>
          <w:sz w:val="28"/>
          <w:szCs w:val="28"/>
        </w:rPr>
        <w:t>учебном году</w:t>
      </w:r>
      <w:r w:rsidR="00787DBD">
        <w:rPr>
          <w:sz w:val="28"/>
          <w:szCs w:val="28"/>
        </w:rPr>
        <w:t xml:space="preserve">» </w:t>
      </w:r>
      <w:r w:rsidR="004D6B7B">
        <w:rPr>
          <w:sz w:val="28"/>
          <w:szCs w:val="28"/>
        </w:rPr>
        <w:t xml:space="preserve">и приказа </w:t>
      </w:r>
      <w:r w:rsidR="004D6B7B" w:rsidRPr="004D6B7B">
        <w:rPr>
          <w:sz w:val="28"/>
          <w:szCs w:val="28"/>
        </w:rPr>
        <w:t>Министерства образования Новосибирской области</w:t>
      </w:r>
      <w:r w:rsidR="00E6200C">
        <w:rPr>
          <w:sz w:val="28"/>
          <w:szCs w:val="28"/>
        </w:rPr>
        <w:t xml:space="preserve"> от 29.12.2022 года № 142 «О внесении изменений в приказ от 26.12.2022</w:t>
      </w:r>
      <w:r w:rsidR="004D6B7B" w:rsidRPr="004D6B7B">
        <w:rPr>
          <w:sz w:val="28"/>
          <w:szCs w:val="28"/>
        </w:rPr>
        <w:t xml:space="preserve"> </w:t>
      </w:r>
      <w:r w:rsidR="00E6200C">
        <w:rPr>
          <w:sz w:val="28"/>
          <w:szCs w:val="28"/>
        </w:rPr>
        <w:t>№</w:t>
      </w:r>
      <w:r w:rsidR="00E6200C">
        <w:rPr>
          <w:sz w:val="28"/>
          <w:szCs w:val="28"/>
        </w:rPr>
        <w:t xml:space="preserve">2579 «О проведении регионального этапа всероссийской олимпиады школьников на территории Новосибирской области в 2022-2023 учебном году» </w:t>
      </w:r>
      <w:r w:rsidR="00787DBD">
        <w:rPr>
          <w:sz w:val="28"/>
          <w:szCs w:val="28"/>
        </w:rPr>
        <w:t>(далее – Олимпиада)</w:t>
      </w:r>
    </w:p>
    <w:p w:rsidR="00E46C24" w:rsidRPr="00787DBD" w:rsidRDefault="00E46C24" w:rsidP="00DB7CA3">
      <w:pPr>
        <w:rPr>
          <w:bCs/>
          <w:sz w:val="28"/>
          <w:szCs w:val="28"/>
        </w:rPr>
      </w:pPr>
      <w:r w:rsidRPr="00787DBD">
        <w:rPr>
          <w:bCs/>
          <w:sz w:val="28"/>
          <w:szCs w:val="28"/>
        </w:rPr>
        <w:t>ПРИКАЗЫВАЮ:</w:t>
      </w:r>
    </w:p>
    <w:p w:rsidR="00787DBD" w:rsidRDefault="00F40023" w:rsidP="00BA15D1">
      <w:pPr>
        <w:ind w:firstLine="708"/>
        <w:jc w:val="both"/>
        <w:rPr>
          <w:bCs/>
          <w:sz w:val="28"/>
          <w:szCs w:val="28"/>
        </w:rPr>
      </w:pPr>
      <w:r>
        <w:rPr>
          <w:bCs/>
          <w:sz w:val="28"/>
          <w:szCs w:val="28"/>
        </w:rPr>
        <w:t>1.</w:t>
      </w:r>
      <w:r w:rsidR="00CE29A9">
        <w:rPr>
          <w:bCs/>
          <w:sz w:val="28"/>
          <w:szCs w:val="28"/>
        </w:rPr>
        <w:t xml:space="preserve"> </w:t>
      </w:r>
      <w:r w:rsidR="00787DBD">
        <w:rPr>
          <w:bCs/>
          <w:sz w:val="28"/>
          <w:szCs w:val="28"/>
        </w:rPr>
        <w:t>Принять участие в Олимпиаде в соответствии со сроками и местом проведения (приложение 1).</w:t>
      </w:r>
    </w:p>
    <w:p w:rsidR="00787DBD" w:rsidRPr="00787DBD" w:rsidRDefault="00787DBD" w:rsidP="00787DBD">
      <w:pPr>
        <w:ind w:firstLine="708"/>
        <w:jc w:val="both"/>
        <w:rPr>
          <w:bCs/>
          <w:sz w:val="28"/>
          <w:szCs w:val="28"/>
        </w:rPr>
      </w:pPr>
      <w:r>
        <w:rPr>
          <w:bCs/>
          <w:sz w:val="28"/>
          <w:szCs w:val="28"/>
        </w:rPr>
        <w:t xml:space="preserve">2. </w:t>
      </w:r>
      <w:r w:rsidRPr="00787DBD">
        <w:rPr>
          <w:bCs/>
          <w:sz w:val="28"/>
          <w:szCs w:val="28"/>
        </w:rPr>
        <w:t>Руководи</w:t>
      </w:r>
      <w:r w:rsidR="007E70E7">
        <w:rPr>
          <w:bCs/>
          <w:sz w:val="28"/>
          <w:szCs w:val="28"/>
        </w:rPr>
        <w:t>телям образовательных организаций</w:t>
      </w:r>
      <w:r w:rsidRPr="00787DBD">
        <w:rPr>
          <w:bCs/>
          <w:sz w:val="28"/>
          <w:szCs w:val="28"/>
        </w:rPr>
        <w:t>:</w:t>
      </w:r>
    </w:p>
    <w:p w:rsidR="00787DBD" w:rsidRDefault="001E21C6" w:rsidP="00787DBD">
      <w:pPr>
        <w:ind w:firstLine="708"/>
        <w:jc w:val="both"/>
        <w:rPr>
          <w:bCs/>
          <w:sz w:val="28"/>
          <w:szCs w:val="28"/>
        </w:rPr>
      </w:pPr>
      <w:r>
        <w:rPr>
          <w:bCs/>
          <w:sz w:val="28"/>
          <w:szCs w:val="28"/>
        </w:rPr>
        <w:t>1</w:t>
      </w:r>
      <w:r w:rsidR="0003036F">
        <w:rPr>
          <w:bCs/>
          <w:sz w:val="28"/>
          <w:szCs w:val="28"/>
        </w:rPr>
        <w:t>)</w:t>
      </w:r>
      <w:r>
        <w:rPr>
          <w:bCs/>
          <w:sz w:val="28"/>
          <w:szCs w:val="28"/>
        </w:rPr>
        <w:t xml:space="preserve"> обеспечить</w:t>
      </w:r>
      <w:r w:rsidR="00A864B2" w:rsidRPr="00A864B2">
        <w:rPr>
          <w:bCs/>
          <w:sz w:val="28"/>
          <w:szCs w:val="28"/>
        </w:rPr>
        <w:t xml:space="preserve"> </w:t>
      </w:r>
      <w:r w:rsidR="00A864B2">
        <w:rPr>
          <w:bCs/>
          <w:sz w:val="28"/>
          <w:szCs w:val="28"/>
        </w:rPr>
        <w:t xml:space="preserve">участие и доставку обучающихся на Олимпиаду </w:t>
      </w:r>
      <w:r w:rsidR="00766A50">
        <w:rPr>
          <w:bCs/>
          <w:sz w:val="28"/>
          <w:szCs w:val="28"/>
        </w:rPr>
        <w:t xml:space="preserve">в </w:t>
      </w:r>
      <w:r w:rsidR="00A864B2">
        <w:rPr>
          <w:bCs/>
          <w:sz w:val="28"/>
          <w:szCs w:val="28"/>
        </w:rPr>
        <w:t>соответств</w:t>
      </w:r>
      <w:r w:rsidR="00766A50">
        <w:rPr>
          <w:bCs/>
          <w:sz w:val="28"/>
          <w:szCs w:val="28"/>
        </w:rPr>
        <w:t>ии со</w:t>
      </w:r>
      <w:r w:rsidR="00A864B2">
        <w:rPr>
          <w:bCs/>
          <w:sz w:val="28"/>
          <w:szCs w:val="28"/>
        </w:rPr>
        <w:t xml:space="preserve"> списк</w:t>
      </w:r>
      <w:r w:rsidR="00766A50">
        <w:rPr>
          <w:bCs/>
          <w:sz w:val="28"/>
          <w:szCs w:val="28"/>
        </w:rPr>
        <w:t>ом</w:t>
      </w:r>
      <w:r w:rsidR="00A864B2">
        <w:rPr>
          <w:bCs/>
          <w:sz w:val="28"/>
          <w:szCs w:val="28"/>
        </w:rPr>
        <w:t xml:space="preserve"> (приложение 2);</w:t>
      </w:r>
    </w:p>
    <w:p w:rsidR="00787DBD" w:rsidRDefault="001E21C6" w:rsidP="00787DBD">
      <w:pPr>
        <w:ind w:firstLine="708"/>
        <w:jc w:val="both"/>
        <w:rPr>
          <w:bCs/>
          <w:sz w:val="28"/>
          <w:szCs w:val="28"/>
        </w:rPr>
      </w:pPr>
      <w:r>
        <w:rPr>
          <w:bCs/>
          <w:sz w:val="28"/>
          <w:szCs w:val="28"/>
        </w:rPr>
        <w:t>2</w:t>
      </w:r>
      <w:r w:rsidR="0003036F">
        <w:rPr>
          <w:bCs/>
          <w:sz w:val="28"/>
          <w:szCs w:val="28"/>
        </w:rPr>
        <w:t>)</w:t>
      </w:r>
      <w:r w:rsidR="00787DBD">
        <w:rPr>
          <w:bCs/>
          <w:sz w:val="28"/>
          <w:szCs w:val="28"/>
        </w:rPr>
        <w:t xml:space="preserve"> </w:t>
      </w:r>
      <w:r>
        <w:rPr>
          <w:bCs/>
          <w:sz w:val="28"/>
          <w:szCs w:val="28"/>
        </w:rPr>
        <w:t>ознакомить</w:t>
      </w:r>
      <w:r w:rsidR="00A864B2">
        <w:rPr>
          <w:bCs/>
          <w:sz w:val="28"/>
          <w:szCs w:val="28"/>
        </w:rPr>
        <w:t xml:space="preserve"> педагогов, родителей, участников Олимпиады с организационной моделью проведения всероссийской олимпиады школьников (приложение 3)</w:t>
      </w:r>
      <w:r w:rsidR="00CA6D36">
        <w:rPr>
          <w:bCs/>
          <w:sz w:val="28"/>
          <w:szCs w:val="28"/>
        </w:rPr>
        <w:t>;</w:t>
      </w:r>
    </w:p>
    <w:p w:rsidR="00787DBD" w:rsidRDefault="001E21C6" w:rsidP="00787DBD">
      <w:pPr>
        <w:ind w:firstLine="708"/>
        <w:jc w:val="both"/>
        <w:rPr>
          <w:bCs/>
          <w:sz w:val="28"/>
          <w:szCs w:val="28"/>
        </w:rPr>
      </w:pPr>
      <w:r>
        <w:rPr>
          <w:bCs/>
          <w:sz w:val="28"/>
          <w:szCs w:val="28"/>
        </w:rPr>
        <w:t>3</w:t>
      </w:r>
      <w:r w:rsidR="0003036F">
        <w:rPr>
          <w:bCs/>
          <w:sz w:val="28"/>
          <w:szCs w:val="28"/>
        </w:rPr>
        <w:t>)</w:t>
      </w:r>
      <w:r>
        <w:rPr>
          <w:bCs/>
          <w:sz w:val="28"/>
          <w:szCs w:val="28"/>
        </w:rPr>
        <w:t xml:space="preserve"> назначить</w:t>
      </w:r>
      <w:r w:rsidR="00AE2729">
        <w:rPr>
          <w:bCs/>
          <w:sz w:val="28"/>
          <w:szCs w:val="28"/>
        </w:rPr>
        <w:t xml:space="preserve"> </w:t>
      </w:r>
      <w:r w:rsidR="00787DBD">
        <w:rPr>
          <w:bCs/>
          <w:sz w:val="28"/>
          <w:szCs w:val="28"/>
        </w:rPr>
        <w:t xml:space="preserve">ответственных лиц за жизнь и </w:t>
      </w:r>
      <w:r w:rsidR="00827B56">
        <w:rPr>
          <w:bCs/>
          <w:sz w:val="28"/>
          <w:szCs w:val="28"/>
        </w:rPr>
        <w:t>здоровье</w:t>
      </w:r>
      <w:r w:rsidR="00787DBD">
        <w:rPr>
          <w:bCs/>
          <w:sz w:val="28"/>
          <w:szCs w:val="28"/>
        </w:rPr>
        <w:t xml:space="preserve"> при сопровождении участников Олимпиады в</w:t>
      </w:r>
      <w:r w:rsidR="00827B56">
        <w:rPr>
          <w:bCs/>
          <w:sz w:val="28"/>
          <w:szCs w:val="28"/>
        </w:rPr>
        <w:t xml:space="preserve"> пути следования к местам проведения РЭ ВсОШ и во время его проведения</w:t>
      </w:r>
      <w:r w:rsidR="00BA1D8C">
        <w:rPr>
          <w:bCs/>
          <w:sz w:val="28"/>
          <w:szCs w:val="28"/>
        </w:rPr>
        <w:t>;</w:t>
      </w:r>
    </w:p>
    <w:p w:rsidR="00787DBD" w:rsidRDefault="001E21C6" w:rsidP="00787DBD">
      <w:pPr>
        <w:ind w:firstLine="708"/>
        <w:jc w:val="both"/>
        <w:rPr>
          <w:bCs/>
          <w:sz w:val="28"/>
          <w:szCs w:val="28"/>
        </w:rPr>
      </w:pPr>
      <w:r>
        <w:rPr>
          <w:bCs/>
          <w:sz w:val="28"/>
          <w:szCs w:val="28"/>
        </w:rPr>
        <w:t>4</w:t>
      </w:r>
      <w:r w:rsidR="0003036F">
        <w:rPr>
          <w:bCs/>
          <w:sz w:val="28"/>
          <w:szCs w:val="28"/>
        </w:rPr>
        <w:t>)</w:t>
      </w:r>
      <w:r w:rsidR="00787DBD">
        <w:rPr>
          <w:bCs/>
          <w:sz w:val="28"/>
          <w:szCs w:val="28"/>
        </w:rPr>
        <w:t xml:space="preserve"> </w:t>
      </w:r>
      <w:r>
        <w:rPr>
          <w:bCs/>
          <w:sz w:val="28"/>
          <w:szCs w:val="28"/>
        </w:rPr>
        <w:t xml:space="preserve">обеспечить </w:t>
      </w:r>
      <w:r w:rsidR="00787DBD">
        <w:rPr>
          <w:bCs/>
          <w:sz w:val="28"/>
          <w:szCs w:val="28"/>
        </w:rPr>
        <w:t>наличие</w:t>
      </w:r>
      <w:r w:rsidR="00787DBD" w:rsidRPr="00787DBD">
        <w:rPr>
          <w:bCs/>
          <w:sz w:val="28"/>
          <w:szCs w:val="28"/>
        </w:rPr>
        <w:t xml:space="preserve"> документов </w:t>
      </w:r>
      <w:r w:rsidR="007E1E92">
        <w:rPr>
          <w:bCs/>
          <w:sz w:val="28"/>
          <w:szCs w:val="28"/>
        </w:rPr>
        <w:t xml:space="preserve">(в том числе индивидуальной медицинской справки об эпидемиологическом окружении, выданной не ранее трех дней до прибытия на РЭ ВсОШ) </w:t>
      </w:r>
      <w:r w:rsidR="00787DBD" w:rsidRPr="00787DBD">
        <w:rPr>
          <w:bCs/>
          <w:sz w:val="28"/>
          <w:szCs w:val="28"/>
        </w:rPr>
        <w:t>у участников Олимпи</w:t>
      </w:r>
      <w:r w:rsidR="00655CE6">
        <w:rPr>
          <w:bCs/>
          <w:sz w:val="28"/>
          <w:szCs w:val="28"/>
        </w:rPr>
        <w:t>ады</w:t>
      </w:r>
      <w:r w:rsidR="007E1E92">
        <w:rPr>
          <w:bCs/>
          <w:sz w:val="28"/>
          <w:szCs w:val="28"/>
        </w:rPr>
        <w:t xml:space="preserve"> и сопровождающих</w:t>
      </w:r>
      <w:r w:rsidR="00655CE6">
        <w:rPr>
          <w:bCs/>
          <w:sz w:val="28"/>
          <w:szCs w:val="28"/>
        </w:rPr>
        <w:t xml:space="preserve"> </w:t>
      </w:r>
      <w:r w:rsidR="007E1E92">
        <w:rPr>
          <w:bCs/>
          <w:sz w:val="28"/>
          <w:szCs w:val="28"/>
        </w:rPr>
        <w:t xml:space="preserve">лиц на региональный этап Олимпиады </w:t>
      </w:r>
      <w:r w:rsidR="00655CE6">
        <w:rPr>
          <w:bCs/>
          <w:sz w:val="28"/>
          <w:szCs w:val="28"/>
        </w:rPr>
        <w:t>в соответствии с организационной моделью проведения РЭ ВсОШ</w:t>
      </w:r>
      <w:r w:rsidR="00AE2729">
        <w:rPr>
          <w:bCs/>
          <w:sz w:val="28"/>
          <w:szCs w:val="28"/>
        </w:rPr>
        <w:t xml:space="preserve"> </w:t>
      </w:r>
      <w:r w:rsidR="005D48AA">
        <w:rPr>
          <w:bCs/>
          <w:sz w:val="28"/>
          <w:szCs w:val="28"/>
        </w:rPr>
        <w:t>(приложение</w:t>
      </w:r>
      <w:r w:rsidR="00655CE6">
        <w:rPr>
          <w:bCs/>
          <w:sz w:val="28"/>
          <w:szCs w:val="28"/>
        </w:rPr>
        <w:t xml:space="preserve"> </w:t>
      </w:r>
      <w:r w:rsidR="00AB08B5">
        <w:rPr>
          <w:bCs/>
          <w:sz w:val="28"/>
          <w:szCs w:val="28"/>
        </w:rPr>
        <w:t>5</w:t>
      </w:r>
      <w:r w:rsidR="005D48AA" w:rsidRPr="00404B3F">
        <w:rPr>
          <w:bCs/>
          <w:sz w:val="28"/>
          <w:szCs w:val="28"/>
        </w:rPr>
        <w:t>);</w:t>
      </w:r>
    </w:p>
    <w:p w:rsidR="00BA1D8C" w:rsidRPr="00787DBD" w:rsidRDefault="001E21C6" w:rsidP="00787DBD">
      <w:pPr>
        <w:ind w:firstLine="708"/>
        <w:jc w:val="both"/>
        <w:rPr>
          <w:bCs/>
          <w:sz w:val="28"/>
          <w:szCs w:val="28"/>
        </w:rPr>
      </w:pPr>
      <w:r>
        <w:rPr>
          <w:bCs/>
          <w:sz w:val="28"/>
          <w:szCs w:val="28"/>
        </w:rPr>
        <w:t>5</w:t>
      </w:r>
      <w:r w:rsidR="0003036F">
        <w:rPr>
          <w:bCs/>
          <w:sz w:val="28"/>
          <w:szCs w:val="28"/>
        </w:rPr>
        <w:t>)</w:t>
      </w:r>
      <w:r w:rsidR="00BB7587">
        <w:rPr>
          <w:bCs/>
          <w:sz w:val="28"/>
          <w:szCs w:val="28"/>
        </w:rPr>
        <w:t xml:space="preserve"> </w:t>
      </w:r>
      <w:r w:rsidR="00BA1D8C">
        <w:rPr>
          <w:bCs/>
          <w:sz w:val="28"/>
          <w:szCs w:val="28"/>
        </w:rPr>
        <w:t xml:space="preserve">ознакомить участников </w:t>
      </w:r>
      <w:r w:rsidR="000212C3">
        <w:rPr>
          <w:bCs/>
          <w:sz w:val="28"/>
          <w:szCs w:val="28"/>
        </w:rPr>
        <w:t xml:space="preserve">и сопровождающих </w:t>
      </w:r>
      <w:r w:rsidR="00BA1D8C">
        <w:rPr>
          <w:bCs/>
          <w:sz w:val="28"/>
          <w:szCs w:val="28"/>
        </w:rPr>
        <w:t xml:space="preserve">РЭ ВсОШ с памяткой участника регионального этапа всероссийской олимпиады школьников (приложение </w:t>
      </w:r>
      <w:r w:rsidR="000212C3">
        <w:rPr>
          <w:bCs/>
          <w:sz w:val="28"/>
          <w:szCs w:val="28"/>
        </w:rPr>
        <w:t>4</w:t>
      </w:r>
      <w:r w:rsidR="00BA1D8C">
        <w:rPr>
          <w:bCs/>
          <w:sz w:val="28"/>
          <w:szCs w:val="28"/>
        </w:rPr>
        <w:t>).</w:t>
      </w:r>
    </w:p>
    <w:p w:rsidR="00787DBD" w:rsidRDefault="005D48AA" w:rsidP="00BA15D1">
      <w:pPr>
        <w:ind w:firstLine="708"/>
        <w:jc w:val="both"/>
        <w:rPr>
          <w:bCs/>
          <w:sz w:val="28"/>
          <w:szCs w:val="28"/>
        </w:rPr>
      </w:pPr>
      <w:r>
        <w:rPr>
          <w:bCs/>
          <w:sz w:val="28"/>
          <w:szCs w:val="28"/>
        </w:rPr>
        <w:t>3. Возложить координацию уч</w:t>
      </w:r>
      <w:r w:rsidR="007E70E7">
        <w:rPr>
          <w:bCs/>
          <w:sz w:val="28"/>
          <w:szCs w:val="28"/>
        </w:rPr>
        <w:t>астия образовательных организаций</w:t>
      </w:r>
      <w:r>
        <w:rPr>
          <w:bCs/>
          <w:sz w:val="28"/>
          <w:szCs w:val="28"/>
        </w:rPr>
        <w:t xml:space="preserve"> в Оли</w:t>
      </w:r>
      <w:r w:rsidR="00350F4D">
        <w:rPr>
          <w:bCs/>
          <w:sz w:val="28"/>
          <w:szCs w:val="28"/>
        </w:rPr>
        <w:t xml:space="preserve">мпиаде </w:t>
      </w:r>
      <w:r w:rsidR="004D6B7B">
        <w:rPr>
          <w:bCs/>
          <w:sz w:val="28"/>
          <w:szCs w:val="28"/>
        </w:rPr>
        <w:t>на ведущего эксперта МКУ «УО и МП» Малкандуеву М.В.</w:t>
      </w:r>
    </w:p>
    <w:p w:rsidR="00FD47AD" w:rsidRDefault="005D48AA" w:rsidP="005D48AA">
      <w:pPr>
        <w:ind w:firstLine="708"/>
        <w:jc w:val="both"/>
        <w:rPr>
          <w:sz w:val="28"/>
          <w:szCs w:val="28"/>
        </w:rPr>
      </w:pPr>
      <w:r>
        <w:rPr>
          <w:sz w:val="28"/>
          <w:szCs w:val="28"/>
        </w:rPr>
        <w:t>4. Контроль за</w:t>
      </w:r>
      <w:r w:rsidR="00FA21D6">
        <w:rPr>
          <w:sz w:val="28"/>
          <w:szCs w:val="28"/>
        </w:rPr>
        <w:t xml:space="preserve"> исполне</w:t>
      </w:r>
      <w:r>
        <w:rPr>
          <w:sz w:val="28"/>
          <w:szCs w:val="28"/>
        </w:rPr>
        <w:t xml:space="preserve">нием приказа </w:t>
      </w:r>
      <w:r w:rsidR="00031B59">
        <w:rPr>
          <w:sz w:val="28"/>
          <w:szCs w:val="28"/>
        </w:rPr>
        <w:t>оставляю за собой.</w:t>
      </w:r>
    </w:p>
    <w:p w:rsidR="00FD47AD" w:rsidRDefault="00FD47AD" w:rsidP="004D6B7B">
      <w:pPr>
        <w:jc w:val="both"/>
        <w:rPr>
          <w:sz w:val="28"/>
          <w:szCs w:val="28"/>
        </w:rPr>
      </w:pPr>
    </w:p>
    <w:p w:rsidR="00945464" w:rsidRPr="00BB7587" w:rsidRDefault="00945464" w:rsidP="00BB7587">
      <w:pPr>
        <w:rPr>
          <w:sz w:val="28"/>
          <w:szCs w:val="28"/>
        </w:rPr>
      </w:pPr>
      <w:r>
        <w:rPr>
          <w:sz w:val="28"/>
          <w:szCs w:val="28"/>
        </w:rPr>
        <w:t>Д</w:t>
      </w:r>
      <w:r w:rsidR="00FD47AD" w:rsidRPr="00827B56">
        <w:rPr>
          <w:sz w:val="28"/>
          <w:szCs w:val="28"/>
        </w:rPr>
        <w:t>иректор</w:t>
      </w:r>
      <w:r>
        <w:rPr>
          <w:sz w:val="28"/>
          <w:szCs w:val="28"/>
        </w:rPr>
        <w:t xml:space="preserve">      </w:t>
      </w:r>
      <w:r w:rsidR="00A930DE" w:rsidRPr="00827B56">
        <w:rPr>
          <w:sz w:val="28"/>
          <w:szCs w:val="28"/>
        </w:rPr>
        <w:t xml:space="preserve">                                                  </w:t>
      </w:r>
      <w:r w:rsidR="00000F10" w:rsidRPr="00827B56">
        <w:rPr>
          <w:sz w:val="28"/>
          <w:szCs w:val="28"/>
        </w:rPr>
        <w:tab/>
        <w:t xml:space="preserve">               </w:t>
      </w:r>
      <w:r w:rsidR="0057687B" w:rsidRPr="00827B56">
        <w:rPr>
          <w:sz w:val="28"/>
          <w:szCs w:val="28"/>
        </w:rPr>
        <w:t xml:space="preserve">        </w:t>
      </w:r>
      <w:r w:rsidR="004D6B7B">
        <w:rPr>
          <w:sz w:val="28"/>
          <w:szCs w:val="28"/>
        </w:rPr>
        <w:t xml:space="preserve">            М.В. Каркавин</w:t>
      </w:r>
    </w:p>
    <w:p w:rsidR="00B50068" w:rsidRPr="004D6B7B" w:rsidRDefault="00B50068" w:rsidP="00945464">
      <w:pPr>
        <w:tabs>
          <w:tab w:val="left" w:pos="420"/>
        </w:tabs>
        <w:jc w:val="right"/>
        <w:rPr>
          <w:sz w:val="22"/>
          <w:szCs w:val="22"/>
        </w:rPr>
      </w:pPr>
      <w:r>
        <w:rPr>
          <w:sz w:val="28"/>
        </w:rPr>
        <w:lastRenderedPageBreak/>
        <w:t xml:space="preserve">Приложение </w:t>
      </w:r>
      <w:r w:rsidR="004D6B7B">
        <w:rPr>
          <w:sz w:val="28"/>
        </w:rPr>
        <w:t>№</w:t>
      </w:r>
      <w:r>
        <w:rPr>
          <w:sz w:val="28"/>
        </w:rPr>
        <w:t>1</w:t>
      </w:r>
    </w:p>
    <w:p w:rsidR="00B50068" w:rsidRDefault="00B50068" w:rsidP="004D6B7B">
      <w:pPr>
        <w:ind w:left="5664"/>
        <w:jc w:val="right"/>
        <w:rPr>
          <w:sz w:val="28"/>
        </w:rPr>
      </w:pPr>
      <w:r>
        <w:rPr>
          <w:sz w:val="28"/>
        </w:rPr>
        <w:t>к приказу МКУ «УО и МП»</w:t>
      </w:r>
    </w:p>
    <w:p w:rsidR="00AF71B1" w:rsidRDefault="00AF71B1" w:rsidP="004D6B7B">
      <w:pPr>
        <w:jc w:val="right"/>
        <w:outlineLvl w:val="0"/>
        <w:rPr>
          <w:sz w:val="28"/>
          <w:szCs w:val="28"/>
        </w:rPr>
      </w:pPr>
      <w:r w:rsidRPr="00881104">
        <w:rPr>
          <w:sz w:val="28"/>
          <w:szCs w:val="28"/>
        </w:rPr>
        <w:t>от</w:t>
      </w:r>
      <w:r>
        <w:rPr>
          <w:sz w:val="28"/>
          <w:szCs w:val="28"/>
        </w:rPr>
        <w:t>______</w:t>
      </w:r>
      <w:r w:rsidRPr="00881104">
        <w:rPr>
          <w:sz w:val="28"/>
          <w:szCs w:val="28"/>
        </w:rPr>
        <w:t>20</w:t>
      </w:r>
      <w:r w:rsidR="00031B59">
        <w:rPr>
          <w:sz w:val="28"/>
          <w:szCs w:val="28"/>
        </w:rPr>
        <w:t>2</w:t>
      </w:r>
      <w:r w:rsidR="004D6B7B">
        <w:rPr>
          <w:sz w:val="28"/>
          <w:szCs w:val="28"/>
        </w:rPr>
        <w:t>2</w:t>
      </w:r>
      <w:r>
        <w:rPr>
          <w:sz w:val="28"/>
          <w:szCs w:val="28"/>
        </w:rPr>
        <w:t xml:space="preserve"> </w:t>
      </w:r>
      <w:r w:rsidRPr="00881104">
        <w:rPr>
          <w:sz w:val="28"/>
          <w:szCs w:val="28"/>
        </w:rPr>
        <w:t xml:space="preserve"> №</w:t>
      </w:r>
      <w:r>
        <w:rPr>
          <w:sz w:val="28"/>
          <w:szCs w:val="28"/>
        </w:rPr>
        <w:t>____</w:t>
      </w:r>
    </w:p>
    <w:p w:rsidR="00AE2729" w:rsidRDefault="00AE2729" w:rsidP="00655CC0">
      <w:pPr>
        <w:rPr>
          <w:sz w:val="28"/>
        </w:rPr>
      </w:pPr>
    </w:p>
    <w:p w:rsidR="00351C56" w:rsidRPr="00351C56" w:rsidRDefault="00351C56" w:rsidP="00351C56">
      <w:pPr>
        <w:ind w:left="851"/>
        <w:jc w:val="right"/>
        <w:rPr>
          <w:sz w:val="28"/>
          <w:szCs w:val="20"/>
        </w:rPr>
      </w:pPr>
    </w:p>
    <w:p w:rsidR="00335DCE" w:rsidRPr="00614CEB" w:rsidRDefault="00335DCE" w:rsidP="00335DCE">
      <w:pPr>
        <w:jc w:val="center"/>
        <w:rPr>
          <w:b/>
          <w:sz w:val="28"/>
          <w:szCs w:val="20"/>
        </w:rPr>
      </w:pPr>
      <w:r w:rsidRPr="00614CEB">
        <w:rPr>
          <w:b/>
          <w:sz w:val="28"/>
          <w:szCs w:val="20"/>
        </w:rPr>
        <w:t>Расписание</w:t>
      </w:r>
    </w:p>
    <w:p w:rsidR="00335DCE" w:rsidRPr="000212C3" w:rsidRDefault="00335DCE" w:rsidP="00335DCE">
      <w:pPr>
        <w:ind w:left="851"/>
        <w:jc w:val="center"/>
        <w:rPr>
          <w:b/>
          <w:sz w:val="28"/>
          <w:szCs w:val="20"/>
        </w:rPr>
      </w:pPr>
      <w:r w:rsidRPr="000212C3">
        <w:rPr>
          <w:b/>
          <w:sz w:val="28"/>
          <w:szCs w:val="20"/>
        </w:rPr>
        <w:t>проведения регионального этапа</w:t>
      </w:r>
    </w:p>
    <w:p w:rsidR="0007574C" w:rsidRPr="000212C3" w:rsidRDefault="00335DCE" w:rsidP="0007574C">
      <w:pPr>
        <w:ind w:left="851"/>
        <w:jc w:val="center"/>
        <w:rPr>
          <w:b/>
          <w:sz w:val="28"/>
          <w:szCs w:val="20"/>
        </w:rPr>
      </w:pPr>
      <w:r w:rsidRPr="000212C3">
        <w:rPr>
          <w:b/>
          <w:sz w:val="28"/>
          <w:szCs w:val="20"/>
        </w:rPr>
        <w:t>всероссийской олимпиады школьников в 20</w:t>
      </w:r>
      <w:r w:rsidR="00031B59" w:rsidRPr="000212C3">
        <w:rPr>
          <w:b/>
          <w:sz w:val="28"/>
          <w:szCs w:val="20"/>
        </w:rPr>
        <w:t>2</w:t>
      </w:r>
      <w:r w:rsidR="004D6B7B" w:rsidRPr="000212C3">
        <w:rPr>
          <w:b/>
          <w:sz w:val="28"/>
          <w:szCs w:val="20"/>
        </w:rPr>
        <w:t>2</w:t>
      </w:r>
      <w:r w:rsidRPr="000212C3">
        <w:rPr>
          <w:b/>
          <w:sz w:val="28"/>
          <w:szCs w:val="20"/>
        </w:rPr>
        <w:t xml:space="preserve"> - 20</w:t>
      </w:r>
      <w:r w:rsidR="00031B59" w:rsidRPr="000212C3">
        <w:rPr>
          <w:b/>
          <w:sz w:val="28"/>
          <w:szCs w:val="20"/>
        </w:rPr>
        <w:t>2</w:t>
      </w:r>
      <w:r w:rsidR="004D6B7B" w:rsidRPr="000212C3">
        <w:rPr>
          <w:b/>
          <w:sz w:val="28"/>
          <w:szCs w:val="20"/>
        </w:rPr>
        <w:t>3</w:t>
      </w:r>
      <w:r w:rsidRPr="000212C3">
        <w:rPr>
          <w:b/>
          <w:sz w:val="28"/>
          <w:szCs w:val="20"/>
        </w:rPr>
        <w:t xml:space="preserve"> учебном году</w:t>
      </w:r>
    </w:p>
    <w:p w:rsidR="0007574C" w:rsidRPr="0007574C" w:rsidRDefault="0007574C" w:rsidP="0007574C">
      <w:pPr>
        <w:autoSpaceDE w:val="0"/>
        <w:autoSpaceDN w:val="0"/>
        <w:adjustRightInd w:val="0"/>
        <w:rPr>
          <w:rFonts w:eastAsia="Calibri"/>
          <w:color w:val="000000"/>
          <w:sz w:val="23"/>
          <w:szCs w:val="23"/>
        </w:rPr>
      </w:pPr>
      <w:r w:rsidRPr="0007574C">
        <w:rPr>
          <w:rFonts w:eastAsia="Calibri"/>
          <w:color w:val="000000"/>
          <w:sz w:val="23"/>
          <w:szCs w:val="23"/>
        </w:rPr>
        <w:t xml:space="preserve"> </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4393"/>
        <w:gridCol w:w="2128"/>
        <w:gridCol w:w="2977"/>
      </w:tblGrid>
      <w:tr w:rsidR="0007574C" w:rsidRPr="0007574C" w:rsidTr="00661C86">
        <w:trPr>
          <w:trHeight w:val="245"/>
        </w:trPr>
        <w:tc>
          <w:tcPr>
            <w:tcW w:w="675" w:type="dxa"/>
          </w:tcPr>
          <w:p w:rsidR="0007574C" w:rsidRPr="0007574C" w:rsidRDefault="0007574C" w:rsidP="0007574C">
            <w:pPr>
              <w:autoSpaceDE w:val="0"/>
              <w:autoSpaceDN w:val="0"/>
              <w:adjustRightInd w:val="0"/>
              <w:rPr>
                <w:rFonts w:eastAsia="Calibri"/>
                <w:color w:val="000000"/>
                <w:sz w:val="28"/>
                <w:szCs w:val="28"/>
              </w:rPr>
            </w:pPr>
            <w:r w:rsidRPr="0007574C">
              <w:rPr>
                <w:rFonts w:eastAsia="Calibri"/>
                <w:b/>
                <w:bCs/>
                <w:color w:val="000000"/>
                <w:sz w:val="28"/>
                <w:szCs w:val="28"/>
              </w:rPr>
              <w:t xml:space="preserve">№ </w:t>
            </w:r>
          </w:p>
          <w:p w:rsidR="0007574C" w:rsidRPr="0007574C" w:rsidRDefault="0007574C" w:rsidP="0007574C">
            <w:pPr>
              <w:autoSpaceDE w:val="0"/>
              <w:autoSpaceDN w:val="0"/>
              <w:adjustRightInd w:val="0"/>
              <w:rPr>
                <w:rFonts w:eastAsia="Calibri"/>
                <w:color w:val="000000"/>
                <w:sz w:val="28"/>
                <w:szCs w:val="28"/>
              </w:rPr>
            </w:pPr>
            <w:r w:rsidRPr="0007574C">
              <w:rPr>
                <w:rFonts w:eastAsia="Calibri"/>
                <w:b/>
                <w:bCs/>
                <w:color w:val="000000"/>
                <w:sz w:val="28"/>
                <w:szCs w:val="28"/>
              </w:rPr>
              <w:t xml:space="preserve">п/п </w:t>
            </w:r>
          </w:p>
        </w:tc>
        <w:tc>
          <w:tcPr>
            <w:tcW w:w="4393" w:type="dxa"/>
          </w:tcPr>
          <w:p w:rsidR="0007574C" w:rsidRPr="0007574C" w:rsidRDefault="0007574C" w:rsidP="0007574C">
            <w:pPr>
              <w:autoSpaceDE w:val="0"/>
              <w:autoSpaceDN w:val="0"/>
              <w:adjustRightInd w:val="0"/>
              <w:rPr>
                <w:rFonts w:eastAsia="Calibri"/>
                <w:color w:val="000000"/>
                <w:sz w:val="28"/>
                <w:szCs w:val="28"/>
              </w:rPr>
            </w:pPr>
            <w:r w:rsidRPr="0007574C">
              <w:rPr>
                <w:rFonts w:eastAsia="Calibri"/>
                <w:b/>
                <w:bCs/>
                <w:color w:val="000000"/>
                <w:sz w:val="28"/>
                <w:szCs w:val="28"/>
              </w:rPr>
              <w:t xml:space="preserve">Дата проведения и время выполнения задания </w:t>
            </w:r>
          </w:p>
        </w:tc>
        <w:tc>
          <w:tcPr>
            <w:tcW w:w="2128" w:type="dxa"/>
          </w:tcPr>
          <w:p w:rsidR="0007574C" w:rsidRPr="0007574C" w:rsidRDefault="0007574C" w:rsidP="0007574C">
            <w:pPr>
              <w:autoSpaceDE w:val="0"/>
              <w:autoSpaceDN w:val="0"/>
              <w:adjustRightInd w:val="0"/>
              <w:rPr>
                <w:rFonts w:eastAsia="Calibri"/>
                <w:color w:val="000000"/>
                <w:sz w:val="28"/>
                <w:szCs w:val="28"/>
              </w:rPr>
            </w:pPr>
            <w:r w:rsidRPr="0007574C">
              <w:rPr>
                <w:rFonts w:eastAsia="Calibri"/>
                <w:b/>
                <w:bCs/>
                <w:color w:val="000000"/>
                <w:sz w:val="28"/>
                <w:szCs w:val="28"/>
              </w:rPr>
              <w:t xml:space="preserve">Место проведения </w:t>
            </w:r>
          </w:p>
        </w:tc>
        <w:tc>
          <w:tcPr>
            <w:tcW w:w="2977" w:type="dxa"/>
          </w:tcPr>
          <w:p w:rsidR="0007574C" w:rsidRPr="0007574C" w:rsidRDefault="0007574C" w:rsidP="0007574C">
            <w:pPr>
              <w:autoSpaceDE w:val="0"/>
              <w:autoSpaceDN w:val="0"/>
              <w:adjustRightInd w:val="0"/>
              <w:rPr>
                <w:rFonts w:eastAsia="Calibri"/>
                <w:color w:val="000000"/>
                <w:sz w:val="28"/>
                <w:szCs w:val="28"/>
              </w:rPr>
            </w:pPr>
            <w:r w:rsidRPr="0007574C">
              <w:rPr>
                <w:rFonts w:eastAsia="Calibri"/>
                <w:b/>
                <w:bCs/>
                <w:color w:val="000000"/>
                <w:sz w:val="28"/>
                <w:szCs w:val="28"/>
              </w:rPr>
              <w:t xml:space="preserve">Предмет </w:t>
            </w:r>
          </w:p>
        </w:tc>
      </w:tr>
      <w:tr w:rsidR="0007574C" w:rsidRPr="0007574C" w:rsidTr="00661C86">
        <w:trPr>
          <w:trHeight w:val="109"/>
        </w:trPr>
        <w:tc>
          <w:tcPr>
            <w:tcW w:w="675" w:type="dxa"/>
          </w:tcPr>
          <w:p w:rsidR="0007574C" w:rsidRPr="0007574C" w:rsidRDefault="00DD382B" w:rsidP="00DD382B">
            <w:pPr>
              <w:autoSpaceDE w:val="0"/>
              <w:autoSpaceDN w:val="0"/>
              <w:adjustRightInd w:val="0"/>
              <w:jc w:val="center"/>
              <w:rPr>
                <w:rFonts w:eastAsia="Calibri"/>
                <w:color w:val="000000"/>
                <w:sz w:val="28"/>
                <w:szCs w:val="28"/>
              </w:rPr>
            </w:pPr>
            <w:r>
              <w:rPr>
                <w:rFonts w:eastAsia="Calibri"/>
                <w:color w:val="000000"/>
                <w:sz w:val="28"/>
                <w:szCs w:val="28"/>
              </w:rPr>
              <w:t>1.</w:t>
            </w:r>
          </w:p>
        </w:tc>
        <w:tc>
          <w:tcPr>
            <w:tcW w:w="4393" w:type="dxa"/>
          </w:tcPr>
          <w:p w:rsidR="0007574C" w:rsidRPr="0007574C" w:rsidRDefault="0007574C" w:rsidP="004D6B7B">
            <w:pPr>
              <w:autoSpaceDE w:val="0"/>
              <w:autoSpaceDN w:val="0"/>
              <w:adjustRightInd w:val="0"/>
              <w:jc w:val="center"/>
              <w:rPr>
                <w:rFonts w:eastAsia="Calibri"/>
                <w:color w:val="000000"/>
                <w:sz w:val="28"/>
                <w:szCs w:val="28"/>
              </w:rPr>
            </w:pPr>
            <w:r w:rsidRPr="0007574C">
              <w:rPr>
                <w:rFonts w:eastAsia="Calibri"/>
                <w:color w:val="000000"/>
                <w:sz w:val="28"/>
                <w:szCs w:val="28"/>
              </w:rPr>
              <w:t>1</w:t>
            </w:r>
            <w:r w:rsidR="004D6B7B">
              <w:rPr>
                <w:rFonts w:eastAsia="Calibri"/>
                <w:color w:val="000000"/>
                <w:sz w:val="28"/>
                <w:szCs w:val="28"/>
              </w:rPr>
              <w:t>2 января / 10.00 ч. - 13.35</w:t>
            </w:r>
            <w:r w:rsidRPr="0007574C">
              <w:rPr>
                <w:rFonts w:eastAsia="Calibri"/>
                <w:color w:val="000000"/>
                <w:sz w:val="28"/>
                <w:szCs w:val="28"/>
              </w:rPr>
              <w:t xml:space="preserve"> ч.</w:t>
            </w:r>
          </w:p>
        </w:tc>
        <w:tc>
          <w:tcPr>
            <w:tcW w:w="2128" w:type="dxa"/>
          </w:tcPr>
          <w:p w:rsidR="0007574C" w:rsidRPr="00B405BC" w:rsidRDefault="0007574C" w:rsidP="006C1A20">
            <w:pPr>
              <w:autoSpaceDE w:val="0"/>
              <w:autoSpaceDN w:val="0"/>
              <w:adjustRightInd w:val="0"/>
              <w:jc w:val="center"/>
              <w:rPr>
                <w:rFonts w:eastAsia="Calibri"/>
                <w:color w:val="000000"/>
                <w:sz w:val="28"/>
                <w:szCs w:val="28"/>
              </w:rPr>
            </w:pPr>
            <w:r w:rsidRPr="00B405BC">
              <w:rPr>
                <w:rFonts w:eastAsia="Calibri"/>
                <w:iCs/>
                <w:color w:val="000000"/>
                <w:sz w:val="28"/>
                <w:szCs w:val="28"/>
              </w:rPr>
              <w:t>НГПУ</w:t>
            </w:r>
          </w:p>
        </w:tc>
        <w:tc>
          <w:tcPr>
            <w:tcW w:w="2977" w:type="dxa"/>
          </w:tcPr>
          <w:p w:rsidR="0007574C" w:rsidRPr="0007574C" w:rsidRDefault="004D6B7B" w:rsidP="006C1A20">
            <w:pPr>
              <w:autoSpaceDE w:val="0"/>
              <w:autoSpaceDN w:val="0"/>
              <w:adjustRightInd w:val="0"/>
              <w:jc w:val="center"/>
              <w:rPr>
                <w:rFonts w:eastAsia="Calibri"/>
                <w:color w:val="000000"/>
                <w:sz w:val="28"/>
                <w:szCs w:val="28"/>
              </w:rPr>
            </w:pPr>
            <w:r>
              <w:rPr>
                <w:rFonts w:eastAsia="Calibri"/>
                <w:color w:val="000000"/>
                <w:sz w:val="28"/>
                <w:szCs w:val="28"/>
              </w:rPr>
              <w:t>Искусство (Мировая  художественная культура)</w:t>
            </w:r>
          </w:p>
        </w:tc>
      </w:tr>
      <w:tr w:rsidR="00DD382B" w:rsidRPr="0007574C" w:rsidTr="00661C86">
        <w:trPr>
          <w:trHeight w:val="109"/>
        </w:trPr>
        <w:tc>
          <w:tcPr>
            <w:tcW w:w="675" w:type="dxa"/>
          </w:tcPr>
          <w:p w:rsidR="00DD382B" w:rsidRPr="0007574C" w:rsidRDefault="00DD382B" w:rsidP="004D6B7B">
            <w:pPr>
              <w:autoSpaceDE w:val="0"/>
              <w:autoSpaceDN w:val="0"/>
              <w:adjustRightInd w:val="0"/>
              <w:rPr>
                <w:rFonts w:eastAsia="Calibri"/>
                <w:color w:val="000000"/>
                <w:sz w:val="28"/>
                <w:szCs w:val="28"/>
              </w:rPr>
            </w:pPr>
            <w:r>
              <w:rPr>
                <w:rFonts w:eastAsia="Calibri"/>
                <w:sz w:val="28"/>
                <w:szCs w:val="28"/>
              </w:rPr>
              <w:t xml:space="preserve">  </w:t>
            </w:r>
            <w:r w:rsidRPr="0007574C">
              <w:rPr>
                <w:rFonts w:eastAsia="Calibri"/>
                <w:color w:val="000000"/>
                <w:sz w:val="28"/>
                <w:szCs w:val="28"/>
              </w:rPr>
              <w:t>2.</w:t>
            </w:r>
          </w:p>
        </w:tc>
        <w:tc>
          <w:tcPr>
            <w:tcW w:w="4393" w:type="dxa"/>
          </w:tcPr>
          <w:p w:rsidR="00DD382B" w:rsidRDefault="00DD382B" w:rsidP="004D6B7B">
            <w:pPr>
              <w:autoSpaceDE w:val="0"/>
              <w:autoSpaceDN w:val="0"/>
              <w:adjustRightInd w:val="0"/>
              <w:jc w:val="center"/>
              <w:rPr>
                <w:rFonts w:eastAsia="Calibri"/>
                <w:color w:val="000000"/>
                <w:sz w:val="28"/>
                <w:szCs w:val="28"/>
              </w:rPr>
            </w:pPr>
            <w:r w:rsidRPr="0007574C">
              <w:rPr>
                <w:rFonts w:eastAsia="Calibri"/>
                <w:color w:val="000000"/>
                <w:sz w:val="28"/>
                <w:szCs w:val="28"/>
              </w:rPr>
              <w:t>1</w:t>
            </w:r>
            <w:r w:rsidR="004D6B7B">
              <w:rPr>
                <w:rFonts w:eastAsia="Calibri"/>
                <w:color w:val="000000"/>
                <w:sz w:val="28"/>
                <w:szCs w:val="28"/>
              </w:rPr>
              <w:t>3</w:t>
            </w:r>
            <w:r w:rsidRPr="0007574C">
              <w:rPr>
                <w:rFonts w:eastAsia="Calibri"/>
                <w:color w:val="000000"/>
                <w:sz w:val="28"/>
                <w:szCs w:val="28"/>
              </w:rPr>
              <w:t xml:space="preserve"> января / 1</w:t>
            </w:r>
            <w:r w:rsidR="004D6B7B">
              <w:rPr>
                <w:rFonts w:eastAsia="Calibri"/>
                <w:color w:val="000000"/>
                <w:sz w:val="28"/>
                <w:szCs w:val="28"/>
              </w:rPr>
              <w:t>1</w:t>
            </w:r>
            <w:r w:rsidRPr="0007574C">
              <w:rPr>
                <w:rFonts w:eastAsia="Calibri"/>
                <w:color w:val="000000"/>
                <w:sz w:val="28"/>
                <w:szCs w:val="28"/>
              </w:rPr>
              <w:t>.00 ч. - 1</w:t>
            </w:r>
            <w:r w:rsidR="004D6B7B">
              <w:rPr>
                <w:rFonts w:eastAsia="Calibri"/>
                <w:color w:val="000000"/>
                <w:sz w:val="28"/>
                <w:szCs w:val="28"/>
              </w:rPr>
              <w:t>4.00</w:t>
            </w:r>
            <w:r w:rsidRPr="0007574C">
              <w:rPr>
                <w:rFonts w:eastAsia="Calibri"/>
                <w:color w:val="000000"/>
                <w:sz w:val="28"/>
                <w:szCs w:val="28"/>
              </w:rPr>
              <w:t xml:space="preserve"> ч.</w:t>
            </w:r>
          </w:p>
          <w:p w:rsidR="004D6B7B" w:rsidRPr="0007574C" w:rsidRDefault="004D6B7B" w:rsidP="004D6B7B">
            <w:pPr>
              <w:autoSpaceDE w:val="0"/>
              <w:autoSpaceDN w:val="0"/>
              <w:adjustRightInd w:val="0"/>
              <w:jc w:val="center"/>
              <w:rPr>
                <w:rFonts w:eastAsia="Calibri"/>
                <w:color w:val="000000"/>
                <w:sz w:val="28"/>
                <w:szCs w:val="28"/>
              </w:rPr>
            </w:pPr>
            <w:r>
              <w:rPr>
                <w:rFonts w:eastAsia="Calibri"/>
                <w:color w:val="000000"/>
                <w:sz w:val="28"/>
                <w:szCs w:val="28"/>
              </w:rPr>
              <w:t xml:space="preserve">14 января/ 10.00 час. </w:t>
            </w:r>
            <w:r w:rsidR="00A65BF8">
              <w:rPr>
                <w:rFonts w:eastAsia="Calibri"/>
                <w:color w:val="000000"/>
                <w:sz w:val="28"/>
                <w:szCs w:val="28"/>
              </w:rPr>
              <w:t xml:space="preserve">-14.00 ч. </w:t>
            </w:r>
            <w:r>
              <w:rPr>
                <w:rFonts w:eastAsia="Calibri"/>
                <w:color w:val="000000"/>
                <w:sz w:val="28"/>
                <w:szCs w:val="28"/>
              </w:rPr>
              <w:t>(70-72 мин на каждую группу участников:60 мин/подготовка, 10-12 мин/презентация)</w:t>
            </w:r>
          </w:p>
        </w:tc>
        <w:tc>
          <w:tcPr>
            <w:tcW w:w="2128" w:type="dxa"/>
          </w:tcPr>
          <w:p w:rsidR="00DD382B" w:rsidRPr="00B405BC" w:rsidRDefault="00DD382B" w:rsidP="006C1A20">
            <w:pPr>
              <w:autoSpaceDE w:val="0"/>
              <w:autoSpaceDN w:val="0"/>
              <w:adjustRightInd w:val="0"/>
              <w:jc w:val="center"/>
              <w:rPr>
                <w:rFonts w:eastAsia="Calibri"/>
                <w:color w:val="000000"/>
                <w:sz w:val="28"/>
                <w:szCs w:val="28"/>
              </w:rPr>
            </w:pPr>
            <w:r w:rsidRPr="00B405BC">
              <w:rPr>
                <w:rFonts w:eastAsia="Calibri"/>
                <w:iCs/>
                <w:color w:val="000000"/>
                <w:sz w:val="28"/>
                <w:szCs w:val="28"/>
              </w:rPr>
              <w:t>НГПУ</w:t>
            </w:r>
          </w:p>
        </w:tc>
        <w:tc>
          <w:tcPr>
            <w:tcW w:w="2977" w:type="dxa"/>
          </w:tcPr>
          <w:p w:rsidR="00DD382B" w:rsidRPr="0007574C" w:rsidRDefault="004D6B7B" w:rsidP="004D6B7B">
            <w:pPr>
              <w:autoSpaceDE w:val="0"/>
              <w:autoSpaceDN w:val="0"/>
              <w:adjustRightInd w:val="0"/>
              <w:jc w:val="center"/>
              <w:rPr>
                <w:rFonts w:eastAsia="Calibri"/>
                <w:color w:val="000000"/>
                <w:sz w:val="28"/>
                <w:szCs w:val="28"/>
              </w:rPr>
            </w:pPr>
            <w:r>
              <w:rPr>
                <w:rFonts w:eastAsia="Calibri"/>
                <w:color w:val="000000"/>
                <w:sz w:val="28"/>
                <w:szCs w:val="28"/>
              </w:rPr>
              <w:t>Немецкий</w:t>
            </w:r>
            <w:r w:rsidR="00DD382B" w:rsidRPr="0007574C">
              <w:rPr>
                <w:rFonts w:eastAsia="Calibri"/>
                <w:color w:val="000000"/>
                <w:sz w:val="28"/>
                <w:szCs w:val="28"/>
              </w:rPr>
              <w:t xml:space="preserve"> язык</w:t>
            </w:r>
          </w:p>
        </w:tc>
      </w:tr>
      <w:tr w:rsidR="00DD382B" w:rsidRPr="0007574C" w:rsidTr="00661C86">
        <w:trPr>
          <w:trHeight w:val="247"/>
        </w:trPr>
        <w:tc>
          <w:tcPr>
            <w:tcW w:w="675" w:type="dxa"/>
          </w:tcPr>
          <w:p w:rsidR="00DD382B" w:rsidRPr="0007574C" w:rsidRDefault="00DD382B" w:rsidP="004D6B7B">
            <w:pPr>
              <w:autoSpaceDE w:val="0"/>
              <w:autoSpaceDN w:val="0"/>
              <w:adjustRightInd w:val="0"/>
              <w:rPr>
                <w:rFonts w:eastAsia="Calibri"/>
                <w:color w:val="000000"/>
                <w:sz w:val="28"/>
                <w:szCs w:val="28"/>
              </w:rPr>
            </w:pPr>
            <w:r>
              <w:rPr>
                <w:rFonts w:eastAsia="Calibri"/>
                <w:sz w:val="28"/>
                <w:szCs w:val="28"/>
              </w:rPr>
              <w:t xml:space="preserve">  </w:t>
            </w:r>
            <w:r w:rsidRPr="0007574C">
              <w:rPr>
                <w:rFonts w:eastAsia="Calibri"/>
                <w:color w:val="000000"/>
                <w:sz w:val="28"/>
                <w:szCs w:val="28"/>
              </w:rPr>
              <w:t>3.</w:t>
            </w:r>
          </w:p>
        </w:tc>
        <w:tc>
          <w:tcPr>
            <w:tcW w:w="4393" w:type="dxa"/>
          </w:tcPr>
          <w:p w:rsidR="00DD382B" w:rsidRPr="0007574C" w:rsidRDefault="00DD382B" w:rsidP="006C1A20">
            <w:pPr>
              <w:autoSpaceDE w:val="0"/>
              <w:autoSpaceDN w:val="0"/>
              <w:adjustRightInd w:val="0"/>
              <w:jc w:val="center"/>
              <w:rPr>
                <w:rFonts w:eastAsia="Calibri"/>
                <w:color w:val="000000"/>
                <w:sz w:val="28"/>
                <w:szCs w:val="28"/>
              </w:rPr>
            </w:pPr>
            <w:r w:rsidRPr="0007574C">
              <w:rPr>
                <w:rFonts w:eastAsia="Calibri"/>
                <w:color w:val="000000"/>
                <w:sz w:val="28"/>
                <w:szCs w:val="28"/>
              </w:rPr>
              <w:t xml:space="preserve">16 января / </w:t>
            </w:r>
            <w:r w:rsidR="00661C86">
              <w:rPr>
                <w:rFonts w:eastAsia="Calibri"/>
                <w:color w:val="000000"/>
                <w:sz w:val="28"/>
                <w:szCs w:val="28"/>
              </w:rPr>
              <w:t>10</w:t>
            </w:r>
            <w:r w:rsidRPr="0007574C">
              <w:rPr>
                <w:rFonts w:eastAsia="Calibri"/>
                <w:color w:val="000000"/>
                <w:sz w:val="28"/>
                <w:szCs w:val="28"/>
              </w:rPr>
              <w:t>.00 ч. - 1</w:t>
            </w:r>
            <w:r w:rsidR="00661C86">
              <w:rPr>
                <w:rFonts w:eastAsia="Calibri"/>
                <w:color w:val="000000"/>
                <w:sz w:val="28"/>
                <w:szCs w:val="28"/>
              </w:rPr>
              <w:t>3.5</w:t>
            </w:r>
            <w:r w:rsidRPr="0007574C">
              <w:rPr>
                <w:rFonts w:eastAsia="Calibri"/>
                <w:color w:val="000000"/>
                <w:sz w:val="28"/>
                <w:szCs w:val="28"/>
              </w:rPr>
              <w:t>0 ч.</w:t>
            </w:r>
          </w:p>
          <w:p w:rsidR="00DD382B" w:rsidRPr="0007574C" w:rsidRDefault="00DD382B" w:rsidP="006C1A20">
            <w:pPr>
              <w:autoSpaceDE w:val="0"/>
              <w:autoSpaceDN w:val="0"/>
              <w:adjustRightInd w:val="0"/>
              <w:jc w:val="center"/>
              <w:rPr>
                <w:rFonts w:eastAsia="Calibri"/>
                <w:color w:val="000000"/>
                <w:sz w:val="28"/>
                <w:szCs w:val="28"/>
              </w:rPr>
            </w:pPr>
          </w:p>
        </w:tc>
        <w:tc>
          <w:tcPr>
            <w:tcW w:w="2128" w:type="dxa"/>
          </w:tcPr>
          <w:p w:rsidR="00DD382B" w:rsidRPr="00B405BC" w:rsidRDefault="00DD382B" w:rsidP="006C1A20">
            <w:pPr>
              <w:autoSpaceDE w:val="0"/>
              <w:autoSpaceDN w:val="0"/>
              <w:adjustRightInd w:val="0"/>
              <w:jc w:val="center"/>
              <w:rPr>
                <w:rFonts w:eastAsia="Calibri"/>
                <w:color w:val="000000"/>
                <w:sz w:val="28"/>
                <w:szCs w:val="28"/>
              </w:rPr>
            </w:pPr>
            <w:r w:rsidRPr="00B405BC">
              <w:rPr>
                <w:rFonts w:eastAsia="Calibri"/>
                <w:color w:val="000000"/>
                <w:sz w:val="28"/>
                <w:szCs w:val="28"/>
              </w:rPr>
              <w:t>НГУ</w:t>
            </w:r>
          </w:p>
        </w:tc>
        <w:tc>
          <w:tcPr>
            <w:tcW w:w="2977" w:type="dxa"/>
          </w:tcPr>
          <w:p w:rsidR="00DD382B" w:rsidRPr="0007574C" w:rsidRDefault="00661C86" w:rsidP="006C1A20">
            <w:pPr>
              <w:autoSpaceDE w:val="0"/>
              <w:autoSpaceDN w:val="0"/>
              <w:adjustRightInd w:val="0"/>
              <w:jc w:val="center"/>
              <w:rPr>
                <w:rFonts w:eastAsia="Calibri"/>
                <w:color w:val="000000"/>
                <w:sz w:val="28"/>
                <w:szCs w:val="28"/>
              </w:rPr>
            </w:pPr>
            <w:r>
              <w:rPr>
                <w:rFonts w:eastAsia="Calibri"/>
                <w:color w:val="000000"/>
                <w:sz w:val="28"/>
                <w:szCs w:val="28"/>
              </w:rPr>
              <w:t>Экономика</w:t>
            </w:r>
          </w:p>
        </w:tc>
      </w:tr>
      <w:tr w:rsidR="00DD382B" w:rsidRPr="0007574C" w:rsidTr="00661C86">
        <w:trPr>
          <w:trHeight w:val="247"/>
        </w:trPr>
        <w:tc>
          <w:tcPr>
            <w:tcW w:w="675" w:type="dxa"/>
          </w:tcPr>
          <w:p w:rsidR="00DD382B" w:rsidRPr="0007574C" w:rsidRDefault="00DD382B" w:rsidP="004D6B7B">
            <w:pPr>
              <w:autoSpaceDE w:val="0"/>
              <w:autoSpaceDN w:val="0"/>
              <w:adjustRightInd w:val="0"/>
              <w:rPr>
                <w:rFonts w:eastAsia="Calibri"/>
                <w:color w:val="000000"/>
                <w:sz w:val="28"/>
                <w:szCs w:val="28"/>
              </w:rPr>
            </w:pPr>
            <w:r>
              <w:rPr>
                <w:rFonts w:eastAsia="Calibri"/>
                <w:sz w:val="28"/>
                <w:szCs w:val="28"/>
              </w:rPr>
              <w:t xml:space="preserve">  </w:t>
            </w:r>
            <w:r w:rsidRPr="0007574C">
              <w:rPr>
                <w:rFonts w:eastAsia="Calibri"/>
                <w:color w:val="000000"/>
                <w:sz w:val="28"/>
                <w:szCs w:val="28"/>
              </w:rPr>
              <w:t>4.</w:t>
            </w:r>
          </w:p>
        </w:tc>
        <w:tc>
          <w:tcPr>
            <w:tcW w:w="4393" w:type="dxa"/>
          </w:tcPr>
          <w:p w:rsidR="00DD382B" w:rsidRPr="0007574C" w:rsidRDefault="00DD382B" w:rsidP="006C1A20">
            <w:pPr>
              <w:autoSpaceDE w:val="0"/>
              <w:autoSpaceDN w:val="0"/>
              <w:adjustRightInd w:val="0"/>
              <w:jc w:val="center"/>
              <w:rPr>
                <w:rFonts w:eastAsia="Calibri"/>
                <w:color w:val="000000"/>
                <w:sz w:val="28"/>
                <w:szCs w:val="28"/>
              </w:rPr>
            </w:pPr>
            <w:r w:rsidRPr="0007574C">
              <w:rPr>
                <w:rFonts w:eastAsia="Calibri"/>
                <w:color w:val="000000"/>
                <w:sz w:val="28"/>
                <w:szCs w:val="28"/>
              </w:rPr>
              <w:t>1</w:t>
            </w:r>
            <w:r w:rsidR="00661C86">
              <w:rPr>
                <w:rFonts w:eastAsia="Calibri"/>
                <w:color w:val="000000"/>
                <w:sz w:val="28"/>
                <w:szCs w:val="28"/>
              </w:rPr>
              <w:t>7</w:t>
            </w:r>
            <w:r w:rsidRPr="0007574C">
              <w:rPr>
                <w:rFonts w:eastAsia="Calibri"/>
                <w:color w:val="000000"/>
                <w:sz w:val="28"/>
                <w:szCs w:val="28"/>
              </w:rPr>
              <w:t xml:space="preserve"> января /</w:t>
            </w:r>
            <w:r w:rsidR="00661C86">
              <w:rPr>
                <w:rFonts w:eastAsia="Calibri"/>
                <w:color w:val="000000"/>
                <w:sz w:val="28"/>
                <w:szCs w:val="28"/>
              </w:rPr>
              <w:t xml:space="preserve"> 11</w:t>
            </w:r>
            <w:r w:rsidRPr="0007574C">
              <w:rPr>
                <w:rFonts w:eastAsia="Calibri"/>
                <w:color w:val="000000"/>
                <w:sz w:val="28"/>
                <w:szCs w:val="28"/>
              </w:rPr>
              <w:t>.00 ч. - 14.00 ч.</w:t>
            </w:r>
          </w:p>
          <w:p w:rsidR="00DD382B" w:rsidRPr="0007574C" w:rsidRDefault="00661C86" w:rsidP="00661C86">
            <w:pPr>
              <w:autoSpaceDE w:val="0"/>
              <w:autoSpaceDN w:val="0"/>
              <w:adjustRightInd w:val="0"/>
              <w:jc w:val="center"/>
              <w:rPr>
                <w:rFonts w:eastAsia="Calibri"/>
                <w:color w:val="000000"/>
                <w:sz w:val="28"/>
                <w:szCs w:val="28"/>
              </w:rPr>
            </w:pPr>
            <w:r>
              <w:rPr>
                <w:rFonts w:eastAsia="Calibri"/>
                <w:color w:val="000000"/>
                <w:sz w:val="28"/>
                <w:szCs w:val="28"/>
              </w:rPr>
              <w:t>18</w:t>
            </w:r>
            <w:r w:rsidR="00DD382B" w:rsidRPr="0007574C">
              <w:rPr>
                <w:rFonts w:eastAsia="Calibri"/>
                <w:color w:val="000000"/>
                <w:sz w:val="28"/>
                <w:szCs w:val="28"/>
              </w:rPr>
              <w:t xml:space="preserve"> января / </w:t>
            </w:r>
            <w:r>
              <w:rPr>
                <w:rFonts w:eastAsia="Calibri"/>
                <w:color w:val="000000"/>
                <w:sz w:val="28"/>
                <w:szCs w:val="28"/>
              </w:rPr>
              <w:t>11</w:t>
            </w:r>
            <w:r w:rsidR="00DD382B" w:rsidRPr="0007574C">
              <w:rPr>
                <w:rFonts w:eastAsia="Calibri"/>
                <w:color w:val="000000"/>
                <w:sz w:val="28"/>
                <w:szCs w:val="28"/>
              </w:rPr>
              <w:t>.00 ч. - 14.00 ч.</w:t>
            </w:r>
            <w:r>
              <w:rPr>
                <w:rFonts w:eastAsia="Calibri"/>
                <w:color w:val="000000"/>
                <w:sz w:val="28"/>
                <w:szCs w:val="28"/>
              </w:rPr>
              <w:t xml:space="preserve"> (57-60 мин. на каждую группу участников: 50 мин. подготовка, 7-10 минут/презентация)</w:t>
            </w:r>
          </w:p>
        </w:tc>
        <w:tc>
          <w:tcPr>
            <w:tcW w:w="2128" w:type="dxa"/>
          </w:tcPr>
          <w:p w:rsidR="00DD382B" w:rsidRPr="00B405BC" w:rsidRDefault="00DD382B" w:rsidP="006C1A20">
            <w:pPr>
              <w:autoSpaceDE w:val="0"/>
              <w:autoSpaceDN w:val="0"/>
              <w:adjustRightInd w:val="0"/>
              <w:jc w:val="center"/>
              <w:rPr>
                <w:rFonts w:eastAsia="Calibri"/>
                <w:color w:val="000000"/>
                <w:sz w:val="28"/>
                <w:szCs w:val="28"/>
              </w:rPr>
            </w:pPr>
            <w:r w:rsidRPr="00B405BC">
              <w:rPr>
                <w:rFonts w:eastAsia="Calibri"/>
                <w:color w:val="000000"/>
                <w:sz w:val="28"/>
                <w:szCs w:val="28"/>
              </w:rPr>
              <w:t>НГ</w:t>
            </w:r>
            <w:r w:rsidR="00A65BF8">
              <w:rPr>
                <w:rFonts w:eastAsia="Calibri"/>
                <w:color w:val="000000"/>
                <w:sz w:val="28"/>
                <w:szCs w:val="28"/>
              </w:rPr>
              <w:t>П</w:t>
            </w:r>
            <w:r w:rsidRPr="00B405BC">
              <w:rPr>
                <w:rFonts w:eastAsia="Calibri"/>
                <w:color w:val="000000"/>
                <w:sz w:val="28"/>
                <w:szCs w:val="28"/>
              </w:rPr>
              <w:t>У</w:t>
            </w:r>
          </w:p>
        </w:tc>
        <w:tc>
          <w:tcPr>
            <w:tcW w:w="2977" w:type="dxa"/>
          </w:tcPr>
          <w:p w:rsidR="00DD382B" w:rsidRPr="0007574C" w:rsidRDefault="00661C86" w:rsidP="006C1A20">
            <w:pPr>
              <w:autoSpaceDE w:val="0"/>
              <w:autoSpaceDN w:val="0"/>
              <w:adjustRightInd w:val="0"/>
              <w:jc w:val="center"/>
              <w:rPr>
                <w:rFonts w:eastAsia="Calibri"/>
                <w:color w:val="000000"/>
                <w:sz w:val="28"/>
                <w:szCs w:val="28"/>
              </w:rPr>
            </w:pPr>
            <w:r>
              <w:rPr>
                <w:rFonts w:eastAsia="Calibri"/>
                <w:color w:val="000000"/>
                <w:sz w:val="28"/>
                <w:szCs w:val="28"/>
              </w:rPr>
              <w:t>Китайский язык</w:t>
            </w:r>
          </w:p>
        </w:tc>
      </w:tr>
      <w:tr w:rsidR="00DD382B" w:rsidRPr="0007574C" w:rsidTr="00661C86">
        <w:trPr>
          <w:trHeight w:val="247"/>
        </w:trPr>
        <w:tc>
          <w:tcPr>
            <w:tcW w:w="675" w:type="dxa"/>
          </w:tcPr>
          <w:p w:rsidR="00DD382B" w:rsidRPr="0007574C" w:rsidRDefault="00DD382B" w:rsidP="004D6B7B">
            <w:pPr>
              <w:autoSpaceDE w:val="0"/>
              <w:autoSpaceDN w:val="0"/>
              <w:adjustRightInd w:val="0"/>
              <w:rPr>
                <w:rFonts w:eastAsia="Calibri"/>
                <w:color w:val="000000"/>
                <w:sz w:val="28"/>
                <w:szCs w:val="28"/>
              </w:rPr>
            </w:pPr>
            <w:r>
              <w:rPr>
                <w:rFonts w:eastAsia="Calibri"/>
                <w:sz w:val="28"/>
                <w:szCs w:val="28"/>
              </w:rPr>
              <w:t xml:space="preserve">  </w:t>
            </w:r>
            <w:r w:rsidRPr="0007574C">
              <w:rPr>
                <w:rFonts w:eastAsia="Calibri"/>
                <w:color w:val="000000"/>
                <w:sz w:val="28"/>
                <w:szCs w:val="28"/>
              </w:rPr>
              <w:t>5.</w:t>
            </w:r>
          </w:p>
        </w:tc>
        <w:tc>
          <w:tcPr>
            <w:tcW w:w="4393" w:type="dxa"/>
          </w:tcPr>
          <w:p w:rsidR="00DD382B" w:rsidRPr="0007574C" w:rsidRDefault="00661C86" w:rsidP="00661C86">
            <w:pPr>
              <w:autoSpaceDE w:val="0"/>
              <w:autoSpaceDN w:val="0"/>
              <w:adjustRightInd w:val="0"/>
              <w:jc w:val="center"/>
              <w:rPr>
                <w:rFonts w:eastAsia="Calibri"/>
                <w:color w:val="000000"/>
                <w:sz w:val="28"/>
                <w:szCs w:val="28"/>
              </w:rPr>
            </w:pPr>
            <w:r>
              <w:rPr>
                <w:rFonts w:eastAsia="Calibri"/>
                <w:color w:val="000000"/>
                <w:sz w:val="28"/>
                <w:szCs w:val="28"/>
              </w:rPr>
              <w:t>19 января / 10.00 ч. - 13.55 ч.</w:t>
            </w:r>
          </w:p>
        </w:tc>
        <w:tc>
          <w:tcPr>
            <w:tcW w:w="2128" w:type="dxa"/>
          </w:tcPr>
          <w:p w:rsidR="00DD382B" w:rsidRPr="00B405BC" w:rsidRDefault="00DD382B" w:rsidP="006C1A20">
            <w:pPr>
              <w:autoSpaceDE w:val="0"/>
              <w:autoSpaceDN w:val="0"/>
              <w:adjustRightInd w:val="0"/>
              <w:jc w:val="center"/>
              <w:rPr>
                <w:rFonts w:eastAsia="Calibri"/>
                <w:color w:val="000000"/>
                <w:sz w:val="28"/>
                <w:szCs w:val="28"/>
              </w:rPr>
            </w:pPr>
            <w:r w:rsidRPr="00B405BC">
              <w:rPr>
                <w:rFonts w:eastAsia="Calibri"/>
                <w:iCs/>
                <w:color w:val="000000"/>
                <w:sz w:val="28"/>
                <w:szCs w:val="28"/>
              </w:rPr>
              <w:t>НГПУ</w:t>
            </w:r>
          </w:p>
        </w:tc>
        <w:tc>
          <w:tcPr>
            <w:tcW w:w="2977" w:type="dxa"/>
          </w:tcPr>
          <w:p w:rsidR="00DD382B" w:rsidRPr="006C1A20" w:rsidRDefault="00661C86" w:rsidP="006C1A20">
            <w:pPr>
              <w:autoSpaceDE w:val="0"/>
              <w:autoSpaceDN w:val="0"/>
              <w:adjustRightInd w:val="0"/>
              <w:jc w:val="center"/>
              <w:rPr>
                <w:rFonts w:eastAsia="Calibri"/>
                <w:color w:val="000000"/>
                <w:sz w:val="26"/>
                <w:szCs w:val="26"/>
              </w:rPr>
            </w:pPr>
            <w:r>
              <w:rPr>
                <w:rFonts w:eastAsia="Calibri"/>
                <w:color w:val="000000"/>
                <w:sz w:val="26"/>
                <w:szCs w:val="26"/>
              </w:rPr>
              <w:t>Русский язык</w:t>
            </w:r>
          </w:p>
        </w:tc>
      </w:tr>
      <w:tr w:rsidR="00DD382B" w:rsidRPr="0007574C" w:rsidTr="00661C86">
        <w:trPr>
          <w:trHeight w:val="247"/>
        </w:trPr>
        <w:tc>
          <w:tcPr>
            <w:tcW w:w="675" w:type="dxa"/>
          </w:tcPr>
          <w:p w:rsidR="00DD382B" w:rsidRPr="0007574C" w:rsidRDefault="00DD382B" w:rsidP="004D6B7B">
            <w:pPr>
              <w:autoSpaceDE w:val="0"/>
              <w:autoSpaceDN w:val="0"/>
              <w:adjustRightInd w:val="0"/>
              <w:jc w:val="center"/>
              <w:rPr>
                <w:rFonts w:eastAsia="Calibri"/>
                <w:sz w:val="28"/>
                <w:szCs w:val="28"/>
              </w:rPr>
            </w:pPr>
          </w:p>
          <w:p w:rsidR="00DD382B" w:rsidRPr="0007574C" w:rsidRDefault="00DD382B" w:rsidP="004D6B7B">
            <w:pPr>
              <w:autoSpaceDE w:val="0"/>
              <w:autoSpaceDN w:val="0"/>
              <w:adjustRightInd w:val="0"/>
              <w:jc w:val="center"/>
              <w:rPr>
                <w:rFonts w:eastAsia="Calibri"/>
                <w:color w:val="000000"/>
                <w:sz w:val="28"/>
                <w:szCs w:val="28"/>
              </w:rPr>
            </w:pPr>
            <w:r w:rsidRPr="0007574C">
              <w:rPr>
                <w:rFonts w:eastAsia="Calibri"/>
                <w:color w:val="000000"/>
                <w:sz w:val="28"/>
                <w:szCs w:val="28"/>
              </w:rPr>
              <w:t>6.</w:t>
            </w:r>
          </w:p>
          <w:p w:rsidR="00DD382B" w:rsidRPr="0007574C" w:rsidRDefault="00DD382B" w:rsidP="004D6B7B">
            <w:pPr>
              <w:autoSpaceDE w:val="0"/>
              <w:autoSpaceDN w:val="0"/>
              <w:adjustRightInd w:val="0"/>
              <w:jc w:val="center"/>
              <w:rPr>
                <w:rFonts w:eastAsia="Calibri"/>
                <w:color w:val="000000"/>
                <w:sz w:val="28"/>
                <w:szCs w:val="28"/>
              </w:rPr>
            </w:pPr>
          </w:p>
        </w:tc>
        <w:tc>
          <w:tcPr>
            <w:tcW w:w="4393" w:type="dxa"/>
          </w:tcPr>
          <w:p w:rsidR="00DD382B" w:rsidRPr="0007574C" w:rsidRDefault="00DD382B" w:rsidP="00661C86">
            <w:pPr>
              <w:autoSpaceDE w:val="0"/>
              <w:autoSpaceDN w:val="0"/>
              <w:adjustRightInd w:val="0"/>
              <w:jc w:val="center"/>
              <w:rPr>
                <w:rFonts w:eastAsia="Calibri"/>
                <w:color w:val="000000"/>
                <w:sz w:val="28"/>
                <w:szCs w:val="28"/>
              </w:rPr>
            </w:pPr>
            <w:r w:rsidRPr="0007574C">
              <w:rPr>
                <w:rFonts w:eastAsia="Calibri"/>
                <w:color w:val="000000"/>
                <w:sz w:val="28"/>
                <w:szCs w:val="28"/>
              </w:rPr>
              <w:t>2</w:t>
            </w:r>
            <w:r w:rsidR="00661C86">
              <w:rPr>
                <w:rFonts w:eastAsia="Calibri"/>
                <w:color w:val="000000"/>
                <w:sz w:val="28"/>
                <w:szCs w:val="28"/>
              </w:rPr>
              <w:t>0</w:t>
            </w:r>
            <w:r w:rsidRPr="0007574C">
              <w:rPr>
                <w:rFonts w:eastAsia="Calibri"/>
                <w:color w:val="000000"/>
                <w:sz w:val="28"/>
                <w:szCs w:val="28"/>
              </w:rPr>
              <w:t xml:space="preserve"> </w:t>
            </w:r>
            <w:r w:rsidR="00661C86">
              <w:rPr>
                <w:rFonts w:eastAsia="Calibri"/>
                <w:color w:val="000000"/>
                <w:sz w:val="28"/>
                <w:szCs w:val="28"/>
              </w:rPr>
              <w:t>января / 10.00 ч. - 13.55 ч.</w:t>
            </w:r>
          </w:p>
        </w:tc>
        <w:tc>
          <w:tcPr>
            <w:tcW w:w="2128" w:type="dxa"/>
          </w:tcPr>
          <w:p w:rsidR="00DD382B" w:rsidRPr="00B405BC" w:rsidRDefault="00DD382B" w:rsidP="006C1A20">
            <w:pPr>
              <w:autoSpaceDE w:val="0"/>
              <w:autoSpaceDN w:val="0"/>
              <w:adjustRightInd w:val="0"/>
              <w:jc w:val="center"/>
              <w:rPr>
                <w:rFonts w:eastAsia="Calibri"/>
                <w:color w:val="000000"/>
                <w:sz w:val="28"/>
                <w:szCs w:val="28"/>
              </w:rPr>
            </w:pPr>
            <w:r w:rsidRPr="00B405BC">
              <w:rPr>
                <w:rFonts w:eastAsia="Calibri"/>
                <w:color w:val="000000"/>
                <w:sz w:val="28"/>
                <w:szCs w:val="28"/>
              </w:rPr>
              <w:t>НГ</w:t>
            </w:r>
            <w:r w:rsidR="00A65BF8">
              <w:rPr>
                <w:rFonts w:eastAsia="Calibri"/>
                <w:color w:val="000000"/>
                <w:sz w:val="28"/>
                <w:szCs w:val="28"/>
              </w:rPr>
              <w:t>П</w:t>
            </w:r>
            <w:r w:rsidRPr="00B405BC">
              <w:rPr>
                <w:rFonts w:eastAsia="Calibri"/>
                <w:color w:val="000000"/>
                <w:sz w:val="28"/>
                <w:szCs w:val="28"/>
              </w:rPr>
              <w:t>У</w:t>
            </w:r>
          </w:p>
        </w:tc>
        <w:tc>
          <w:tcPr>
            <w:tcW w:w="2977" w:type="dxa"/>
          </w:tcPr>
          <w:p w:rsidR="00DD382B" w:rsidRPr="0007574C" w:rsidRDefault="00661C86" w:rsidP="006C1A20">
            <w:pPr>
              <w:autoSpaceDE w:val="0"/>
              <w:autoSpaceDN w:val="0"/>
              <w:adjustRightInd w:val="0"/>
              <w:jc w:val="center"/>
              <w:rPr>
                <w:rFonts w:eastAsia="Calibri"/>
                <w:color w:val="000000"/>
                <w:sz w:val="28"/>
                <w:szCs w:val="28"/>
              </w:rPr>
            </w:pPr>
            <w:r>
              <w:rPr>
                <w:rFonts w:eastAsia="Calibri"/>
                <w:color w:val="000000"/>
                <w:sz w:val="28"/>
                <w:szCs w:val="28"/>
              </w:rPr>
              <w:t>Астрономия</w:t>
            </w:r>
          </w:p>
        </w:tc>
      </w:tr>
      <w:tr w:rsidR="00661C86" w:rsidRPr="0007574C" w:rsidTr="00661C86">
        <w:trPr>
          <w:trHeight w:val="270"/>
        </w:trPr>
        <w:tc>
          <w:tcPr>
            <w:tcW w:w="675" w:type="dxa"/>
            <w:vMerge w:val="restart"/>
          </w:tcPr>
          <w:p w:rsidR="00661C86" w:rsidRPr="0007574C" w:rsidRDefault="00661C86" w:rsidP="004D6B7B">
            <w:pPr>
              <w:autoSpaceDE w:val="0"/>
              <w:autoSpaceDN w:val="0"/>
              <w:adjustRightInd w:val="0"/>
              <w:jc w:val="center"/>
              <w:rPr>
                <w:rFonts w:eastAsia="Calibri"/>
                <w:sz w:val="28"/>
                <w:szCs w:val="28"/>
              </w:rPr>
            </w:pPr>
          </w:p>
          <w:p w:rsidR="00661C86" w:rsidRPr="0007574C" w:rsidRDefault="00661C86" w:rsidP="004D6B7B">
            <w:pPr>
              <w:autoSpaceDE w:val="0"/>
              <w:autoSpaceDN w:val="0"/>
              <w:adjustRightInd w:val="0"/>
              <w:jc w:val="center"/>
              <w:rPr>
                <w:rFonts w:eastAsia="Calibri"/>
                <w:color w:val="000000"/>
                <w:sz w:val="28"/>
                <w:szCs w:val="28"/>
              </w:rPr>
            </w:pPr>
            <w:r w:rsidRPr="0007574C">
              <w:rPr>
                <w:rFonts w:eastAsia="Calibri"/>
                <w:color w:val="000000"/>
                <w:sz w:val="28"/>
                <w:szCs w:val="28"/>
              </w:rPr>
              <w:t>7.</w:t>
            </w:r>
          </w:p>
        </w:tc>
        <w:tc>
          <w:tcPr>
            <w:tcW w:w="4393" w:type="dxa"/>
            <w:vMerge w:val="restart"/>
          </w:tcPr>
          <w:p w:rsidR="00661C86" w:rsidRPr="0007574C" w:rsidRDefault="00661C86" w:rsidP="006C1A20">
            <w:pPr>
              <w:autoSpaceDE w:val="0"/>
              <w:autoSpaceDN w:val="0"/>
              <w:adjustRightInd w:val="0"/>
              <w:jc w:val="center"/>
              <w:rPr>
                <w:rFonts w:eastAsia="Calibri"/>
                <w:color w:val="000000"/>
                <w:sz w:val="28"/>
                <w:szCs w:val="28"/>
              </w:rPr>
            </w:pPr>
            <w:r w:rsidRPr="0007574C">
              <w:rPr>
                <w:rFonts w:eastAsia="Calibri"/>
                <w:color w:val="000000"/>
                <w:sz w:val="28"/>
                <w:szCs w:val="28"/>
              </w:rPr>
              <w:t>2</w:t>
            </w:r>
            <w:r>
              <w:rPr>
                <w:rFonts w:eastAsia="Calibri"/>
                <w:color w:val="000000"/>
                <w:sz w:val="28"/>
                <w:szCs w:val="28"/>
              </w:rPr>
              <w:t>0</w:t>
            </w:r>
            <w:r w:rsidRPr="0007574C">
              <w:rPr>
                <w:rFonts w:eastAsia="Calibri"/>
                <w:color w:val="000000"/>
                <w:sz w:val="28"/>
                <w:szCs w:val="28"/>
              </w:rPr>
              <w:t xml:space="preserve"> января / 1</w:t>
            </w:r>
            <w:r>
              <w:rPr>
                <w:rFonts w:eastAsia="Calibri"/>
                <w:color w:val="000000"/>
                <w:sz w:val="28"/>
                <w:szCs w:val="28"/>
              </w:rPr>
              <w:t>3</w:t>
            </w:r>
            <w:r w:rsidRPr="0007574C">
              <w:rPr>
                <w:rFonts w:eastAsia="Calibri"/>
                <w:color w:val="000000"/>
                <w:sz w:val="28"/>
                <w:szCs w:val="28"/>
              </w:rPr>
              <w:t>.00 ч. - 1</w:t>
            </w:r>
            <w:r>
              <w:rPr>
                <w:rFonts w:eastAsia="Calibri"/>
                <w:color w:val="000000"/>
                <w:sz w:val="28"/>
                <w:szCs w:val="28"/>
              </w:rPr>
              <w:t>5</w:t>
            </w:r>
            <w:r w:rsidRPr="0007574C">
              <w:rPr>
                <w:rFonts w:eastAsia="Calibri"/>
                <w:color w:val="000000"/>
                <w:sz w:val="28"/>
                <w:szCs w:val="28"/>
              </w:rPr>
              <w:t>.00 ч.</w:t>
            </w:r>
          </w:p>
          <w:p w:rsidR="00661C86" w:rsidRDefault="00661C86" w:rsidP="00661C86">
            <w:pPr>
              <w:autoSpaceDE w:val="0"/>
              <w:autoSpaceDN w:val="0"/>
              <w:adjustRightInd w:val="0"/>
              <w:jc w:val="center"/>
              <w:rPr>
                <w:rFonts w:eastAsia="Calibri"/>
                <w:color w:val="000000"/>
                <w:sz w:val="28"/>
                <w:szCs w:val="28"/>
              </w:rPr>
            </w:pPr>
            <w:r w:rsidRPr="0007574C">
              <w:rPr>
                <w:rFonts w:eastAsia="Calibri"/>
                <w:color w:val="000000"/>
                <w:sz w:val="28"/>
                <w:szCs w:val="28"/>
              </w:rPr>
              <w:t>2</w:t>
            </w:r>
            <w:r>
              <w:rPr>
                <w:rFonts w:eastAsia="Calibri"/>
                <w:color w:val="000000"/>
                <w:sz w:val="28"/>
                <w:szCs w:val="28"/>
              </w:rPr>
              <w:t>1 января / 09</w:t>
            </w:r>
            <w:r w:rsidRPr="0007574C">
              <w:rPr>
                <w:rFonts w:eastAsia="Calibri"/>
                <w:color w:val="000000"/>
                <w:sz w:val="28"/>
                <w:szCs w:val="28"/>
              </w:rPr>
              <w:t>.00 ч.- 14.00 ч.</w:t>
            </w:r>
          </w:p>
          <w:p w:rsidR="00661C86" w:rsidRPr="0007574C" w:rsidRDefault="00661C86" w:rsidP="00A65BF8">
            <w:pPr>
              <w:autoSpaceDE w:val="0"/>
              <w:autoSpaceDN w:val="0"/>
              <w:adjustRightInd w:val="0"/>
              <w:rPr>
                <w:rFonts w:eastAsia="Calibri"/>
                <w:color w:val="000000"/>
                <w:sz w:val="28"/>
                <w:szCs w:val="28"/>
              </w:rPr>
            </w:pPr>
            <w:r>
              <w:rPr>
                <w:rFonts w:eastAsia="Calibri"/>
                <w:color w:val="000000"/>
                <w:sz w:val="28"/>
                <w:szCs w:val="28"/>
              </w:rPr>
              <w:t xml:space="preserve">    23 января/09</w:t>
            </w:r>
            <w:r w:rsidR="00A65BF8">
              <w:rPr>
                <w:rFonts w:eastAsia="Calibri"/>
                <w:color w:val="000000"/>
                <w:sz w:val="28"/>
                <w:szCs w:val="28"/>
              </w:rPr>
              <w:t>.</w:t>
            </w:r>
            <w:r>
              <w:rPr>
                <w:rFonts w:eastAsia="Calibri"/>
                <w:color w:val="000000"/>
                <w:sz w:val="28"/>
                <w:szCs w:val="28"/>
              </w:rPr>
              <w:t>00 ч.- 14.00 ч.</w:t>
            </w:r>
          </w:p>
        </w:tc>
        <w:tc>
          <w:tcPr>
            <w:tcW w:w="2128" w:type="dxa"/>
            <w:vMerge w:val="restart"/>
          </w:tcPr>
          <w:p w:rsidR="00661C86" w:rsidRPr="00B405BC" w:rsidRDefault="00661C86" w:rsidP="006C1A20">
            <w:pPr>
              <w:autoSpaceDE w:val="0"/>
              <w:autoSpaceDN w:val="0"/>
              <w:adjustRightInd w:val="0"/>
              <w:jc w:val="center"/>
              <w:rPr>
                <w:rFonts w:eastAsia="Calibri"/>
                <w:color w:val="000000"/>
                <w:sz w:val="28"/>
                <w:szCs w:val="28"/>
              </w:rPr>
            </w:pPr>
            <w:r w:rsidRPr="00B405BC">
              <w:rPr>
                <w:rFonts w:eastAsia="Calibri"/>
                <w:color w:val="000000"/>
                <w:sz w:val="28"/>
                <w:szCs w:val="28"/>
              </w:rPr>
              <w:t>НГУ</w:t>
            </w:r>
          </w:p>
        </w:tc>
        <w:tc>
          <w:tcPr>
            <w:tcW w:w="2977" w:type="dxa"/>
          </w:tcPr>
          <w:p w:rsidR="00661C86" w:rsidRPr="0007574C" w:rsidRDefault="00661C86" w:rsidP="006C1A20">
            <w:pPr>
              <w:autoSpaceDE w:val="0"/>
              <w:autoSpaceDN w:val="0"/>
              <w:adjustRightInd w:val="0"/>
              <w:jc w:val="center"/>
              <w:rPr>
                <w:rFonts w:eastAsia="Calibri"/>
                <w:color w:val="000000"/>
                <w:sz w:val="28"/>
                <w:szCs w:val="28"/>
              </w:rPr>
            </w:pPr>
            <w:r>
              <w:rPr>
                <w:rFonts w:eastAsia="Calibri"/>
                <w:color w:val="000000"/>
                <w:sz w:val="28"/>
                <w:szCs w:val="28"/>
              </w:rPr>
              <w:t>Пробный тур</w:t>
            </w:r>
          </w:p>
        </w:tc>
      </w:tr>
      <w:tr w:rsidR="00661C86" w:rsidRPr="0007574C" w:rsidTr="00661C86">
        <w:trPr>
          <w:trHeight w:val="360"/>
        </w:trPr>
        <w:tc>
          <w:tcPr>
            <w:tcW w:w="675" w:type="dxa"/>
            <w:vMerge/>
          </w:tcPr>
          <w:p w:rsidR="00661C86" w:rsidRPr="0007574C" w:rsidRDefault="00661C86" w:rsidP="004D6B7B">
            <w:pPr>
              <w:autoSpaceDE w:val="0"/>
              <w:autoSpaceDN w:val="0"/>
              <w:adjustRightInd w:val="0"/>
              <w:jc w:val="center"/>
              <w:rPr>
                <w:rFonts w:eastAsia="Calibri"/>
                <w:sz w:val="28"/>
                <w:szCs w:val="28"/>
              </w:rPr>
            </w:pPr>
          </w:p>
        </w:tc>
        <w:tc>
          <w:tcPr>
            <w:tcW w:w="4393" w:type="dxa"/>
            <w:vMerge/>
          </w:tcPr>
          <w:p w:rsidR="00661C86" w:rsidRPr="0007574C" w:rsidRDefault="00661C86" w:rsidP="006C1A20">
            <w:pPr>
              <w:autoSpaceDE w:val="0"/>
              <w:autoSpaceDN w:val="0"/>
              <w:adjustRightInd w:val="0"/>
              <w:jc w:val="center"/>
              <w:rPr>
                <w:rFonts w:eastAsia="Calibri"/>
                <w:color w:val="000000"/>
                <w:sz w:val="28"/>
                <w:szCs w:val="28"/>
              </w:rPr>
            </w:pPr>
          </w:p>
        </w:tc>
        <w:tc>
          <w:tcPr>
            <w:tcW w:w="2128" w:type="dxa"/>
            <w:vMerge/>
          </w:tcPr>
          <w:p w:rsidR="00661C86" w:rsidRPr="00B405BC" w:rsidRDefault="00661C86" w:rsidP="006C1A20">
            <w:pPr>
              <w:autoSpaceDE w:val="0"/>
              <w:autoSpaceDN w:val="0"/>
              <w:adjustRightInd w:val="0"/>
              <w:jc w:val="center"/>
              <w:rPr>
                <w:rFonts w:eastAsia="Calibri"/>
                <w:color w:val="000000"/>
                <w:sz w:val="28"/>
                <w:szCs w:val="28"/>
              </w:rPr>
            </w:pPr>
          </w:p>
        </w:tc>
        <w:tc>
          <w:tcPr>
            <w:tcW w:w="2977" w:type="dxa"/>
          </w:tcPr>
          <w:p w:rsidR="00661C86" w:rsidRDefault="00661C86" w:rsidP="006C1A20">
            <w:pPr>
              <w:autoSpaceDE w:val="0"/>
              <w:autoSpaceDN w:val="0"/>
              <w:adjustRightInd w:val="0"/>
              <w:jc w:val="center"/>
              <w:rPr>
                <w:rFonts w:eastAsia="Calibri"/>
                <w:color w:val="000000"/>
                <w:sz w:val="28"/>
                <w:szCs w:val="28"/>
              </w:rPr>
            </w:pPr>
            <w:r>
              <w:rPr>
                <w:rFonts w:eastAsia="Calibri"/>
                <w:color w:val="000000"/>
                <w:sz w:val="28"/>
                <w:szCs w:val="28"/>
              </w:rPr>
              <w:t>Информатика</w:t>
            </w:r>
          </w:p>
        </w:tc>
      </w:tr>
      <w:tr w:rsidR="00DD382B" w:rsidRPr="0007574C" w:rsidTr="00661C86">
        <w:trPr>
          <w:trHeight w:val="109"/>
        </w:trPr>
        <w:tc>
          <w:tcPr>
            <w:tcW w:w="675" w:type="dxa"/>
          </w:tcPr>
          <w:p w:rsidR="00DD382B" w:rsidRPr="0007574C" w:rsidRDefault="00DD382B" w:rsidP="004D6B7B">
            <w:pPr>
              <w:autoSpaceDE w:val="0"/>
              <w:autoSpaceDN w:val="0"/>
              <w:adjustRightInd w:val="0"/>
              <w:rPr>
                <w:rFonts w:eastAsia="Calibri"/>
                <w:color w:val="000000"/>
                <w:sz w:val="28"/>
                <w:szCs w:val="28"/>
              </w:rPr>
            </w:pPr>
            <w:r>
              <w:rPr>
                <w:rFonts w:eastAsia="Calibri"/>
                <w:sz w:val="28"/>
                <w:szCs w:val="28"/>
              </w:rPr>
              <w:t xml:space="preserve">  </w:t>
            </w:r>
            <w:r w:rsidRPr="0007574C">
              <w:rPr>
                <w:rFonts w:eastAsia="Calibri"/>
                <w:color w:val="000000"/>
                <w:sz w:val="28"/>
                <w:szCs w:val="28"/>
              </w:rPr>
              <w:t>8.</w:t>
            </w:r>
          </w:p>
        </w:tc>
        <w:tc>
          <w:tcPr>
            <w:tcW w:w="4393" w:type="dxa"/>
          </w:tcPr>
          <w:p w:rsidR="00DD382B" w:rsidRDefault="00661C86" w:rsidP="006C1A20">
            <w:pPr>
              <w:autoSpaceDE w:val="0"/>
              <w:autoSpaceDN w:val="0"/>
              <w:adjustRightInd w:val="0"/>
              <w:jc w:val="center"/>
              <w:rPr>
                <w:rFonts w:eastAsia="Calibri"/>
                <w:color w:val="000000"/>
                <w:sz w:val="28"/>
                <w:szCs w:val="28"/>
              </w:rPr>
            </w:pPr>
            <w:r>
              <w:rPr>
                <w:rFonts w:eastAsia="Calibri"/>
                <w:color w:val="000000"/>
                <w:sz w:val="28"/>
                <w:szCs w:val="28"/>
              </w:rPr>
              <w:t>24</w:t>
            </w:r>
            <w:r w:rsidR="00DD382B" w:rsidRPr="0007574C">
              <w:rPr>
                <w:rFonts w:eastAsia="Calibri"/>
                <w:color w:val="000000"/>
                <w:sz w:val="28"/>
                <w:szCs w:val="28"/>
              </w:rPr>
              <w:t xml:space="preserve"> января / 1</w:t>
            </w:r>
            <w:r>
              <w:rPr>
                <w:rFonts w:eastAsia="Calibri"/>
                <w:color w:val="000000"/>
                <w:sz w:val="28"/>
                <w:szCs w:val="28"/>
              </w:rPr>
              <w:t>1</w:t>
            </w:r>
            <w:r w:rsidR="00DD382B" w:rsidRPr="0007574C">
              <w:rPr>
                <w:rFonts w:eastAsia="Calibri"/>
                <w:color w:val="000000"/>
                <w:sz w:val="28"/>
                <w:szCs w:val="28"/>
              </w:rPr>
              <w:t>.00 ч. -1</w:t>
            </w:r>
            <w:r>
              <w:rPr>
                <w:rFonts w:eastAsia="Calibri"/>
                <w:color w:val="000000"/>
                <w:sz w:val="28"/>
                <w:szCs w:val="28"/>
              </w:rPr>
              <w:t>4.00</w:t>
            </w:r>
            <w:r w:rsidR="00DD382B" w:rsidRPr="0007574C">
              <w:rPr>
                <w:rFonts w:eastAsia="Calibri"/>
                <w:color w:val="000000"/>
                <w:sz w:val="28"/>
                <w:szCs w:val="28"/>
              </w:rPr>
              <w:t xml:space="preserve"> ч.</w:t>
            </w:r>
          </w:p>
          <w:p w:rsidR="00661C86" w:rsidRPr="0007574C" w:rsidRDefault="00661C86" w:rsidP="006C1A20">
            <w:pPr>
              <w:autoSpaceDE w:val="0"/>
              <w:autoSpaceDN w:val="0"/>
              <w:adjustRightInd w:val="0"/>
              <w:jc w:val="center"/>
              <w:rPr>
                <w:rFonts w:eastAsia="Calibri"/>
                <w:color w:val="000000"/>
                <w:sz w:val="28"/>
                <w:szCs w:val="28"/>
              </w:rPr>
            </w:pPr>
            <w:r>
              <w:rPr>
                <w:rFonts w:eastAsia="Calibri"/>
                <w:color w:val="000000"/>
                <w:sz w:val="28"/>
                <w:szCs w:val="28"/>
              </w:rPr>
              <w:t>25 января / 11.00 ч.- 14.00 ч.</w:t>
            </w:r>
          </w:p>
        </w:tc>
        <w:tc>
          <w:tcPr>
            <w:tcW w:w="2128" w:type="dxa"/>
          </w:tcPr>
          <w:p w:rsidR="00DD382B" w:rsidRPr="00B405BC" w:rsidRDefault="00DD382B" w:rsidP="006C1A20">
            <w:pPr>
              <w:autoSpaceDE w:val="0"/>
              <w:autoSpaceDN w:val="0"/>
              <w:adjustRightInd w:val="0"/>
              <w:jc w:val="center"/>
              <w:rPr>
                <w:rFonts w:eastAsia="Calibri"/>
                <w:color w:val="000000"/>
                <w:sz w:val="28"/>
                <w:szCs w:val="28"/>
              </w:rPr>
            </w:pPr>
            <w:r w:rsidRPr="00B405BC">
              <w:rPr>
                <w:rFonts w:eastAsia="Calibri"/>
                <w:iCs/>
                <w:color w:val="000000"/>
                <w:sz w:val="28"/>
                <w:szCs w:val="28"/>
              </w:rPr>
              <w:t>НГПУ</w:t>
            </w:r>
          </w:p>
        </w:tc>
        <w:tc>
          <w:tcPr>
            <w:tcW w:w="2977" w:type="dxa"/>
          </w:tcPr>
          <w:p w:rsidR="00DD382B" w:rsidRPr="0007574C" w:rsidRDefault="00661C86" w:rsidP="006C1A20">
            <w:pPr>
              <w:autoSpaceDE w:val="0"/>
              <w:autoSpaceDN w:val="0"/>
              <w:adjustRightInd w:val="0"/>
              <w:jc w:val="center"/>
              <w:rPr>
                <w:rFonts w:eastAsia="Calibri"/>
                <w:color w:val="000000"/>
                <w:sz w:val="28"/>
                <w:szCs w:val="28"/>
              </w:rPr>
            </w:pPr>
            <w:r>
              <w:rPr>
                <w:rFonts w:eastAsia="Calibri"/>
                <w:color w:val="000000"/>
                <w:sz w:val="28"/>
                <w:szCs w:val="28"/>
              </w:rPr>
              <w:t xml:space="preserve">История </w:t>
            </w:r>
          </w:p>
        </w:tc>
      </w:tr>
      <w:tr w:rsidR="00DD382B" w:rsidRPr="0007574C" w:rsidTr="00661C86">
        <w:trPr>
          <w:trHeight w:val="109"/>
        </w:trPr>
        <w:tc>
          <w:tcPr>
            <w:tcW w:w="675" w:type="dxa"/>
          </w:tcPr>
          <w:p w:rsidR="00DD382B" w:rsidRPr="0007574C" w:rsidRDefault="00DD382B" w:rsidP="004D6B7B">
            <w:pPr>
              <w:autoSpaceDE w:val="0"/>
              <w:autoSpaceDN w:val="0"/>
              <w:adjustRightInd w:val="0"/>
              <w:rPr>
                <w:rFonts w:eastAsia="Calibri"/>
                <w:color w:val="000000"/>
                <w:sz w:val="28"/>
                <w:szCs w:val="28"/>
              </w:rPr>
            </w:pPr>
            <w:r>
              <w:rPr>
                <w:rFonts w:eastAsia="Calibri"/>
                <w:sz w:val="28"/>
                <w:szCs w:val="28"/>
              </w:rPr>
              <w:t xml:space="preserve">  </w:t>
            </w:r>
            <w:r w:rsidRPr="0007574C">
              <w:rPr>
                <w:rFonts w:eastAsia="Calibri"/>
                <w:color w:val="000000"/>
                <w:sz w:val="28"/>
                <w:szCs w:val="28"/>
              </w:rPr>
              <w:t>9.</w:t>
            </w:r>
          </w:p>
        </w:tc>
        <w:tc>
          <w:tcPr>
            <w:tcW w:w="4393" w:type="dxa"/>
          </w:tcPr>
          <w:p w:rsidR="00DD382B" w:rsidRDefault="00DD382B" w:rsidP="00661C86">
            <w:pPr>
              <w:autoSpaceDE w:val="0"/>
              <w:autoSpaceDN w:val="0"/>
              <w:adjustRightInd w:val="0"/>
              <w:jc w:val="center"/>
              <w:rPr>
                <w:rFonts w:eastAsia="Calibri"/>
                <w:color w:val="000000"/>
                <w:sz w:val="28"/>
                <w:szCs w:val="28"/>
              </w:rPr>
            </w:pPr>
            <w:r w:rsidRPr="0007574C">
              <w:rPr>
                <w:rFonts w:eastAsia="Calibri"/>
                <w:color w:val="000000"/>
                <w:sz w:val="28"/>
                <w:szCs w:val="28"/>
              </w:rPr>
              <w:t>2</w:t>
            </w:r>
            <w:r w:rsidR="00661C86">
              <w:rPr>
                <w:rFonts w:eastAsia="Calibri"/>
                <w:color w:val="000000"/>
                <w:sz w:val="28"/>
                <w:szCs w:val="28"/>
              </w:rPr>
              <w:t>6</w:t>
            </w:r>
            <w:r w:rsidRPr="0007574C">
              <w:rPr>
                <w:rFonts w:eastAsia="Calibri"/>
                <w:color w:val="000000"/>
                <w:sz w:val="28"/>
                <w:szCs w:val="28"/>
              </w:rPr>
              <w:t xml:space="preserve"> января / </w:t>
            </w:r>
            <w:r w:rsidR="00661C86">
              <w:rPr>
                <w:rFonts w:eastAsia="Calibri"/>
                <w:color w:val="000000"/>
                <w:sz w:val="28"/>
                <w:szCs w:val="28"/>
              </w:rPr>
              <w:t>09</w:t>
            </w:r>
            <w:r w:rsidRPr="0007574C">
              <w:rPr>
                <w:rFonts w:eastAsia="Calibri"/>
                <w:color w:val="000000"/>
                <w:sz w:val="28"/>
                <w:szCs w:val="28"/>
              </w:rPr>
              <w:t>.00 ч. - 14.00 ч.</w:t>
            </w:r>
          </w:p>
          <w:p w:rsidR="00661C86" w:rsidRPr="0007574C" w:rsidRDefault="00661C86" w:rsidP="00661C86">
            <w:pPr>
              <w:autoSpaceDE w:val="0"/>
              <w:autoSpaceDN w:val="0"/>
              <w:adjustRightInd w:val="0"/>
              <w:jc w:val="center"/>
              <w:rPr>
                <w:rFonts w:eastAsia="Calibri"/>
                <w:color w:val="000000"/>
                <w:sz w:val="28"/>
                <w:szCs w:val="28"/>
              </w:rPr>
            </w:pPr>
            <w:r w:rsidRPr="00661C86">
              <w:rPr>
                <w:rFonts w:eastAsia="Calibri"/>
                <w:color w:val="000000"/>
                <w:sz w:val="28"/>
                <w:szCs w:val="28"/>
              </w:rPr>
              <w:t>2</w:t>
            </w:r>
            <w:r>
              <w:rPr>
                <w:rFonts w:eastAsia="Calibri"/>
                <w:color w:val="000000"/>
                <w:sz w:val="28"/>
                <w:szCs w:val="28"/>
              </w:rPr>
              <w:t>7</w:t>
            </w:r>
            <w:r w:rsidRPr="00661C86">
              <w:rPr>
                <w:rFonts w:eastAsia="Calibri"/>
                <w:color w:val="000000"/>
                <w:sz w:val="28"/>
                <w:szCs w:val="28"/>
              </w:rPr>
              <w:t xml:space="preserve"> января / 09.00 ч. - 14.00 ч.</w:t>
            </w:r>
          </w:p>
        </w:tc>
        <w:tc>
          <w:tcPr>
            <w:tcW w:w="2128" w:type="dxa"/>
          </w:tcPr>
          <w:p w:rsidR="00DD382B" w:rsidRPr="00B405BC" w:rsidRDefault="00DD382B" w:rsidP="006C1A20">
            <w:pPr>
              <w:autoSpaceDE w:val="0"/>
              <w:autoSpaceDN w:val="0"/>
              <w:adjustRightInd w:val="0"/>
              <w:jc w:val="center"/>
              <w:rPr>
                <w:rFonts w:eastAsia="Calibri"/>
                <w:color w:val="000000"/>
                <w:sz w:val="28"/>
                <w:szCs w:val="28"/>
              </w:rPr>
            </w:pPr>
            <w:r w:rsidRPr="00B405BC">
              <w:rPr>
                <w:rFonts w:eastAsia="Calibri"/>
                <w:color w:val="000000"/>
                <w:sz w:val="28"/>
                <w:szCs w:val="28"/>
              </w:rPr>
              <w:t>НГУ</w:t>
            </w:r>
          </w:p>
        </w:tc>
        <w:tc>
          <w:tcPr>
            <w:tcW w:w="2977" w:type="dxa"/>
          </w:tcPr>
          <w:p w:rsidR="00DD382B" w:rsidRPr="0007574C" w:rsidRDefault="00661C86" w:rsidP="00661C86">
            <w:pPr>
              <w:autoSpaceDE w:val="0"/>
              <w:autoSpaceDN w:val="0"/>
              <w:adjustRightInd w:val="0"/>
              <w:jc w:val="center"/>
              <w:rPr>
                <w:rFonts w:eastAsia="Calibri"/>
                <w:color w:val="000000"/>
                <w:sz w:val="28"/>
                <w:szCs w:val="28"/>
              </w:rPr>
            </w:pPr>
            <w:r>
              <w:rPr>
                <w:rFonts w:eastAsia="Calibri"/>
                <w:color w:val="000000"/>
                <w:sz w:val="28"/>
                <w:szCs w:val="28"/>
              </w:rPr>
              <w:t>Химия</w:t>
            </w:r>
            <w:r w:rsidRPr="0007574C">
              <w:rPr>
                <w:rFonts w:eastAsia="Calibri"/>
                <w:color w:val="000000"/>
                <w:sz w:val="28"/>
                <w:szCs w:val="28"/>
              </w:rPr>
              <w:t xml:space="preserve"> </w:t>
            </w:r>
          </w:p>
        </w:tc>
      </w:tr>
      <w:tr w:rsidR="00DD382B" w:rsidRPr="0007574C" w:rsidTr="00661C86">
        <w:trPr>
          <w:trHeight w:val="109"/>
        </w:trPr>
        <w:tc>
          <w:tcPr>
            <w:tcW w:w="675" w:type="dxa"/>
          </w:tcPr>
          <w:p w:rsidR="00DD382B" w:rsidRPr="0007574C" w:rsidRDefault="00DD382B" w:rsidP="004D6B7B">
            <w:pPr>
              <w:autoSpaceDE w:val="0"/>
              <w:autoSpaceDN w:val="0"/>
              <w:adjustRightInd w:val="0"/>
              <w:rPr>
                <w:rFonts w:eastAsia="Calibri"/>
                <w:color w:val="000000"/>
                <w:sz w:val="28"/>
                <w:szCs w:val="28"/>
              </w:rPr>
            </w:pPr>
            <w:r>
              <w:rPr>
                <w:rFonts w:eastAsia="Calibri"/>
                <w:sz w:val="28"/>
                <w:szCs w:val="28"/>
              </w:rPr>
              <w:t>1</w:t>
            </w:r>
            <w:r w:rsidRPr="0007574C">
              <w:rPr>
                <w:rFonts w:eastAsia="Calibri"/>
                <w:color w:val="000000"/>
                <w:sz w:val="28"/>
                <w:szCs w:val="28"/>
              </w:rPr>
              <w:t>0.</w:t>
            </w:r>
          </w:p>
        </w:tc>
        <w:tc>
          <w:tcPr>
            <w:tcW w:w="4393" w:type="dxa"/>
          </w:tcPr>
          <w:p w:rsidR="00661C86" w:rsidRDefault="00661C86" w:rsidP="006C1A20">
            <w:pPr>
              <w:autoSpaceDE w:val="0"/>
              <w:autoSpaceDN w:val="0"/>
              <w:adjustRightInd w:val="0"/>
              <w:jc w:val="center"/>
              <w:rPr>
                <w:rFonts w:eastAsia="Calibri"/>
                <w:color w:val="000000"/>
                <w:sz w:val="28"/>
                <w:szCs w:val="28"/>
              </w:rPr>
            </w:pPr>
            <w:r>
              <w:rPr>
                <w:rFonts w:eastAsia="Calibri"/>
                <w:color w:val="000000"/>
                <w:sz w:val="28"/>
                <w:szCs w:val="28"/>
              </w:rPr>
              <w:t>28</w:t>
            </w:r>
            <w:r w:rsidRPr="00661C86">
              <w:rPr>
                <w:rFonts w:eastAsia="Calibri"/>
                <w:color w:val="000000"/>
                <w:sz w:val="28"/>
                <w:szCs w:val="28"/>
              </w:rPr>
              <w:t xml:space="preserve"> января / </w:t>
            </w:r>
            <w:r>
              <w:rPr>
                <w:rFonts w:eastAsia="Calibri"/>
                <w:color w:val="000000"/>
                <w:sz w:val="28"/>
                <w:szCs w:val="28"/>
              </w:rPr>
              <w:t>09</w:t>
            </w:r>
            <w:r w:rsidRPr="00661C86">
              <w:rPr>
                <w:rFonts w:eastAsia="Calibri"/>
                <w:color w:val="000000"/>
                <w:sz w:val="28"/>
                <w:szCs w:val="28"/>
              </w:rPr>
              <w:t>.00 ч. - 14.00 ч.</w:t>
            </w:r>
          </w:p>
          <w:p w:rsidR="00DD382B" w:rsidRPr="0007574C" w:rsidRDefault="00DD382B" w:rsidP="00661C86">
            <w:pPr>
              <w:autoSpaceDE w:val="0"/>
              <w:autoSpaceDN w:val="0"/>
              <w:adjustRightInd w:val="0"/>
              <w:jc w:val="center"/>
              <w:rPr>
                <w:rFonts w:eastAsia="Calibri"/>
                <w:color w:val="000000"/>
                <w:sz w:val="28"/>
                <w:szCs w:val="28"/>
              </w:rPr>
            </w:pPr>
            <w:r w:rsidRPr="0007574C">
              <w:rPr>
                <w:rFonts w:eastAsia="Calibri"/>
                <w:color w:val="000000"/>
                <w:sz w:val="28"/>
                <w:szCs w:val="28"/>
              </w:rPr>
              <w:t xml:space="preserve">30 января / </w:t>
            </w:r>
            <w:r w:rsidR="00661C86">
              <w:rPr>
                <w:rFonts w:eastAsia="Calibri"/>
                <w:color w:val="000000"/>
                <w:sz w:val="28"/>
                <w:szCs w:val="28"/>
              </w:rPr>
              <w:t>09</w:t>
            </w:r>
            <w:r w:rsidRPr="0007574C">
              <w:rPr>
                <w:rFonts w:eastAsia="Calibri"/>
                <w:color w:val="000000"/>
                <w:sz w:val="28"/>
                <w:szCs w:val="28"/>
              </w:rPr>
              <w:t>.00 ч. - 14.00 ч.</w:t>
            </w:r>
          </w:p>
        </w:tc>
        <w:tc>
          <w:tcPr>
            <w:tcW w:w="2128" w:type="dxa"/>
          </w:tcPr>
          <w:p w:rsidR="00DD382B" w:rsidRPr="00B405BC" w:rsidRDefault="00A65BF8" w:rsidP="006C1A20">
            <w:pPr>
              <w:autoSpaceDE w:val="0"/>
              <w:autoSpaceDN w:val="0"/>
              <w:adjustRightInd w:val="0"/>
              <w:jc w:val="center"/>
              <w:rPr>
                <w:rFonts w:eastAsia="Calibri"/>
                <w:color w:val="000000"/>
                <w:sz w:val="28"/>
                <w:szCs w:val="28"/>
              </w:rPr>
            </w:pPr>
            <w:r>
              <w:rPr>
                <w:rFonts w:eastAsia="Calibri"/>
                <w:iCs/>
                <w:color w:val="000000"/>
                <w:sz w:val="28"/>
                <w:szCs w:val="28"/>
              </w:rPr>
              <w:t>НГ</w:t>
            </w:r>
            <w:r w:rsidR="00DD382B" w:rsidRPr="00B405BC">
              <w:rPr>
                <w:rFonts w:eastAsia="Calibri"/>
                <w:iCs/>
                <w:color w:val="000000"/>
                <w:sz w:val="28"/>
                <w:szCs w:val="28"/>
              </w:rPr>
              <w:t>У</w:t>
            </w:r>
          </w:p>
        </w:tc>
        <w:tc>
          <w:tcPr>
            <w:tcW w:w="2977" w:type="dxa"/>
          </w:tcPr>
          <w:p w:rsidR="00661C86" w:rsidRDefault="00661C86" w:rsidP="00661C86">
            <w:pPr>
              <w:autoSpaceDE w:val="0"/>
              <w:autoSpaceDN w:val="0"/>
              <w:adjustRightInd w:val="0"/>
              <w:jc w:val="center"/>
              <w:rPr>
                <w:rFonts w:eastAsia="Calibri"/>
                <w:color w:val="000000"/>
                <w:sz w:val="28"/>
                <w:szCs w:val="28"/>
              </w:rPr>
            </w:pPr>
            <w:r>
              <w:rPr>
                <w:rFonts w:eastAsia="Calibri"/>
                <w:color w:val="000000"/>
                <w:sz w:val="28"/>
                <w:szCs w:val="28"/>
              </w:rPr>
              <w:t>Физика</w:t>
            </w:r>
          </w:p>
          <w:p w:rsidR="00661C86" w:rsidRPr="0007574C" w:rsidRDefault="00661C86" w:rsidP="00661C86">
            <w:pPr>
              <w:autoSpaceDE w:val="0"/>
              <w:autoSpaceDN w:val="0"/>
              <w:adjustRightInd w:val="0"/>
              <w:jc w:val="center"/>
              <w:rPr>
                <w:rFonts w:eastAsia="Calibri"/>
                <w:color w:val="000000"/>
                <w:sz w:val="28"/>
                <w:szCs w:val="28"/>
              </w:rPr>
            </w:pPr>
          </w:p>
        </w:tc>
      </w:tr>
      <w:tr w:rsidR="00DD382B" w:rsidRPr="0007574C" w:rsidTr="00661C86">
        <w:trPr>
          <w:trHeight w:val="247"/>
        </w:trPr>
        <w:tc>
          <w:tcPr>
            <w:tcW w:w="675" w:type="dxa"/>
          </w:tcPr>
          <w:p w:rsidR="00DD382B" w:rsidRPr="0007574C" w:rsidRDefault="00DD382B" w:rsidP="004D6B7B">
            <w:pPr>
              <w:autoSpaceDE w:val="0"/>
              <w:autoSpaceDN w:val="0"/>
              <w:adjustRightInd w:val="0"/>
              <w:rPr>
                <w:rFonts w:eastAsia="Calibri"/>
                <w:color w:val="000000"/>
                <w:sz w:val="28"/>
                <w:szCs w:val="28"/>
              </w:rPr>
            </w:pPr>
            <w:r w:rsidRPr="0007574C">
              <w:rPr>
                <w:rFonts w:eastAsia="Calibri"/>
                <w:color w:val="000000"/>
                <w:sz w:val="28"/>
                <w:szCs w:val="28"/>
              </w:rPr>
              <w:t>11.</w:t>
            </w:r>
          </w:p>
        </w:tc>
        <w:tc>
          <w:tcPr>
            <w:tcW w:w="4393" w:type="dxa"/>
          </w:tcPr>
          <w:p w:rsidR="00DD382B" w:rsidRPr="0007574C" w:rsidRDefault="00661C86" w:rsidP="006C1A20">
            <w:pPr>
              <w:autoSpaceDE w:val="0"/>
              <w:autoSpaceDN w:val="0"/>
              <w:adjustRightInd w:val="0"/>
              <w:jc w:val="center"/>
              <w:rPr>
                <w:rFonts w:eastAsia="Calibri"/>
                <w:color w:val="000000"/>
                <w:sz w:val="28"/>
                <w:szCs w:val="28"/>
              </w:rPr>
            </w:pPr>
            <w:r>
              <w:rPr>
                <w:rFonts w:eastAsia="Calibri"/>
                <w:color w:val="000000"/>
                <w:sz w:val="28"/>
                <w:szCs w:val="28"/>
              </w:rPr>
              <w:t>3</w:t>
            </w:r>
            <w:r w:rsidR="00DD382B" w:rsidRPr="0007574C">
              <w:rPr>
                <w:rFonts w:eastAsia="Calibri"/>
                <w:color w:val="000000"/>
                <w:sz w:val="28"/>
                <w:szCs w:val="28"/>
              </w:rPr>
              <w:t xml:space="preserve">1 </w:t>
            </w:r>
            <w:r>
              <w:rPr>
                <w:rFonts w:eastAsia="Calibri"/>
                <w:color w:val="000000"/>
                <w:sz w:val="28"/>
                <w:szCs w:val="28"/>
              </w:rPr>
              <w:t>января</w:t>
            </w:r>
            <w:r w:rsidR="00DD382B" w:rsidRPr="0007574C">
              <w:rPr>
                <w:rFonts w:eastAsia="Calibri"/>
                <w:color w:val="000000"/>
                <w:sz w:val="28"/>
                <w:szCs w:val="28"/>
              </w:rPr>
              <w:t xml:space="preserve"> / 11.00 ч. - 1</w:t>
            </w:r>
            <w:r>
              <w:rPr>
                <w:rFonts w:eastAsia="Calibri"/>
                <w:color w:val="000000"/>
                <w:sz w:val="28"/>
                <w:szCs w:val="28"/>
              </w:rPr>
              <w:t>4.0</w:t>
            </w:r>
            <w:r w:rsidR="00DD382B" w:rsidRPr="0007574C">
              <w:rPr>
                <w:rFonts w:eastAsia="Calibri"/>
                <w:color w:val="000000"/>
                <w:sz w:val="28"/>
                <w:szCs w:val="28"/>
              </w:rPr>
              <w:t>0 ч.</w:t>
            </w:r>
          </w:p>
          <w:p w:rsidR="00DD382B" w:rsidRPr="0007574C" w:rsidRDefault="00661C86" w:rsidP="00661C86">
            <w:pPr>
              <w:autoSpaceDE w:val="0"/>
              <w:autoSpaceDN w:val="0"/>
              <w:adjustRightInd w:val="0"/>
              <w:jc w:val="center"/>
              <w:rPr>
                <w:rFonts w:eastAsia="Calibri"/>
                <w:color w:val="000000"/>
                <w:sz w:val="28"/>
                <w:szCs w:val="28"/>
              </w:rPr>
            </w:pPr>
            <w:r>
              <w:rPr>
                <w:rFonts w:eastAsia="Calibri"/>
                <w:color w:val="000000"/>
                <w:sz w:val="28"/>
                <w:szCs w:val="28"/>
              </w:rPr>
              <w:t>0</w:t>
            </w:r>
            <w:r w:rsidR="00DD382B" w:rsidRPr="0007574C">
              <w:rPr>
                <w:rFonts w:eastAsia="Calibri"/>
                <w:color w:val="000000"/>
                <w:sz w:val="28"/>
                <w:szCs w:val="28"/>
              </w:rPr>
              <w:t>2 февраля / 11.00 ч. - 1</w:t>
            </w:r>
            <w:r>
              <w:rPr>
                <w:rFonts w:eastAsia="Calibri"/>
                <w:color w:val="000000"/>
                <w:sz w:val="28"/>
                <w:szCs w:val="28"/>
              </w:rPr>
              <w:t>4</w:t>
            </w:r>
            <w:r w:rsidR="00DD382B" w:rsidRPr="0007574C">
              <w:rPr>
                <w:rFonts w:eastAsia="Calibri"/>
                <w:color w:val="000000"/>
                <w:sz w:val="28"/>
                <w:szCs w:val="28"/>
              </w:rPr>
              <w:t>.00 ч.</w:t>
            </w:r>
          </w:p>
        </w:tc>
        <w:tc>
          <w:tcPr>
            <w:tcW w:w="2128" w:type="dxa"/>
          </w:tcPr>
          <w:p w:rsidR="00DD382B" w:rsidRPr="00B405BC" w:rsidRDefault="00A65BF8" w:rsidP="006C1A20">
            <w:pPr>
              <w:autoSpaceDE w:val="0"/>
              <w:autoSpaceDN w:val="0"/>
              <w:adjustRightInd w:val="0"/>
              <w:jc w:val="center"/>
              <w:rPr>
                <w:rFonts w:eastAsia="Calibri"/>
                <w:color w:val="000000"/>
                <w:sz w:val="28"/>
                <w:szCs w:val="28"/>
              </w:rPr>
            </w:pPr>
            <w:r>
              <w:rPr>
                <w:rFonts w:eastAsia="Calibri"/>
                <w:iCs/>
                <w:color w:val="000000"/>
                <w:sz w:val="28"/>
                <w:szCs w:val="28"/>
              </w:rPr>
              <w:t>НГ</w:t>
            </w:r>
            <w:r w:rsidR="00DD382B" w:rsidRPr="00B405BC">
              <w:rPr>
                <w:rFonts w:eastAsia="Calibri"/>
                <w:iCs/>
                <w:color w:val="000000"/>
                <w:sz w:val="28"/>
                <w:szCs w:val="28"/>
              </w:rPr>
              <w:t>У</w:t>
            </w:r>
          </w:p>
        </w:tc>
        <w:tc>
          <w:tcPr>
            <w:tcW w:w="2977" w:type="dxa"/>
          </w:tcPr>
          <w:p w:rsidR="00DD382B" w:rsidRDefault="00661C86" w:rsidP="006C1A20">
            <w:pPr>
              <w:autoSpaceDE w:val="0"/>
              <w:autoSpaceDN w:val="0"/>
              <w:adjustRightInd w:val="0"/>
              <w:jc w:val="center"/>
              <w:rPr>
                <w:rFonts w:eastAsia="Calibri"/>
                <w:color w:val="000000"/>
                <w:sz w:val="28"/>
                <w:szCs w:val="28"/>
              </w:rPr>
            </w:pPr>
            <w:r>
              <w:rPr>
                <w:rFonts w:eastAsia="Calibri"/>
                <w:color w:val="000000"/>
                <w:sz w:val="28"/>
                <w:szCs w:val="28"/>
              </w:rPr>
              <w:t>Биология</w:t>
            </w:r>
          </w:p>
          <w:p w:rsidR="00661C86" w:rsidRPr="0007574C" w:rsidRDefault="00661C86" w:rsidP="006C1A20">
            <w:pPr>
              <w:autoSpaceDE w:val="0"/>
              <w:autoSpaceDN w:val="0"/>
              <w:adjustRightInd w:val="0"/>
              <w:jc w:val="center"/>
              <w:rPr>
                <w:rFonts w:eastAsia="Calibri"/>
                <w:color w:val="000000"/>
                <w:sz w:val="28"/>
                <w:szCs w:val="28"/>
              </w:rPr>
            </w:pPr>
          </w:p>
        </w:tc>
      </w:tr>
      <w:tr w:rsidR="00DD382B" w:rsidRPr="0007574C" w:rsidTr="00661C86">
        <w:trPr>
          <w:trHeight w:val="489"/>
        </w:trPr>
        <w:tc>
          <w:tcPr>
            <w:tcW w:w="675" w:type="dxa"/>
          </w:tcPr>
          <w:p w:rsidR="00DD382B" w:rsidRPr="0007574C" w:rsidRDefault="00DD382B" w:rsidP="004D6B7B">
            <w:pPr>
              <w:autoSpaceDE w:val="0"/>
              <w:autoSpaceDN w:val="0"/>
              <w:adjustRightInd w:val="0"/>
              <w:rPr>
                <w:rFonts w:eastAsia="Calibri"/>
                <w:color w:val="000000"/>
                <w:sz w:val="28"/>
                <w:szCs w:val="28"/>
              </w:rPr>
            </w:pPr>
            <w:r w:rsidRPr="0007574C">
              <w:rPr>
                <w:rFonts w:eastAsia="Calibri"/>
                <w:color w:val="000000"/>
                <w:sz w:val="28"/>
                <w:szCs w:val="28"/>
              </w:rPr>
              <w:t>12.</w:t>
            </w:r>
          </w:p>
          <w:p w:rsidR="00DD382B" w:rsidRPr="0007574C" w:rsidRDefault="00DD382B" w:rsidP="004D6B7B">
            <w:pPr>
              <w:autoSpaceDE w:val="0"/>
              <w:autoSpaceDN w:val="0"/>
              <w:adjustRightInd w:val="0"/>
              <w:rPr>
                <w:rFonts w:eastAsia="Calibri"/>
                <w:color w:val="000000"/>
                <w:sz w:val="28"/>
                <w:szCs w:val="28"/>
              </w:rPr>
            </w:pPr>
          </w:p>
        </w:tc>
        <w:tc>
          <w:tcPr>
            <w:tcW w:w="4393" w:type="dxa"/>
          </w:tcPr>
          <w:p w:rsidR="00DD382B" w:rsidRPr="0007574C" w:rsidRDefault="00661C86" w:rsidP="00661C86">
            <w:pPr>
              <w:autoSpaceDE w:val="0"/>
              <w:autoSpaceDN w:val="0"/>
              <w:adjustRightInd w:val="0"/>
              <w:jc w:val="center"/>
              <w:rPr>
                <w:rFonts w:eastAsia="Calibri"/>
                <w:color w:val="000000"/>
                <w:sz w:val="28"/>
                <w:szCs w:val="28"/>
              </w:rPr>
            </w:pPr>
            <w:r>
              <w:rPr>
                <w:rFonts w:eastAsia="Calibri"/>
                <w:color w:val="000000"/>
                <w:sz w:val="28"/>
                <w:szCs w:val="28"/>
              </w:rPr>
              <w:t>01 февраля / 11.00 ч. - 14.00 ч.</w:t>
            </w:r>
          </w:p>
        </w:tc>
        <w:tc>
          <w:tcPr>
            <w:tcW w:w="2128" w:type="dxa"/>
          </w:tcPr>
          <w:p w:rsidR="00DD382B" w:rsidRPr="00B405BC" w:rsidRDefault="00DD382B" w:rsidP="006C1A20">
            <w:pPr>
              <w:autoSpaceDE w:val="0"/>
              <w:autoSpaceDN w:val="0"/>
              <w:adjustRightInd w:val="0"/>
              <w:jc w:val="center"/>
              <w:rPr>
                <w:rFonts w:eastAsia="Calibri"/>
                <w:color w:val="000000"/>
                <w:sz w:val="28"/>
                <w:szCs w:val="28"/>
              </w:rPr>
            </w:pPr>
            <w:r w:rsidRPr="00B405BC">
              <w:rPr>
                <w:rFonts w:eastAsia="Calibri"/>
                <w:iCs/>
                <w:color w:val="000000"/>
                <w:sz w:val="28"/>
                <w:szCs w:val="28"/>
              </w:rPr>
              <w:t>НГПУ</w:t>
            </w:r>
          </w:p>
        </w:tc>
        <w:tc>
          <w:tcPr>
            <w:tcW w:w="2977" w:type="dxa"/>
          </w:tcPr>
          <w:p w:rsidR="00661C86" w:rsidRPr="0007574C" w:rsidRDefault="00661C86" w:rsidP="00661C86">
            <w:pPr>
              <w:autoSpaceDE w:val="0"/>
              <w:autoSpaceDN w:val="0"/>
              <w:adjustRightInd w:val="0"/>
              <w:jc w:val="center"/>
              <w:rPr>
                <w:rFonts w:eastAsia="Calibri"/>
                <w:color w:val="000000"/>
                <w:sz w:val="28"/>
                <w:szCs w:val="28"/>
              </w:rPr>
            </w:pPr>
            <w:r>
              <w:rPr>
                <w:rFonts w:eastAsia="Calibri"/>
                <w:color w:val="000000"/>
                <w:sz w:val="28"/>
                <w:szCs w:val="28"/>
              </w:rPr>
              <w:t>Право</w:t>
            </w:r>
          </w:p>
        </w:tc>
      </w:tr>
      <w:tr w:rsidR="00DD382B" w:rsidRPr="0007574C" w:rsidTr="00661C86">
        <w:trPr>
          <w:trHeight w:val="247"/>
        </w:trPr>
        <w:tc>
          <w:tcPr>
            <w:tcW w:w="675" w:type="dxa"/>
          </w:tcPr>
          <w:p w:rsidR="00DD382B" w:rsidRPr="0007574C" w:rsidRDefault="00DD382B" w:rsidP="004D6B7B">
            <w:pPr>
              <w:autoSpaceDE w:val="0"/>
              <w:autoSpaceDN w:val="0"/>
              <w:adjustRightInd w:val="0"/>
              <w:rPr>
                <w:rFonts w:eastAsia="Calibri"/>
                <w:color w:val="000000"/>
                <w:sz w:val="28"/>
                <w:szCs w:val="28"/>
              </w:rPr>
            </w:pPr>
            <w:r w:rsidRPr="0007574C">
              <w:rPr>
                <w:rFonts w:eastAsia="Calibri"/>
                <w:color w:val="000000"/>
                <w:sz w:val="28"/>
                <w:szCs w:val="28"/>
              </w:rPr>
              <w:t>13.</w:t>
            </w:r>
          </w:p>
          <w:p w:rsidR="00DD382B" w:rsidRPr="0007574C" w:rsidRDefault="00DD382B" w:rsidP="004D6B7B">
            <w:pPr>
              <w:autoSpaceDE w:val="0"/>
              <w:autoSpaceDN w:val="0"/>
              <w:adjustRightInd w:val="0"/>
              <w:jc w:val="center"/>
              <w:rPr>
                <w:rFonts w:eastAsia="Calibri"/>
                <w:color w:val="000000"/>
                <w:sz w:val="28"/>
                <w:szCs w:val="28"/>
              </w:rPr>
            </w:pPr>
          </w:p>
        </w:tc>
        <w:tc>
          <w:tcPr>
            <w:tcW w:w="4393" w:type="dxa"/>
          </w:tcPr>
          <w:p w:rsidR="00DD382B" w:rsidRPr="0007574C" w:rsidRDefault="00661C86" w:rsidP="006C1A20">
            <w:pPr>
              <w:autoSpaceDE w:val="0"/>
              <w:autoSpaceDN w:val="0"/>
              <w:adjustRightInd w:val="0"/>
              <w:jc w:val="center"/>
              <w:rPr>
                <w:rFonts w:eastAsia="Calibri"/>
                <w:color w:val="000000"/>
                <w:sz w:val="28"/>
                <w:szCs w:val="28"/>
              </w:rPr>
            </w:pPr>
            <w:r>
              <w:rPr>
                <w:rFonts w:eastAsia="Calibri"/>
                <w:color w:val="000000"/>
                <w:sz w:val="28"/>
                <w:szCs w:val="28"/>
              </w:rPr>
              <w:lastRenderedPageBreak/>
              <w:t>03</w:t>
            </w:r>
            <w:r w:rsidR="00DD382B" w:rsidRPr="0007574C">
              <w:rPr>
                <w:rFonts w:eastAsia="Calibri"/>
                <w:color w:val="000000"/>
                <w:sz w:val="28"/>
                <w:szCs w:val="28"/>
              </w:rPr>
              <w:t xml:space="preserve"> февраля / 10.00 ч. - 13.</w:t>
            </w:r>
            <w:r>
              <w:rPr>
                <w:rFonts w:eastAsia="Calibri"/>
                <w:color w:val="000000"/>
                <w:sz w:val="28"/>
                <w:szCs w:val="28"/>
              </w:rPr>
              <w:t>30</w:t>
            </w:r>
            <w:r w:rsidR="00DD382B" w:rsidRPr="0007574C">
              <w:rPr>
                <w:rFonts w:eastAsia="Calibri"/>
                <w:color w:val="000000"/>
                <w:sz w:val="28"/>
                <w:szCs w:val="28"/>
              </w:rPr>
              <w:t xml:space="preserve"> ч.</w:t>
            </w:r>
          </w:p>
          <w:p w:rsidR="00DD382B" w:rsidRPr="0007574C" w:rsidRDefault="00661C86" w:rsidP="00661C86">
            <w:pPr>
              <w:autoSpaceDE w:val="0"/>
              <w:autoSpaceDN w:val="0"/>
              <w:adjustRightInd w:val="0"/>
              <w:jc w:val="center"/>
              <w:rPr>
                <w:rFonts w:eastAsia="Calibri"/>
                <w:color w:val="000000"/>
                <w:sz w:val="28"/>
                <w:szCs w:val="28"/>
              </w:rPr>
            </w:pPr>
            <w:r>
              <w:rPr>
                <w:rFonts w:eastAsia="Calibri"/>
                <w:color w:val="000000"/>
                <w:sz w:val="28"/>
                <w:szCs w:val="28"/>
              </w:rPr>
              <w:lastRenderedPageBreak/>
              <w:t>04</w:t>
            </w:r>
            <w:r w:rsidR="00DD382B" w:rsidRPr="0007574C">
              <w:rPr>
                <w:rFonts w:eastAsia="Calibri"/>
                <w:color w:val="000000"/>
                <w:sz w:val="28"/>
                <w:szCs w:val="28"/>
              </w:rPr>
              <w:t xml:space="preserve"> февраля /1</w:t>
            </w:r>
            <w:r>
              <w:rPr>
                <w:rFonts w:eastAsia="Calibri"/>
                <w:color w:val="000000"/>
                <w:sz w:val="28"/>
                <w:szCs w:val="28"/>
              </w:rPr>
              <w:t>1</w:t>
            </w:r>
            <w:r w:rsidR="00DD382B" w:rsidRPr="0007574C">
              <w:rPr>
                <w:rFonts w:eastAsia="Calibri"/>
                <w:color w:val="000000"/>
                <w:sz w:val="28"/>
                <w:szCs w:val="28"/>
              </w:rPr>
              <w:t>.00 ч. - 13.</w:t>
            </w:r>
            <w:r>
              <w:rPr>
                <w:rFonts w:eastAsia="Calibri"/>
                <w:color w:val="000000"/>
                <w:sz w:val="28"/>
                <w:szCs w:val="28"/>
              </w:rPr>
              <w:t>30</w:t>
            </w:r>
            <w:r w:rsidR="00DD382B" w:rsidRPr="0007574C">
              <w:rPr>
                <w:rFonts w:eastAsia="Calibri"/>
                <w:color w:val="000000"/>
                <w:sz w:val="28"/>
                <w:szCs w:val="28"/>
              </w:rPr>
              <w:t xml:space="preserve"> ч.</w:t>
            </w:r>
          </w:p>
        </w:tc>
        <w:tc>
          <w:tcPr>
            <w:tcW w:w="2128" w:type="dxa"/>
          </w:tcPr>
          <w:p w:rsidR="00DD382B" w:rsidRPr="00B405BC" w:rsidRDefault="00DD382B" w:rsidP="006C1A20">
            <w:pPr>
              <w:autoSpaceDE w:val="0"/>
              <w:autoSpaceDN w:val="0"/>
              <w:adjustRightInd w:val="0"/>
              <w:jc w:val="center"/>
              <w:rPr>
                <w:rFonts w:eastAsia="Calibri"/>
                <w:color w:val="000000"/>
                <w:sz w:val="28"/>
                <w:szCs w:val="28"/>
              </w:rPr>
            </w:pPr>
            <w:r w:rsidRPr="00B405BC">
              <w:rPr>
                <w:rFonts w:eastAsia="Calibri"/>
                <w:color w:val="000000"/>
                <w:sz w:val="28"/>
                <w:szCs w:val="28"/>
              </w:rPr>
              <w:lastRenderedPageBreak/>
              <w:t>НГ</w:t>
            </w:r>
            <w:r w:rsidR="00A65BF8">
              <w:rPr>
                <w:rFonts w:eastAsia="Calibri"/>
                <w:color w:val="000000"/>
                <w:sz w:val="28"/>
                <w:szCs w:val="28"/>
              </w:rPr>
              <w:t>П</w:t>
            </w:r>
            <w:r w:rsidRPr="00B405BC">
              <w:rPr>
                <w:rFonts w:eastAsia="Calibri"/>
                <w:color w:val="000000"/>
                <w:sz w:val="28"/>
                <w:szCs w:val="28"/>
              </w:rPr>
              <w:t>У</w:t>
            </w:r>
          </w:p>
        </w:tc>
        <w:tc>
          <w:tcPr>
            <w:tcW w:w="2977" w:type="dxa"/>
          </w:tcPr>
          <w:p w:rsidR="00DD382B" w:rsidRDefault="00661C86" w:rsidP="006C1A20">
            <w:pPr>
              <w:autoSpaceDE w:val="0"/>
              <w:autoSpaceDN w:val="0"/>
              <w:adjustRightInd w:val="0"/>
              <w:jc w:val="center"/>
              <w:rPr>
                <w:rFonts w:eastAsia="Calibri"/>
                <w:color w:val="000000"/>
                <w:sz w:val="28"/>
                <w:szCs w:val="28"/>
              </w:rPr>
            </w:pPr>
            <w:r>
              <w:rPr>
                <w:rFonts w:eastAsia="Calibri"/>
                <w:color w:val="000000"/>
                <w:sz w:val="28"/>
                <w:szCs w:val="28"/>
              </w:rPr>
              <w:t>Обществознание</w:t>
            </w:r>
          </w:p>
          <w:p w:rsidR="00661C86" w:rsidRPr="0007574C" w:rsidRDefault="00661C86" w:rsidP="006C1A20">
            <w:pPr>
              <w:autoSpaceDE w:val="0"/>
              <w:autoSpaceDN w:val="0"/>
              <w:adjustRightInd w:val="0"/>
              <w:jc w:val="center"/>
              <w:rPr>
                <w:rFonts w:eastAsia="Calibri"/>
                <w:color w:val="000000"/>
                <w:sz w:val="28"/>
                <w:szCs w:val="28"/>
              </w:rPr>
            </w:pPr>
          </w:p>
        </w:tc>
      </w:tr>
      <w:tr w:rsidR="00DD382B" w:rsidRPr="0007574C" w:rsidTr="00661C86">
        <w:trPr>
          <w:trHeight w:val="247"/>
        </w:trPr>
        <w:tc>
          <w:tcPr>
            <w:tcW w:w="675" w:type="dxa"/>
          </w:tcPr>
          <w:p w:rsidR="00DD382B" w:rsidRPr="0007574C" w:rsidRDefault="00DD382B" w:rsidP="004D6B7B">
            <w:pPr>
              <w:autoSpaceDE w:val="0"/>
              <w:autoSpaceDN w:val="0"/>
              <w:adjustRightInd w:val="0"/>
              <w:rPr>
                <w:rFonts w:eastAsia="Calibri"/>
                <w:color w:val="000000"/>
                <w:sz w:val="28"/>
                <w:szCs w:val="28"/>
              </w:rPr>
            </w:pPr>
            <w:r w:rsidRPr="0007574C">
              <w:rPr>
                <w:rFonts w:eastAsia="Calibri"/>
                <w:color w:val="000000"/>
                <w:sz w:val="28"/>
                <w:szCs w:val="28"/>
              </w:rPr>
              <w:t>14.</w:t>
            </w:r>
          </w:p>
          <w:p w:rsidR="00DD382B" w:rsidRPr="0007574C" w:rsidRDefault="00DD382B" w:rsidP="004D6B7B">
            <w:pPr>
              <w:autoSpaceDE w:val="0"/>
              <w:autoSpaceDN w:val="0"/>
              <w:adjustRightInd w:val="0"/>
              <w:jc w:val="center"/>
              <w:rPr>
                <w:rFonts w:eastAsia="Calibri"/>
                <w:color w:val="000000"/>
                <w:sz w:val="28"/>
                <w:szCs w:val="28"/>
              </w:rPr>
            </w:pPr>
          </w:p>
        </w:tc>
        <w:tc>
          <w:tcPr>
            <w:tcW w:w="4393" w:type="dxa"/>
          </w:tcPr>
          <w:p w:rsidR="00DD382B" w:rsidRPr="0007574C" w:rsidRDefault="00661C86" w:rsidP="006C1A20">
            <w:pPr>
              <w:autoSpaceDE w:val="0"/>
              <w:autoSpaceDN w:val="0"/>
              <w:adjustRightInd w:val="0"/>
              <w:jc w:val="center"/>
              <w:rPr>
                <w:rFonts w:eastAsia="Calibri"/>
                <w:color w:val="000000"/>
                <w:sz w:val="28"/>
                <w:szCs w:val="28"/>
              </w:rPr>
            </w:pPr>
            <w:r>
              <w:rPr>
                <w:rFonts w:eastAsia="Calibri"/>
                <w:color w:val="000000"/>
                <w:sz w:val="28"/>
                <w:szCs w:val="28"/>
              </w:rPr>
              <w:t>06</w:t>
            </w:r>
            <w:r w:rsidR="00DD382B" w:rsidRPr="0007574C">
              <w:rPr>
                <w:rFonts w:eastAsia="Calibri"/>
                <w:color w:val="000000"/>
                <w:sz w:val="28"/>
                <w:szCs w:val="28"/>
              </w:rPr>
              <w:t xml:space="preserve"> февраля / 1</w:t>
            </w:r>
            <w:r>
              <w:rPr>
                <w:rFonts w:eastAsia="Calibri"/>
                <w:color w:val="000000"/>
                <w:sz w:val="28"/>
                <w:szCs w:val="28"/>
              </w:rPr>
              <w:t>0</w:t>
            </w:r>
            <w:r w:rsidR="00DD382B" w:rsidRPr="0007574C">
              <w:rPr>
                <w:rFonts w:eastAsia="Calibri"/>
                <w:color w:val="000000"/>
                <w:sz w:val="28"/>
                <w:szCs w:val="28"/>
              </w:rPr>
              <w:t>.00 ч. - 1</w:t>
            </w:r>
            <w:r>
              <w:rPr>
                <w:rFonts w:eastAsia="Calibri"/>
                <w:color w:val="000000"/>
                <w:sz w:val="28"/>
                <w:szCs w:val="28"/>
              </w:rPr>
              <w:t>3.5</w:t>
            </w:r>
            <w:r w:rsidR="00DD382B" w:rsidRPr="0007574C">
              <w:rPr>
                <w:rFonts w:eastAsia="Calibri"/>
                <w:color w:val="000000"/>
                <w:sz w:val="28"/>
                <w:szCs w:val="28"/>
              </w:rPr>
              <w:t>0 ч.</w:t>
            </w:r>
          </w:p>
          <w:p w:rsidR="00DD382B" w:rsidRPr="0007574C" w:rsidRDefault="00661C86" w:rsidP="006C1A20">
            <w:pPr>
              <w:autoSpaceDE w:val="0"/>
              <w:autoSpaceDN w:val="0"/>
              <w:adjustRightInd w:val="0"/>
              <w:jc w:val="center"/>
              <w:rPr>
                <w:rFonts w:eastAsia="Calibri"/>
                <w:color w:val="000000"/>
                <w:sz w:val="28"/>
                <w:szCs w:val="28"/>
              </w:rPr>
            </w:pPr>
            <w:r>
              <w:rPr>
                <w:rFonts w:eastAsia="Calibri"/>
                <w:color w:val="000000"/>
                <w:sz w:val="28"/>
                <w:szCs w:val="28"/>
              </w:rPr>
              <w:t>07</w:t>
            </w:r>
            <w:r w:rsidR="00DD382B" w:rsidRPr="0007574C">
              <w:rPr>
                <w:rFonts w:eastAsia="Calibri"/>
                <w:color w:val="000000"/>
                <w:sz w:val="28"/>
                <w:szCs w:val="28"/>
              </w:rPr>
              <w:t xml:space="preserve"> февраля / 11.00 ч. - 14.00 ч.</w:t>
            </w:r>
            <w:r w:rsidR="00A65BF8">
              <w:rPr>
                <w:rFonts w:eastAsia="Calibri"/>
                <w:color w:val="000000"/>
                <w:sz w:val="28"/>
                <w:szCs w:val="28"/>
              </w:rPr>
              <w:t xml:space="preserve"> (30 минут на каждую пару участников: 15 мин. подготовка, 15 мин. устный ответ пары участников)</w:t>
            </w:r>
          </w:p>
        </w:tc>
        <w:tc>
          <w:tcPr>
            <w:tcW w:w="2128" w:type="dxa"/>
          </w:tcPr>
          <w:p w:rsidR="00DD382B" w:rsidRPr="00B405BC" w:rsidRDefault="00DD382B" w:rsidP="006C1A20">
            <w:pPr>
              <w:autoSpaceDE w:val="0"/>
              <w:autoSpaceDN w:val="0"/>
              <w:adjustRightInd w:val="0"/>
              <w:jc w:val="center"/>
              <w:rPr>
                <w:rFonts w:eastAsia="Calibri"/>
                <w:color w:val="000000"/>
                <w:sz w:val="28"/>
                <w:szCs w:val="28"/>
              </w:rPr>
            </w:pPr>
            <w:r w:rsidRPr="00B405BC">
              <w:rPr>
                <w:rFonts w:eastAsia="Calibri"/>
                <w:iCs/>
                <w:color w:val="000000"/>
                <w:sz w:val="28"/>
                <w:szCs w:val="28"/>
              </w:rPr>
              <w:t>НГПУ</w:t>
            </w:r>
          </w:p>
        </w:tc>
        <w:tc>
          <w:tcPr>
            <w:tcW w:w="2977" w:type="dxa"/>
          </w:tcPr>
          <w:p w:rsidR="00DD382B" w:rsidRPr="0007574C" w:rsidRDefault="00661C86" w:rsidP="006C1A20">
            <w:pPr>
              <w:autoSpaceDE w:val="0"/>
              <w:autoSpaceDN w:val="0"/>
              <w:adjustRightInd w:val="0"/>
              <w:jc w:val="center"/>
              <w:rPr>
                <w:rFonts w:eastAsia="Calibri"/>
                <w:color w:val="000000"/>
                <w:sz w:val="28"/>
                <w:szCs w:val="28"/>
              </w:rPr>
            </w:pPr>
            <w:r>
              <w:rPr>
                <w:rFonts w:eastAsia="Calibri"/>
                <w:color w:val="000000"/>
                <w:sz w:val="28"/>
                <w:szCs w:val="28"/>
              </w:rPr>
              <w:t>Английский язык</w:t>
            </w:r>
          </w:p>
        </w:tc>
      </w:tr>
      <w:tr w:rsidR="00DD382B" w:rsidRPr="0007574C" w:rsidTr="00661C86">
        <w:trPr>
          <w:trHeight w:val="109"/>
        </w:trPr>
        <w:tc>
          <w:tcPr>
            <w:tcW w:w="675" w:type="dxa"/>
          </w:tcPr>
          <w:p w:rsidR="00DD382B" w:rsidRPr="0007574C" w:rsidRDefault="00DD382B" w:rsidP="004D6B7B">
            <w:pPr>
              <w:autoSpaceDE w:val="0"/>
              <w:autoSpaceDN w:val="0"/>
              <w:adjustRightInd w:val="0"/>
              <w:rPr>
                <w:rFonts w:eastAsia="Calibri"/>
                <w:color w:val="000000"/>
                <w:sz w:val="28"/>
                <w:szCs w:val="28"/>
              </w:rPr>
            </w:pPr>
            <w:r w:rsidRPr="0007574C">
              <w:rPr>
                <w:rFonts w:eastAsia="Calibri"/>
                <w:color w:val="000000"/>
                <w:sz w:val="28"/>
                <w:szCs w:val="28"/>
              </w:rPr>
              <w:t>15.</w:t>
            </w:r>
          </w:p>
          <w:p w:rsidR="00DD382B" w:rsidRPr="0007574C" w:rsidRDefault="00DD382B" w:rsidP="004D6B7B">
            <w:pPr>
              <w:autoSpaceDE w:val="0"/>
              <w:autoSpaceDN w:val="0"/>
              <w:adjustRightInd w:val="0"/>
              <w:jc w:val="center"/>
              <w:rPr>
                <w:rFonts w:eastAsia="Calibri"/>
                <w:color w:val="000000"/>
                <w:sz w:val="28"/>
                <w:szCs w:val="28"/>
              </w:rPr>
            </w:pPr>
          </w:p>
        </w:tc>
        <w:tc>
          <w:tcPr>
            <w:tcW w:w="4393" w:type="dxa"/>
          </w:tcPr>
          <w:p w:rsidR="00DD382B" w:rsidRPr="0007574C" w:rsidRDefault="00661C86" w:rsidP="00661C86">
            <w:pPr>
              <w:autoSpaceDE w:val="0"/>
              <w:autoSpaceDN w:val="0"/>
              <w:adjustRightInd w:val="0"/>
              <w:jc w:val="center"/>
              <w:rPr>
                <w:rFonts w:eastAsia="Calibri"/>
                <w:color w:val="000000"/>
                <w:sz w:val="28"/>
                <w:szCs w:val="28"/>
              </w:rPr>
            </w:pPr>
            <w:r>
              <w:rPr>
                <w:rFonts w:eastAsia="Calibri"/>
                <w:color w:val="000000"/>
                <w:sz w:val="28"/>
                <w:szCs w:val="28"/>
              </w:rPr>
              <w:t>09 февраля / 09</w:t>
            </w:r>
            <w:r w:rsidR="00DD382B" w:rsidRPr="0007574C">
              <w:rPr>
                <w:rFonts w:eastAsia="Calibri"/>
                <w:color w:val="000000"/>
                <w:sz w:val="28"/>
                <w:szCs w:val="28"/>
              </w:rPr>
              <w:t>.00 ч. - 14.00 ч.</w:t>
            </w:r>
          </w:p>
        </w:tc>
        <w:tc>
          <w:tcPr>
            <w:tcW w:w="2128" w:type="dxa"/>
          </w:tcPr>
          <w:p w:rsidR="00DD382B" w:rsidRPr="00B405BC" w:rsidRDefault="00DD382B" w:rsidP="006C1A20">
            <w:pPr>
              <w:autoSpaceDE w:val="0"/>
              <w:autoSpaceDN w:val="0"/>
              <w:adjustRightInd w:val="0"/>
              <w:jc w:val="center"/>
              <w:rPr>
                <w:rFonts w:eastAsia="Calibri"/>
                <w:color w:val="000000"/>
                <w:sz w:val="28"/>
                <w:szCs w:val="28"/>
              </w:rPr>
            </w:pPr>
            <w:r w:rsidRPr="00B405BC">
              <w:rPr>
                <w:rFonts w:eastAsia="Calibri"/>
                <w:iCs/>
                <w:color w:val="000000"/>
                <w:sz w:val="28"/>
                <w:szCs w:val="28"/>
              </w:rPr>
              <w:t>НГПУ</w:t>
            </w:r>
          </w:p>
        </w:tc>
        <w:tc>
          <w:tcPr>
            <w:tcW w:w="2977" w:type="dxa"/>
          </w:tcPr>
          <w:p w:rsidR="00DD382B" w:rsidRPr="0007574C" w:rsidRDefault="00661C86" w:rsidP="006C1A20">
            <w:pPr>
              <w:autoSpaceDE w:val="0"/>
              <w:autoSpaceDN w:val="0"/>
              <w:adjustRightInd w:val="0"/>
              <w:jc w:val="center"/>
              <w:rPr>
                <w:rFonts w:eastAsia="Calibri"/>
                <w:color w:val="000000"/>
                <w:sz w:val="28"/>
                <w:szCs w:val="28"/>
              </w:rPr>
            </w:pPr>
            <w:r>
              <w:rPr>
                <w:rFonts w:eastAsia="Calibri"/>
                <w:color w:val="000000"/>
                <w:sz w:val="28"/>
                <w:szCs w:val="28"/>
              </w:rPr>
              <w:t>Литература</w:t>
            </w:r>
          </w:p>
        </w:tc>
      </w:tr>
      <w:tr w:rsidR="00DD382B" w:rsidRPr="0007574C" w:rsidTr="00661C86">
        <w:trPr>
          <w:trHeight w:val="247"/>
        </w:trPr>
        <w:tc>
          <w:tcPr>
            <w:tcW w:w="675" w:type="dxa"/>
          </w:tcPr>
          <w:p w:rsidR="00DD382B" w:rsidRPr="0007574C" w:rsidRDefault="00DD382B" w:rsidP="004D6B7B">
            <w:pPr>
              <w:autoSpaceDE w:val="0"/>
              <w:autoSpaceDN w:val="0"/>
              <w:adjustRightInd w:val="0"/>
              <w:rPr>
                <w:rFonts w:eastAsia="Calibri"/>
                <w:color w:val="000000"/>
                <w:sz w:val="28"/>
                <w:szCs w:val="28"/>
              </w:rPr>
            </w:pPr>
            <w:r w:rsidRPr="0007574C">
              <w:rPr>
                <w:rFonts w:eastAsia="Calibri"/>
                <w:color w:val="000000"/>
                <w:sz w:val="28"/>
                <w:szCs w:val="28"/>
              </w:rPr>
              <w:t>16.</w:t>
            </w:r>
          </w:p>
        </w:tc>
        <w:tc>
          <w:tcPr>
            <w:tcW w:w="4393" w:type="dxa"/>
          </w:tcPr>
          <w:p w:rsidR="00DD382B" w:rsidRPr="0007574C" w:rsidRDefault="00DD382B" w:rsidP="006C1A20">
            <w:pPr>
              <w:autoSpaceDE w:val="0"/>
              <w:autoSpaceDN w:val="0"/>
              <w:adjustRightInd w:val="0"/>
              <w:jc w:val="center"/>
              <w:rPr>
                <w:rFonts w:eastAsia="Calibri"/>
                <w:color w:val="000000"/>
                <w:sz w:val="28"/>
                <w:szCs w:val="28"/>
              </w:rPr>
            </w:pPr>
            <w:r w:rsidRPr="0007574C">
              <w:rPr>
                <w:rFonts w:eastAsia="Calibri"/>
                <w:color w:val="000000"/>
                <w:sz w:val="28"/>
                <w:szCs w:val="28"/>
              </w:rPr>
              <w:t>1</w:t>
            </w:r>
            <w:r w:rsidR="00661C86">
              <w:rPr>
                <w:rFonts w:eastAsia="Calibri"/>
                <w:color w:val="000000"/>
                <w:sz w:val="28"/>
                <w:szCs w:val="28"/>
              </w:rPr>
              <w:t>0</w:t>
            </w:r>
            <w:r w:rsidRPr="0007574C">
              <w:rPr>
                <w:rFonts w:eastAsia="Calibri"/>
                <w:color w:val="000000"/>
                <w:sz w:val="28"/>
                <w:szCs w:val="28"/>
              </w:rPr>
              <w:t xml:space="preserve"> февраля / 10.00 ч. - 10.45 ч.</w:t>
            </w:r>
          </w:p>
          <w:p w:rsidR="00DD382B" w:rsidRPr="0007574C" w:rsidRDefault="00DD382B" w:rsidP="00661C86">
            <w:pPr>
              <w:autoSpaceDE w:val="0"/>
              <w:autoSpaceDN w:val="0"/>
              <w:adjustRightInd w:val="0"/>
              <w:jc w:val="center"/>
              <w:rPr>
                <w:rFonts w:eastAsia="Calibri"/>
                <w:color w:val="000000"/>
                <w:sz w:val="28"/>
                <w:szCs w:val="28"/>
              </w:rPr>
            </w:pPr>
            <w:r w:rsidRPr="0007574C">
              <w:rPr>
                <w:rFonts w:eastAsia="Calibri"/>
                <w:color w:val="000000"/>
                <w:sz w:val="28"/>
                <w:szCs w:val="28"/>
              </w:rPr>
              <w:t>1</w:t>
            </w:r>
            <w:r w:rsidR="00661C86">
              <w:rPr>
                <w:rFonts w:eastAsia="Calibri"/>
                <w:color w:val="000000"/>
                <w:sz w:val="28"/>
                <w:szCs w:val="28"/>
              </w:rPr>
              <w:t>1</w:t>
            </w:r>
            <w:r w:rsidRPr="0007574C">
              <w:rPr>
                <w:rFonts w:eastAsia="Calibri"/>
                <w:color w:val="000000"/>
                <w:sz w:val="28"/>
                <w:szCs w:val="28"/>
              </w:rPr>
              <w:t xml:space="preserve"> февраля / 9.00 ч. -14.00 ч.</w:t>
            </w:r>
          </w:p>
        </w:tc>
        <w:tc>
          <w:tcPr>
            <w:tcW w:w="2128" w:type="dxa"/>
          </w:tcPr>
          <w:p w:rsidR="00DD382B" w:rsidRPr="00B405BC" w:rsidRDefault="00DD382B" w:rsidP="006C1A20">
            <w:pPr>
              <w:autoSpaceDE w:val="0"/>
              <w:autoSpaceDN w:val="0"/>
              <w:adjustRightInd w:val="0"/>
              <w:jc w:val="center"/>
              <w:rPr>
                <w:rFonts w:eastAsia="Calibri"/>
                <w:color w:val="000000"/>
                <w:sz w:val="28"/>
                <w:szCs w:val="28"/>
              </w:rPr>
            </w:pPr>
            <w:r w:rsidRPr="00B405BC">
              <w:rPr>
                <w:rFonts w:eastAsia="Calibri"/>
                <w:iCs/>
                <w:color w:val="000000"/>
                <w:sz w:val="28"/>
                <w:szCs w:val="28"/>
              </w:rPr>
              <w:t>НГПУ</w:t>
            </w:r>
          </w:p>
        </w:tc>
        <w:tc>
          <w:tcPr>
            <w:tcW w:w="2977" w:type="dxa"/>
          </w:tcPr>
          <w:p w:rsidR="00DD382B" w:rsidRPr="0007574C" w:rsidRDefault="00DD382B" w:rsidP="006C1A20">
            <w:pPr>
              <w:autoSpaceDE w:val="0"/>
              <w:autoSpaceDN w:val="0"/>
              <w:adjustRightInd w:val="0"/>
              <w:jc w:val="center"/>
              <w:rPr>
                <w:rFonts w:eastAsia="Calibri"/>
                <w:color w:val="000000"/>
                <w:sz w:val="28"/>
                <w:szCs w:val="28"/>
              </w:rPr>
            </w:pPr>
            <w:r w:rsidRPr="0007574C">
              <w:rPr>
                <w:rFonts w:eastAsia="Calibri"/>
                <w:color w:val="000000"/>
                <w:sz w:val="28"/>
                <w:szCs w:val="28"/>
              </w:rPr>
              <w:t>Физическая культура</w:t>
            </w:r>
          </w:p>
        </w:tc>
      </w:tr>
      <w:tr w:rsidR="00DD382B" w:rsidRPr="0007574C" w:rsidTr="00661C86">
        <w:trPr>
          <w:trHeight w:val="247"/>
        </w:trPr>
        <w:tc>
          <w:tcPr>
            <w:tcW w:w="675" w:type="dxa"/>
          </w:tcPr>
          <w:p w:rsidR="00DD382B" w:rsidRPr="0007574C" w:rsidRDefault="00DD382B" w:rsidP="004D6B7B">
            <w:pPr>
              <w:autoSpaceDE w:val="0"/>
              <w:autoSpaceDN w:val="0"/>
              <w:adjustRightInd w:val="0"/>
              <w:rPr>
                <w:rFonts w:eastAsia="Calibri"/>
                <w:color w:val="000000"/>
                <w:sz w:val="28"/>
                <w:szCs w:val="28"/>
              </w:rPr>
            </w:pPr>
            <w:r w:rsidRPr="0007574C">
              <w:rPr>
                <w:rFonts w:eastAsia="Calibri"/>
                <w:color w:val="000000"/>
                <w:sz w:val="28"/>
                <w:szCs w:val="28"/>
              </w:rPr>
              <w:t>17.</w:t>
            </w:r>
          </w:p>
        </w:tc>
        <w:tc>
          <w:tcPr>
            <w:tcW w:w="4393" w:type="dxa"/>
          </w:tcPr>
          <w:p w:rsidR="00DD382B" w:rsidRDefault="00DD382B" w:rsidP="00CA7F25">
            <w:pPr>
              <w:autoSpaceDE w:val="0"/>
              <w:autoSpaceDN w:val="0"/>
              <w:adjustRightInd w:val="0"/>
              <w:jc w:val="center"/>
              <w:rPr>
                <w:rFonts w:eastAsia="Calibri"/>
                <w:color w:val="000000"/>
                <w:sz w:val="28"/>
                <w:szCs w:val="28"/>
              </w:rPr>
            </w:pPr>
            <w:r w:rsidRPr="0007574C">
              <w:rPr>
                <w:rFonts w:eastAsia="Calibri"/>
                <w:color w:val="000000"/>
                <w:sz w:val="28"/>
                <w:szCs w:val="28"/>
              </w:rPr>
              <w:t>1</w:t>
            </w:r>
            <w:r w:rsidR="00CA7F25">
              <w:rPr>
                <w:rFonts w:eastAsia="Calibri"/>
                <w:color w:val="000000"/>
                <w:sz w:val="28"/>
                <w:szCs w:val="28"/>
              </w:rPr>
              <w:t>3</w:t>
            </w:r>
            <w:r w:rsidRPr="0007574C">
              <w:rPr>
                <w:rFonts w:eastAsia="Calibri"/>
                <w:color w:val="000000"/>
                <w:sz w:val="28"/>
                <w:szCs w:val="28"/>
              </w:rPr>
              <w:t xml:space="preserve"> февраля / 10.00 ч. - 13.5</w:t>
            </w:r>
            <w:r w:rsidR="00CA7F25">
              <w:rPr>
                <w:rFonts w:eastAsia="Calibri"/>
                <w:color w:val="000000"/>
                <w:sz w:val="28"/>
                <w:szCs w:val="28"/>
              </w:rPr>
              <w:t>5</w:t>
            </w:r>
            <w:r w:rsidRPr="0007574C">
              <w:rPr>
                <w:rFonts w:eastAsia="Calibri"/>
                <w:color w:val="000000"/>
                <w:sz w:val="28"/>
                <w:szCs w:val="28"/>
              </w:rPr>
              <w:t xml:space="preserve"> ч.</w:t>
            </w:r>
          </w:p>
          <w:p w:rsidR="00CA7F25" w:rsidRPr="0007574C" w:rsidRDefault="00CA7F25" w:rsidP="00CA7F25">
            <w:pPr>
              <w:autoSpaceDE w:val="0"/>
              <w:autoSpaceDN w:val="0"/>
              <w:adjustRightInd w:val="0"/>
              <w:jc w:val="center"/>
              <w:rPr>
                <w:rFonts w:eastAsia="Calibri"/>
                <w:color w:val="000000"/>
                <w:sz w:val="28"/>
                <w:szCs w:val="28"/>
              </w:rPr>
            </w:pPr>
            <w:r>
              <w:rPr>
                <w:rFonts w:eastAsia="Calibri"/>
                <w:color w:val="000000"/>
                <w:sz w:val="28"/>
                <w:szCs w:val="28"/>
              </w:rPr>
              <w:t>14 февраля / 10.00 ч.- 13.55 ч.</w:t>
            </w:r>
          </w:p>
        </w:tc>
        <w:tc>
          <w:tcPr>
            <w:tcW w:w="2128" w:type="dxa"/>
          </w:tcPr>
          <w:p w:rsidR="00DD382B" w:rsidRPr="00B405BC" w:rsidRDefault="00DD382B" w:rsidP="006C1A20">
            <w:pPr>
              <w:autoSpaceDE w:val="0"/>
              <w:autoSpaceDN w:val="0"/>
              <w:adjustRightInd w:val="0"/>
              <w:jc w:val="center"/>
              <w:rPr>
                <w:rFonts w:eastAsia="Calibri"/>
                <w:color w:val="000000"/>
                <w:sz w:val="28"/>
                <w:szCs w:val="28"/>
              </w:rPr>
            </w:pPr>
            <w:r w:rsidRPr="00B405BC">
              <w:rPr>
                <w:rFonts w:eastAsia="Calibri"/>
                <w:iCs/>
                <w:color w:val="000000"/>
                <w:sz w:val="28"/>
                <w:szCs w:val="28"/>
              </w:rPr>
              <w:t>НГПУ</w:t>
            </w:r>
          </w:p>
        </w:tc>
        <w:tc>
          <w:tcPr>
            <w:tcW w:w="2977" w:type="dxa"/>
          </w:tcPr>
          <w:p w:rsidR="00CA7F25" w:rsidRDefault="00CA7F25" w:rsidP="00CA7F25">
            <w:pPr>
              <w:autoSpaceDE w:val="0"/>
              <w:autoSpaceDN w:val="0"/>
              <w:adjustRightInd w:val="0"/>
              <w:jc w:val="center"/>
              <w:rPr>
                <w:rFonts w:eastAsia="Calibri"/>
                <w:color w:val="000000"/>
                <w:sz w:val="28"/>
                <w:szCs w:val="28"/>
              </w:rPr>
            </w:pPr>
            <w:r>
              <w:rPr>
                <w:rFonts w:eastAsia="Calibri"/>
                <w:color w:val="000000"/>
                <w:sz w:val="28"/>
                <w:szCs w:val="28"/>
              </w:rPr>
              <w:t>Математика</w:t>
            </w:r>
          </w:p>
          <w:p w:rsidR="00DD382B" w:rsidRPr="0007574C" w:rsidRDefault="00DD382B" w:rsidP="006C1A20">
            <w:pPr>
              <w:autoSpaceDE w:val="0"/>
              <w:autoSpaceDN w:val="0"/>
              <w:adjustRightInd w:val="0"/>
              <w:jc w:val="center"/>
              <w:rPr>
                <w:rFonts w:eastAsia="Calibri"/>
                <w:color w:val="000000"/>
                <w:sz w:val="28"/>
                <w:szCs w:val="28"/>
              </w:rPr>
            </w:pPr>
          </w:p>
        </w:tc>
      </w:tr>
      <w:tr w:rsidR="00DD382B" w:rsidRPr="0007574C" w:rsidTr="00661C86">
        <w:trPr>
          <w:trHeight w:val="247"/>
        </w:trPr>
        <w:tc>
          <w:tcPr>
            <w:tcW w:w="675" w:type="dxa"/>
          </w:tcPr>
          <w:p w:rsidR="00DD382B" w:rsidRPr="0007574C" w:rsidRDefault="00DD382B" w:rsidP="004D6B7B">
            <w:pPr>
              <w:autoSpaceDE w:val="0"/>
              <w:autoSpaceDN w:val="0"/>
              <w:adjustRightInd w:val="0"/>
              <w:rPr>
                <w:rFonts w:eastAsia="Calibri"/>
                <w:color w:val="000000"/>
                <w:sz w:val="28"/>
                <w:szCs w:val="28"/>
              </w:rPr>
            </w:pPr>
            <w:r w:rsidRPr="0007574C">
              <w:rPr>
                <w:rFonts w:eastAsia="Calibri"/>
                <w:color w:val="000000"/>
                <w:sz w:val="28"/>
                <w:szCs w:val="28"/>
              </w:rPr>
              <w:t>18.</w:t>
            </w:r>
          </w:p>
          <w:p w:rsidR="00DD382B" w:rsidRPr="0007574C" w:rsidRDefault="00DD382B" w:rsidP="004D6B7B">
            <w:pPr>
              <w:autoSpaceDE w:val="0"/>
              <w:autoSpaceDN w:val="0"/>
              <w:adjustRightInd w:val="0"/>
              <w:rPr>
                <w:rFonts w:eastAsia="Calibri"/>
                <w:color w:val="000000"/>
                <w:sz w:val="28"/>
                <w:szCs w:val="28"/>
              </w:rPr>
            </w:pPr>
          </w:p>
        </w:tc>
        <w:tc>
          <w:tcPr>
            <w:tcW w:w="4393" w:type="dxa"/>
          </w:tcPr>
          <w:p w:rsidR="00DD382B" w:rsidRPr="0007574C" w:rsidRDefault="00DD382B" w:rsidP="006C1A20">
            <w:pPr>
              <w:autoSpaceDE w:val="0"/>
              <w:autoSpaceDN w:val="0"/>
              <w:adjustRightInd w:val="0"/>
              <w:jc w:val="center"/>
              <w:rPr>
                <w:rFonts w:eastAsia="Calibri"/>
                <w:color w:val="000000"/>
                <w:sz w:val="28"/>
                <w:szCs w:val="28"/>
              </w:rPr>
            </w:pPr>
            <w:r w:rsidRPr="0007574C">
              <w:rPr>
                <w:rFonts w:eastAsia="Calibri"/>
                <w:color w:val="000000"/>
                <w:sz w:val="28"/>
                <w:szCs w:val="28"/>
              </w:rPr>
              <w:t>1</w:t>
            </w:r>
            <w:r w:rsidR="00CA7F25">
              <w:rPr>
                <w:rFonts w:eastAsia="Calibri"/>
                <w:color w:val="000000"/>
                <w:sz w:val="28"/>
                <w:szCs w:val="28"/>
              </w:rPr>
              <w:t>5</w:t>
            </w:r>
            <w:r w:rsidRPr="0007574C">
              <w:rPr>
                <w:rFonts w:eastAsia="Calibri"/>
                <w:color w:val="000000"/>
                <w:sz w:val="28"/>
                <w:szCs w:val="28"/>
              </w:rPr>
              <w:t xml:space="preserve"> февраля /1</w:t>
            </w:r>
            <w:r w:rsidR="00CA7F25">
              <w:rPr>
                <w:rFonts w:eastAsia="Calibri"/>
                <w:color w:val="000000"/>
                <w:sz w:val="28"/>
                <w:szCs w:val="28"/>
              </w:rPr>
              <w:t>1</w:t>
            </w:r>
            <w:r w:rsidRPr="0007574C">
              <w:rPr>
                <w:rFonts w:eastAsia="Calibri"/>
                <w:color w:val="000000"/>
                <w:sz w:val="28"/>
                <w:szCs w:val="28"/>
              </w:rPr>
              <w:t>.00 ч. - 14.00 ч.</w:t>
            </w:r>
          </w:p>
          <w:p w:rsidR="00DD382B" w:rsidRPr="0007574C" w:rsidRDefault="00DD382B" w:rsidP="00CA7F25">
            <w:pPr>
              <w:autoSpaceDE w:val="0"/>
              <w:autoSpaceDN w:val="0"/>
              <w:adjustRightInd w:val="0"/>
              <w:jc w:val="center"/>
              <w:rPr>
                <w:rFonts w:eastAsia="Calibri"/>
                <w:color w:val="000000"/>
                <w:sz w:val="28"/>
                <w:szCs w:val="28"/>
              </w:rPr>
            </w:pPr>
            <w:r w:rsidRPr="0007574C">
              <w:rPr>
                <w:rFonts w:eastAsia="Calibri"/>
                <w:color w:val="000000"/>
                <w:sz w:val="28"/>
                <w:szCs w:val="28"/>
              </w:rPr>
              <w:t>1</w:t>
            </w:r>
            <w:r w:rsidR="00CA7F25">
              <w:rPr>
                <w:rFonts w:eastAsia="Calibri"/>
                <w:color w:val="000000"/>
                <w:sz w:val="28"/>
                <w:szCs w:val="28"/>
              </w:rPr>
              <w:t>6</w:t>
            </w:r>
            <w:r w:rsidRPr="0007574C">
              <w:rPr>
                <w:rFonts w:eastAsia="Calibri"/>
                <w:color w:val="000000"/>
                <w:sz w:val="28"/>
                <w:szCs w:val="28"/>
              </w:rPr>
              <w:t xml:space="preserve"> февраля / 1</w:t>
            </w:r>
            <w:r w:rsidR="00CA7F25">
              <w:rPr>
                <w:rFonts w:eastAsia="Calibri"/>
                <w:color w:val="000000"/>
                <w:sz w:val="28"/>
                <w:szCs w:val="28"/>
              </w:rPr>
              <w:t>0</w:t>
            </w:r>
            <w:r w:rsidRPr="0007574C">
              <w:rPr>
                <w:rFonts w:eastAsia="Calibri"/>
                <w:color w:val="000000"/>
                <w:sz w:val="28"/>
                <w:szCs w:val="28"/>
              </w:rPr>
              <w:t>.00 ч.- 14.00 ч.</w:t>
            </w:r>
          </w:p>
        </w:tc>
        <w:tc>
          <w:tcPr>
            <w:tcW w:w="2128" w:type="dxa"/>
          </w:tcPr>
          <w:p w:rsidR="00DD382B" w:rsidRPr="00B405BC" w:rsidRDefault="00DD382B" w:rsidP="006C1A20">
            <w:pPr>
              <w:autoSpaceDE w:val="0"/>
              <w:autoSpaceDN w:val="0"/>
              <w:adjustRightInd w:val="0"/>
              <w:jc w:val="center"/>
              <w:rPr>
                <w:rFonts w:eastAsia="Calibri"/>
                <w:color w:val="000000"/>
                <w:sz w:val="28"/>
                <w:szCs w:val="28"/>
              </w:rPr>
            </w:pPr>
            <w:r w:rsidRPr="00B405BC">
              <w:rPr>
                <w:rFonts w:eastAsia="Calibri"/>
                <w:iCs/>
                <w:color w:val="000000"/>
                <w:sz w:val="28"/>
                <w:szCs w:val="28"/>
              </w:rPr>
              <w:t>НГПУ</w:t>
            </w:r>
          </w:p>
        </w:tc>
        <w:tc>
          <w:tcPr>
            <w:tcW w:w="2977" w:type="dxa"/>
          </w:tcPr>
          <w:p w:rsidR="00DD382B" w:rsidRDefault="00CA7F25" w:rsidP="006C1A20">
            <w:pPr>
              <w:autoSpaceDE w:val="0"/>
              <w:autoSpaceDN w:val="0"/>
              <w:adjustRightInd w:val="0"/>
              <w:jc w:val="center"/>
              <w:rPr>
                <w:rFonts w:eastAsia="Calibri"/>
                <w:color w:val="000000"/>
                <w:sz w:val="28"/>
                <w:szCs w:val="28"/>
              </w:rPr>
            </w:pPr>
            <w:r>
              <w:rPr>
                <w:rFonts w:eastAsia="Calibri"/>
                <w:color w:val="000000"/>
                <w:sz w:val="28"/>
                <w:szCs w:val="28"/>
              </w:rPr>
              <w:t>Экология</w:t>
            </w:r>
          </w:p>
          <w:p w:rsidR="00CA7F25" w:rsidRPr="0007574C" w:rsidRDefault="00CA7F25" w:rsidP="006C1A20">
            <w:pPr>
              <w:autoSpaceDE w:val="0"/>
              <w:autoSpaceDN w:val="0"/>
              <w:adjustRightInd w:val="0"/>
              <w:jc w:val="center"/>
              <w:rPr>
                <w:rFonts w:eastAsia="Calibri"/>
                <w:color w:val="000000"/>
                <w:sz w:val="28"/>
                <w:szCs w:val="28"/>
              </w:rPr>
            </w:pPr>
          </w:p>
        </w:tc>
      </w:tr>
      <w:tr w:rsidR="00DD382B" w:rsidRPr="0007574C" w:rsidTr="00661C86">
        <w:trPr>
          <w:trHeight w:val="247"/>
        </w:trPr>
        <w:tc>
          <w:tcPr>
            <w:tcW w:w="675" w:type="dxa"/>
          </w:tcPr>
          <w:p w:rsidR="00DD382B" w:rsidRPr="0007574C" w:rsidRDefault="00DD382B" w:rsidP="004D6B7B">
            <w:pPr>
              <w:autoSpaceDE w:val="0"/>
              <w:autoSpaceDN w:val="0"/>
              <w:adjustRightInd w:val="0"/>
              <w:rPr>
                <w:rFonts w:eastAsia="Calibri"/>
                <w:color w:val="000000"/>
                <w:sz w:val="28"/>
                <w:szCs w:val="28"/>
              </w:rPr>
            </w:pPr>
            <w:r w:rsidRPr="0007574C">
              <w:rPr>
                <w:rFonts w:eastAsia="Calibri"/>
                <w:color w:val="000000"/>
                <w:sz w:val="28"/>
                <w:szCs w:val="28"/>
              </w:rPr>
              <w:t>19.</w:t>
            </w:r>
          </w:p>
        </w:tc>
        <w:tc>
          <w:tcPr>
            <w:tcW w:w="4393" w:type="dxa"/>
          </w:tcPr>
          <w:p w:rsidR="00DD382B" w:rsidRPr="0007574C" w:rsidRDefault="00DD382B" w:rsidP="006C1A20">
            <w:pPr>
              <w:autoSpaceDE w:val="0"/>
              <w:autoSpaceDN w:val="0"/>
              <w:adjustRightInd w:val="0"/>
              <w:jc w:val="center"/>
              <w:rPr>
                <w:rFonts w:eastAsia="Calibri"/>
                <w:color w:val="000000"/>
                <w:sz w:val="28"/>
                <w:szCs w:val="28"/>
              </w:rPr>
            </w:pPr>
            <w:r w:rsidRPr="0007574C">
              <w:rPr>
                <w:rFonts w:eastAsia="Calibri"/>
                <w:color w:val="000000"/>
                <w:sz w:val="28"/>
                <w:szCs w:val="28"/>
              </w:rPr>
              <w:t>1</w:t>
            </w:r>
            <w:r w:rsidR="00CA7F25">
              <w:rPr>
                <w:rFonts w:eastAsia="Calibri"/>
                <w:color w:val="000000"/>
                <w:sz w:val="28"/>
                <w:szCs w:val="28"/>
              </w:rPr>
              <w:t>7</w:t>
            </w:r>
            <w:r w:rsidRPr="0007574C">
              <w:rPr>
                <w:rFonts w:eastAsia="Calibri"/>
                <w:color w:val="000000"/>
                <w:sz w:val="28"/>
                <w:szCs w:val="28"/>
              </w:rPr>
              <w:t xml:space="preserve"> февраля / </w:t>
            </w:r>
            <w:r w:rsidR="00CA7F25">
              <w:rPr>
                <w:rFonts w:eastAsia="Calibri"/>
                <w:color w:val="000000"/>
                <w:sz w:val="28"/>
                <w:szCs w:val="28"/>
              </w:rPr>
              <w:t>11.00 ч. - 14</w:t>
            </w:r>
            <w:r w:rsidRPr="0007574C">
              <w:rPr>
                <w:rFonts w:eastAsia="Calibri"/>
                <w:color w:val="000000"/>
                <w:sz w:val="28"/>
                <w:szCs w:val="28"/>
              </w:rPr>
              <w:t>.00 ч.</w:t>
            </w:r>
          </w:p>
          <w:p w:rsidR="00DD382B" w:rsidRPr="0007574C" w:rsidRDefault="00DD382B" w:rsidP="00CA7F25">
            <w:pPr>
              <w:autoSpaceDE w:val="0"/>
              <w:autoSpaceDN w:val="0"/>
              <w:adjustRightInd w:val="0"/>
              <w:jc w:val="center"/>
              <w:rPr>
                <w:rFonts w:eastAsia="Calibri"/>
                <w:color w:val="000000"/>
                <w:sz w:val="28"/>
                <w:szCs w:val="28"/>
              </w:rPr>
            </w:pPr>
            <w:r w:rsidRPr="0007574C">
              <w:rPr>
                <w:rFonts w:eastAsia="Calibri"/>
                <w:color w:val="000000"/>
                <w:sz w:val="28"/>
                <w:szCs w:val="28"/>
              </w:rPr>
              <w:t>1</w:t>
            </w:r>
            <w:r w:rsidR="00CA7F25">
              <w:rPr>
                <w:rFonts w:eastAsia="Calibri"/>
                <w:color w:val="000000"/>
                <w:sz w:val="28"/>
                <w:szCs w:val="28"/>
              </w:rPr>
              <w:t>8</w:t>
            </w:r>
            <w:r w:rsidRPr="0007574C">
              <w:rPr>
                <w:rFonts w:eastAsia="Calibri"/>
                <w:color w:val="000000"/>
                <w:sz w:val="28"/>
                <w:szCs w:val="28"/>
              </w:rPr>
              <w:t xml:space="preserve"> февраля / </w:t>
            </w:r>
            <w:r w:rsidR="00CA7F25">
              <w:rPr>
                <w:rFonts w:eastAsia="Calibri"/>
                <w:color w:val="000000"/>
                <w:sz w:val="28"/>
                <w:szCs w:val="28"/>
              </w:rPr>
              <w:t>10</w:t>
            </w:r>
            <w:r w:rsidRPr="0007574C">
              <w:rPr>
                <w:rFonts w:eastAsia="Calibri"/>
                <w:color w:val="000000"/>
                <w:sz w:val="28"/>
                <w:szCs w:val="28"/>
              </w:rPr>
              <w:t>.0</w:t>
            </w:r>
            <w:r w:rsidR="00CA7F25">
              <w:rPr>
                <w:rFonts w:eastAsia="Calibri"/>
                <w:color w:val="000000"/>
                <w:sz w:val="28"/>
                <w:szCs w:val="28"/>
              </w:rPr>
              <w:t>0 ч. - 14</w:t>
            </w:r>
            <w:r w:rsidRPr="0007574C">
              <w:rPr>
                <w:rFonts w:eastAsia="Calibri"/>
                <w:color w:val="000000"/>
                <w:sz w:val="28"/>
                <w:szCs w:val="28"/>
              </w:rPr>
              <w:t>.00 ч.</w:t>
            </w:r>
          </w:p>
        </w:tc>
        <w:tc>
          <w:tcPr>
            <w:tcW w:w="2128" w:type="dxa"/>
          </w:tcPr>
          <w:p w:rsidR="00DD382B" w:rsidRPr="00B405BC" w:rsidRDefault="00DD382B" w:rsidP="006C1A20">
            <w:pPr>
              <w:autoSpaceDE w:val="0"/>
              <w:autoSpaceDN w:val="0"/>
              <w:adjustRightInd w:val="0"/>
              <w:jc w:val="center"/>
              <w:rPr>
                <w:rFonts w:eastAsia="Calibri"/>
                <w:color w:val="000000"/>
                <w:sz w:val="28"/>
                <w:szCs w:val="28"/>
              </w:rPr>
            </w:pPr>
            <w:r w:rsidRPr="00B405BC">
              <w:rPr>
                <w:rFonts w:eastAsia="Calibri"/>
                <w:iCs/>
                <w:color w:val="000000"/>
                <w:sz w:val="28"/>
                <w:szCs w:val="28"/>
              </w:rPr>
              <w:t>НГПУ</w:t>
            </w:r>
          </w:p>
        </w:tc>
        <w:tc>
          <w:tcPr>
            <w:tcW w:w="2977" w:type="dxa"/>
          </w:tcPr>
          <w:p w:rsidR="00DD382B" w:rsidRPr="0007574C" w:rsidRDefault="00CA7F25" w:rsidP="006C1A20">
            <w:pPr>
              <w:autoSpaceDE w:val="0"/>
              <w:autoSpaceDN w:val="0"/>
              <w:adjustRightInd w:val="0"/>
              <w:jc w:val="center"/>
              <w:rPr>
                <w:rFonts w:eastAsia="Calibri"/>
                <w:color w:val="000000"/>
                <w:sz w:val="28"/>
                <w:szCs w:val="28"/>
              </w:rPr>
            </w:pPr>
            <w:r>
              <w:rPr>
                <w:rFonts w:eastAsia="Calibri"/>
                <w:color w:val="000000"/>
                <w:sz w:val="28"/>
                <w:szCs w:val="28"/>
              </w:rPr>
              <w:t>Основы безопасности жизнедеятельности</w:t>
            </w:r>
          </w:p>
        </w:tc>
      </w:tr>
      <w:tr w:rsidR="00DD382B" w:rsidRPr="0007574C" w:rsidTr="00661C86">
        <w:trPr>
          <w:trHeight w:val="247"/>
        </w:trPr>
        <w:tc>
          <w:tcPr>
            <w:tcW w:w="675" w:type="dxa"/>
          </w:tcPr>
          <w:p w:rsidR="00DD382B" w:rsidRPr="0007574C" w:rsidRDefault="00DD382B" w:rsidP="004D6B7B">
            <w:pPr>
              <w:autoSpaceDE w:val="0"/>
              <w:autoSpaceDN w:val="0"/>
              <w:adjustRightInd w:val="0"/>
              <w:rPr>
                <w:rFonts w:eastAsia="Calibri"/>
                <w:color w:val="000000"/>
                <w:sz w:val="28"/>
                <w:szCs w:val="28"/>
              </w:rPr>
            </w:pPr>
            <w:r w:rsidRPr="0007574C">
              <w:rPr>
                <w:rFonts w:eastAsia="Calibri"/>
                <w:color w:val="000000"/>
                <w:sz w:val="28"/>
                <w:szCs w:val="28"/>
              </w:rPr>
              <w:t>20.</w:t>
            </w:r>
          </w:p>
        </w:tc>
        <w:tc>
          <w:tcPr>
            <w:tcW w:w="4393" w:type="dxa"/>
          </w:tcPr>
          <w:p w:rsidR="00DD382B" w:rsidRPr="0007574C" w:rsidRDefault="00CA7F25" w:rsidP="00CA7F25">
            <w:pPr>
              <w:autoSpaceDE w:val="0"/>
              <w:autoSpaceDN w:val="0"/>
              <w:adjustRightInd w:val="0"/>
              <w:jc w:val="center"/>
              <w:rPr>
                <w:rFonts w:eastAsia="Calibri"/>
                <w:color w:val="000000"/>
                <w:sz w:val="28"/>
                <w:szCs w:val="28"/>
              </w:rPr>
            </w:pPr>
            <w:r>
              <w:rPr>
                <w:rFonts w:eastAsia="Calibri"/>
                <w:color w:val="000000"/>
                <w:sz w:val="28"/>
                <w:szCs w:val="28"/>
              </w:rPr>
              <w:t>20 февраля / 11.00 ч. -14.00 ч.</w:t>
            </w:r>
          </w:p>
        </w:tc>
        <w:tc>
          <w:tcPr>
            <w:tcW w:w="2128" w:type="dxa"/>
          </w:tcPr>
          <w:p w:rsidR="00DD382B" w:rsidRPr="00B405BC" w:rsidRDefault="00DD382B" w:rsidP="006C1A20">
            <w:pPr>
              <w:autoSpaceDE w:val="0"/>
              <w:autoSpaceDN w:val="0"/>
              <w:adjustRightInd w:val="0"/>
              <w:jc w:val="center"/>
              <w:rPr>
                <w:rFonts w:eastAsia="Calibri"/>
                <w:color w:val="000000"/>
                <w:sz w:val="28"/>
                <w:szCs w:val="28"/>
              </w:rPr>
            </w:pPr>
            <w:r w:rsidRPr="00B405BC">
              <w:rPr>
                <w:rFonts w:eastAsia="Calibri"/>
                <w:iCs/>
                <w:color w:val="000000"/>
                <w:sz w:val="28"/>
                <w:szCs w:val="28"/>
              </w:rPr>
              <w:t>НГПУ</w:t>
            </w:r>
          </w:p>
        </w:tc>
        <w:tc>
          <w:tcPr>
            <w:tcW w:w="2977" w:type="dxa"/>
          </w:tcPr>
          <w:p w:rsidR="00CA7F25" w:rsidRPr="0007574C" w:rsidRDefault="00CA7F25" w:rsidP="00D01293">
            <w:pPr>
              <w:autoSpaceDE w:val="0"/>
              <w:autoSpaceDN w:val="0"/>
              <w:adjustRightInd w:val="0"/>
              <w:jc w:val="center"/>
              <w:rPr>
                <w:rFonts w:eastAsia="Calibri"/>
                <w:color w:val="000000"/>
                <w:sz w:val="28"/>
                <w:szCs w:val="28"/>
              </w:rPr>
            </w:pPr>
            <w:r>
              <w:rPr>
                <w:rFonts w:eastAsia="Calibri"/>
                <w:color w:val="000000"/>
                <w:sz w:val="28"/>
                <w:szCs w:val="28"/>
              </w:rPr>
              <w:t>География</w:t>
            </w:r>
          </w:p>
        </w:tc>
      </w:tr>
      <w:tr w:rsidR="00CA7F25" w:rsidRPr="0007574C" w:rsidTr="00661C86">
        <w:trPr>
          <w:trHeight w:val="247"/>
        </w:trPr>
        <w:tc>
          <w:tcPr>
            <w:tcW w:w="675" w:type="dxa"/>
          </w:tcPr>
          <w:p w:rsidR="00CA7F25" w:rsidRPr="0007574C" w:rsidRDefault="00CA7F25" w:rsidP="004D6B7B">
            <w:pPr>
              <w:autoSpaceDE w:val="0"/>
              <w:autoSpaceDN w:val="0"/>
              <w:adjustRightInd w:val="0"/>
              <w:rPr>
                <w:rFonts w:eastAsia="Calibri"/>
                <w:color w:val="000000"/>
                <w:sz w:val="28"/>
                <w:szCs w:val="28"/>
              </w:rPr>
            </w:pPr>
            <w:r>
              <w:rPr>
                <w:rFonts w:eastAsia="Calibri"/>
                <w:color w:val="000000"/>
                <w:sz w:val="28"/>
                <w:szCs w:val="28"/>
              </w:rPr>
              <w:t>21</w:t>
            </w:r>
          </w:p>
        </w:tc>
        <w:tc>
          <w:tcPr>
            <w:tcW w:w="4393" w:type="dxa"/>
          </w:tcPr>
          <w:p w:rsidR="00CA7F25" w:rsidRPr="00CA7F25" w:rsidRDefault="00CA7F25" w:rsidP="00CA7F25">
            <w:pPr>
              <w:autoSpaceDE w:val="0"/>
              <w:autoSpaceDN w:val="0"/>
              <w:adjustRightInd w:val="0"/>
              <w:jc w:val="center"/>
              <w:rPr>
                <w:rFonts w:eastAsia="Calibri"/>
                <w:color w:val="000000"/>
                <w:sz w:val="28"/>
                <w:szCs w:val="28"/>
              </w:rPr>
            </w:pPr>
            <w:r>
              <w:rPr>
                <w:rFonts w:eastAsia="Calibri"/>
                <w:color w:val="000000"/>
                <w:sz w:val="28"/>
                <w:szCs w:val="28"/>
              </w:rPr>
              <w:t>21</w:t>
            </w:r>
            <w:r w:rsidRPr="00CA7F25">
              <w:rPr>
                <w:rFonts w:eastAsia="Calibri"/>
                <w:color w:val="000000"/>
                <w:sz w:val="28"/>
                <w:szCs w:val="28"/>
              </w:rPr>
              <w:t xml:space="preserve"> февраля / </w:t>
            </w:r>
            <w:r>
              <w:rPr>
                <w:rFonts w:eastAsia="Calibri"/>
                <w:color w:val="000000"/>
                <w:sz w:val="28"/>
                <w:szCs w:val="28"/>
              </w:rPr>
              <w:t>09</w:t>
            </w:r>
            <w:r w:rsidRPr="00CA7F25">
              <w:rPr>
                <w:rFonts w:eastAsia="Calibri"/>
                <w:color w:val="000000"/>
                <w:sz w:val="28"/>
                <w:szCs w:val="28"/>
              </w:rPr>
              <w:t>.00 ч. - 1</w:t>
            </w:r>
            <w:r>
              <w:rPr>
                <w:rFonts w:eastAsia="Calibri"/>
                <w:color w:val="000000"/>
                <w:sz w:val="28"/>
                <w:szCs w:val="28"/>
              </w:rPr>
              <w:t>5</w:t>
            </w:r>
            <w:r w:rsidRPr="00CA7F25">
              <w:rPr>
                <w:rFonts w:eastAsia="Calibri"/>
                <w:color w:val="000000"/>
                <w:sz w:val="28"/>
                <w:szCs w:val="28"/>
              </w:rPr>
              <w:t>.00 ч.</w:t>
            </w:r>
          </w:p>
          <w:p w:rsidR="00CA7F25" w:rsidRDefault="00CA7F25" w:rsidP="00CA7F25">
            <w:pPr>
              <w:autoSpaceDE w:val="0"/>
              <w:autoSpaceDN w:val="0"/>
              <w:adjustRightInd w:val="0"/>
              <w:jc w:val="center"/>
              <w:rPr>
                <w:rFonts w:eastAsia="Calibri"/>
                <w:color w:val="000000"/>
                <w:sz w:val="28"/>
                <w:szCs w:val="28"/>
              </w:rPr>
            </w:pPr>
            <w:r>
              <w:rPr>
                <w:rFonts w:eastAsia="Calibri"/>
                <w:color w:val="000000"/>
                <w:sz w:val="28"/>
                <w:szCs w:val="28"/>
              </w:rPr>
              <w:t>22</w:t>
            </w:r>
            <w:r w:rsidRPr="00CA7F25">
              <w:rPr>
                <w:rFonts w:eastAsia="Calibri"/>
                <w:color w:val="000000"/>
                <w:sz w:val="28"/>
                <w:szCs w:val="28"/>
              </w:rPr>
              <w:t xml:space="preserve"> февраля / </w:t>
            </w:r>
            <w:r>
              <w:rPr>
                <w:rFonts w:eastAsia="Calibri"/>
                <w:color w:val="000000"/>
                <w:sz w:val="28"/>
                <w:szCs w:val="28"/>
              </w:rPr>
              <w:t>09</w:t>
            </w:r>
            <w:r w:rsidRPr="00CA7F25">
              <w:rPr>
                <w:rFonts w:eastAsia="Calibri"/>
                <w:color w:val="000000"/>
                <w:sz w:val="28"/>
                <w:szCs w:val="28"/>
              </w:rPr>
              <w:t>.00 ч. - 1</w:t>
            </w:r>
            <w:r>
              <w:rPr>
                <w:rFonts w:eastAsia="Calibri"/>
                <w:color w:val="000000"/>
                <w:sz w:val="28"/>
                <w:szCs w:val="28"/>
              </w:rPr>
              <w:t>5</w:t>
            </w:r>
            <w:r w:rsidRPr="00CA7F25">
              <w:rPr>
                <w:rFonts w:eastAsia="Calibri"/>
                <w:color w:val="000000"/>
                <w:sz w:val="28"/>
                <w:szCs w:val="28"/>
              </w:rPr>
              <w:t>.00 ч.</w:t>
            </w:r>
          </w:p>
        </w:tc>
        <w:tc>
          <w:tcPr>
            <w:tcW w:w="2128" w:type="dxa"/>
          </w:tcPr>
          <w:p w:rsidR="00CA7F25" w:rsidRPr="00B405BC" w:rsidRDefault="00CA7F25" w:rsidP="006C1A20">
            <w:pPr>
              <w:autoSpaceDE w:val="0"/>
              <w:autoSpaceDN w:val="0"/>
              <w:adjustRightInd w:val="0"/>
              <w:jc w:val="center"/>
              <w:rPr>
                <w:rFonts w:eastAsia="Calibri"/>
                <w:iCs/>
                <w:color w:val="000000"/>
                <w:sz w:val="28"/>
                <w:szCs w:val="28"/>
              </w:rPr>
            </w:pPr>
            <w:r w:rsidRPr="00CA7F25">
              <w:rPr>
                <w:rFonts w:eastAsia="Calibri"/>
                <w:iCs/>
                <w:color w:val="000000"/>
                <w:sz w:val="28"/>
                <w:szCs w:val="28"/>
              </w:rPr>
              <w:t>НГПУ</w:t>
            </w:r>
          </w:p>
        </w:tc>
        <w:tc>
          <w:tcPr>
            <w:tcW w:w="2977" w:type="dxa"/>
          </w:tcPr>
          <w:p w:rsidR="00CA7F25" w:rsidRDefault="00CA7F25" w:rsidP="006C1A20">
            <w:pPr>
              <w:autoSpaceDE w:val="0"/>
              <w:autoSpaceDN w:val="0"/>
              <w:adjustRightInd w:val="0"/>
              <w:jc w:val="center"/>
              <w:rPr>
                <w:rFonts w:eastAsia="Calibri"/>
                <w:color w:val="000000"/>
                <w:sz w:val="28"/>
                <w:szCs w:val="28"/>
              </w:rPr>
            </w:pPr>
            <w:r>
              <w:rPr>
                <w:rFonts w:eastAsia="Calibri"/>
                <w:color w:val="000000"/>
                <w:sz w:val="28"/>
                <w:szCs w:val="28"/>
              </w:rPr>
              <w:t>Технология</w:t>
            </w:r>
          </w:p>
        </w:tc>
      </w:tr>
    </w:tbl>
    <w:p w:rsidR="0007574C" w:rsidRPr="00704072" w:rsidRDefault="0007574C" w:rsidP="00335DCE">
      <w:pPr>
        <w:jc w:val="both"/>
        <w:rPr>
          <w:sz w:val="28"/>
          <w:szCs w:val="20"/>
        </w:rPr>
      </w:pPr>
    </w:p>
    <w:p w:rsidR="00335DCE" w:rsidRPr="00704072" w:rsidRDefault="00335DCE" w:rsidP="00335DCE">
      <w:pPr>
        <w:jc w:val="both"/>
        <w:rPr>
          <w:sz w:val="28"/>
          <w:szCs w:val="20"/>
        </w:rPr>
      </w:pPr>
      <w:r w:rsidRPr="00704072">
        <w:rPr>
          <w:sz w:val="28"/>
          <w:szCs w:val="20"/>
        </w:rPr>
        <w:t>Используемые сокращения:</w:t>
      </w:r>
    </w:p>
    <w:p w:rsidR="00335DCE" w:rsidRPr="00704072" w:rsidRDefault="00335DCE" w:rsidP="00335DCE">
      <w:pPr>
        <w:jc w:val="both"/>
        <w:rPr>
          <w:sz w:val="28"/>
          <w:szCs w:val="20"/>
        </w:rPr>
      </w:pPr>
      <w:r w:rsidRPr="00704072">
        <w:rPr>
          <w:sz w:val="28"/>
          <w:szCs w:val="20"/>
        </w:rPr>
        <w:t>2)</w:t>
      </w:r>
      <w:r w:rsidRPr="00704072">
        <w:rPr>
          <w:sz w:val="28"/>
          <w:szCs w:val="20"/>
        </w:rPr>
        <w:tab/>
        <w:t xml:space="preserve">НГУ – Федеральное государственное автономное образовательное учреждение высшего образования «Новосибирский национальный исследовательский государственный университет»; </w:t>
      </w:r>
    </w:p>
    <w:p w:rsidR="00335DCE" w:rsidRPr="00704072" w:rsidRDefault="00335DCE" w:rsidP="00335DCE">
      <w:pPr>
        <w:jc w:val="both"/>
        <w:rPr>
          <w:sz w:val="28"/>
          <w:szCs w:val="20"/>
        </w:rPr>
      </w:pPr>
      <w:r w:rsidRPr="00704072">
        <w:rPr>
          <w:sz w:val="28"/>
          <w:szCs w:val="20"/>
        </w:rPr>
        <w:t>г. Новосибирск, ул. Пирогова, 2.</w:t>
      </w:r>
    </w:p>
    <w:p w:rsidR="00335DCE" w:rsidRPr="00704072" w:rsidRDefault="00335DCE" w:rsidP="00335DCE">
      <w:pPr>
        <w:jc w:val="both"/>
        <w:rPr>
          <w:sz w:val="28"/>
          <w:szCs w:val="20"/>
        </w:rPr>
      </w:pPr>
      <w:r>
        <w:rPr>
          <w:sz w:val="28"/>
          <w:szCs w:val="20"/>
        </w:rPr>
        <w:t>3</w:t>
      </w:r>
      <w:r w:rsidRPr="00704072">
        <w:rPr>
          <w:sz w:val="28"/>
          <w:szCs w:val="20"/>
        </w:rPr>
        <w:t>)</w:t>
      </w:r>
      <w:r w:rsidRPr="00704072">
        <w:rPr>
          <w:sz w:val="28"/>
          <w:szCs w:val="20"/>
        </w:rPr>
        <w:tab/>
        <w:t xml:space="preserve">ФГБОУ </w:t>
      </w:r>
      <w:r>
        <w:rPr>
          <w:sz w:val="28"/>
          <w:szCs w:val="20"/>
        </w:rPr>
        <w:t>В</w:t>
      </w:r>
      <w:r w:rsidRPr="00704072">
        <w:rPr>
          <w:sz w:val="28"/>
          <w:szCs w:val="20"/>
        </w:rPr>
        <w:t xml:space="preserve">О НГПУ – федеральное государственное бюджетное образовательное учреждение высшего профессионального образования «Новосибирский государственный педагогический университет»; </w:t>
      </w:r>
    </w:p>
    <w:p w:rsidR="00031B59" w:rsidRDefault="00335DCE" w:rsidP="00655CC0">
      <w:pPr>
        <w:jc w:val="both"/>
        <w:rPr>
          <w:sz w:val="28"/>
          <w:szCs w:val="20"/>
        </w:rPr>
      </w:pPr>
      <w:r w:rsidRPr="00704072">
        <w:rPr>
          <w:sz w:val="28"/>
          <w:szCs w:val="20"/>
        </w:rPr>
        <w:t xml:space="preserve">г. </w:t>
      </w:r>
      <w:r w:rsidR="00655CC0">
        <w:rPr>
          <w:sz w:val="28"/>
          <w:szCs w:val="20"/>
        </w:rPr>
        <w:t>Новосибирск, ул., Вилюйская, 28</w:t>
      </w:r>
    </w:p>
    <w:p w:rsidR="00655CC0" w:rsidRPr="00655CC0" w:rsidRDefault="00655CC0" w:rsidP="00655CC0">
      <w:pPr>
        <w:jc w:val="both"/>
        <w:rPr>
          <w:sz w:val="28"/>
          <w:szCs w:val="20"/>
        </w:rPr>
      </w:pPr>
    </w:p>
    <w:p w:rsidR="006C1A20" w:rsidRDefault="006C1A20" w:rsidP="00962E45">
      <w:pPr>
        <w:ind w:left="7788"/>
        <w:rPr>
          <w:sz w:val="28"/>
          <w:szCs w:val="28"/>
        </w:rPr>
      </w:pPr>
    </w:p>
    <w:p w:rsidR="006C1A20" w:rsidRDefault="006C1A20" w:rsidP="00962E45">
      <w:pPr>
        <w:ind w:left="7788"/>
        <w:rPr>
          <w:sz w:val="28"/>
          <w:szCs w:val="28"/>
        </w:rPr>
      </w:pPr>
    </w:p>
    <w:p w:rsidR="006C1A20" w:rsidRDefault="006C1A20" w:rsidP="00962E45">
      <w:pPr>
        <w:ind w:left="7788"/>
        <w:rPr>
          <w:sz w:val="28"/>
          <w:szCs w:val="28"/>
        </w:rPr>
      </w:pPr>
    </w:p>
    <w:p w:rsidR="006C1A20" w:rsidRDefault="006C1A20" w:rsidP="00962E45">
      <w:pPr>
        <w:ind w:left="7788"/>
        <w:rPr>
          <w:sz w:val="28"/>
          <w:szCs w:val="28"/>
        </w:rPr>
      </w:pPr>
    </w:p>
    <w:p w:rsidR="006C1A20" w:rsidRDefault="006C1A20" w:rsidP="00962E45">
      <w:pPr>
        <w:ind w:left="7788"/>
        <w:rPr>
          <w:sz w:val="28"/>
          <w:szCs w:val="28"/>
        </w:rPr>
      </w:pPr>
    </w:p>
    <w:p w:rsidR="006C1A20" w:rsidRDefault="006C1A20" w:rsidP="00962E45">
      <w:pPr>
        <w:ind w:left="7788"/>
        <w:rPr>
          <w:sz w:val="28"/>
          <w:szCs w:val="28"/>
        </w:rPr>
      </w:pPr>
    </w:p>
    <w:p w:rsidR="006C1A20" w:rsidRDefault="006C1A20" w:rsidP="00962E45">
      <w:pPr>
        <w:ind w:left="7788"/>
        <w:rPr>
          <w:sz w:val="28"/>
          <w:szCs w:val="28"/>
        </w:rPr>
      </w:pPr>
    </w:p>
    <w:p w:rsidR="006C1A20" w:rsidRDefault="006C1A20" w:rsidP="00962E45">
      <w:pPr>
        <w:ind w:left="7788"/>
        <w:rPr>
          <w:sz w:val="28"/>
          <w:szCs w:val="28"/>
        </w:rPr>
      </w:pPr>
    </w:p>
    <w:p w:rsidR="006C1A20" w:rsidRDefault="006C1A20" w:rsidP="00962E45">
      <w:pPr>
        <w:ind w:left="7788"/>
        <w:rPr>
          <w:sz w:val="28"/>
          <w:szCs w:val="28"/>
        </w:rPr>
      </w:pPr>
    </w:p>
    <w:p w:rsidR="006C1A20" w:rsidRDefault="006C1A20" w:rsidP="00962E45">
      <w:pPr>
        <w:ind w:left="7788"/>
        <w:rPr>
          <w:sz w:val="28"/>
          <w:szCs w:val="28"/>
        </w:rPr>
      </w:pPr>
    </w:p>
    <w:p w:rsidR="00775DFE" w:rsidRDefault="00775DFE" w:rsidP="00775DFE">
      <w:pPr>
        <w:rPr>
          <w:sz w:val="28"/>
          <w:szCs w:val="28"/>
        </w:rPr>
      </w:pPr>
    </w:p>
    <w:p w:rsidR="00192E77" w:rsidRDefault="00192E77" w:rsidP="00775DFE">
      <w:pPr>
        <w:rPr>
          <w:sz w:val="28"/>
          <w:szCs w:val="28"/>
        </w:rPr>
      </w:pPr>
    </w:p>
    <w:p w:rsidR="006C1A20" w:rsidRDefault="006C1A20" w:rsidP="00962E45">
      <w:pPr>
        <w:ind w:left="7788"/>
        <w:rPr>
          <w:sz w:val="28"/>
          <w:szCs w:val="28"/>
        </w:rPr>
      </w:pPr>
    </w:p>
    <w:p w:rsidR="00BF5AB0" w:rsidRDefault="00BF5AB0" w:rsidP="00962E45">
      <w:pPr>
        <w:ind w:left="7788"/>
        <w:rPr>
          <w:sz w:val="28"/>
          <w:szCs w:val="28"/>
        </w:rPr>
      </w:pPr>
      <w:r>
        <w:rPr>
          <w:sz w:val="28"/>
          <w:szCs w:val="28"/>
        </w:rPr>
        <w:lastRenderedPageBreak/>
        <w:t xml:space="preserve">Приложение </w:t>
      </w:r>
      <w:r w:rsidR="00AB08B5">
        <w:rPr>
          <w:sz w:val="28"/>
          <w:szCs w:val="28"/>
        </w:rPr>
        <w:t>№</w:t>
      </w:r>
      <w:r>
        <w:rPr>
          <w:sz w:val="28"/>
          <w:szCs w:val="28"/>
        </w:rPr>
        <w:t>2</w:t>
      </w:r>
    </w:p>
    <w:p w:rsidR="00BF5AB0" w:rsidRDefault="00BF5AB0" w:rsidP="008F5C21">
      <w:pPr>
        <w:jc w:val="right"/>
        <w:rPr>
          <w:sz w:val="28"/>
          <w:szCs w:val="28"/>
        </w:rPr>
      </w:pPr>
      <w:r w:rsidRPr="00B50068">
        <w:rPr>
          <w:sz w:val="28"/>
          <w:szCs w:val="28"/>
        </w:rPr>
        <w:t>к приказу МКУ «УО и</w:t>
      </w:r>
      <w:r>
        <w:rPr>
          <w:sz w:val="28"/>
          <w:szCs w:val="28"/>
        </w:rPr>
        <w:t xml:space="preserve"> МП» </w:t>
      </w:r>
    </w:p>
    <w:p w:rsidR="00AF71B1" w:rsidRDefault="00AF71B1" w:rsidP="00AF71B1">
      <w:pPr>
        <w:jc w:val="right"/>
        <w:outlineLvl w:val="0"/>
        <w:rPr>
          <w:sz w:val="28"/>
          <w:szCs w:val="28"/>
        </w:rPr>
      </w:pPr>
      <w:r w:rsidRPr="00AF71B1">
        <w:rPr>
          <w:sz w:val="28"/>
          <w:szCs w:val="28"/>
        </w:rPr>
        <w:t xml:space="preserve"> </w:t>
      </w:r>
      <w:r w:rsidRPr="00881104">
        <w:rPr>
          <w:sz w:val="28"/>
          <w:szCs w:val="28"/>
        </w:rPr>
        <w:t>от</w:t>
      </w:r>
      <w:r>
        <w:rPr>
          <w:sz w:val="28"/>
          <w:szCs w:val="28"/>
        </w:rPr>
        <w:t>______</w:t>
      </w:r>
      <w:r w:rsidRPr="00881104">
        <w:rPr>
          <w:sz w:val="28"/>
          <w:szCs w:val="28"/>
        </w:rPr>
        <w:t>20</w:t>
      </w:r>
      <w:r w:rsidR="00031B59">
        <w:rPr>
          <w:sz w:val="28"/>
          <w:szCs w:val="28"/>
        </w:rPr>
        <w:t>2</w:t>
      </w:r>
      <w:r w:rsidR="004D6B7B">
        <w:rPr>
          <w:sz w:val="28"/>
          <w:szCs w:val="28"/>
        </w:rPr>
        <w:t>2</w:t>
      </w:r>
      <w:r>
        <w:rPr>
          <w:sz w:val="28"/>
          <w:szCs w:val="28"/>
        </w:rPr>
        <w:t xml:space="preserve"> </w:t>
      </w:r>
      <w:r w:rsidRPr="00881104">
        <w:rPr>
          <w:sz w:val="28"/>
          <w:szCs w:val="28"/>
        </w:rPr>
        <w:t xml:space="preserve"> №</w:t>
      </w:r>
      <w:r>
        <w:rPr>
          <w:sz w:val="28"/>
          <w:szCs w:val="28"/>
        </w:rPr>
        <w:t>____</w:t>
      </w:r>
    </w:p>
    <w:p w:rsidR="00AF71B1" w:rsidRDefault="00AF71B1" w:rsidP="00AF71B1">
      <w:pPr>
        <w:jc w:val="right"/>
        <w:outlineLvl w:val="0"/>
        <w:rPr>
          <w:b/>
          <w:bCs/>
          <w:kern w:val="36"/>
          <w:sz w:val="32"/>
          <w:szCs w:val="32"/>
        </w:rPr>
      </w:pPr>
    </w:p>
    <w:p w:rsidR="00BF5AB0" w:rsidRPr="000212C3" w:rsidRDefault="00BF5AB0" w:rsidP="008F5C21">
      <w:pPr>
        <w:jc w:val="right"/>
        <w:rPr>
          <w:b/>
          <w:sz w:val="28"/>
          <w:szCs w:val="28"/>
        </w:rPr>
      </w:pPr>
      <w:r w:rsidRPr="000212C3">
        <w:rPr>
          <w:b/>
          <w:sz w:val="28"/>
          <w:szCs w:val="28"/>
        </w:rPr>
        <w:t xml:space="preserve"> </w:t>
      </w:r>
    </w:p>
    <w:p w:rsidR="00BF5AB0" w:rsidRPr="000212C3" w:rsidRDefault="00BF5AB0" w:rsidP="008F5C21">
      <w:pPr>
        <w:jc w:val="right"/>
        <w:rPr>
          <w:b/>
          <w:sz w:val="22"/>
          <w:szCs w:val="22"/>
        </w:rPr>
      </w:pPr>
    </w:p>
    <w:p w:rsidR="008F5C21" w:rsidRPr="000212C3" w:rsidRDefault="00AE2729" w:rsidP="002579E5">
      <w:pPr>
        <w:jc w:val="center"/>
        <w:rPr>
          <w:b/>
          <w:sz w:val="28"/>
          <w:szCs w:val="28"/>
        </w:rPr>
      </w:pPr>
      <w:r w:rsidRPr="000212C3">
        <w:rPr>
          <w:b/>
          <w:sz w:val="28"/>
          <w:szCs w:val="28"/>
        </w:rPr>
        <w:t>Список участников регионального этапа всероссий</w:t>
      </w:r>
      <w:r w:rsidR="00292D16" w:rsidRPr="000212C3">
        <w:rPr>
          <w:b/>
          <w:sz w:val="28"/>
          <w:szCs w:val="28"/>
        </w:rPr>
        <w:t>ской олимпиады школьников</w:t>
      </w:r>
      <w:r w:rsidR="00335DCE" w:rsidRPr="000212C3">
        <w:rPr>
          <w:b/>
          <w:sz w:val="28"/>
          <w:szCs w:val="28"/>
        </w:rPr>
        <w:t xml:space="preserve"> в 20</w:t>
      </w:r>
      <w:r w:rsidR="0007574C" w:rsidRPr="000212C3">
        <w:rPr>
          <w:b/>
          <w:sz w:val="28"/>
          <w:szCs w:val="28"/>
        </w:rPr>
        <w:t>2</w:t>
      </w:r>
      <w:r w:rsidR="004D6B7B" w:rsidRPr="000212C3">
        <w:rPr>
          <w:b/>
          <w:sz w:val="28"/>
          <w:szCs w:val="28"/>
        </w:rPr>
        <w:t>2</w:t>
      </w:r>
      <w:r w:rsidR="00335DCE" w:rsidRPr="000212C3">
        <w:rPr>
          <w:b/>
          <w:sz w:val="28"/>
          <w:szCs w:val="28"/>
        </w:rPr>
        <w:t>-20</w:t>
      </w:r>
      <w:r w:rsidR="0007574C" w:rsidRPr="000212C3">
        <w:rPr>
          <w:b/>
          <w:sz w:val="28"/>
          <w:szCs w:val="28"/>
        </w:rPr>
        <w:t>2</w:t>
      </w:r>
      <w:r w:rsidR="004D6B7B" w:rsidRPr="000212C3">
        <w:rPr>
          <w:b/>
          <w:sz w:val="28"/>
          <w:szCs w:val="28"/>
        </w:rPr>
        <w:t>3</w:t>
      </w:r>
      <w:r w:rsidR="00962E45" w:rsidRPr="000212C3">
        <w:rPr>
          <w:b/>
          <w:sz w:val="28"/>
          <w:szCs w:val="28"/>
        </w:rPr>
        <w:t xml:space="preserve"> учебном году</w:t>
      </w:r>
    </w:p>
    <w:p w:rsidR="00AF71B1" w:rsidRDefault="00AF71B1" w:rsidP="0007574C">
      <w:pPr>
        <w:jc w:val="both"/>
        <w:rPr>
          <w:sz w:val="28"/>
          <w:szCs w:val="28"/>
        </w:rPr>
      </w:pPr>
    </w:p>
    <w:tbl>
      <w:tblPr>
        <w:tblW w:w="10632" w:type="dxa"/>
        <w:jc w:val="center"/>
        <w:tblLayout w:type="fixed"/>
        <w:tblLook w:val="04A0" w:firstRow="1" w:lastRow="0" w:firstColumn="1" w:lastColumn="0" w:noHBand="0" w:noVBand="1"/>
      </w:tblPr>
      <w:tblGrid>
        <w:gridCol w:w="576"/>
        <w:gridCol w:w="2048"/>
        <w:gridCol w:w="1418"/>
        <w:gridCol w:w="1338"/>
        <w:gridCol w:w="1921"/>
        <w:gridCol w:w="780"/>
        <w:gridCol w:w="2551"/>
      </w:tblGrid>
      <w:tr w:rsidR="0007574C" w:rsidRPr="000A62FC" w:rsidTr="00B65996">
        <w:trPr>
          <w:trHeight w:val="900"/>
          <w:tblHeader/>
          <w:jc w:val="center"/>
        </w:trPr>
        <w:tc>
          <w:tcPr>
            <w:tcW w:w="576" w:type="dxa"/>
            <w:tcBorders>
              <w:top w:val="single" w:sz="4" w:space="0" w:color="auto"/>
              <w:left w:val="single" w:sz="4" w:space="0" w:color="auto"/>
              <w:bottom w:val="single" w:sz="4" w:space="0" w:color="auto"/>
              <w:right w:val="single" w:sz="4" w:space="0" w:color="auto"/>
            </w:tcBorders>
            <w:shd w:val="clear" w:color="auto" w:fill="auto"/>
            <w:hideMark/>
          </w:tcPr>
          <w:p w:rsidR="0007574C" w:rsidRPr="000A62FC" w:rsidRDefault="0007574C" w:rsidP="00543FED">
            <w:pPr>
              <w:jc w:val="center"/>
              <w:rPr>
                <w:color w:val="000000"/>
              </w:rPr>
            </w:pPr>
            <w:r w:rsidRPr="000A62FC">
              <w:rPr>
                <w:color w:val="000000"/>
              </w:rPr>
              <w:t>№ п/п</w:t>
            </w:r>
          </w:p>
        </w:tc>
        <w:tc>
          <w:tcPr>
            <w:tcW w:w="2048" w:type="dxa"/>
            <w:tcBorders>
              <w:top w:val="single" w:sz="4" w:space="0" w:color="auto"/>
              <w:left w:val="nil"/>
              <w:bottom w:val="single" w:sz="4" w:space="0" w:color="auto"/>
              <w:right w:val="single" w:sz="4" w:space="0" w:color="auto"/>
            </w:tcBorders>
            <w:shd w:val="clear" w:color="auto" w:fill="auto"/>
            <w:hideMark/>
          </w:tcPr>
          <w:p w:rsidR="0007574C" w:rsidRPr="000A62FC" w:rsidRDefault="0007574C" w:rsidP="00543FED">
            <w:pPr>
              <w:jc w:val="center"/>
              <w:rPr>
                <w:color w:val="000000"/>
              </w:rPr>
            </w:pPr>
            <w:r w:rsidRPr="000A62FC">
              <w:rPr>
                <w:color w:val="000000"/>
              </w:rPr>
              <w:t>Предмет</w:t>
            </w:r>
          </w:p>
        </w:tc>
        <w:tc>
          <w:tcPr>
            <w:tcW w:w="1418" w:type="dxa"/>
            <w:tcBorders>
              <w:top w:val="single" w:sz="4" w:space="0" w:color="auto"/>
              <w:left w:val="nil"/>
              <w:bottom w:val="single" w:sz="4" w:space="0" w:color="auto"/>
              <w:right w:val="single" w:sz="4" w:space="0" w:color="auto"/>
            </w:tcBorders>
            <w:shd w:val="clear" w:color="auto" w:fill="auto"/>
            <w:hideMark/>
          </w:tcPr>
          <w:p w:rsidR="0007574C" w:rsidRPr="000A62FC" w:rsidRDefault="0007574C" w:rsidP="00543FED">
            <w:pPr>
              <w:jc w:val="center"/>
              <w:rPr>
                <w:color w:val="000000"/>
              </w:rPr>
            </w:pPr>
            <w:r w:rsidRPr="000A62FC">
              <w:rPr>
                <w:color w:val="000000"/>
              </w:rPr>
              <w:t>Фамилия</w:t>
            </w:r>
          </w:p>
        </w:tc>
        <w:tc>
          <w:tcPr>
            <w:tcW w:w="1338" w:type="dxa"/>
            <w:tcBorders>
              <w:top w:val="single" w:sz="4" w:space="0" w:color="auto"/>
              <w:left w:val="nil"/>
              <w:bottom w:val="single" w:sz="4" w:space="0" w:color="auto"/>
              <w:right w:val="single" w:sz="4" w:space="0" w:color="auto"/>
            </w:tcBorders>
            <w:shd w:val="clear" w:color="auto" w:fill="auto"/>
            <w:hideMark/>
          </w:tcPr>
          <w:p w:rsidR="0007574C" w:rsidRPr="000A62FC" w:rsidRDefault="0007574C" w:rsidP="00543FED">
            <w:pPr>
              <w:jc w:val="center"/>
              <w:rPr>
                <w:color w:val="000000"/>
              </w:rPr>
            </w:pPr>
            <w:r w:rsidRPr="000A62FC">
              <w:rPr>
                <w:color w:val="000000"/>
              </w:rPr>
              <w:t>Имя</w:t>
            </w:r>
          </w:p>
        </w:tc>
        <w:tc>
          <w:tcPr>
            <w:tcW w:w="1921" w:type="dxa"/>
            <w:tcBorders>
              <w:top w:val="single" w:sz="4" w:space="0" w:color="auto"/>
              <w:left w:val="nil"/>
              <w:bottom w:val="single" w:sz="4" w:space="0" w:color="auto"/>
              <w:right w:val="single" w:sz="4" w:space="0" w:color="auto"/>
            </w:tcBorders>
            <w:shd w:val="clear" w:color="auto" w:fill="auto"/>
            <w:hideMark/>
          </w:tcPr>
          <w:p w:rsidR="0007574C" w:rsidRPr="000A62FC" w:rsidRDefault="0007574C" w:rsidP="00543FED">
            <w:pPr>
              <w:jc w:val="center"/>
              <w:rPr>
                <w:color w:val="000000"/>
              </w:rPr>
            </w:pPr>
            <w:r w:rsidRPr="000A62FC">
              <w:rPr>
                <w:color w:val="000000"/>
              </w:rPr>
              <w:t>Отчество</w:t>
            </w:r>
          </w:p>
        </w:tc>
        <w:tc>
          <w:tcPr>
            <w:tcW w:w="780" w:type="dxa"/>
            <w:tcBorders>
              <w:top w:val="single" w:sz="4" w:space="0" w:color="auto"/>
              <w:left w:val="nil"/>
              <w:bottom w:val="single" w:sz="4" w:space="0" w:color="auto"/>
              <w:right w:val="single" w:sz="4" w:space="0" w:color="auto"/>
            </w:tcBorders>
            <w:shd w:val="clear" w:color="auto" w:fill="auto"/>
            <w:hideMark/>
          </w:tcPr>
          <w:p w:rsidR="0007574C" w:rsidRPr="0007574C" w:rsidRDefault="0007574C" w:rsidP="00543FED">
            <w:pPr>
              <w:jc w:val="center"/>
              <w:rPr>
                <w:sz w:val="22"/>
                <w:szCs w:val="22"/>
              </w:rPr>
            </w:pPr>
            <w:r w:rsidRPr="0007574C">
              <w:rPr>
                <w:sz w:val="22"/>
                <w:szCs w:val="22"/>
              </w:rPr>
              <w:t>Класс обучения</w:t>
            </w:r>
          </w:p>
        </w:tc>
        <w:tc>
          <w:tcPr>
            <w:tcW w:w="2551" w:type="dxa"/>
            <w:tcBorders>
              <w:top w:val="single" w:sz="4" w:space="0" w:color="auto"/>
              <w:left w:val="nil"/>
              <w:bottom w:val="single" w:sz="4" w:space="0" w:color="auto"/>
              <w:right w:val="single" w:sz="4" w:space="0" w:color="auto"/>
            </w:tcBorders>
            <w:shd w:val="clear" w:color="auto" w:fill="auto"/>
            <w:hideMark/>
          </w:tcPr>
          <w:p w:rsidR="0007574C" w:rsidRPr="000A62FC" w:rsidRDefault="0007574C" w:rsidP="0007574C">
            <w:pPr>
              <w:jc w:val="center"/>
              <w:rPr>
                <w:color w:val="000000"/>
              </w:rPr>
            </w:pPr>
            <w:r w:rsidRPr="000A62FC">
              <w:rPr>
                <w:color w:val="000000"/>
              </w:rPr>
              <w:t xml:space="preserve">Наименование образовательного учреждения </w:t>
            </w:r>
          </w:p>
        </w:tc>
      </w:tr>
      <w:tr w:rsidR="0007574C" w:rsidRPr="000A62FC" w:rsidTr="00B65996">
        <w:trPr>
          <w:trHeight w:val="300"/>
          <w:tblHeader/>
          <w:jc w:val="center"/>
        </w:trPr>
        <w:tc>
          <w:tcPr>
            <w:tcW w:w="576" w:type="dxa"/>
            <w:tcBorders>
              <w:top w:val="nil"/>
              <w:left w:val="single" w:sz="4" w:space="0" w:color="auto"/>
              <w:bottom w:val="single" w:sz="4" w:space="0" w:color="auto"/>
              <w:right w:val="single" w:sz="4" w:space="0" w:color="auto"/>
            </w:tcBorders>
            <w:shd w:val="clear" w:color="000000" w:fill="D9D9D9"/>
            <w:noWrap/>
            <w:hideMark/>
          </w:tcPr>
          <w:p w:rsidR="0007574C" w:rsidRPr="000A62FC" w:rsidRDefault="0007574C" w:rsidP="00543FED">
            <w:pPr>
              <w:jc w:val="center"/>
              <w:rPr>
                <w:b/>
                <w:bCs/>
                <w:color w:val="000000"/>
              </w:rPr>
            </w:pPr>
            <w:r w:rsidRPr="000A62FC">
              <w:rPr>
                <w:b/>
                <w:bCs/>
                <w:color w:val="000000"/>
              </w:rPr>
              <w:t>1</w:t>
            </w:r>
          </w:p>
        </w:tc>
        <w:tc>
          <w:tcPr>
            <w:tcW w:w="2048" w:type="dxa"/>
            <w:tcBorders>
              <w:top w:val="nil"/>
              <w:left w:val="nil"/>
              <w:bottom w:val="single" w:sz="4" w:space="0" w:color="auto"/>
              <w:right w:val="single" w:sz="4" w:space="0" w:color="auto"/>
            </w:tcBorders>
            <w:shd w:val="clear" w:color="000000" w:fill="D9D9D9"/>
            <w:noWrap/>
            <w:hideMark/>
          </w:tcPr>
          <w:p w:rsidR="0007574C" w:rsidRPr="000A62FC" w:rsidRDefault="0007574C" w:rsidP="00543FED">
            <w:pPr>
              <w:jc w:val="center"/>
              <w:rPr>
                <w:b/>
                <w:bCs/>
                <w:color w:val="000000"/>
              </w:rPr>
            </w:pPr>
            <w:r w:rsidRPr="000A62FC">
              <w:rPr>
                <w:b/>
                <w:bCs/>
                <w:color w:val="000000"/>
              </w:rPr>
              <w:t>2</w:t>
            </w:r>
          </w:p>
        </w:tc>
        <w:tc>
          <w:tcPr>
            <w:tcW w:w="1418" w:type="dxa"/>
            <w:tcBorders>
              <w:top w:val="nil"/>
              <w:left w:val="nil"/>
              <w:bottom w:val="single" w:sz="4" w:space="0" w:color="auto"/>
              <w:right w:val="single" w:sz="4" w:space="0" w:color="auto"/>
            </w:tcBorders>
            <w:shd w:val="clear" w:color="000000" w:fill="D9D9D9"/>
            <w:noWrap/>
            <w:hideMark/>
          </w:tcPr>
          <w:p w:rsidR="0007574C" w:rsidRPr="000A62FC" w:rsidRDefault="0007574C" w:rsidP="00543FED">
            <w:pPr>
              <w:jc w:val="center"/>
              <w:rPr>
                <w:b/>
                <w:bCs/>
                <w:color w:val="000000"/>
              </w:rPr>
            </w:pPr>
            <w:r w:rsidRPr="000A62FC">
              <w:rPr>
                <w:b/>
                <w:bCs/>
                <w:color w:val="000000"/>
              </w:rPr>
              <w:t>3</w:t>
            </w:r>
          </w:p>
        </w:tc>
        <w:tc>
          <w:tcPr>
            <w:tcW w:w="1338" w:type="dxa"/>
            <w:tcBorders>
              <w:top w:val="nil"/>
              <w:left w:val="nil"/>
              <w:bottom w:val="single" w:sz="4" w:space="0" w:color="auto"/>
              <w:right w:val="single" w:sz="4" w:space="0" w:color="auto"/>
            </w:tcBorders>
            <w:shd w:val="clear" w:color="000000" w:fill="D9D9D9"/>
            <w:noWrap/>
            <w:hideMark/>
          </w:tcPr>
          <w:p w:rsidR="0007574C" w:rsidRPr="000A62FC" w:rsidRDefault="0007574C" w:rsidP="00543FED">
            <w:pPr>
              <w:jc w:val="center"/>
              <w:rPr>
                <w:b/>
                <w:bCs/>
                <w:color w:val="000000"/>
              </w:rPr>
            </w:pPr>
            <w:r w:rsidRPr="000A62FC">
              <w:rPr>
                <w:b/>
                <w:bCs/>
                <w:color w:val="000000"/>
              </w:rPr>
              <w:t>4</w:t>
            </w:r>
          </w:p>
        </w:tc>
        <w:tc>
          <w:tcPr>
            <w:tcW w:w="1921" w:type="dxa"/>
            <w:tcBorders>
              <w:top w:val="nil"/>
              <w:left w:val="nil"/>
              <w:bottom w:val="single" w:sz="4" w:space="0" w:color="auto"/>
              <w:right w:val="single" w:sz="4" w:space="0" w:color="auto"/>
            </w:tcBorders>
            <w:shd w:val="clear" w:color="000000" w:fill="D9D9D9"/>
            <w:noWrap/>
            <w:hideMark/>
          </w:tcPr>
          <w:p w:rsidR="0007574C" w:rsidRPr="000A62FC" w:rsidRDefault="0007574C" w:rsidP="00543FED">
            <w:pPr>
              <w:jc w:val="center"/>
              <w:rPr>
                <w:b/>
                <w:bCs/>
                <w:color w:val="000000"/>
              </w:rPr>
            </w:pPr>
            <w:r w:rsidRPr="000A62FC">
              <w:rPr>
                <w:b/>
                <w:bCs/>
                <w:color w:val="000000"/>
              </w:rPr>
              <w:t>5</w:t>
            </w:r>
          </w:p>
        </w:tc>
        <w:tc>
          <w:tcPr>
            <w:tcW w:w="780" w:type="dxa"/>
            <w:tcBorders>
              <w:top w:val="nil"/>
              <w:left w:val="nil"/>
              <w:bottom w:val="single" w:sz="4" w:space="0" w:color="auto"/>
              <w:right w:val="single" w:sz="4" w:space="0" w:color="auto"/>
            </w:tcBorders>
            <w:shd w:val="clear" w:color="000000" w:fill="D9D9D9"/>
            <w:noWrap/>
            <w:hideMark/>
          </w:tcPr>
          <w:p w:rsidR="0007574C" w:rsidRPr="000A62FC" w:rsidRDefault="0007574C" w:rsidP="00543FED">
            <w:pPr>
              <w:jc w:val="center"/>
              <w:rPr>
                <w:b/>
                <w:bCs/>
                <w:color w:val="000000"/>
              </w:rPr>
            </w:pPr>
            <w:r>
              <w:rPr>
                <w:b/>
                <w:bCs/>
                <w:color w:val="000000"/>
              </w:rPr>
              <w:t>6</w:t>
            </w:r>
          </w:p>
        </w:tc>
        <w:tc>
          <w:tcPr>
            <w:tcW w:w="2551" w:type="dxa"/>
            <w:tcBorders>
              <w:top w:val="nil"/>
              <w:left w:val="nil"/>
              <w:bottom w:val="single" w:sz="4" w:space="0" w:color="auto"/>
              <w:right w:val="single" w:sz="4" w:space="0" w:color="auto"/>
            </w:tcBorders>
            <w:shd w:val="clear" w:color="000000" w:fill="D9D9D9"/>
            <w:noWrap/>
            <w:hideMark/>
          </w:tcPr>
          <w:p w:rsidR="0007574C" w:rsidRPr="000A62FC" w:rsidRDefault="0007574C" w:rsidP="00543FED">
            <w:pPr>
              <w:jc w:val="center"/>
              <w:rPr>
                <w:b/>
                <w:bCs/>
                <w:color w:val="000000"/>
              </w:rPr>
            </w:pPr>
            <w:r>
              <w:rPr>
                <w:b/>
                <w:bCs/>
                <w:color w:val="000000"/>
              </w:rPr>
              <w:t>7</w:t>
            </w:r>
          </w:p>
        </w:tc>
      </w:tr>
      <w:tr w:rsidR="008E413D" w:rsidRPr="000A62FC" w:rsidTr="00B65996">
        <w:trPr>
          <w:trHeight w:val="315"/>
          <w:jc w:val="center"/>
        </w:trPr>
        <w:tc>
          <w:tcPr>
            <w:tcW w:w="576" w:type="dxa"/>
            <w:tcBorders>
              <w:top w:val="nil"/>
              <w:left w:val="single" w:sz="4" w:space="0" w:color="auto"/>
              <w:bottom w:val="single" w:sz="4" w:space="0" w:color="auto"/>
              <w:right w:val="single" w:sz="4" w:space="0" w:color="auto"/>
            </w:tcBorders>
            <w:shd w:val="clear" w:color="auto" w:fill="auto"/>
            <w:noWrap/>
          </w:tcPr>
          <w:p w:rsidR="008E413D" w:rsidRPr="00192E77" w:rsidRDefault="008E413D" w:rsidP="00B65996">
            <w:pPr>
              <w:jc w:val="center"/>
              <w:rPr>
                <w:color w:val="000000"/>
              </w:rPr>
            </w:pPr>
            <w:r w:rsidRPr="00192E77">
              <w:rPr>
                <w:color w:val="000000"/>
              </w:rPr>
              <w:t>1</w:t>
            </w:r>
          </w:p>
        </w:tc>
        <w:tc>
          <w:tcPr>
            <w:tcW w:w="2048" w:type="dxa"/>
            <w:tcBorders>
              <w:top w:val="nil"/>
              <w:left w:val="nil"/>
              <w:bottom w:val="single" w:sz="4" w:space="0" w:color="auto"/>
              <w:right w:val="single" w:sz="4" w:space="0" w:color="auto"/>
            </w:tcBorders>
            <w:shd w:val="clear" w:color="auto" w:fill="auto"/>
            <w:noWrap/>
            <w:hideMark/>
          </w:tcPr>
          <w:p w:rsidR="008E413D" w:rsidRPr="00192E77" w:rsidRDefault="008E413D" w:rsidP="00B65996">
            <w:pPr>
              <w:jc w:val="center"/>
              <w:rPr>
                <w:color w:val="000000"/>
              </w:rPr>
            </w:pPr>
            <w:r w:rsidRPr="00192E77">
              <w:rPr>
                <w:color w:val="000000"/>
              </w:rPr>
              <w:t>русский язык</w:t>
            </w:r>
          </w:p>
        </w:tc>
        <w:tc>
          <w:tcPr>
            <w:tcW w:w="1418" w:type="dxa"/>
            <w:tcBorders>
              <w:top w:val="nil"/>
              <w:left w:val="nil"/>
              <w:bottom w:val="single" w:sz="4" w:space="0" w:color="auto"/>
              <w:right w:val="single" w:sz="4" w:space="0" w:color="auto"/>
            </w:tcBorders>
            <w:shd w:val="clear" w:color="000000" w:fill="FFFFFF"/>
            <w:noWrap/>
            <w:vAlign w:val="center"/>
          </w:tcPr>
          <w:p w:rsidR="008E413D" w:rsidRPr="00192E77" w:rsidRDefault="008E413D" w:rsidP="00B65996">
            <w:pPr>
              <w:jc w:val="center"/>
              <w:rPr>
                <w:color w:val="000000"/>
              </w:rPr>
            </w:pPr>
            <w:r w:rsidRPr="00192E77">
              <w:rPr>
                <w:color w:val="000000"/>
              </w:rPr>
              <w:t>Дмитриева</w:t>
            </w:r>
          </w:p>
        </w:tc>
        <w:tc>
          <w:tcPr>
            <w:tcW w:w="1338" w:type="dxa"/>
            <w:tcBorders>
              <w:top w:val="nil"/>
              <w:left w:val="nil"/>
              <w:bottom w:val="single" w:sz="4" w:space="0" w:color="auto"/>
              <w:right w:val="single" w:sz="4" w:space="0" w:color="auto"/>
            </w:tcBorders>
            <w:shd w:val="clear" w:color="000000" w:fill="FFFFFF"/>
            <w:noWrap/>
            <w:vAlign w:val="center"/>
          </w:tcPr>
          <w:p w:rsidR="008E413D" w:rsidRPr="00192E77" w:rsidRDefault="008E413D" w:rsidP="00B65996">
            <w:pPr>
              <w:jc w:val="center"/>
              <w:rPr>
                <w:color w:val="000000"/>
              </w:rPr>
            </w:pPr>
            <w:r w:rsidRPr="00192E77">
              <w:rPr>
                <w:color w:val="000000"/>
              </w:rPr>
              <w:t>Юлия</w:t>
            </w:r>
          </w:p>
        </w:tc>
        <w:tc>
          <w:tcPr>
            <w:tcW w:w="1921" w:type="dxa"/>
            <w:tcBorders>
              <w:top w:val="nil"/>
              <w:left w:val="nil"/>
              <w:bottom w:val="single" w:sz="4" w:space="0" w:color="auto"/>
              <w:right w:val="single" w:sz="4" w:space="0" w:color="auto"/>
            </w:tcBorders>
            <w:shd w:val="clear" w:color="000000" w:fill="FFFFFF"/>
            <w:noWrap/>
            <w:vAlign w:val="center"/>
          </w:tcPr>
          <w:p w:rsidR="008E413D" w:rsidRPr="00192E77" w:rsidRDefault="008E413D" w:rsidP="00B65996">
            <w:pPr>
              <w:jc w:val="center"/>
              <w:rPr>
                <w:color w:val="000000"/>
              </w:rPr>
            </w:pPr>
            <w:r w:rsidRPr="00192E77">
              <w:rPr>
                <w:color w:val="000000"/>
              </w:rPr>
              <w:t>Денисовна</w:t>
            </w:r>
          </w:p>
        </w:tc>
        <w:tc>
          <w:tcPr>
            <w:tcW w:w="780" w:type="dxa"/>
            <w:tcBorders>
              <w:top w:val="nil"/>
              <w:left w:val="nil"/>
              <w:bottom w:val="single" w:sz="4" w:space="0" w:color="auto"/>
              <w:right w:val="single" w:sz="4" w:space="0" w:color="auto"/>
            </w:tcBorders>
            <w:shd w:val="clear" w:color="000000" w:fill="FFFFFF"/>
            <w:noWrap/>
            <w:vAlign w:val="center"/>
          </w:tcPr>
          <w:p w:rsidR="008E413D" w:rsidRPr="00192E77" w:rsidRDefault="008E413D" w:rsidP="00B65996">
            <w:pPr>
              <w:jc w:val="center"/>
              <w:rPr>
                <w:color w:val="000000"/>
              </w:rPr>
            </w:pPr>
            <w:r w:rsidRPr="00192E77">
              <w:rPr>
                <w:color w:val="000000"/>
              </w:rPr>
              <w:t>9</w:t>
            </w:r>
          </w:p>
        </w:tc>
        <w:tc>
          <w:tcPr>
            <w:tcW w:w="2551" w:type="dxa"/>
            <w:tcBorders>
              <w:top w:val="nil"/>
              <w:left w:val="nil"/>
              <w:bottom w:val="single" w:sz="4" w:space="0" w:color="auto"/>
              <w:right w:val="single" w:sz="4" w:space="0" w:color="auto"/>
            </w:tcBorders>
            <w:shd w:val="clear" w:color="auto" w:fill="auto"/>
            <w:noWrap/>
            <w:vAlign w:val="center"/>
          </w:tcPr>
          <w:p w:rsidR="008E413D" w:rsidRPr="00192E77" w:rsidRDefault="008E413D" w:rsidP="00B65996">
            <w:pPr>
              <w:jc w:val="center"/>
              <w:rPr>
                <w:color w:val="000000"/>
              </w:rPr>
            </w:pPr>
            <w:r w:rsidRPr="00192E77">
              <w:rPr>
                <w:color w:val="000000"/>
              </w:rPr>
              <w:t>МБО СОШ №2</w:t>
            </w:r>
          </w:p>
        </w:tc>
      </w:tr>
      <w:tr w:rsidR="008E413D" w:rsidRPr="000A62FC" w:rsidTr="00B65996">
        <w:trPr>
          <w:trHeight w:val="315"/>
          <w:jc w:val="center"/>
        </w:trPr>
        <w:tc>
          <w:tcPr>
            <w:tcW w:w="576" w:type="dxa"/>
            <w:tcBorders>
              <w:top w:val="nil"/>
              <w:left w:val="single" w:sz="4" w:space="0" w:color="auto"/>
              <w:bottom w:val="single" w:sz="4" w:space="0" w:color="auto"/>
              <w:right w:val="single" w:sz="4" w:space="0" w:color="auto"/>
            </w:tcBorders>
            <w:shd w:val="clear" w:color="auto" w:fill="auto"/>
            <w:noWrap/>
          </w:tcPr>
          <w:p w:rsidR="008E413D" w:rsidRPr="00192E77" w:rsidRDefault="008E413D" w:rsidP="00B65996">
            <w:pPr>
              <w:jc w:val="center"/>
              <w:rPr>
                <w:color w:val="000000"/>
              </w:rPr>
            </w:pPr>
            <w:r w:rsidRPr="00192E77">
              <w:rPr>
                <w:color w:val="000000"/>
              </w:rPr>
              <w:t>2</w:t>
            </w:r>
          </w:p>
        </w:tc>
        <w:tc>
          <w:tcPr>
            <w:tcW w:w="2048" w:type="dxa"/>
            <w:tcBorders>
              <w:top w:val="nil"/>
              <w:left w:val="nil"/>
              <w:bottom w:val="single" w:sz="4" w:space="0" w:color="auto"/>
              <w:right w:val="single" w:sz="4" w:space="0" w:color="auto"/>
            </w:tcBorders>
            <w:shd w:val="clear" w:color="auto" w:fill="auto"/>
            <w:noWrap/>
            <w:hideMark/>
          </w:tcPr>
          <w:p w:rsidR="008E413D" w:rsidRPr="00192E77" w:rsidRDefault="008E413D" w:rsidP="00B65996">
            <w:pPr>
              <w:jc w:val="center"/>
              <w:rPr>
                <w:color w:val="000000"/>
              </w:rPr>
            </w:pPr>
            <w:r w:rsidRPr="00192E77">
              <w:rPr>
                <w:color w:val="000000"/>
              </w:rPr>
              <w:t>русский язык</w:t>
            </w:r>
          </w:p>
        </w:tc>
        <w:tc>
          <w:tcPr>
            <w:tcW w:w="1418" w:type="dxa"/>
            <w:tcBorders>
              <w:top w:val="nil"/>
              <w:left w:val="nil"/>
              <w:bottom w:val="single" w:sz="4" w:space="0" w:color="auto"/>
              <w:right w:val="single" w:sz="4" w:space="0" w:color="auto"/>
            </w:tcBorders>
            <w:shd w:val="clear" w:color="000000" w:fill="FFFFFF"/>
            <w:noWrap/>
            <w:vAlign w:val="center"/>
          </w:tcPr>
          <w:p w:rsidR="008E413D" w:rsidRPr="00192E77" w:rsidRDefault="008E413D" w:rsidP="00B65996">
            <w:pPr>
              <w:jc w:val="center"/>
              <w:rPr>
                <w:color w:val="000000"/>
              </w:rPr>
            </w:pPr>
            <w:r w:rsidRPr="00192E77">
              <w:rPr>
                <w:color w:val="000000"/>
              </w:rPr>
              <w:t>Клиновицкая</w:t>
            </w:r>
          </w:p>
        </w:tc>
        <w:tc>
          <w:tcPr>
            <w:tcW w:w="1338" w:type="dxa"/>
            <w:tcBorders>
              <w:top w:val="nil"/>
              <w:left w:val="nil"/>
              <w:bottom w:val="single" w:sz="4" w:space="0" w:color="auto"/>
              <w:right w:val="single" w:sz="4" w:space="0" w:color="auto"/>
            </w:tcBorders>
            <w:shd w:val="clear" w:color="000000" w:fill="FFFFFF"/>
            <w:noWrap/>
            <w:vAlign w:val="center"/>
          </w:tcPr>
          <w:p w:rsidR="008E413D" w:rsidRPr="00192E77" w:rsidRDefault="008E413D" w:rsidP="00B65996">
            <w:pPr>
              <w:jc w:val="center"/>
              <w:rPr>
                <w:color w:val="000000"/>
              </w:rPr>
            </w:pPr>
            <w:r w:rsidRPr="00192E77">
              <w:rPr>
                <w:color w:val="000000"/>
              </w:rPr>
              <w:t>Елена</w:t>
            </w:r>
          </w:p>
        </w:tc>
        <w:tc>
          <w:tcPr>
            <w:tcW w:w="1921" w:type="dxa"/>
            <w:tcBorders>
              <w:top w:val="nil"/>
              <w:left w:val="nil"/>
              <w:bottom w:val="single" w:sz="4" w:space="0" w:color="auto"/>
              <w:right w:val="single" w:sz="4" w:space="0" w:color="auto"/>
            </w:tcBorders>
            <w:shd w:val="clear" w:color="000000" w:fill="FFFFFF"/>
            <w:noWrap/>
            <w:vAlign w:val="center"/>
          </w:tcPr>
          <w:p w:rsidR="008E413D" w:rsidRPr="00192E77" w:rsidRDefault="008E413D" w:rsidP="00B65996">
            <w:pPr>
              <w:jc w:val="center"/>
              <w:rPr>
                <w:color w:val="000000"/>
              </w:rPr>
            </w:pPr>
            <w:r w:rsidRPr="00192E77">
              <w:rPr>
                <w:color w:val="000000"/>
              </w:rPr>
              <w:t>Вячеславовна</w:t>
            </w:r>
          </w:p>
        </w:tc>
        <w:tc>
          <w:tcPr>
            <w:tcW w:w="780" w:type="dxa"/>
            <w:tcBorders>
              <w:top w:val="nil"/>
              <w:left w:val="nil"/>
              <w:bottom w:val="single" w:sz="4" w:space="0" w:color="auto"/>
              <w:right w:val="single" w:sz="4" w:space="0" w:color="auto"/>
            </w:tcBorders>
            <w:shd w:val="clear" w:color="000000" w:fill="FFFFFF"/>
            <w:noWrap/>
            <w:vAlign w:val="center"/>
          </w:tcPr>
          <w:p w:rsidR="008E413D" w:rsidRPr="00192E77" w:rsidRDefault="008E413D" w:rsidP="00B65996">
            <w:pPr>
              <w:jc w:val="center"/>
              <w:rPr>
                <w:color w:val="000000"/>
              </w:rPr>
            </w:pPr>
            <w:r w:rsidRPr="00192E77">
              <w:rPr>
                <w:color w:val="000000"/>
              </w:rPr>
              <w:t>9</w:t>
            </w:r>
          </w:p>
        </w:tc>
        <w:tc>
          <w:tcPr>
            <w:tcW w:w="2551" w:type="dxa"/>
            <w:tcBorders>
              <w:top w:val="nil"/>
              <w:left w:val="nil"/>
              <w:bottom w:val="single" w:sz="4" w:space="0" w:color="auto"/>
              <w:right w:val="single" w:sz="4" w:space="0" w:color="auto"/>
            </w:tcBorders>
            <w:shd w:val="clear" w:color="auto" w:fill="auto"/>
            <w:noWrap/>
            <w:vAlign w:val="center"/>
          </w:tcPr>
          <w:p w:rsidR="008E413D" w:rsidRPr="00192E77" w:rsidRDefault="008E413D" w:rsidP="00B65996">
            <w:pPr>
              <w:jc w:val="center"/>
              <w:rPr>
                <w:color w:val="000000"/>
              </w:rPr>
            </w:pPr>
            <w:r w:rsidRPr="00192E77">
              <w:rPr>
                <w:color w:val="000000"/>
              </w:rPr>
              <w:t>МБОУ СОШ № 12</w:t>
            </w:r>
          </w:p>
        </w:tc>
      </w:tr>
      <w:tr w:rsidR="008E413D" w:rsidRPr="000A62FC" w:rsidTr="00B65996">
        <w:trPr>
          <w:trHeight w:val="315"/>
          <w:jc w:val="center"/>
        </w:trPr>
        <w:tc>
          <w:tcPr>
            <w:tcW w:w="576" w:type="dxa"/>
            <w:tcBorders>
              <w:top w:val="nil"/>
              <w:left w:val="single" w:sz="4" w:space="0" w:color="auto"/>
              <w:bottom w:val="single" w:sz="4" w:space="0" w:color="auto"/>
              <w:right w:val="single" w:sz="4" w:space="0" w:color="auto"/>
            </w:tcBorders>
            <w:shd w:val="clear" w:color="auto" w:fill="auto"/>
            <w:noWrap/>
          </w:tcPr>
          <w:p w:rsidR="008E413D" w:rsidRPr="00192E77" w:rsidRDefault="008E413D" w:rsidP="00B65996">
            <w:pPr>
              <w:jc w:val="center"/>
              <w:rPr>
                <w:color w:val="000000"/>
              </w:rPr>
            </w:pPr>
            <w:r w:rsidRPr="00192E77">
              <w:rPr>
                <w:color w:val="000000"/>
              </w:rPr>
              <w:t>3</w:t>
            </w:r>
          </w:p>
        </w:tc>
        <w:tc>
          <w:tcPr>
            <w:tcW w:w="2048" w:type="dxa"/>
            <w:tcBorders>
              <w:top w:val="nil"/>
              <w:left w:val="nil"/>
              <w:bottom w:val="single" w:sz="4" w:space="0" w:color="auto"/>
              <w:right w:val="single" w:sz="4" w:space="0" w:color="auto"/>
            </w:tcBorders>
            <w:shd w:val="clear" w:color="auto" w:fill="auto"/>
            <w:noWrap/>
            <w:hideMark/>
          </w:tcPr>
          <w:p w:rsidR="008E413D" w:rsidRPr="00192E77" w:rsidRDefault="008E413D" w:rsidP="00B65996">
            <w:pPr>
              <w:jc w:val="center"/>
              <w:rPr>
                <w:color w:val="000000"/>
              </w:rPr>
            </w:pPr>
            <w:r w:rsidRPr="00192E77">
              <w:rPr>
                <w:color w:val="000000"/>
              </w:rPr>
              <w:t>русский язык</w:t>
            </w:r>
          </w:p>
        </w:tc>
        <w:tc>
          <w:tcPr>
            <w:tcW w:w="1418" w:type="dxa"/>
            <w:tcBorders>
              <w:top w:val="nil"/>
              <w:left w:val="nil"/>
              <w:bottom w:val="single" w:sz="4" w:space="0" w:color="auto"/>
              <w:right w:val="single" w:sz="4" w:space="0" w:color="auto"/>
            </w:tcBorders>
            <w:shd w:val="clear" w:color="000000" w:fill="FFFFFF"/>
            <w:noWrap/>
            <w:vAlign w:val="center"/>
          </w:tcPr>
          <w:p w:rsidR="008E413D" w:rsidRPr="00192E77" w:rsidRDefault="008E413D" w:rsidP="00B65996">
            <w:pPr>
              <w:jc w:val="center"/>
              <w:rPr>
                <w:color w:val="000000"/>
              </w:rPr>
            </w:pPr>
            <w:r w:rsidRPr="00192E77">
              <w:rPr>
                <w:color w:val="000000"/>
              </w:rPr>
              <w:t>Ванина</w:t>
            </w:r>
          </w:p>
        </w:tc>
        <w:tc>
          <w:tcPr>
            <w:tcW w:w="1338" w:type="dxa"/>
            <w:tcBorders>
              <w:top w:val="nil"/>
              <w:left w:val="nil"/>
              <w:bottom w:val="single" w:sz="4" w:space="0" w:color="auto"/>
              <w:right w:val="single" w:sz="4" w:space="0" w:color="auto"/>
            </w:tcBorders>
            <w:shd w:val="clear" w:color="000000" w:fill="FFFFFF"/>
            <w:noWrap/>
            <w:vAlign w:val="center"/>
          </w:tcPr>
          <w:p w:rsidR="008E413D" w:rsidRPr="00192E77" w:rsidRDefault="008E413D" w:rsidP="00B65996">
            <w:pPr>
              <w:jc w:val="center"/>
              <w:rPr>
                <w:color w:val="000000"/>
              </w:rPr>
            </w:pPr>
            <w:r w:rsidRPr="00192E77">
              <w:rPr>
                <w:color w:val="000000"/>
              </w:rPr>
              <w:t>Валерия</w:t>
            </w:r>
          </w:p>
        </w:tc>
        <w:tc>
          <w:tcPr>
            <w:tcW w:w="1921" w:type="dxa"/>
            <w:tcBorders>
              <w:top w:val="nil"/>
              <w:left w:val="nil"/>
              <w:bottom w:val="single" w:sz="4" w:space="0" w:color="auto"/>
              <w:right w:val="single" w:sz="4" w:space="0" w:color="auto"/>
            </w:tcBorders>
            <w:shd w:val="clear" w:color="000000" w:fill="FFFFFF"/>
            <w:noWrap/>
            <w:vAlign w:val="center"/>
          </w:tcPr>
          <w:p w:rsidR="008E413D" w:rsidRPr="00192E77" w:rsidRDefault="008E413D" w:rsidP="00B65996">
            <w:pPr>
              <w:jc w:val="center"/>
              <w:rPr>
                <w:color w:val="000000"/>
              </w:rPr>
            </w:pPr>
            <w:r w:rsidRPr="00192E77">
              <w:rPr>
                <w:color w:val="000000"/>
              </w:rPr>
              <w:t>Александровна</w:t>
            </w:r>
          </w:p>
        </w:tc>
        <w:tc>
          <w:tcPr>
            <w:tcW w:w="780" w:type="dxa"/>
            <w:tcBorders>
              <w:top w:val="nil"/>
              <w:left w:val="nil"/>
              <w:bottom w:val="single" w:sz="4" w:space="0" w:color="auto"/>
              <w:right w:val="single" w:sz="4" w:space="0" w:color="auto"/>
            </w:tcBorders>
            <w:shd w:val="clear" w:color="000000" w:fill="FFFFFF"/>
            <w:noWrap/>
            <w:vAlign w:val="center"/>
          </w:tcPr>
          <w:p w:rsidR="008E413D" w:rsidRPr="00192E77" w:rsidRDefault="008E413D" w:rsidP="00B65996">
            <w:pPr>
              <w:jc w:val="center"/>
              <w:rPr>
                <w:color w:val="000000"/>
              </w:rPr>
            </w:pPr>
            <w:r w:rsidRPr="00192E77">
              <w:rPr>
                <w:color w:val="000000"/>
              </w:rPr>
              <w:t>10</w:t>
            </w:r>
          </w:p>
        </w:tc>
        <w:tc>
          <w:tcPr>
            <w:tcW w:w="2551" w:type="dxa"/>
            <w:tcBorders>
              <w:top w:val="nil"/>
              <w:left w:val="nil"/>
              <w:bottom w:val="single" w:sz="4" w:space="0" w:color="auto"/>
              <w:right w:val="single" w:sz="4" w:space="0" w:color="auto"/>
            </w:tcBorders>
            <w:shd w:val="clear" w:color="auto" w:fill="auto"/>
            <w:noWrap/>
            <w:vAlign w:val="center"/>
          </w:tcPr>
          <w:p w:rsidR="008E413D" w:rsidRPr="00192E77" w:rsidRDefault="008E413D" w:rsidP="00B65996">
            <w:pPr>
              <w:jc w:val="center"/>
              <w:rPr>
                <w:color w:val="000000"/>
              </w:rPr>
            </w:pPr>
            <w:r w:rsidRPr="00192E77">
              <w:rPr>
                <w:color w:val="000000"/>
              </w:rPr>
              <w:t>МБОУ СОШ № 1</w:t>
            </w:r>
          </w:p>
        </w:tc>
      </w:tr>
      <w:tr w:rsidR="008E413D" w:rsidRPr="000A62FC" w:rsidTr="00B65996">
        <w:trPr>
          <w:trHeight w:val="315"/>
          <w:jc w:val="center"/>
        </w:trPr>
        <w:tc>
          <w:tcPr>
            <w:tcW w:w="576" w:type="dxa"/>
            <w:tcBorders>
              <w:top w:val="nil"/>
              <w:left w:val="single" w:sz="4" w:space="0" w:color="auto"/>
              <w:bottom w:val="single" w:sz="4" w:space="0" w:color="auto"/>
              <w:right w:val="single" w:sz="4" w:space="0" w:color="auto"/>
            </w:tcBorders>
            <w:shd w:val="clear" w:color="auto" w:fill="auto"/>
            <w:noWrap/>
          </w:tcPr>
          <w:p w:rsidR="008E413D" w:rsidRPr="00192E77" w:rsidRDefault="008E413D" w:rsidP="00B65996">
            <w:pPr>
              <w:jc w:val="center"/>
              <w:rPr>
                <w:color w:val="000000"/>
              </w:rPr>
            </w:pPr>
            <w:r w:rsidRPr="00192E77">
              <w:rPr>
                <w:color w:val="000000"/>
              </w:rPr>
              <w:t>4</w:t>
            </w:r>
          </w:p>
        </w:tc>
        <w:tc>
          <w:tcPr>
            <w:tcW w:w="2048" w:type="dxa"/>
            <w:tcBorders>
              <w:top w:val="nil"/>
              <w:left w:val="nil"/>
              <w:bottom w:val="single" w:sz="4" w:space="0" w:color="auto"/>
              <w:right w:val="single" w:sz="4" w:space="0" w:color="auto"/>
            </w:tcBorders>
            <w:shd w:val="clear" w:color="auto" w:fill="auto"/>
            <w:noWrap/>
            <w:hideMark/>
          </w:tcPr>
          <w:p w:rsidR="008E413D" w:rsidRPr="00192E77" w:rsidRDefault="008E413D" w:rsidP="00B65996">
            <w:pPr>
              <w:jc w:val="center"/>
              <w:rPr>
                <w:color w:val="000000"/>
              </w:rPr>
            </w:pPr>
            <w:r w:rsidRPr="00192E77">
              <w:rPr>
                <w:color w:val="000000"/>
              </w:rPr>
              <w:t>русский язык</w:t>
            </w:r>
          </w:p>
        </w:tc>
        <w:tc>
          <w:tcPr>
            <w:tcW w:w="1418" w:type="dxa"/>
            <w:tcBorders>
              <w:top w:val="nil"/>
              <w:left w:val="nil"/>
              <w:bottom w:val="single" w:sz="4" w:space="0" w:color="auto"/>
              <w:right w:val="single" w:sz="4" w:space="0" w:color="auto"/>
            </w:tcBorders>
            <w:shd w:val="clear" w:color="000000" w:fill="FFFFFF"/>
            <w:noWrap/>
            <w:vAlign w:val="center"/>
          </w:tcPr>
          <w:p w:rsidR="008E413D" w:rsidRPr="00192E77" w:rsidRDefault="008E413D" w:rsidP="00B65996">
            <w:pPr>
              <w:jc w:val="center"/>
              <w:rPr>
                <w:color w:val="000000"/>
              </w:rPr>
            </w:pPr>
            <w:r w:rsidRPr="00192E77">
              <w:rPr>
                <w:color w:val="000000"/>
              </w:rPr>
              <w:t>Сидоренко</w:t>
            </w:r>
          </w:p>
        </w:tc>
        <w:tc>
          <w:tcPr>
            <w:tcW w:w="1338" w:type="dxa"/>
            <w:tcBorders>
              <w:top w:val="nil"/>
              <w:left w:val="nil"/>
              <w:bottom w:val="single" w:sz="4" w:space="0" w:color="auto"/>
              <w:right w:val="single" w:sz="4" w:space="0" w:color="auto"/>
            </w:tcBorders>
            <w:shd w:val="clear" w:color="000000" w:fill="FFFFFF"/>
            <w:noWrap/>
            <w:vAlign w:val="center"/>
          </w:tcPr>
          <w:p w:rsidR="008E413D" w:rsidRPr="00192E77" w:rsidRDefault="008E413D" w:rsidP="00B65996">
            <w:pPr>
              <w:jc w:val="center"/>
              <w:rPr>
                <w:color w:val="000000"/>
              </w:rPr>
            </w:pPr>
            <w:r w:rsidRPr="00192E77">
              <w:rPr>
                <w:color w:val="000000"/>
              </w:rPr>
              <w:t>Виктория</w:t>
            </w:r>
          </w:p>
        </w:tc>
        <w:tc>
          <w:tcPr>
            <w:tcW w:w="1921" w:type="dxa"/>
            <w:tcBorders>
              <w:top w:val="nil"/>
              <w:left w:val="nil"/>
              <w:bottom w:val="single" w:sz="4" w:space="0" w:color="auto"/>
              <w:right w:val="single" w:sz="4" w:space="0" w:color="auto"/>
            </w:tcBorders>
            <w:shd w:val="clear" w:color="000000" w:fill="FFFFFF"/>
            <w:noWrap/>
            <w:vAlign w:val="center"/>
          </w:tcPr>
          <w:p w:rsidR="008E413D" w:rsidRPr="00192E77" w:rsidRDefault="008E413D" w:rsidP="00B65996">
            <w:pPr>
              <w:jc w:val="center"/>
              <w:rPr>
                <w:color w:val="000000"/>
              </w:rPr>
            </w:pPr>
            <w:r w:rsidRPr="00192E77">
              <w:rPr>
                <w:color w:val="000000"/>
              </w:rPr>
              <w:t>Александровна</w:t>
            </w:r>
          </w:p>
        </w:tc>
        <w:tc>
          <w:tcPr>
            <w:tcW w:w="780" w:type="dxa"/>
            <w:tcBorders>
              <w:top w:val="nil"/>
              <w:left w:val="nil"/>
              <w:bottom w:val="single" w:sz="4" w:space="0" w:color="auto"/>
              <w:right w:val="single" w:sz="4" w:space="0" w:color="auto"/>
            </w:tcBorders>
            <w:shd w:val="clear" w:color="000000" w:fill="FFFFFF"/>
            <w:noWrap/>
            <w:vAlign w:val="center"/>
          </w:tcPr>
          <w:p w:rsidR="008E413D" w:rsidRPr="00192E77" w:rsidRDefault="008E413D" w:rsidP="00B65996">
            <w:pPr>
              <w:jc w:val="center"/>
              <w:rPr>
                <w:color w:val="000000"/>
              </w:rPr>
            </w:pPr>
            <w:r w:rsidRPr="00192E77">
              <w:rPr>
                <w:color w:val="000000"/>
              </w:rPr>
              <w:t>10</w:t>
            </w:r>
          </w:p>
        </w:tc>
        <w:tc>
          <w:tcPr>
            <w:tcW w:w="2551" w:type="dxa"/>
            <w:tcBorders>
              <w:top w:val="nil"/>
              <w:left w:val="nil"/>
              <w:bottom w:val="single" w:sz="4" w:space="0" w:color="auto"/>
              <w:right w:val="single" w:sz="4" w:space="0" w:color="auto"/>
            </w:tcBorders>
            <w:shd w:val="clear" w:color="auto" w:fill="auto"/>
            <w:noWrap/>
            <w:vAlign w:val="center"/>
          </w:tcPr>
          <w:p w:rsidR="008E413D" w:rsidRPr="00192E77" w:rsidRDefault="008E413D" w:rsidP="00B65996">
            <w:pPr>
              <w:jc w:val="center"/>
              <w:rPr>
                <w:color w:val="000000"/>
              </w:rPr>
            </w:pPr>
            <w:r w:rsidRPr="00192E77">
              <w:rPr>
                <w:color w:val="000000"/>
              </w:rPr>
              <w:t>МБОУ СОШ № 1</w:t>
            </w:r>
          </w:p>
        </w:tc>
      </w:tr>
      <w:tr w:rsidR="008E413D" w:rsidRPr="000A62FC" w:rsidTr="00B65996">
        <w:trPr>
          <w:trHeight w:val="315"/>
          <w:jc w:val="center"/>
        </w:trPr>
        <w:tc>
          <w:tcPr>
            <w:tcW w:w="576" w:type="dxa"/>
            <w:tcBorders>
              <w:top w:val="nil"/>
              <w:left w:val="single" w:sz="4" w:space="0" w:color="auto"/>
              <w:bottom w:val="single" w:sz="4" w:space="0" w:color="auto"/>
              <w:right w:val="single" w:sz="4" w:space="0" w:color="auto"/>
            </w:tcBorders>
            <w:shd w:val="clear" w:color="auto" w:fill="auto"/>
            <w:noWrap/>
          </w:tcPr>
          <w:p w:rsidR="008E413D" w:rsidRPr="00192E77" w:rsidRDefault="008E413D" w:rsidP="00B65996">
            <w:pPr>
              <w:jc w:val="center"/>
              <w:rPr>
                <w:color w:val="000000"/>
              </w:rPr>
            </w:pPr>
            <w:r w:rsidRPr="00192E77">
              <w:rPr>
                <w:color w:val="000000"/>
              </w:rPr>
              <w:t>5</w:t>
            </w:r>
          </w:p>
        </w:tc>
        <w:tc>
          <w:tcPr>
            <w:tcW w:w="2048" w:type="dxa"/>
            <w:tcBorders>
              <w:top w:val="nil"/>
              <w:left w:val="nil"/>
              <w:bottom w:val="single" w:sz="4" w:space="0" w:color="auto"/>
              <w:right w:val="single" w:sz="4" w:space="0" w:color="auto"/>
            </w:tcBorders>
            <w:shd w:val="clear" w:color="auto" w:fill="auto"/>
            <w:noWrap/>
            <w:hideMark/>
          </w:tcPr>
          <w:p w:rsidR="008E413D" w:rsidRPr="00192E77" w:rsidRDefault="008E413D" w:rsidP="00B65996">
            <w:pPr>
              <w:jc w:val="center"/>
              <w:rPr>
                <w:color w:val="000000"/>
              </w:rPr>
            </w:pPr>
            <w:r w:rsidRPr="00192E77">
              <w:rPr>
                <w:color w:val="000000"/>
              </w:rPr>
              <w:t>русский язык</w:t>
            </w:r>
          </w:p>
        </w:tc>
        <w:tc>
          <w:tcPr>
            <w:tcW w:w="1418" w:type="dxa"/>
            <w:tcBorders>
              <w:top w:val="nil"/>
              <w:left w:val="nil"/>
              <w:bottom w:val="single" w:sz="4" w:space="0" w:color="auto"/>
              <w:right w:val="single" w:sz="4" w:space="0" w:color="auto"/>
            </w:tcBorders>
            <w:shd w:val="clear" w:color="000000" w:fill="FFFFFF"/>
            <w:noWrap/>
            <w:vAlign w:val="center"/>
          </w:tcPr>
          <w:p w:rsidR="008E413D" w:rsidRPr="00192E77" w:rsidRDefault="008E413D" w:rsidP="00B65996">
            <w:pPr>
              <w:jc w:val="center"/>
              <w:rPr>
                <w:color w:val="000000"/>
              </w:rPr>
            </w:pPr>
            <w:r w:rsidRPr="00192E77">
              <w:rPr>
                <w:color w:val="000000"/>
              </w:rPr>
              <w:t>Лобанова</w:t>
            </w:r>
          </w:p>
        </w:tc>
        <w:tc>
          <w:tcPr>
            <w:tcW w:w="1338" w:type="dxa"/>
            <w:tcBorders>
              <w:top w:val="nil"/>
              <w:left w:val="nil"/>
              <w:bottom w:val="single" w:sz="4" w:space="0" w:color="auto"/>
              <w:right w:val="single" w:sz="4" w:space="0" w:color="auto"/>
            </w:tcBorders>
            <w:shd w:val="clear" w:color="000000" w:fill="FFFFFF"/>
            <w:noWrap/>
            <w:vAlign w:val="center"/>
          </w:tcPr>
          <w:p w:rsidR="008E413D" w:rsidRPr="00192E77" w:rsidRDefault="008E413D" w:rsidP="00B65996">
            <w:pPr>
              <w:jc w:val="center"/>
              <w:rPr>
                <w:color w:val="000000"/>
              </w:rPr>
            </w:pPr>
            <w:r w:rsidRPr="00192E77">
              <w:rPr>
                <w:color w:val="000000"/>
              </w:rPr>
              <w:t>Дарья</w:t>
            </w:r>
          </w:p>
        </w:tc>
        <w:tc>
          <w:tcPr>
            <w:tcW w:w="1921" w:type="dxa"/>
            <w:tcBorders>
              <w:top w:val="nil"/>
              <w:left w:val="nil"/>
              <w:bottom w:val="single" w:sz="4" w:space="0" w:color="auto"/>
              <w:right w:val="single" w:sz="4" w:space="0" w:color="auto"/>
            </w:tcBorders>
            <w:shd w:val="clear" w:color="000000" w:fill="FFFFFF"/>
            <w:noWrap/>
            <w:vAlign w:val="center"/>
          </w:tcPr>
          <w:p w:rsidR="008E413D" w:rsidRPr="00192E77" w:rsidRDefault="008E413D" w:rsidP="00B65996">
            <w:pPr>
              <w:jc w:val="center"/>
              <w:rPr>
                <w:color w:val="000000"/>
              </w:rPr>
            </w:pPr>
            <w:r w:rsidRPr="00192E77">
              <w:rPr>
                <w:color w:val="000000"/>
              </w:rPr>
              <w:t>Александровна</w:t>
            </w:r>
          </w:p>
        </w:tc>
        <w:tc>
          <w:tcPr>
            <w:tcW w:w="780" w:type="dxa"/>
            <w:tcBorders>
              <w:top w:val="nil"/>
              <w:left w:val="nil"/>
              <w:bottom w:val="single" w:sz="4" w:space="0" w:color="auto"/>
              <w:right w:val="single" w:sz="4" w:space="0" w:color="auto"/>
            </w:tcBorders>
            <w:shd w:val="clear" w:color="000000" w:fill="FFFFFF"/>
            <w:noWrap/>
            <w:vAlign w:val="center"/>
          </w:tcPr>
          <w:p w:rsidR="008E413D" w:rsidRPr="00192E77" w:rsidRDefault="008E413D" w:rsidP="00B65996">
            <w:pPr>
              <w:jc w:val="center"/>
              <w:rPr>
                <w:color w:val="000000"/>
              </w:rPr>
            </w:pPr>
            <w:r w:rsidRPr="00192E77">
              <w:rPr>
                <w:color w:val="000000"/>
              </w:rPr>
              <w:t>10</w:t>
            </w:r>
          </w:p>
        </w:tc>
        <w:tc>
          <w:tcPr>
            <w:tcW w:w="2551" w:type="dxa"/>
            <w:tcBorders>
              <w:top w:val="nil"/>
              <w:left w:val="nil"/>
              <w:bottom w:val="single" w:sz="4" w:space="0" w:color="auto"/>
              <w:right w:val="single" w:sz="4" w:space="0" w:color="auto"/>
            </w:tcBorders>
            <w:shd w:val="clear" w:color="auto" w:fill="auto"/>
            <w:noWrap/>
            <w:vAlign w:val="center"/>
          </w:tcPr>
          <w:p w:rsidR="008E413D" w:rsidRPr="00192E77" w:rsidRDefault="008E413D" w:rsidP="00B65996">
            <w:pPr>
              <w:jc w:val="center"/>
              <w:rPr>
                <w:color w:val="000000"/>
              </w:rPr>
            </w:pPr>
            <w:r w:rsidRPr="00192E77">
              <w:rPr>
                <w:color w:val="000000"/>
              </w:rPr>
              <w:t>МАОУ «Лицей № 6»</w:t>
            </w:r>
          </w:p>
        </w:tc>
      </w:tr>
      <w:tr w:rsidR="008E413D" w:rsidRPr="000A62FC" w:rsidTr="00B65996">
        <w:trPr>
          <w:trHeight w:val="315"/>
          <w:jc w:val="center"/>
        </w:trPr>
        <w:tc>
          <w:tcPr>
            <w:tcW w:w="576" w:type="dxa"/>
            <w:tcBorders>
              <w:top w:val="nil"/>
              <w:left w:val="single" w:sz="4" w:space="0" w:color="auto"/>
              <w:bottom w:val="single" w:sz="4" w:space="0" w:color="auto"/>
              <w:right w:val="single" w:sz="4" w:space="0" w:color="auto"/>
            </w:tcBorders>
            <w:shd w:val="clear" w:color="auto" w:fill="auto"/>
            <w:noWrap/>
          </w:tcPr>
          <w:p w:rsidR="008E413D" w:rsidRPr="00192E77" w:rsidRDefault="008E413D" w:rsidP="00B65996">
            <w:pPr>
              <w:jc w:val="center"/>
              <w:rPr>
                <w:color w:val="000000"/>
              </w:rPr>
            </w:pPr>
            <w:r w:rsidRPr="00192E77">
              <w:rPr>
                <w:color w:val="000000"/>
              </w:rPr>
              <w:t>6</w:t>
            </w:r>
          </w:p>
        </w:tc>
        <w:tc>
          <w:tcPr>
            <w:tcW w:w="2048" w:type="dxa"/>
            <w:tcBorders>
              <w:top w:val="nil"/>
              <w:left w:val="nil"/>
              <w:bottom w:val="single" w:sz="4" w:space="0" w:color="auto"/>
              <w:right w:val="single" w:sz="4" w:space="0" w:color="auto"/>
            </w:tcBorders>
            <w:shd w:val="clear" w:color="auto" w:fill="auto"/>
            <w:noWrap/>
            <w:hideMark/>
          </w:tcPr>
          <w:p w:rsidR="008E413D" w:rsidRPr="00192E77" w:rsidRDefault="008E413D" w:rsidP="00B65996">
            <w:pPr>
              <w:jc w:val="center"/>
              <w:rPr>
                <w:color w:val="000000"/>
              </w:rPr>
            </w:pPr>
            <w:r w:rsidRPr="00192E77">
              <w:rPr>
                <w:color w:val="000000"/>
              </w:rPr>
              <w:t>русский язык</w:t>
            </w:r>
          </w:p>
        </w:tc>
        <w:tc>
          <w:tcPr>
            <w:tcW w:w="1418" w:type="dxa"/>
            <w:tcBorders>
              <w:top w:val="nil"/>
              <w:left w:val="nil"/>
              <w:bottom w:val="single" w:sz="4" w:space="0" w:color="auto"/>
              <w:right w:val="single" w:sz="4" w:space="0" w:color="auto"/>
            </w:tcBorders>
            <w:shd w:val="clear" w:color="auto" w:fill="auto"/>
            <w:noWrap/>
            <w:vAlign w:val="center"/>
          </w:tcPr>
          <w:p w:rsidR="008E413D" w:rsidRPr="00192E77" w:rsidRDefault="008E413D" w:rsidP="00B65996">
            <w:pPr>
              <w:jc w:val="center"/>
              <w:rPr>
                <w:color w:val="000000"/>
              </w:rPr>
            </w:pPr>
            <w:r w:rsidRPr="00192E77">
              <w:rPr>
                <w:color w:val="000000"/>
              </w:rPr>
              <w:t>Иглина</w:t>
            </w:r>
          </w:p>
        </w:tc>
        <w:tc>
          <w:tcPr>
            <w:tcW w:w="1338" w:type="dxa"/>
            <w:tcBorders>
              <w:top w:val="nil"/>
              <w:left w:val="nil"/>
              <w:bottom w:val="single" w:sz="4" w:space="0" w:color="auto"/>
              <w:right w:val="single" w:sz="4" w:space="0" w:color="auto"/>
            </w:tcBorders>
            <w:shd w:val="clear" w:color="auto" w:fill="auto"/>
            <w:noWrap/>
            <w:vAlign w:val="center"/>
          </w:tcPr>
          <w:p w:rsidR="008E413D" w:rsidRPr="00192E77" w:rsidRDefault="008E413D" w:rsidP="00B65996">
            <w:pPr>
              <w:jc w:val="center"/>
              <w:rPr>
                <w:color w:val="000000"/>
              </w:rPr>
            </w:pPr>
            <w:r w:rsidRPr="00192E77">
              <w:rPr>
                <w:color w:val="000000"/>
              </w:rPr>
              <w:t>Ульяна</w:t>
            </w:r>
          </w:p>
        </w:tc>
        <w:tc>
          <w:tcPr>
            <w:tcW w:w="1921" w:type="dxa"/>
            <w:tcBorders>
              <w:top w:val="nil"/>
              <w:left w:val="nil"/>
              <w:bottom w:val="single" w:sz="4" w:space="0" w:color="auto"/>
              <w:right w:val="single" w:sz="4" w:space="0" w:color="auto"/>
            </w:tcBorders>
            <w:shd w:val="clear" w:color="auto" w:fill="auto"/>
            <w:noWrap/>
            <w:vAlign w:val="center"/>
          </w:tcPr>
          <w:p w:rsidR="008E413D" w:rsidRPr="00192E77" w:rsidRDefault="008E413D" w:rsidP="00B65996">
            <w:pPr>
              <w:jc w:val="center"/>
              <w:rPr>
                <w:color w:val="000000"/>
              </w:rPr>
            </w:pPr>
            <w:r w:rsidRPr="00192E77">
              <w:rPr>
                <w:color w:val="000000"/>
              </w:rPr>
              <w:t>Сергеевна</w:t>
            </w:r>
          </w:p>
        </w:tc>
        <w:tc>
          <w:tcPr>
            <w:tcW w:w="780" w:type="dxa"/>
            <w:tcBorders>
              <w:top w:val="nil"/>
              <w:left w:val="nil"/>
              <w:bottom w:val="single" w:sz="4" w:space="0" w:color="auto"/>
              <w:right w:val="single" w:sz="4" w:space="0" w:color="auto"/>
            </w:tcBorders>
            <w:shd w:val="clear" w:color="auto" w:fill="auto"/>
            <w:noWrap/>
            <w:vAlign w:val="center"/>
          </w:tcPr>
          <w:p w:rsidR="008E413D" w:rsidRPr="00192E77" w:rsidRDefault="008E413D" w:rsidP="00B65996">
            <w:pPr>
              <w:jc w:val="center"/>
              <w:rPr>
                <w:color w:val="000000"/>
              </w:rPr>
            </w:pPr>
            <w:r w:rsidRPr="00192E77">
              <w:rPr>
                <w:color w:val="000000"/>
              </w:rPr>
              <w:t>10</w:t>
            </w:r>
          </w:p>
        </w:tc>
        <w:tc>
          <w:tcPr>
            <w:tcW w:w="2551" w:type="dxa"/>
            <w:tcBorders>
              <w:top w:val="nil"/>
              <w:left w:val="nil"/>
              <w:bottom w:val="single" w:sz="4" w:space="0" w:color="auto"/>
              <w:right w:val="single" w:sz="4" w:space="0" w:color="auto"/>
            </w:tcBorders>
            <w:shd w:val="clear" w:color="auto" w:fill="auto"/>
            <w:noWrap/>
            <w:vAlign w:val="center"/>
          </w:tcPr>
          <w:p w:rsidR="008E413D" w:rsidRPr="00192E77" w:rsidRDefault="008E413D" w:rsidP="00B65996">
            <w:pPr>
              <w:jc w:val="center"/>
              <w:rPr>
                <w:color w:val="000000"/>
              </w:rPr>
            </w:pPr>
            <w:r w:rsidRPr="00192E77">
              <w:rPr>
                <w:color w:val="000000"/>
              </w:rPr>
              <w:t>МБОУ СОШ № 12</w:t>
            </w:r>
          </w:p>
        </w:tc>
      </w:tr>
      <w:tr w:rsidR="008E413D" w:rsidRPr="000A62FC" w:rsidTr="00B65996">
        <w:trPr>
          <w:trHeight w:val="315"/>
          <w:jc w:val="center"/>
        </w:trPr>
        <w:tc>
          <w:tcPr>
            <w:tcW w:w="576" w:type="dxa"/>
            <w:tcBorders>
              <w:top w:val="nil"/>
              <w:left w:val="single" w:sz="4" w:space="0" w:color="auto"/>
              <w:bottom w:val="single" w:sz="4" w:space="0" w:color="auto"/>
              <w:right w:val="single" w:sz="4" w:space="0" w:color="auto"/>
            </w:tcBorders>
            <w:shd w:val="clear" w:color="auto" w:fill="auto"/>
            <w:noWrap/>
          </w:tcPr>
          <w:p w:rsidR="008E413D" w:rsidRPr="00192E77" w:rsidRDefault="008E413D" w:rsidP="00B65996">
            <w:pPr>
              <w:jc w:val="center"/>
              <w:rPr>
                <w:color w:val="000000"/>
              </w:rPr>
            </w:pPr>
            <w:r w:rsidRPr="00192E77">
              <w:rPr>
                <w:color w:val="000000"/>
              </w:rPr>
              <w:t>7</w:t>
            </w:r>
          </w:p>
        </w:tc>
        <w:tc>
          <w:tcPr>
            <w:tcW w:w="2048" w:type="dxa"/>
            <w:tcBorders>
              <w:top w:val="nil"/>
              <w:left w:val="nil"/>
              <w:bottom w:val="single" w:sz="4" w:space="0" w:color="auto"/>
              <w:right w:val="single" w:sz="4" w:space="0" w:color="auto"/>
            </w:tcBorders>
            <w:shd w:val="clear" w:color="auto" w:fill="auto"/>
            <w:noWrap/>
            <w:hideMark/>
          </w:tcPr>
          <w:p w:rsidR="008E413D" w:rsidRPr="00192E77" w:rsidRDefault="008E413D" w:rsidP="00B65996">
            <w:pPr>
              <w:jc w:val="center"/>
              <w:rPr>
                <w:color w:val="000000"/>
              </w:rPr>
            </w:pPr>
            <w:r w:rsidRPr="00192E77">
              <w:rPr>
                <w:color w:val="000000"/>
              </w:rPr>
              <w:t>русский язык</w:t>
            </w:r>
          </w:p>
        </w:tc>
        <w:tc>
          <w:tcPr>
            <w:tcW w:w="1418" w:type="dxa"/>
            <w:tcBorders>
              <w:top w:val="nil"/>
              <w:left w:val="nil"/>
              <w:bottom w:val="single" w:sz="4" w:space="0" w:color="auto"/>
              <w:right w:val="single" w:sz="4" w:space="0" w:color="auto"/>
            </w:tcBorders>
            <w:shd w:val="clear" w:color="auto" w:fill="auto"/>
            <w:noWrap/>
            <w:vAlign w:val="center"/>
          </w:tcPr>
          <w:p w:rsidR="008E413D" w:rsidRPr="00192E77" w:rsidRDefault="008E413D" w:rsidP="00B65996">
            <w:pPr>
              <w:jc w:val="center"/>
              <w:rPr>
                <w:color w:val="000000"/>
              </w:rPr>
            </w:pPr>
            <w:r w:rsidRPr="00192E77">
              <w:rPr>
                <w:color w:val="000000"/>
              </w:rPr>
              <w:t>Сайц</w:t>
            </w:r>
          </w:p>
        </w:tc>
        <w:tc>
          <w:tcPr>
            <w:tcW w:w="1338" w:type="dxa"/>
            <w:tcBorders>
              <w:top w:val="nil"/>
              <w:left w:val="nil"/>
              <w:bottom w:val="single" w:sz="4" w:space="0" w:color="auto"/>
              <w:right w:val="single" w:sz="4" w:space="0" w:color="auto"/>
            </w:tcBorders>
            <w:shd w:val="clear" w:color="auto" w:fill="auto"/>
            <w:noWrap/>
            <w:vAlign w:val="center"/>
          </w:tcPr>
          <w:p w:rsidR="008E413D" w:rsidRPr="00192E77" w:rsidRDefault="008E413D" w:rsidP="00B65996">
            <w:pPr>
              <w:jc w:val="center"/>
              <w:rPr>
                <w:color w:val="000000"/>
              </w:rPr>
            </w:pPr>
            <w:r w:rsidRPr="00192E77">
              <w:rPr>
                <w:color w:val="000000"/>
              </w:rPr>
              <w:t>Арина</w:t>
            </w:r>
          </w:p>
        </w:tc>
        <w:tc>
          <w:tcPr>
            <w:tcW w:w="1921" w:type="dxa"/>
            <w:tcBorders>
              <w:top w:val="nil"/>
              <w:left w:val="nil"/>
              <w:bottom w:val="single" w:sz="4" w:space="0" w:color="auto"/>
              <w:right w:val="single" w:sz="4" w:space="0" w:color="auto"/>
            </w:tcBorders>
            <w:shd w:val="clear" w:color="auto" w:fill="auto"/>
            <w:noWrap/>
            <w:vAlign w:val="center"/>
          </w:tcPr>
          <w:p w:rsidR="008E413D" w:rsidRPr="00192E77" w:rsidRDefault="008E413D" w:rsidP="00B65996">
            <w:pPr>
              <w:jc w:val="center"/>
              <w:rPr>
                <w:color w:val="000000"/>
              </w:rPr>
            </w:pPr>
            <w:r w:rsidRPr="00192E77">
              <w:rPr>
                <w:color w:val="000000"/>
              </w:rPr>
              <w:t>Денисовна</w:t>
            </w:r>
          </w:p>
        </w:tc>
        <w:tc>
          <w:tcPr>
            <w:tcW w:w="780" w:type="dxa"/>
            <w:tcBorders>
              <w:top w:val="nil"/>
              <w:left w:val="nil"/>
              <w:bottom w:val="single" w:sz="4" w:space="0" w:color="auto"/>
              <w:right w:val="single" w:sz="4" w:space="0" w:color="auto"/>
            </w:tcBorders>
            <w:shd w:val="clear" w:color="auto" w:fill="auto"/>
            <w:noWrap/>
            <w:vAlign w:val="center"/>
          </w:tcPr>
          <w:p w:rsidR="008E413D" w:rsidRPr="00192E77" w:rsidRDefault="008E413D" w:rsidP="00B65996">
            <w:pPr>
              <w:jc w:val="center"/>
              <w:rPr>
                <w:color w:val="000000"/>
              </w:rPr>
            </w:pPr>
            <w:r w:rsidRPr="00192E77">
              <w:rPr>
                <w:color w:val="000000"/>
              </w:rPr>
              <w:t>11</w:t>
            </w:r>
          </w:p>
        </w:tc>
        <w:tc>
          <w:tcPr>
            <w:tcW w:w="2551" w:type="dxa"/>
            <w:tcBorders>
              <w:top w:val="nil"/>
              <w:left w:val="nil"/>
              <w:bottom w:val="single" w:sz="4" w:space="0" w:color="auto"/>
              <w:right w:val="single" w:sz="4" w:space="0" w:color="auto"/>
            </w:tcBorders>
            <w:shd w:val="clear" w:color="auto" w:fill="auto"/>
            <w:noWrap/>
            <w:vAlign w:val="center"/>
          </w:tcPr>
          <w:p w:rsidR="008E413D" w:rsidRPr="00192E77" w:rsidRDefault="008E413D" w:rsidP="00B65996">
            <w:pPr>
              <w:jc w:val="center"/>
              <w:rPr>
                <w:color w:val="000000"/>
              </w:rPr>
            </w:pPr>
            <w:r w:rsidRPr="00192E77">
              <w:rPr>
                <w:color w:val="000000"/>
              </w:rPr>
              <w:t>МБОУ СОШ № 12</w:t>
            </w:r>
          </w:p>
        </w:tc>
      </w:tr>
      <w:tr w:rsidR="008E413D" w:rsidRPr="000A62FC" w:rsidTr="00B65996">
        <w:trPr>
          <w:trHeight w:val="315"/>
          <w:jc w:val="center"/>
        </w:trPr>
        <w:tc>
          <w:tcPr>
            <w:tcW w:w="576" w:type="dxa"/>
            <w:tcBorders>
              <w:top w:val="nil"/>
              <w:left w:val="single" w:sz="4" w:space="0" w:color="auto"/>
              <w:bottom w:val="single" w:sz="4" w:space="0" w:color="auto"/>
              <w:right w:val="single" w:sz="4" w:space="0" w:color="auto"/>
            </w:tcBorders>
            <w:shd w:val="clear" w:color="auto" w:fill="auto"/>
            <w:noWrap/>
          </w:tcPr>
          <w:p w:rsidR="008E413D" w:rsidRPr="00192E77" w:rsidRDefault="008E413D" w:rsidP="00B65996">
            <w:pPr>
              <w:jc w:val="center"/>
              <w:rPr>
                <w:color w:val="000000"/>
              </w:rPr>
            </w:pPr>
            <w:r w:rsidRPr="00192E77">
              <w:rPr>
                <w:color w:val="000000"/>
              </w:rPr>
              <w:t>8</w:t>
            </w:r>
          </w:p>
        </w:tc>
        <w:tc>
          <w:tcPr>
            <w:tcW w:w="2048" w:type="dxa"/>
            <w:tcBorders>
              <w:top w:val="nil"/>
              <w:left w:val="nil"/>
              <w:bottom w:val="single" w:sz="4" w:space="0" w:color="auto"/>
              <w:right w:val="single" w:sz="4" w:space="0" w:color="auto"/>
            </w:tcBorders>
            <w:shd w:val="clear" w:color="auto" w:fill="auto"/>
            <w:noWrap/>
            <w:hideMark/>
          </w:tcPr>
          <w:p w:rsidR="008E413D" w:rsidRPr="00192E77" w:rsidRDefault="008E413D" w:rsidP="00B65996">
            <w:pPr>
              <w:jc w:val="center"/>
              <w:rPr>
                <w:color w:val="000000"/>
              </w:rPr>
            </w:pPr>
            <w:r w:rsidRPr="00192E77">
              <w:rPr>
                <w:color w:val="000000"/>
              </w:rPr>
              <w:t>русский язык</w:t>
            </w:r>
          </w:p>
        </w:tc>
        <w:tc>
          <w:tcPr>
            <w:tcW w:w="1418" w:type="dxa"/>
            <w:tcBorders>
              <w:top w:val="nil"/>
              <w:left w:val="nil"/>
              <w:bottom w:val="single" w:sz="4" w:space="0" w:color="auto"/>
              <w:right w:val="single" w:sz="4" w:space="0" w:color="auto"/>
            </w:tcBorders>
            <w:shd w:val="clear" w:color="auto" w:fill="auto"/>
            <w:noWrap/>
            <w:vAlign w:val="center"/>
          </w:tcPr>
          <w:p w:rsidR="008E413D" w:rsidRPr="00192E77" w:rsidRDefault="008E413D" w:rsidP="00B65996">
            <w:pPr>
              <w:jc w:val="center"/>
              <w:rPr>
                <w:color w:val="000000"/>
              </w:rPr>
            </w:pPr>
            <w:r w:rsidRPr="00192E77">
              <w:rPr>
                <w:color w:val="000000"/>
              </w:rPr>
              <w:t>Низовцева</w:t>
            </w:r>
          </w:p>
        </w:tc>
        <w:tc>
          <w:tcPr>
            <w:tcW w:w="1338" w:type="dxa"/>
            <w:tcBorders>
              <w:top w:val="nil"/>
              <w:left w:val="nil"/>
              <w:bottom w:val="single" w:sz="4" w:space="0" w:color="auto"/>
              <w:right w:val="single" w:sz="4" w:space="0" w:color="auto"/>
            </w:tcBorders>
            <w:shd w:val="clear" w:color="auto" w:fill="auto"/>
            <w:noWrap/>
            <w:vAlign w:val="center"/>
          </w:tcPr>
          <w:p w:rsidR="008E413D" w:rsidRPr="00192E77" w:rsidRDefault="008E413D" w:rsidP="00B65996">
            <w:pPr>
              <w:jc w:val="center"/>
              <w:rPr>
                <w:color w:val="000000"/>
              </w:rPr>
            </w:pPr>
            <w:r w:rsidRPr="00192E77">
              <w:rPr>
                <w:color w:val="000000"/>
              </w:rPr>
              <w:t>Мария</w:t>
            </w:r>
          </w:p>
        </w:tc>
        <w:tc>
          <w:tcPr>
            <w:tcW w:w="1921" w:type="dxa"/>
            <w:tcBorders>
              <w:top w:val="nil"/>
              <w:left w:val="nil"/>
              <w:bottom w:val="single" w:sz="4" w:space="0" w:color="auto"/>
              <w:right w:val="single" w:sz="4" w:space="0" w:color="auto"/>
            </w:tcBorders>
            <w:shd w:val="clear" w:color="auto" w:fill="auto"/>
            <w:noWrap/>
            <w:vAlign w:val="center"/>
          </w:tcPr>
          <w:p w:rsidR="008E413D" w:rsidRPr="00192E77" w:rsidRDefault="008E413D" w:rsidP="00B65996">
            <w:pPr>
              <w:jc w:val="center"/>
              <w:rPr>
                <w:color w:val="000000"/>
              </w:rPr>
            </w:pPr>
            <w:r w:rsidRPr="00192E77">
              <w:rPr>
                <w:color w:val="000000"/>
              </w:rPr>
              <w:t>Евгеньевна</w:t>
            </w:r>
          </w:p>
        </w:tc>
        <w:tc>
          <w:tcPr>
            <w:tcW w:w="780" w:type="dxa"/>
            <w:tcBorders>
              <w:top w:val="nil"/>
              <w:left w:val="nil"/>
              <w:bottom w:val="single" w:sz="4" w:space="0" w:color="auto"/>
              <w:right w:val="single" w:sz="4" w:space="0" w:color="auto"/>
            </w:tcBorders>
            <w:shd w:val="clear" w:color="auto" w:fill="auto"/>
            <w:noWrap/>
            <w:vAlign w:val="center"/>
          </w:tcPr>
          <w:p w:rsidR="008E413D" w:rsidRPr="00192E77" w:rsidRDefault="008E413D" w:rsidP="00B65996">
            <w:pPr>
              <w:jc w:val="center"/>
              <w:rPr>
                <w:color w:val="000000"/>
              </w:rPr>
            </w:pPr>
            <w:r w:rsidRPr="00192E77">
              <w:rPr>
                <w:color w:val="000000"/>
              </w:rPr>
              <w:t>11</w:t>
            </w:r>
          </w:p>
        </w:tc>
        <w:tc>
          <w:tcPr>
            <w:tcW w:w="2551" w:type="dxa"/>
            <w:tcBorders>
              <w:top w:val="nil"/>
              <w:left w:val="nil"/>
              <w:bottom w:val="single" w:sz="4" w:space="0" w:color="auto"/>
              <w:right w:val="single" w:sz="4" w:space="0" w:color="auto"/>
            </w:tcBorders>
            <w:shd w:val="clear" w:color="auto" w:fill="auto"/>
            <w:noWrap/>
            <w:vAlign w:val="center"/>
          </w:tcPr>
          <w:p w:rsidR="008E413D" w:rsidRPr="00192E77" w:rsidRDefault="008E413D" w:rsidP="00B65996">
            <w:pPr>
              <w:jc w:val="center"/>
              <w:rPr>
                <w:color w:val="000000"/>
              </w:rPr>
            </w:pPr>
            <w:r w:rsidRPr="00192E77">
              <w:rPr>
                <w:color w:val="000000"/>
              </w:rPr>
              <w:t>МБОУ СОШ № 11</w:t>
            </w:r>
          </w:p>
        </w:tc>
      </w:tr>
      <w:tr w:rsidR="008E413D" w:rsidRPr="000A62FC" w:rsidTr="00B65996">
        <w:trPr>
          <w:trHeight w:val="315"/>
          <w:jc w:val="center"/>
        </w:trPr>
        <w:tc>
          <w:tcPr>
            <w:tcW w:w="576" w:type="dxa"/>
            <w:tcBorders>
              <w:top w:val="nil"/>
              <w:left w:val="single" w:sz="4" w:space="0" w:color="auto"/>
              <w:bottom w:val="single" w:sz="4" w:space="0" w:color="auto"/>
              <w:right w:val="single" w:sz="4" w:space="0" w:color="auto"/>
            </w:tcBorders>
            <w:shd w:val="clear" w:color="auto" w:fill="auto"/>
            <w:noWrap/>
          </w:tcPr>
          <w:p w:rsidR="008E413D" w:rsidRPr="00192E77" w:rsidRDefault="008E413D" w:rsidP="00B65996">
            <w:pPr>
              <w:jc w:val="center"/>
              <w:rPr>
                <w:color w:val="000000"/>
              </w:rPr>
            </w:pPr>
            <w:r w:rsidRPr="00192E77">
              <w:rPr>
                <w:color w:val="000000"/>
              </w:rPr>
              <w:t>9</w:t>
            </w:r>
          </w:p>
        </w:tc>
        <w:tc>
          <w:tcPr>
            <w:tcW w:w="2048" w:type="dxa"/>
            <w:tcBorders>
              <w:top w:val="nil"/>
              <w:left w:val="nil"/>
              <w:bottom w:val="single" w:sz="4" w:space="0" w:color="auto"/>
              <w:right w:val="single" w:sz="4" w:space="0" w:color="auto"/>
            </w:tcBorders>
            <w:shd w:val="clear" w:color="auto" w:fill="auto"/>
            <w:noWrap/>
            <w:hideMark/>
          </w:tcPr>
          <w:p w:rsidR="008E413D" w:rsidRPr="00192E77" w:rsidRDefault="008E413D" w:rsidP="00B65996">
            <w:pPr>
              <w:jc w:val="center"/>
              <w:rPr>
                <w:color w:val="000000"/>
              </w:rPr>
            </w:pPr>
            <w:r w:rsidRPr="00192E77">
              <w:rPr>
                <w:color w:val="000000"/>
              </w:rPr>
              <w:t>русский язык</w:t>
            </w:r>
          </w:p>
        </w:tc>
        <w:tc>
          <w:tcPr>
            <w:tcW w:w="1418" w:type="dxa"/>
            <w:tcBorders>
              <w:top w:val="nil"/>
              <w:left w:val="nil"/>
              <w:bottom w:val="single" w:sz="4" w:space="0" w:color="auto"/>
              <w:right w:val="single" w:sz="4" w:space="0" w:color="auto"/>
            </w:tcBorders>
            <w:shd w:val="clear" w:color="auto" w:fill="auto"/>
            <w:noWrap/>
            <w:vAlign w:val="center"/>
          </w:tcPr>
          <w:p w:rsidR="008E413D" w:rsidRPr="00192E77" w:rsidRDefault="008E413D" w:rsidP="00B65996">
            <w:pPr>
              <w:jc w:val="center"/>
              <w:rPr>
                <w:color w:val="000000"/>
              </w:rPr>
            </w:pPr>
            <w:r w:rsidRPr="00192E77">
              <w:rPr>
                <w:color w:val="000000"/>
              </w:rPr>
              <w:t>Слажнев</w:t>
            </w:r>
          </w:p>
        </w:tc>
        <w:tc>
          <w:tcPr>
            <w:tcW w:w="1338" w:type="dxa"/>
            <w:tcBorders>
              <w:top w:val="nil"/>
              <w:left w:val="nil"/>
              <w:bottom w:val="single" w:sz="4" w:space="0" w:color="auto"/>
              <w:right w:val="single" w:sz="4" w:space="0" w:color="auto"/>
            </w:tcBorders>
            <w:shd w:val="clear" w:color="auto" w:fill="auto"/>
            <w:noWrap/>
            <w:vAlign w:val="center"/>
          </w:tcPr>
          <w:p w:rsidR="008E413D" w:rsidRPr="00192E77" w:rsidRDefault="008E413D" w:rsidP="00B65996">
            <w:pPr>
              <w:jc w:val="center"/>
              <w:rPr>
                <w:color w:val="000000"/>
              </w:rPr>
            </w:pPr>
            <w:r w:rsidRPr="00192E77">
              <w:rPr>
                <w:color w:val="000000"/>
              </w:rPr>
              <w:t>Иван</w:t>
            </w:r>
          </w:p>
        </w:tc>
        <w:tc>
          <w:tcPr>
            <w:tcW w:w="1921" w:type="dxa"/>
            <w:tcBorders>
              <w:top w:val="nil"/>
              <w:left w:val="nil"/>
              <w:bottom w:val="single" w:sz="4" w:space="0" w:color="auto"/>
              <w:right w:val="single" w:sz="4" w:space="0" w:color="auto"/>
            </w:tcBorders>
            <w:shd w:val="clear" w:color="auto" w:fill="auto"/>
            <w:noWrap/>
            <w:vAlign w:val="center"/>
          </w:tcPr>
          <w:p w:rsidR="008E413D" w:rsidRPr="00192E77" w:rsidRDefault="008E413D" w:rsidP="00B65996">
            <w:pPr>
              <w:jc w:val="center"/>
              <w:rPr>
                <w:color w:val="000000"/>
              </w:rPr>
            </w:pPr>
            <w:r w:rsidRPr="00192E77">
              <w:rPr>
                <w:color w:val="000000"/>
              </w:rPr>
              <w:t>Вадимович</w:t>
            </w:r>
          </w:p>
        </w:tc>
        <w:tc>
          <w:tcPr>
            <w:tcW w:w="780" w:type="dxa"/>
            <w:tcBorders>
              <w:top w:val="nil"/>
              <w:left w:val="nil"/>
              <w:bottom w:val="single" w:sz="4" w:space="0" w:color="auto"/>
              <w:right w:val="single" w:sz="4" w:space="0" w:color="auto"/>
            </w:tcBorders>
            <w:shd w:val="clear" w:color="auto" w:fill="auto"/>
            <w:noWrap/>
            <w:vAlign w:val="center"/>
          </w:tcPr>
          <w:p w:rsidR="008E413D" w:rsidRPr="00192E77" w:rsidRDefault="008E413D" w:rsidP="00B65996">
            <w:pPr>
              <w:jc w:val="center"/>
              <w:rPr>
                <w:color w:val="000000"/>
              </w:rPr>
            </w:pPr>
            <w:r w:rsidRPr="00192E77">
              <w:rPr>
                <w:color w:val="000000"/>
              </w:rPr>
              <w:t>11</w:t>
            </w:r>
          </w:p>
        </w:tc>
        <w:tc>
          <w:tcPr>
            <w:tcW w:w="2551" w:type="dxa"/>
            <w:tcBorders>
              <w:top w:val="nil"/>
              <w:left w:val="nil"/>
              <w:bottom w:val="single" w:sz="4" w:space="0" w:color="auto"/>
              <w:right w:val="single" w:sz="4" w:space="0" w:color="auto"/>
            </w:tcBorders>
            <w:shd w:val="clear" w:color="auto" w:fill="auto"/>
            <w:noWrap/>
            <w:vAlign w:val="center"/>
          </w:tcPr>
          <w:p w:rsidR="008E413D" w:rsidRPr="00192E77" w:rsidRDefault="008E413D" w:rsidP="00B65996">
            <w:pPr>
              <w:jc w:val="center"/>
              <w:rPr>
                <w:color w:val="000000"/>
              </w:rPr>
            </w:pPr>
            <w:r w:rsidRPr="00192E77">
              <w:rPr>
                <w:color w:val="000000"/>
              </w:rPr>
              <w:t>МБОУ СОШ №2</w:t>
            </w:r>
          </w:p>
        </w:tc>
      </w:tr>
      <w:tr w:rsidR="008E413D" w:rsidRPr="000A62FC" w:rsidTr="00B65996">
        <w:trPr>
          <w:trHeight w:val="315"/>
          <w:jc w:val="center"/>
        </w:trPr>
        <w:tc>
          <w:tcPr>
            <w:tcW w:w="576" w:type="dxa"/>
            <w:tcBorders>
              <w:top w:val="nil"/>
              <w:left w:val="single" w:sz="4" w:space="0" w:color="auto"/>
              <w:bottom w:val="single" w:sz="4" w:space="0" w:color="auto"/>
              <w:right w:val="single" w:sz="4" w:space="0" w:color="auto"/>
            </w:tcBorders>
            <w:shd w:val="clear" w:color="auto" w:fill="auto"/>
            <w:noWrap/>
          </w:tcPr>
          <w:p w:rsidR="008E413D" w:rsidRPr="00192E77" w:rsidRDefault="008E413D" w:rsidP="00B65996">
            <w:pPr>
              <w:jc w:val="center"/>
              <w:rPr>
                <w:color w:val="000000"/>
              </w:rPr>
            </w:pPr>
            <w:r w:rsidRPr="00192E77">
              <w:rPr>
                <w:color w:val="000000"/>
              </w:rPr>
              <w:t>10</w:t>
            </w:r>
          </w:p>
        </w:tc>
        <w:tc>
          <w:tcPr>
            <w:tcW w:w="2048" w:type="dxa"/>
            <w:tcBorders>
              <w:top w:val="nil"/>
              <w:left w:val="nil"/>
              <w:bottom w:val="single" w:sz="4" w:space="0" w:color="auto"/>
              <w:right w:val="single" w:sz="4" w:space="0" w:color="auto"/>
            </w:tcBorders>
            <w:shd w:val="clear" w:color="auto" w:fill="auto"/>
            <w:noWrap/>
          </w:tcPr>
          <w:p w:rsidR="008E413D" w:rsidRPr="00192E77" w:rsidRDefault="008E413D" w:rsidP="00B65996">
            <w:pPr>
              <w:jc w:val="center"/>
              <w:rPr>
                <w:color w:val="000000"/>
              </w:rPr>
            </w:pPr>
            <w:r w:rsidRPr="00192E77">
              <w:t>английский язык</w:t>
            </w:r>
          </w:p>
        </w:tc>
        <w:tc>
          <w:tcPr>
            <w:tcW w:w="1418" w:type="dxa"/>
            <w:tcBorders>
              <w:top w:val="nil"/>
              <w:left w:val="nil"/>
              <w:bottom w:val="single" w:sz="4" w:space="0" w:color="auto"/>
              <w:right w:val="single" w:sz="4" w:space="0" w:color="auto"/>
            </w:tcBorders>
            <w:shd w:val="clear" w:color="auto" w:fill="auto"/>
            <w:noWrap/>
            <w:vAlign w:val="center"/>
          </w:tcPr>
          <w:p w:rsidR="008E413D" w:rsidRPr="00192E77" w:rsidRDefault="008E413D" w:rsidP="00B65996">
            <w:pPr>
              <w:jc w:val="center"/>
              <w:rPr>
                <w:color w:val="000000"/>
              </w:rPr>
            </w:pPr>
            <w:r w:rsidRPr="00192E77">
              <w:rPr>
                <w:color w:val="000000"/>
              </w:rPr>
              <w:t>Мажникова</w:t>
            </w:r>
          </w:p>
        </w:tc>
        <w:tc>
          <w:tcPr>
            <w:tcW w:w="1338" w:type="dxa"/>
            <w:tcBorders>
              <w:top w:val="nil"/>
              <w:left w:val="nil"/>
              <w:bottom w:val="single" w:sz="4" w:space="0" w:color="auto"/>
              <w:right w:val="single" w:sz="4" w:space="0" w:color="auto"/>
            </w:tcBorders>
            <w:shd w:val="clear" w:color="auto" w:fill="auto"/>
            <w:noWrap/>
            <w:vAlign w:val="center"/>
          </w:tcPr>
          <w:p w:rsidR="008E413D" w:rsidRPr="00192E77" w:rsidRDefault="008E413D" w:rsidP="00B65996">
            <w:pPr>
              <w:jc w:val="center"/>
              <w:rPr>
                <w:color w:val="000000"/>
              </w:rPr>
            </w:pPr>
            <w:r w:rsidRPr="00192E77">
              <w:rPr>
                <w:color w:val="000000"/>
              </w:rPr>
              <w:t>Маргарита</w:t>
            </w:r>
          </w:p>
        </w:tc>
        <w:tc>
          <w:tcPr>
            <w:tcW w:w="1921" w:type="dxa"/>
            <w:tcBorders>
              <w:top w:val="nil"/>
              <w:left w:val="nil"/>
              <w:bottom w:val="single" w:sz="4" w:space="0" w:color="auto"/>
              <w:right w:val="single" w:sz="4" w:space="0" w:color="auto"/>
            </w:tcBorders>
            <w:shd w:val="clear" w:color="auto" w:fill="auto"/>
            <w:noWrap/>
            <w:vAlign w:val="center"/>
          </w:tcPr>
          <w:p w:rsidR="008E413D" w:rsidRPr="00192E77" w:rsidRDefault="008E413D" w:rsidP="00B65996">
            <w:pPr>
              <w:jc w:val="center"/>
              <w:rPr>
                <w:color w:val="000000"/>
              </w:rPr>
            </w:pPr>
            <w:r w:rsidRPr="00192E77">
              <w:rPr>
                <w:color w:val="000000"/>
              </w:rPr>
              <w:t>Константиновна</w:t>
            </w:r>
          </w:p>
        </w:tc>
        <w:tc>
          <w:tcPr>
            <w:tcW w:w="780" w:type="dxa"/>
            <w:tcBorders>
              <w:top w:val="nil"/>
              <w:left w:val="nil"/>
              <w:bottom w:val="single" w:sz="4" w:space="0" w:color="auto"/>
              <w:right w:val="single" w:sz="4" w:space="0" w:color="auto"/>
            </w:tcBorders>
            <w:shd w:val="clear" w:color="auto" w:fill="auto"/>
            <w:noWrap/>
          </w:tcPr>
          <w:p w:rsidR="008E413D" w:rsidRPr="00192E77" w:rsidRDefault="008E413D" w:rsidP="00B65996">
            <w:pPr>
              <w:jc w:val="center"/>
            </w:pPr>
            <w:r w:rsidRPr="00192E77">
              <w:t>10</w:t>
            </w:r>
          </w:p>
        </w:tc>
        <w:tc>
          <w:tcPr>
            <w:tcW w:w="2551" w:type="dxa"/>
            <w:tcBorders>
              <w:top w:val="nil"/>
              <w:left w:val="nil"/>
              <w:bottom w:val="single" w:sz="4" w:space="0" w:color="auto"/>
              <w:right w:val="single" w:sz="4" w:space="0" w:color="auto"/>
            </w:tcBorders>
            <w:shd w:val="clear" w:color="auto" w:fill="auto"/>
            <w:noWrap/>
          </w:tcPr>
          <w:p w:rsidR="008E413D" w:rsidRPr="00192E77" w:rsidRDefault="008E413D" w:rsidP="00B65996">
            <w:pPr>
              <w:jc w:val="center"/>
              <w:rPr>
                <w:color w:val="000000"/>
              </w:rPr>
            </w:pPr>
            <w:r w:rsidRPr="00192E77">
              <w:rPr>
                <w:color w:val="000000"/>
              </w:rPr>
              <w:t>МАОУ «Лицей №6»</w:t>
            </w:r>
          </w:p>
        </w:tc>
      </w:tr>
      <w:tr w:rsidR="008E413D" w:rsidRPr="000A62FC" w:rsidTr="00B65996">
        <w:trPr>
          <w:trHeight w:val="315"/>
          <w:jc w:val="center"/>
        </w:trPr>
        <w:tc>
          <w:tcPr>
            <w:tcW w:w="576" w:type="dxa"/>
            <w:tcBorders>
              <w:top w:val="nil"/>
              <w:left w:val="single" w:sz="4" w:space="0" w:color="auto"/>
              <w:bottom w:val="single" w:sz="4" w:space="0" w:color="auto"/>
              <w:right w:val="single" w:sz="4" w:space="0" w:color="auto"/>
            </w:tcBorders>
            <w:shd w:val="clear" w:color="auto" w:fill="auto"/>
            <w:noWrap/>
          </w:tcPr>
          <w:p w:rsidR="008E413D" w:rsidRPr="00192E77" w:rsidRDefault="00336CD9" w:rsidP="00B65996">
            <w:pPr>
              <w:jc w:val="center"/>
              <w:rPr>
                <w:color w:val="000000"/>
              </w:rPr>
            </w:pPr>
            <w:r w:rsidRPr="00192E77">
              <w:rPr>
                <w:color w:val="000000"/>
              </w:rPr>
              <w:t>11</w:t>
            </w:r>
          </w:p>
        </w:tc>
        <w:tc>
          <w:tcPr>
            <w:tcW w:w="2048" w:type="dxa"/>
            <w:tcBorders>
              <w:top w:val="nil"/>
              <w:left w:val="nil"/>
              <w:bottom w:val="single" w:sz="4" w:space="0" w:color="auto"/>
              <w:right w:val="single" w:sz="4" w:space="0" w:color="auto"/>
            </w:tcBorders>
            <w:shd w:val="clear" w:color="000000" w:fill="FFFFFF"/>
            <w:noWrap/>
            <w:hideMark/>
          </w:tcPr>
          <w:p w:rsidR="008E413D" w:rsidRPr="00192E77" w:rsidRDefault="008E413D" w:rsidP="00B65996">
            <w:pPr>
              <w:jc w:val="center"/>
            </w:pPr>
            <w:r w:rsidRPr="00192E77">
              <w:t>экология</w:t>
            </w:r>
          </w:p>
        </w:tc>
        <w:tc>
          <w:tcPr>
            <w:tcW w:w="1418" w:type="dxa"/>
            <w:tcBorders>
              <w:top w:val="nil"/>
              <w:left w:val="nil"/>
              <w:bottom w:val="single" w:sz="4" w:space="0" w:color="auto"/>
              <w:right w:val="single" w:sz="4" w:space="0" w:color="auto"/>
            </w:tcBorders>
            <w:shd w:val="clear" w:color="000000" w:fill="FFFFFF"/>
            <w:vAlign w:val="center"/>
          </w:tcPr>
          <w:p w:rsidR="008E413D" w:rsidRPr="00192E77" w:rsidRDefault="008E413D" w:rsidP="00B65996">
            <w:pPr>
              <w:jc w:val="center"/>
              <w:rPr>
                <w:color w:val="000000"/>
              </w:rPr>
            </w:pPr>
            <w:r w:rsidRPr="00192E77">
              <w:rPr>
                <w:color w:val="000000"/>
              </w:rPr>
              <w:t>Жаровская</w:t>
            </w:r>
          </w:p>
        </w:tc>
        <w:tc>
          <w:tcPr>
            <w:tcW w:w="1338" w:type="dxa"/>
            <w:tcBorders>
              <w:top w:val="nil"/>
              <w:left w:val="nil"/>
              <w:bottom w:val="single" w:sz="4" w:space="0" w:color="auto"/>
              <w:right w:val="single" w:sz="4" w:space="0" w:color="auto"/>
            </w:tcBorders>
            <w:shd w:val="clear" w:color="000000" w:fill="FFFFFF"/>
            <w:vAlign w:val="center"/>
          </w:tcPr>
          <w:p w:rsidR="008E413D" w:rsidRPr="00192E77" w:rsidRDefault="008E413D" w:rsidP="00B65996">
            <w:pPr>
              <w:jc w:val="center"/>
              <w:rPr>
                <w:color w:val="000000"/>
              </w:rPr>
            </w:pPr>
            <w:r w:rsidRPr="00192E77">
              <w:rPr>
                <w:color w:val="000000"/>
              </w:rPr>
              <w:t>Дарья</w:t>
            </w:r>
          </w:p>
        </w:tc>
        <w:tc>
          <w:tcPr>
            <w:tcW w:w="1921" w:type="dxa"/>
            <w:tcBorders>
              <w:top w:val="nil"/>
              <w:left w:val="nil"/>
              <w:bottom w:val="single" w:sz="4" w:space="0" w:color="auto"/>
              <w:right w:val="single" w:sz="4" w:space="0" w:color="auto"/>
            </w:tcBorders>
            <w:shd w:val="clear" w:color="000000" w:fill="FFFFFF"/>
            <w:vAlign w:val="center"/>
          </w:tcPr>
          <w:p w:rsidR="008E413D" w:rsidRPr="00192E77" w:rsidRDefault="008E413D" w:rsidP="00B65996">
            <w:pPr>
              <w:jc w:val="center"/>
              <w:rPr>
                <w:color w:val="000000"/>
              </w:rPr>
            </w:pPr>
            <w:r w:rsidRPr="00192E77">
              <w:rPr>
                <w:color w:val="000000"/>
              </w:rPr>
              <w:t>Андреевна</w:t>
            </w:r>
          </w:p>
        </w:tc>
        <w:tc>
          <w:tcPr>
            <w:tcW w:w="780" w:type="dxa"/>
            <w:tcBorders>
              <w:top w:val="nil"/>
              <w:left w:val="nil"/>
              <w:bottom w:val="single" w:sz="4" w:space="0" w:color="auto"/>
              <w:right w:val="single" w:sz="4" w:space="0" w:color="auto"/>
            </w:tcBorders>
            <w:shd w:val="clear" w:color="000000" w:fill="FFFFFF"/>
            <w:noWrap/>
            <w:vAlign w:val="center"/>
          </w:tcPr>
          <w:p w:rsidR="008E413D" w:rsidRPr="00192E77" w:rsidRDefault="008E413D" w:rsidP="00B65996">
            <w:pPr>
              <w:jc w:val="center"/>
              <w:rPr>
                <w:color w:val="000000"/>
              </w:rPr>
            </w:pPr>
            <w:r w:rsidRPr="00192E77">
              <w:rPr>
                <w:color w:val="000000"/>
              </w:rPr>
              <w:t>11</w:t>
            </w:r>
          </w:p>
        </w:tc>
        <w:tc>
          <w:tcPr>
            <w:tcW w:w="2551" w:type="dxa"/>
            <w:tcBorders>
              <w:top w:val="nil"/>
              <w:left w:val="nil"/>
              <w:bottom w:val="single" w:sz="4" w:space="0" w:color="auto"/>
              <w:right w:val="single" w:sz="4" w:space="0" w:color="auto"/>
            </w:tcBorders>
            <w:shd w:val="clear" w:color="auto" w:fill="auto"/>
            <w:noWrap/>
            <w:vAlign w:val="center"/>
          </w:tcPr>
          <w:p w:rsidR="008E413D" w:rsidRPr="00192E77" w:rsidRDefault="008E413D" w:rsidP="00B65996">
            <w:pPr>
              <w:jc w:val="center"/>
              <w:rPr>
                <w:color w:val="000000"/>
              </w:rPr>
            </w:pPr>
            <w:r w:rsidRPr="00192E77">
              <w:rPr>
                <w:color w:val="000000"/>
              </w:rPr>
              <w:t>МБОУ СОШ № 13</w:t>
            </w:r>
          </w:p>
        </w:tc>
      </w:tr>
      <w:tr w:rsidR="008E413D" w:rsidRPr="000A62FC" w:rsidTr="00B65996">
        <w:trPr>
          <w:trHeight w:val="315"/>
          <w:jc w:val="center"/>
        </w:trPr>
        <w:tc>
          <w:tcPr>
            <w:tcW w:w="576" w:type="dxa"/>
            <w:tcBorders>
              <w:top w:val="nil"/>
              <w:left w:val="single" w:sz="4" w:space="0" w:color="auto"/>
              <w:bottom w:val="single" w:sz="4" w:space="0" w:color="auto"/>
              <w:right w:val="single" w:sz="4" w:space="0" w:color="auto"/>
            </w:tcBorders>
            <w:shd w:val="clear" w:color="auto" w:fill="auto"/>
            <w:noWrap/>
          </w:tcPr>
          <w:p w:rsidR="008E413D" w:rsidRPr="00192E77" w:rsidRDefault="00336CD9" w:rsidP="00B65996">
            <w:pPr>
              <w:jc w:val="center"/>
              <w:rPr>
                <w:color w:val="000000"/>
              </w:rPr>
            </w:pPr>
            <w:r w:rsidRPr="00192E77">
              <w:rPr>
                <w:color w:val="000000"/>
              </w:rPr>
              <w:t>12</w:t>
            </w:r>
          </w:p>
        </w:tc>
        <w:tc>
          <w:tcPr>
            <w:tcW w:w="2048" w:type="dxa"/>
            <w:tcBorders>
              <w:top w:val="nil"/>
              <w:left w:val="nil"/>
              <w:bottom w:val="single" w:sz="4" w:space="0" w:color="auto"/>
              <w:right w:val="single" w:sz="4" w:space="0" w:color="auto"/>
            </w:tcBorders>
            <w:shd w:val="clear" w:color="auto" w:fill="auto"/>
            <w:noWrap/>
            <w:hideMark/>
          </w:tcPr>
          <w:p w:rsidR="008E413D" w:rsidRPr="00192E77" w:rsidRDefault="008E413D" w:rsidP="00B65996">
            <w:pPr>
              <w:jc w:val="center"/>
            </w:pPr>
            <w:r w:rsidRPr="00192E77">
              <w:t>экология</w:t>
            </w:r>
          </w:p>
        </w:tc>
        <w:tc>
          <w:tcPr>
            <w:tcW w:w="1418" w:type="dxa"/>
            <w:tcBorders>
              <w:top w:val="nil"/>
              <w:left w:val="nil"/>
              <w:bottom w:val="single" w:sz="4" w:space="0" w:color="auto"/>
              <w:right w:val="single" w:sz="4" w:space="0" w:color="auto"/>
            </w:tcBorders>
            <w:shd w:val="clear" w:color="auto" w:fill="auto"/>
            <w:noWrap/>
            <w:vAlign w:val="center"/>
          </w:tcPr>
          <w:p w:rsidR="008E413D" w:rsidRPr="00192E77" w:rsidRDefault="008E413D" w:rsidP="00B65996">
            <w:pPr>
              <w:jc w:val="center"/>
              <w:rPr>
                <w:color w:val="000000"/>
              </w:rPr>
            </w:pPr>
            <w:r w:rsidRPr="00192E77">
              <w:rPr>
                <w:color w:val="000000"/>
              </w:rPr>
              <w:t>Галдин</w:t>
            </w:r>
          </w:p>
        </w:tc>
        <w:tc>
          <w:tcPr>
            <w:tcW w:w="1338" w:type="dxa"/>
            <w:tcBorders>
              <w:top w:val="nil"/>
              <w:left w:val="nil"/>
              <w:bottom w:val="single" w:sz="4" w:space="0" w:color="auto"/>
              <w:right w:val="single" w:sz="4" w:space="0" w:color="auto"/>
            </w:tcBorders>
            <w:shd w:val="clear" w:color="auto" w:fill="auto"/>
            <w:noWrap/>
            <w:vAlign w:val="center"/>
          </w:tcPr>
          <w:p w:rsidR="008E413D" w:rsidRPr="00192E77" w:rsidRDefault="008E413D" w:rsidP="00B65996">
            <w:pPr>
              <w:jc w:val="center"/>
              <w:rPr>
                <w:color w:val="000000"/>
              </w:rPr>
            </w:pPr>
            <w:r w:rsidRPr="00192E77">
              <w:rPr>
                <w:color w:val="000000"/>
              </w:rPr>
              <w:t>Николай</w:t>
            </w:r>
          </w:p>
        </w:tc>
        <w:tc>
          <w:tcPr>
            <w:tcW w:w="1921" w:type="dxa"/>
            <w:tcBorders>
              <w:top w:val="nil"/>
              <w:left w:val="nil"/>
              <w:bottom w:val="single" w:sz="4" w:space="0" w:color="auto"/>
              <w:right w:val="single" w:sz="4" w:space="0" w:color="auto"/>
            </w:tcBorders>
            <w:shd w:val="clear" w:color="auto" w:fill="auto"/>
            <w:noWrap/>
            <w:vAlign w:val="center"/>
          </w:tcPr>
          <w:p w:rsidR="008E413D" w:rsidRPr="00192E77" w:rsidRDefault="008E413D" w:rsidP="00B65996">
            <w:pPr>
              <w:jc w:val="center"/>
              <w:rPr>
                <w:color w:val="000000"/>
              </w:rPr>
            </w:pPr>
            <w:r w:rsidRPr="00192E77">
              <w:rPr>
                <w:color w:val="000000"/>
              </w:rPr>
              <w:t>Владиславович</w:t>
            </w:r>
          </w:p>
        </w:tc>
        <w:tc>
          <w:tcPr>
            <w:tcW w:w="780" w:type="dxa"/>
            <w:tcBorders>
              <w:top w:val="nil"/>
              <w:left w:val="nil"/>
              <w:bottom w:val="single" w:sz="4" w:space="0" w:color="auto"/>
              <w:right w:val="single" w:sz="4" w:space="0" w:color="auto"/>
            </w:tcBorders>
            <w:shd w:val="clear" w:color="auto" w:fill="auto"/>
            <w:noWrap/>
            <w:vAlign w:val="center"/>
          </w:tcPr>
          <w:p w:rsidR="008E413D" w:rsidRPr="00192E77" w:rsidRDefault="008E413D" w:rsidP="00B65996">
            <w:pPr>
              <w:jc w:val="center"/>
              <w:rPr>
                <w:color w:val="000000"/>
              </w:rPr>
            </w:pPr>
            <w:r w:rsidRPr="00192E77">
              <w:rPr>
                <w:color w:val="000000"/>
              </w:rPr>
              <w:t>11</w:t>
            </w:r>
          </w:p>
        </w:tc>
        <w:tc>
          <w:tcPr>
            <w:tcW w:w="2551" w:type="dxa"/>
            <w:tcBorders>
              <w:top w:val="nil"/>
              <w:left w:val="nil"/>
              <w:bottom w:val="single" w:sz="4" w:space="0" w:color="auto"/>
              <w:right w:val="single" w:sz="4" w:space="0" w:color="auto"/>
            </w:tcBorders>
            <w:shd w:val="clear" w:color="auto" w:fill="auto"/>
            <w:noWrap/>
            <w:vAlign w:val="center"/>
          </w:tcPr>
          <w:p w:rsidR="008E413D" w:rsidRPr="00192E77" w:rsidRDefault="008E413D" w:rsidP="00B65996">
            <w:pPr>
              <w:jc w:val="center"/>
              <w:rPr>
                <w:color w:val="000000"/>
              </w:rPr>
            </w:pPr>
            <w:r w:rsidRPr="00192E77">
              <w:rPr>
                <w:color w:val="000000"/>
              </w:rPr>
              <w:t>МАО «Лицей № 6»</w:t>
            </w:r>
          </w:p>
        </w:tc>
      </w:tr>
      <w:tr w:rsidR="008E413D" w:rsidRPr="000A62FC" w:rsidTr="00B65996">
        <w:trPr>
          <w:trHeight w:val="315"/>
          <w:jc w:val="center"/>
        </w:trPr>
        <w:tc>
          <w:tcPr>
            <w:tcW w:w="576" w:type="dxa"/>
            <w:tcBorders>
              <w:top w:val="nil"/>
              <w:left w:val="single" w:sz="4" w:space="0" w:color="auto"/>
              <w:bottom w:val="single" w:sz="4" w:space="0" w:color="auto"/>
              <w:right w:val="single" w:sz="4" w:space="0" w:color="auto"/>
            </w:tcBorders>
            <w:shd w:val="clear" w:color="auto" w:fill="auto"/>
            <w:noWrap/>
          </w:tcPr>
          <w:p w:rsidR="008E413D" w:rsidRPr="00192E77" w:rsidRDefault="00336CD9" w:rsidP="00B65996">
            <w:pPr>
              <w:jc w:val="center"/>
              <w:rPr>
                <w:color w:val="000000"/>
              </w:rPr>
            </w:pPr>
            <w:r w:rsidRPr="00192E77">
              <w:rPr>
                <w:color w:val="000000"/>
              </w:rPr>
              <w:t>13</w:t>
            </w:r>
          </w:p>
        </w:tc>
        <w:tc>
          <w:tcPr>
            <w:tcW w:w="2048" w:type="dxa"/>
            <w:tcBorders>
              <w:top w:val="nil"/>
              <w:left w:val="nil"/>
              <w:bottom w:val="single" w:sz="4" w:space="0" w:color="auto"/>
              <w:right w:val="single" w:sz="4" w:space="0" w:color="auto"/>
            </w:tcBorders>
            <w:shd w:val="clear" w:color="auto" w:fill="auto"/>
            <w:noWrap/>
            <w:hideMark/>
          </w:tcPr>
          <w:p w:rsidR="008E413D" w:rsidRPr="00192E77" w:rsidRDefault="008E413D" w:rsidP="00B65996">
            <w:pPr>
              <w:jc w:val="center"/>
            </w:pPr>
            <w:r w:rsidRPr="00192E77">
              <w:t>экология</w:t>
            </w:r>
          </w:p>
        </w:tc>
        <w:tc>
          <w:tcPr>
            <w:tcW w:w="1418" w:type="dxa"/>
            <w:tcBorders>
              <w:top w:val="nil"/>
              <w:left w:val="nil"/>
              <w:bottom w:val="single" w:sz="4" w:space="0" w:color="auto"/>
              <w:right w:val="single" w:sz="4" w:space="0" w:color="auto"/>
            </w:tcBorders>
            <w:shd w:val="clear" w:color="auto" w:fill="auto"/>
            <w:noWrap/>
            <w:vAlign w:val="center"/>
          </w:tcPr>
          <w:p w:rsidR="008E413D" w:rsidRPr="00192E77" w:rsidRDefault="008E413D" w:rsidP="00B65996">
            <w:pPr>
              <w:jc w:val="center"/>
              <w:rPr>
                <w:color w:val="000000"/>
              </w:rPr>
            </w:pPr>
            <w:r w:rsidRPr="00192E77">
              <w:rPr>
                <w:color w:val="000000"/>
              </w:rPr>
              <w:t>Бибко</w:t>
            </w:r>
          </w:p>
        </w:tc>
        <w:tc>
          <w:tcPr>
            <w:tcW w:w="1338" w:type="dxa"/>
            <w:tcBorders>
              <w:top w:val="nil"/>
              <w:left w:val="nil"/>
              <w:bottom w:val="single" w:sz="4" w:space="0" w:color="auto"/>
              <w:right w:val="single" w:sz="4" w:space="0" w:color="auto"/>
            </w:tcBorders>
            <w:shd w:val="clear" w:color="auto" w:fill="auto"/>
            <w:noWrap/>
            <w:vAlign w:val="center"/>
          </w:tcPr>
          <w:p w:rsidR="008E413D" w:rsidRPr="00192E77" w:rsidRDefault="008E413D" w:rsidP="00B65996">
            <w:pPr>
              <w:jc w:val="center"/>
              <w:rPr>
                <w:color w:val="000000"/>
              </w:rPr>
            </w:pPr>
            <w:r w:rsidRPr="00192E77">
              <w:rPr>
                <w:color w:val="000000"/>
              </w:rPr>
              <w:t>Максим</w:t>
            </w:r>
          </w:p>
        </w:tc>
        <w:tc>
          <w:tcPr>
            <w:tcW w:w="1921" w:type="dxa"/>
            <w:tcBorders>
              <w:top w:val="nil"/>
              <w:left w:val="nil"/>
              <w:bottom w:val="single" w:sz="4" w:space="0" w:color="auto"/>
              <w:right w:val="single" w:sz="4" w:space="0" w:color="auto"/>
            </w:tcBorders>
            <w:shd w:val="clear" w:color="auto" w:fill="auto"/>
            <w:noWrap/>
            <w:vAlign w:val="center"/>
          </w:tcPr>
          <w:p w:rsidR="008E413D" w:rsidRPr="00192E77" w:rsidRDefault="008E413D" w:rsidP="00B65996">
            <w:pPr>
              <w:jc w:val="center"/>
              <w:rPr>
                <w:color w:val="000000"/>
              </w:rPr>
            </w:pPr>
            <w:r w:rsidRPr="00192E77">
              <w:rPr>
                <w:color w:val="000000"/>
              </w:rPr>
              <w:t>Владимирович</w:t>
            </w:r>
          </w:p>
        </w:tc>
        <w:tc>
          <w:tcPr>
            <w:tcW w:w="780" w:type="dxa"/>
            <w:tcBorders>
              <w:top w:val="nil"/>
              <w:left w:val="nil"/>
              <w:bottom w:val="single" w:sz="4" w:space="0" w:color="auto"/>
              <w:right w:val="single" w:sz="4" w:space="0" w:color="auto"/>
            </w:tcBorders>
            <w:shd w:val="clear" w:color="auto" w:fill="auto"/>
            <w:noWrap/>
            <w:vAlign w:val="center"/>
          </w:tcPr>
          <w:p w:rsidR="008E413D" w:rsidRPr="00192E77" w:rsidRDefault="008E413D" w:rsidP="00B65996">
            <w:pPr>
              <w:jc w:val="center"/>
              <w:rPr>
                <w:color w:val="000000"/>
              </w:rPr>
            </w:pPr>
            <w:r w:rsidRPr="00192E77">
              <w:rPr>
                <w:color w:val="000000"/>
              </w:rPr>
              <w:t>11</w:t>
            </w:r>
          </w:p>
        </w:tc>
        <w:tc>
          <w:tcPr>
            <w:tcW w:w="2551" w:type="dxa"/>
            <w:tcBorders>
              <w:top w:val="nil"/>
              <w:left w:val="nil"/>
              <w:bottom w:val="single" w:sz="4" w:space="0" w:color="auto"/>
              <w:right w:val="single" w:sz="4" w:space="0" w:color="auto"/>
            </w:tcBorders>
            <w:shd w:val="clear" w:color="auto" w:fill="auto"/>
            <w:noWrap/>
            <w:vAlign w:val="center"/>
          </w:tcPr>
          <w:p w:rsidR="008E413D" w:rsidRPr="00192E77" w:rsidRDefault="008E413D" w:rsidP="00B65996">
            <w:pPr>
              <w:jc w:val="center"/>
              <w:rPr>
                <w:color w:val="000000"/>
              </w:rPr>
            </w:pPr>
            <w:r w:rsidRPr="00192E77">
              <w:rPr>
                <w:color w:val="000000"/>
              </w:rPr>
              <w:t>МБОУ СОШ № 1</w:t>
            </w:r>
          </w:p>
        </w:tc>
      </w:tr>
      <w:tr w:rsidR="002D1DF7" w:rsidRPr="000A62FC" w:rsidTr="00B65996">
        <w:trPr>
          <w:trHeight w:val="315"/>
          <w:jc w:val="center"/>
        </w:trPr>
        <w:tc>
          <w:tcPr>
            <w:tcW w:w="576" w:type="dxa"/>
            <w:tcBorders>
              <w:top w:val="nil"/>
              <w:left w:val="single" w:sz="4" w:space="0" w:color="auto"/>
              <w:bottom w:val="single" w:sz="4" w:space="0" w:color="auto"/>
              <w:right w:val="single" w:sz="4" w:space="0" w:color="auto"/>
            </w:tcBorders>
            <w:shd w:val="clear" w:color="auto" w:fill="auto"/>
            <w:noWrap/>
          </w:tcPr>
          <w:p w:rsidR="002D1DF7" w:rsidRPr="00192E77" w:rsidRDefault="002D1DF7" w:rsidP="00B65996">
            <w:pPr>
              <w:jc w:val="center"/>
              <w:rPr>
                <w:color w:val="000000"/>
              </w:rPr>
            </w:pPr>
            <w:r w:rsidRPr="00192E77">
              <w:rPr>
                <w:color w:val="000000"/>
              </w:rPr>
              <w:t>14</w:t>
            </w:r>
          </w:p>
        </w:tc>
        <w:tc>
          <w:tcPr>
            <w:tcW w:w="2048" w:type="dxa"/>
            <w:tcBorders>
              <w:top w:val="nil"/>
              <w:left w:val="nil"/>
              <w:bottom w:val="single" w:sz="4" w:space="0" w:color="auto"/>
              <w:right w:val="single" w:sz="4" w:space="0" w:color="auto"/>
            </w:tcBorders>
            <w:shd w:val="clear" w:color="auto" w:fill="auto"/>
            <w:noWrap/>
            <w:vAlign w:val="center"/>
          </w:tcPr>
          <w:p w:rsidR="002D1DF7" w:rsidRPr="00192E77" w:rsidRDefault="002D1DF7" w:rsidP="00B65996">
            <w:pPr>
              <w:jc w:val="center"/>
              <w:rPr>
                <w:color w:val="000000"/>
              </w:rPr>
            </w:pPr>
            <w:r w:rsidRPr="00192E77">
              <w:rPr>
                <w:color w:val="000000"/>
              </w:rPr>
              <w:t>География</w:t>
            </w:r>
          </w:p>
        </w:tc>
        <w:tc>
          <w:tcPr>
            <w:tcW w:w="1418" w:type="dxa"/>
            <w:tcBorders>
              <w:top w:val="nil"/>
              <w:left w:val="nil"/>
              <w:bottom w:val="single" w:sz="4" w:space="0" w:color="auto"/>
              <w:right w:val="single" w:sz="4" w:space="0" w:color="auto"/>
            </w:tcBorders>
            <w:shd w:val="clear" w:color="auto" w:fill="auto"/>
            <w:noWrap/>
            <w:vAlign w:val="center"/>
          </w:tcPr>
          <w:p w:rsidR="002D1DF7" w:rsidRPr="00192E77" w:rsidRDefault="002D1DF7" w:rsidP="00B65996">
            <w:pPr>
              <w:jc w:val="center"/>
            </w:pPr>
            <w:r w:rsidRPr="00192E77">
              <w:t>Плотников</w:t>
            </w:r>
          </w:p>
        </w:tc>
        <w:tc>
          <w:tcPr>
            <w:tcW w:w="1338" w:type="dxa"/>
            <w:tcBorders>
              <w:top w:val="nil"/>
              <w:left w:val="nil"/>
              <w:bottom w:val="single" w:sz="4" w:space="0" w:color="auto"/>
              <w:right w:val="single" w:sz="4" w:space="0" w:color="auto"/>
            </w:tcBorders>
            <w:shd w:val="clear" w:color="auto" w:fill="auto"/>
            <w:noWrap/>
            <w:vAlign w:val="center"/>
          </w:tcPr>
          <w:p w:rsidR="002D1DF7" w:rsidRPr="00192E77" w:rsidRDefault="002D1DF7" w:rsidP="00B65996">
            <w:pPr>
              <w:jc w:val="center"/>
            </w:pPr>
            <w:r w:rsidRPr="00192E77">
              <w:t>Дмитрий</w:t>
            </w:r>
          </w:p>
        </w:tc>
        <w:tc>
          <w:tcPr>
            <w:tcW w:w="1921" w:type="dxa"/>
            <w:tcBorders>
              <w:top w:val="nil"/>
              <w:left w:val="nil"/>
              <w:bottom w:val="single" w:sz="4" w:space="0" w:color="auto"/>
              <w:right w:val="single" w:sz="4" w:space="0" w:color="auto"/>
            </w:tcBorders>
            <w:shd w:val="clear" w:color="auto" w:fill="auto"/>
            <w:noWrap/>
            <w:vAlign w:val="center"/>
          </w:tcPr>
          <w:p w:rsidR="002D1DF7" w:rsidRPr="00192E77" w:rsidRDefault="002D1DF7" w:rsidP="00B65996">
            <w:pPr>
              <w:jc w:val="center"/>
            </w:pPr>
            <w:r w:rsidRPr="00192E77">
              <w:t>Михайлович</w:t>
            </w:r>
          </w:p>
        </w:tc>
        <w:tc>
          <w:tcPr>
            <w:tcW w:w="780" w:type="dxa"/>
            <w:tcBorders>
              <w:top w:val="nil"/>
              <w:left w:val="nil"/>
              <w:bottom w:val="single" w:sz="4" w:space="0" w:color="auto"/>
              <w:right w:val="single" w:sz="4" w:space="0" w:color="auto"/>
            </w:tcBorders>
            <w:shd w:val="clear" w:color="auto" w:fill="auto"/>
            <w:noWrap/>
            <w:vAlign w:val="center"/>
          </w:tcPr>
          <w:p w:rsidR="002D1DF7" w:rsidRPr="00192E77" w:rsidRDefault="002D1DF7" w:rsidP="00B65996">
            <w:pPr>
              <w:jc w:val="center"/>
            </w:pPr>
            <w:r w:rsidRPr="00192E77">
              <w:t>11</w:t>
            </w:r>
          </w:p>
        </w:tc>
        <w:tc>
          <w:tcPr>
            <w:tcW w:w="2551" w:type="dxa"/>
            <w:tcBorders>
              <w:top w:val="nil"/>
              <w:left w:val="nil"/>
              <w:bottom w:val="single" w:sz="4" w:space="0" w:color="auto"/>
              <w:right w:val="single" w:sz="4" w:space="0" w:color="auto"/>
            </w:tcBorders>
            <w:shd w:val="clear" w:color="auto" w:fill="auto"/>
            <w:noWrap/>
            <w:vAlign w:val="center"/>
          </w:tcPr>
          <w:p w:rsidR="002D1DF7" w:rsidRPr="00192E77" w:rsidRDefault="002D1DF7" w:rsidP="00B65996">
            <w:pPr>
              <w:jc w:val="center"/>
            </w:pPr>
            <w:r w:rsidRPr="00192E77">
              <w:t>МБОУ СОШ № 1</w:t>
            </w:r>
          </w:p>
        </w:tc>
      </w:tr>
      <w:tr w:rsidR="002D1DF7" w:rsidRPr="000A62FC" w:rsidTr="00B65996">
        <w:trPr>
          <w:trHeight w:val="315"/>
          <w:jc w:val="center"/>
        </w:trPr>
        <w:tc>
          <w:tcPr>
            <w:tcW w:w="576" w:type="dxa"/>
            <w:tcBorders>
              <w:top w:val="nil"/>
              <w:left w:val="single" w:sz="4" w:space="0" w:color="auto"/>
              <w:bottom w:val="single" w:sz="4" w:space="0" w:color="auto"/>
              <w:right w:val="single" w:sz="4" w:space="0" w:color="auto"/>
            </w:tcBorders>
            <w:shd w:val="clear" w:color="auto" w:fill="auto"/>
            <w:noWrap/>
          </w:tcPr>
          <w:p w:rsidR="002D1DF7" w:rsidRPr="00192E77" w:rsidRDefault="002D1DF7" w:rsidP="00B65996">
            <w:pPr>
              <w:jc w:val="center"/>
              <w:rPr>
                <w:color w:val="000000"/>
              </w:rPr>
            </w:pPr>
            <w:r w:rsidRPr="00192E77">
              <w:rPr>
                <w:color w:val="000000"/>
              </w:rPr>
              <w:t>15</w:t>
            </w:r>
          </w:p>
        </w:tc>
        <w:tc>
          <w:tcPr>
            <w:tcW w:w="2048" w:type="dxa"/>
            <w:tcBorders>
              <w:top w:val="nil"/>
              <w:left w:val="nil"/>
              <w:bottom w:val="single" w:sz="4" w:space="0" w:color="auto"/>
              <w:right w:val="single" w:sz="4" w:space="0" w:color="auto"/>
            </w:tcBorders>
            <w:shd w:val="clear" w:color="auto" w:fill="auto"/>
            <w:noWrap/>
            <w:vAlign w:val="center"/>
          </w:tcPr>
          <w:p w:rsidR="002D1DF7" w:rsidRPr="00192E77" w:rsidRDefault="002D1DF7" w:rsidP="00B65996">
            <w:pPr>
              <w:jc w:val="center"/>
              <w:rPr>
                <w:color w:val="000000"/>
              </w:rPr>
            </w:pPr>
            <w:r w:rsidRPr="00192E77">
              <w:rPr>
                <w:color w:val="000000"/>
              </w:rPr>
              <w:t>География</w:t>
            </w:r>
          </w:p>
        </w:tc>
        <w:tc>
          <w:tcPr>
            <w:tcW w:w="1418" w:type="dxa"/>
            <w:tcBorders>
              <w:top w:val="nil"/>
              <w:left w:val="nil"/>
              <w:bottom w:val="single" w:sz="4" w:space="0" w:color="auto"/>
              <w:right w:val="single" w:sz="4" w:space="0" w:color="auto"/>
            </w:tcBorders>
            <w:shd w:val="clear" w:color="auto" w:fill="auto"/>
            <w:noWrap/>
            <w:vAlign w:val="center"/>
          </w:tcPr>
          <w:p w:rsidR="002D1DF7" w:rsidRPr="00192E77" w:rsidRDefault="002D1DF7" w:rsidP="00B65996">
            <w:pPr>
              <w:jc w:val="center"/>
            </w:pPr>
            <w:r w:rsidRPr="00192E77">
              <w:t>Лушников</w:t>
            </w:r>
          </w:p>
        </w:tc>
        <w:tc>
          <w:tcPr>
            <w:tcW w:w="1338" w:type="dxa"/>
            <w:tcBorders>
              <w:top w:val="nil"/>
              <w:left w:val="nil"/>
              <w:bottom w:val="single" w:sz="4" w:space="0" w:color="auto"/>
              <w:right w:val="single" w:sz="4" w:space="0" w:color="auto"/>
            </w:tcBorders>
            <w:shd w:val="clear" w:color="auto" w:fill="auto"/>
            <w:noWrap/>
            <w:vAlign w:val="center"/>
          </w:tcPr>
          <w:p w:rsidR="002D1DF7" w:rsidRPr="00192E77" w:rsidRDefault="002D1DF7" w:rsidP="00B65996">
            <w:pPr>
              <w:jc w:val="center"/>
            </w:pPr>
            <w:r w:rsidRPr="00192E77">
              <w:t>Егор</w:t>
            </w:r>
          </w:p>
        </w:tc>
        <w:tc>
          <w:tcPr>
            <w:tcW w:w="1921" w:type="dxa"/>
            <w:tcBorders>
              <w:top w:val="nil"/>
              <w:left w:val="nil"/>
              <w:bottom w:val="single" w:sz="4" w:space="0" w:color="auto"/>
              <w:right w:val="single" w:sz="4" w:space="0" w:color="auto"/>
            </w:tcBorders>
            <w:shd w:val="clear" w:color="auto" w:fill="auto"/>
            <w:noWrap/>
            <w:vAlign w:val="center"/>
          </w:tcPr>
          <w:p w:rsidR="002D1DF7" w:rsidRPr="00192E77" w:rsidRDefault="002D1DF7" w:rsidP="00B65996">
            <w:pPr>
              <w:jc w:val="center"/>
            </w:pPr>
            <w:r w:rsidRPr="00192E77">
              <w:t>Алексеевич</w:t>
            </w:r>
          </w:p>
        </w:tc>
        <w:tc>
          <w:tcPr>
            <w:tcW w:w="780" w:type="dxa"/>
            <w:tcBorders>
              <w:top w:val="nil"/>
              <w:left w:val="nil"/>
              <w:bottom w:val="single" w:sz="4" w:space="0" w:color="auto"/>
              <w:right w:val="single" w:sz="4" w:space="0" w:color="auto"/>
            </w:tcBorders>
            <w:shd w:val="clear" w:color="auto" w:fill="auto"/>
            <w:noWrap/>
            <w:vAlign w:val="center"/>
          </w:tcPr>
          <w:p w:rsidR="002D1DF7" w:rsidRPr="00192E77" w:rsidRDefault="002D1DF7" w:rsidP="00B65996">
            <w:pPr>
              <w:jc w:val="center"/>
            </w:pPr>
            <w:r w:rsidRPr="00192E77">
              <w:t>10</w:t>
            </w:r>
          </w:p>
        </w:tc>
        <w:tc>
          <w:tcPr>
            <w:tcW w:w="2551" w:type="dxa"/>
            <w:tcBorders>
              <w:top w:val="nil"/>
              <w:left w:val="nil"/>
              <w:bottom w:val="single" w:sz="4" w:space="0" w:color="auto"/>
              <w:right w:val="single" w:sz="4" w:space="0" w:color="auto"/>
            </w:tcBorders>
            <w:shd w:val="clear" w:color="auto" w:fill="auto"/>
            <w:noWrap/>
            <w:vAlign w:val="center"/>
          </w:tcPr>
          <w:p w:rsidR="002D1DF7" w:rsidRPr="00192E77" w:rsidRDefault="002D1DF7" w:rsidP="00B65996">
            <w:pPr>
              <w:jc w:val="center"/>
            </w:pPr>
            <w:r w:rsidRPr="00192E77">
              <w:t>МАОУ «Лицей № 6»</w:t>
            </w:r>
          </w:p>
        </w:tc>
      </w:tr>
      <w:tr w:rsidR="002D1DF7" w:rsidRPr="000A62FC" w:rsidTr="00B65996">
        <w:trPr>
          <w:trHeight w:val="315"/>
          <w:jc w:val="center"/>
        </w:trPr>
        <w:tc>
          <w:tcPr>
            <w:tcW w:w="576" w:type="dxa"/>
            <w:tcBorders>
              <w:top w:val="nil"/>
              <w:left w:val="single" w:sz="4" w:space="0" w:color="auto"/>
              <w:bottom w:val="single" w:sz="4" w:space="0" w:color="auto"/>
              <w:right w:val="single" w:sz="4" w:space="0" w:color="auto"/>
            </w:tcBorders>
            <w:shd w:val="clear" w:color="auto" w:fill="auto"/>
            <w:noWrap/>
          </w:tcPr>
          <w:p w:rsidR="002D1DF7" w:rsidRPr="00192E77" w:rsidRDefault="002D1DF7" w:rsidP="00B65996">
            <w:pPr>
              <w:jc w:val="center"/>
              <w:rPr>
                <w:color w:val="000000"/>
              </w:rPr>
            </w:pPr>
            <w:r w:rsidRPr="00192E77">
              <w:rPr>
                <w:color w:val="000000"/>
              </w:rPr>
              <w:t>16</w:t>
            </w:r>
          </w:p>
        </w:tc>
        <w:tc>
          <w:tcPr>
            <w:tcW w:w="2048" w:type="dxa"/>
            <w:tcBorders>
              <w:top w:val="nil"/>
              <w:left w:val="nil"/>
              <w:bottom w:val="single" w:sz="4" w:space="0" w:color="auto"/>
              <w:right w:val="single" w:sz="4" w:space="0" w:color="auto"/>
            </w:tcBorders>
            <w:shd w:val="clear" w:color="auto" w:fill="auto"/>
            <w:noWrap/>
            <w:vAlign w:val="center"/>
          </w:tcPr>
          <w:p w:rsidR="002D1DF7" w:rsidRPr="00192E77" w:rsidRDefault="002D1DF7" w:rsidP="00B65996">
            <w:pPr>
              <w:jc w:val="center"/>
              <w:rPr>
                <w:color w:val="000000"/>
              </w:rPr>
            </w:pPr>
            <w:r w:rsidRPr="00192E77">
              <w:rPr>
                <w:color w:val="000000"/>
              </w:rPr>
              <w:t>География</w:t>
            </w:r>
          </w:p>
        </w:tc>
        <w:tc>
          <w:tcPr>
            <w:tcW w:w="1418" w:type="dxa"/>
            <w:tcBorders>
              <w:top w:val="nil"/>
              <w:left w:val="nil"/>
              <w:bottom w:val="single" w:sz="4" w:space="0" w:color="auto"/>
              <w:right w:val="single" w:sz="4" w:space="0" w:color="auto"/>
            </w:tcBorders>
            <w:shd w:val="clear" w:color="auto" w:fill="auto"/>
            <w:noWrap/>
            <w:vAlign w:val="bottom"/>
          </w:tcPr>
          <w:p w:rsidR="002D1DF7" w:rsidRPr="00192E77" w:rsidRDefault="002D1DF7" w:rsidP="00B65996">
            <w:pPr>
              <w:jc w:val="center"/>
            </w:pPr>
            <w:r w:rsidRPr="00192E77">
              <w:t>Ливинский</w:t>
            </w:r>
          </w:p>
        </w:tc>
        <w:tc>
          <w:tcPr>
            <w:tcW w:w="1338" w:type="dxa"/>
            <w:tcBorders>
              <w:top w:val="nil"/>
              <w:left w:val="nil"/>
              <w:bottom w:val="single" w:sz="4" w:space="0" w:color="auto"/>
              <w:right w:val="single" w:sz="4" w:space="0" w:color="auto"/>
            </w:tcBorders>
            <w:shd w:val="clear" w:color="auto" w:fill="auto"/>
            <w:noWrap/>
            <w:vAlign w:val="bottom"/>
          </w:tcPr>
          <w:p w:rsidR="002D1DF7" w:rsidRPr="00192E77" w:rsidRDefault="002D1DF7" w:rsidP="00B65996">
            <w:pPr>
              <w:jc w:val="center"/>
            </w:pPr>
            <w:r w:rsidRPr="00192E77">
              <w:t>Борис</w:t>
            </w:r>
          </w:p>
        </w:tc>
        <w:tc>
          <w:tcPr>
            <w:tcW w:w="1921" w:type="dxa"/>
            <w:tcBorders>
              <w:top w:val="nil"/>
              <w:left w:val="nil"/>
              <w:bottom w:val="single" w:sz="4" w:space="0" w:color="auto"/>
              <w:right w:val="single" w:sz="4" w:space="0" w:color="auto"/>
            </w:tcBorders>
            <w:shd w:val="clear" w:color="auto" w:fill="auto"/>
            <w:noWrap/>
            <w:vAlign w:val="bottom"/>
          </w:tcPr>
          <w:p w:rsidR="002D1DF7" w:rsidRPr="00192E77" w:rsidRDefault="002D1DF7" w:rsidP="00B65996">
            <w:pPr>
              <w:jc w:val="center"/>
            </w:pPr>
            <w:r w:rsidRPr="00192E77">
              <w:t>Витальевич</w:t>
            </w:r>
          </w:p>
        </w:tc>
        <w:tc>
          <w:tcPr>
            <w:tcW w:w="780" w:type="dxa"/>
            <w:tcBorders>
              <w:top w:val="nil"/>
              <w:left w:val="nil"/>
              <w:bottom w:val="single" w:sz="4" w:space="0" w:color="auto"/>
              <w:right w:val="single" w:sz="4" w:space="0" w:color="auto"/>
            </w:tcBorders>
            <w:shd w:val="clear" w:color="auto" w:fill="auto"/>
            <w:noWrap/>
            <w:vAlign w:val="bottom"/>
          </w:tcPr>
          <w:p w:rsidR="002D1DF7" w:rsidRPr="00192E77" w:rsidRDefault="002D1DF7" w:rsidP="00B65996">
            <w:pPr>
              <w:jc w:val="center"/>
            </w:pPr>
            <w:r w:rsidRPr="00192E77">
              <w:t>11</w:t>
            </w:r>
          </w:p>
        </w:tc>
        <w:tc>
          <w:tcPr>
            <w:tcW w:w="2551" w:type="dxa"/>
            <w:tcBorders>
              <w:top w:val="nil"/>
              <w:left w:val="nil"/>
              <w:bottom w:val="single" w:sz="4" w:space="0" w:color="auto"/>
              <w:right w:val="single" w:sz="4" w:space="0" w:color="auto"/>
            </w:tcBorders>
            <w:shd w:val="clear" w:color="auto" w:fill="auto"/>
            <w:noWrap/>
            <w:vAlign w:val="center"/>
          </w:tcPr>
          <w:p w:rsidR="002D1DF7" w:rsidRPr="00192E77" w:rsidRDefault="002D1DF7" w:rsidP="00B65996">
            <w:pPr>
              <w:jc w:val="center"/>
            </w:pPr>
            <w:r w:rsidRPr="00192E77">
              <w:t>МБОУ СОШ № 8</w:t>
            </w:r>
          </w:p>
        </w:tc>
      </w:tr>
      <w:tr w:rsidR="002D1DF7" w:rsidRPr="000A62FC" w:rsidTr="00B65996">
        <w:trPr>
          <w:trHeight w:val="315"/>
          <w:jc w:val="center"/>
        </w:trPr>
        <w:tc>
          <w:tcPr>
            <w:tcW w:w="576" w:type="dxa"/>
            <w:tcBorders>
              <w:top w:val="nil"/>
              <w:left w:val="single" w:sz="4" w:space="0" w:color="auto"/>
              <w:bottom w:val="single" w:sz="4" w:space="0" w:color="auto"/>
              <w:right w:val="single" w:sz="4" w:space="0" w:color="auto"/>
            </w:tcBorders>
            <w:shd w:val="clear" w:color="auto" w:fill="auto"/>
            <w:noWrap/>
          </w:tcPr>
          <w:p w:rsidR="002D1DF7" w:rsidRPr="00192E77" w:rsidRDefault="002D1DF7" w:rsidP="00B65996">
            <w:pPr>
              <w:jc w:val="center"/>
              <w:rPr>
                <w:color w:val="000000"/>
              </w:rPr>
            </w:pPr>
            <w:r w:rsidRPr="00192E77">
              <w:rPr>
                <w:color w:val="000000"/>
              </w:rPr>
              <w:t>17</w:t>
            </w:r>
          </w:p>
        </w:tc>
        <w:tc>
          <w:tcPr>
            <w:tcW w:w="2048" w:type="dxa"/>
            <w:tcBorders>
              <w:top w:val="nil"/>
              <w:left w:val="nil"/>
              <w:bottom w:val="single" w:sz="4" w:space="0" w:color="auto"/>
              <w:right w:val="single" w:sz="4" w:space="0" w:color="auto"/>
            </w:tcBorders>
            <w:shd w:val="clear" w:color="auto" w:fill="auto"/>
            <w:noWrap/>
            <w:vAlign w:val="center"/>
          </w:tcPr>
          <w:p w:rsidR="002D1DF7" w:rsidRPr="00192E77" w:rsidRDefault="002D1DF7" w:rsidP="00B65996">
            <w:pPr>
              <w:jc w:val="center"/>
              <w:rPr>
                <w:color w:val="000000"/>
              </w:rPr>
            </w:pPr>
            <w:r w:rsidRPr="00192E77">
              <w:rPr>
                <w:color w:val="000000"/>
              </w:rPr>
              <w:t>литература</w:t>
            </w:r>
          </w:p>
        </w:tc>
        <w:tc>
          <w:tcPr>
            <w:tcW w:w="1418" w:type="dxa"/>
            <w:tcBorders>
              <w:top w:val="nil"/>
              <w:left w:val="nil"/>
              <w:bottom w:val="single" w:sz="4" w:space="0" w:color="auto"/>
              <w:right w:val="single" w:sz="4" w:space="0" w:color="auto"/>
            </w:tcBorders>
            <w:shd w:val="clear" w:color="auto" w:fill="auto"/>
            <w:noWrap/>
            <w:vAlign w:val="center"/>
          </w:tcPr>
          <w:p w:rsidR="002D1DF7" w:rsidRPr="00192E77" w:rsidRDefault="002D1DF7" w:rsidP="00B65996">
            <w:pPr>
              <w:jc w:val="center"/>
            </w:pPr>
            <w:r w:rsidRPr="00192E77">
              <w:t>Дмитриева</w:t>
            </w:r>
          </w:p>
        </w:tc>
        <w:tc>
          <w:tcPr>
            <w:tcW w:w="1338" w:type="dxa"/>
            <w:tcBorders>
              <w:top w:val="nil"/>
              <w:left w:val="nil"/>
              <w:bottom w:val="single" w:sz="4" w:space="0" w:color="auto"/>
              <w:right w:val="single" w:sz="4" w:space="0" w:color="auto"/>
            </w:tcBorders>
            <w:shd w:val="clear" w:color="auto" w:fill="auto"/>
            <w:noWrap/>
            <w:vAlign w:val="center"/>
          </w:tcPr>
          <w:p w:rsidR="002D1DF7" w:rsidRPr="00192E77" w:rsidRDefault="002D1DF7" w:rsidP="00B65996">
            <w:pPr>
              <w:jc w:val="center"/>
            </w:pPr>
            <w:r w:rsidRPr="00192E77">
              <w:t>Юлия</w:t>
            </w:r>
          </w:p>
        </w:tc>
        <w:tc>
          <w:tcPr>
            <w:tcW w:w="1921" w:type="dxa"/>
            <w:tcBorders>
              <w:top w:val="nil"/>
              <w:left w:val="nil"/>
              <w:bottom w:val="single" w:sz="4" w:space="0" w:color="auto"/>
              <w:right w:val="single" w:sz="4" w:space="0" w:color="auto"/>
            </w:tcBorders>
            <w:shd w:val="clear" w:color="auto" w:fill="auto"/>
            <w:noWrap/>
            <w:vAlign w:val="center"/>
          </w:tcPr>
          <w:p w:rsidR="002D1DF7" w:rsidRPr="00192E77" w:rsidRDefault="002D1DF7" w:rsidP="00B65996">
            <w:pPr>
              <w:jc w:val="center"/>
            </w:pPr>
            <w:r w:rsidRPr="00192E77">
              <w:t>Денисовна</w:t>
            </w:r>
          </w:p>
        </w:tc>
        <w:tc>
          <w:tcPr>
            <w:tcW w:w="780" w:type="dxa"/>
            <w:tcBorders>
              <w:top w:val="nil"/>
              <w:left w:val="nil"/>
              <w:bottom w:val="single" w:sz="4" w:space="0" w:color="auto"/>
              <w:right w:val="single" w:sz="4" w:space="0" w:color="auto"/>
            </w:tcBorders>
            <w:shd w:val="clear" w:color="auto" w:fill="auto"/>
            <w:noWrap/>
            <w:vAlign w:val="bottom"/>
          </w:tcPr>
          <w:p w:rsidR="002D1DF7" w:rsidRPr="00192E77" w:rsidRDefault="002D1DF7" w:rsidP="00B65996">
            <w:pPr>
              <w:jc w:val="center"/>
            </w:pPr>
            <w:r w:rsidRPr="00192E77">
              <w:t>9</w:t>
            </w:r>
          </w:p>
        </w:tc>
        <w:tc>
          <w:tcPr>
            <w:tcW w:w="2551" w:type="dxa"/>
            <w:tcBorders>
              <w:top w:val="nil"/>
              <w:left w:val="nil"/>
              <w:bottom w:val="single" w:sz="4" w:space="0" w:color="auto"/>
              <w:right w:val="single" w:sz="4" w:space="0" w:color="auto"/>
            </w:tcBorders>
            <w:shd w:val="clear" w:color="auto" w:fill="auto"/>
            <w:noWrap/>
            <w:vAlign w:val="center"/>
          </w:tcPr>
          <w:p w:rsidR="002D1DF7" w:rsidRPr="00192E77" w:rsidRDefault="002D1DF7" w:rsidP="00B65996">
            <w:pPr>
              <w:jc w:val="center"/>
            </w:pPr>
            <w:r w:rsidRPr="00192E77">
              <w:t>МБОУ СОШ №2</w:t>
            </w:r>
          </w:p>
        </w:tc>
      </w:tr>
      <w:tr w:rsidR="002D1DF7" w:rsidRPr="000A62FC" w:rsidTr="00B65996">
        <w:trPr>
          <w:trHeight w:val="315"/>
          <w:jc w:val="center"/>
        </w:trPr>
        <w:tc>
          <w:tcPr>
            <w:tcW w:w="576" w:type="dxa"/>
            <w:tcBorders>
              <w:top w:val="nil"/>
              <w:left w:val="single" w:sz="4" w:space="0" w:color="auto"/>
              <w:bottom w:val="single" w:sz="4" w:space="0" w:color="auto"/>
              <w:right w:val="single" w:sz="4" w:space="0" w:color="auto"/>
            </w:tcBorders>
            <w:shd w:val="clear" w:color="auto" w:fill="auto"/>
            <w:noWrap/>
          </w:tcPr>
          <w:p w:rsidR="002D1DF7" w:rsidRPr="00192E77" w:rsidRDefault="002D1DF7" w:rsidP="00B65996">
            <w:pPr>
              <w:jc w:val="center"/>
              <w:rPr>
                <w:color w:val="000000"/>
              </w:rPr>
            </w:pPr>
            <w:r w:rsidRPr="00192E77">
              <w:rPr>
                <w:color w:val="000000"/>
              </w:rPr>
              <w:t>18</w:t>
            </w:r>
          </w:p>
        </w:tc>
        <w:tc>
          <w:tcPr>
            <w:tcW w:w="2048" w:type="dxa"/>
            <w:tcBorders>
              <w:top w:val="nil"/>
              <w:left w:val="nil"/>
              <w:bottom w:val="single" w:sz="4" w:space="0" w:color="auto"/>
              <w:right w:val="single" w:sz="4" w:space="0" w:color="auto"/>
            </w:tcBorders>
            <w:shd w:val="clear" w:color="auto" w:fill="auto"/>
            <w:noWrap/>
            <w:vAlign w:val="center"/>
          </w:tcPr>
          <w:p w:rsidR="002D1DF7" w:rsidRPr="00192E77" w:rsidRDefault="002D1DF7" w:rsidP="00B65996">
            <w:pPr>
              <w:jc w:val="center"/>
              <w:rPr>
                <w:color w:val="000000"/>
              </w:rPr>
            </w:pPr>
            <w:r w:rsidRPr="00192E77">
              <w:rPr>
                <w:color w:val="000000"/>
              </w:rPr>
              <w:t>литература</w:t>
            </w:r>
          </w:p>
        </w:tc>
        <w:tc>
          <w:tcPr>
            <w:tcW w:w="1418" w:type="dxa"/>
            <w:tcBorders>
              <w:top w:val="nil"/>
              <w:left w:val="nil"/>
              <w:bottom w:val="single" w:sz="4" w:space="0" w:color="auto"/>
              <w:right w:val="single" w:sz="4" w:space="0" w:color="auto"/>
            </w:tcBorders>
            <w:shd w:val="clear" w:color="auto" w:fill="auto"/>
            <w:noWrap/>
            <w:vAlign w:val="center"/>
          </w:tcPr>
          <w:p w:rsidR="002D1DF7" w:rsidRPr="00192E77" w:rsidRDefault="002D1DF7" w:rsidP="00B65996">
            <w:pPr>
              <w:jc w:val="center"/>
            </w:pPr>
            <w:r w:rsidRPr="00192E77">
              <w:t>Колотова</w:t>
            </w:r>
          </w:p>
        </w:tc>
        <w:tc>
          <w:tcPr>
            <w:tcW w:w="1338" w:type="dxa"/>
            <w:tcBorders>
              <w:top w:val="nil"/>
              <w:left w:val="nil"/>
              <w:bottom w:val="single" w:sz="4" w:space="0" w:color="auto"/>
              <w:right w:val="single" w:sz="4" w:space="0" w:color="auto"/>
            </w:tcBorders>
            <w:shd w:val="clear" w:color="auto" w:fill="auto"/>
            <w:noWrap/>
            <w:vAlign w:val="center"/>
          </w:tcPr>
          <w:p w:rsidR="002D1DF7" w:rsidRPr="00192E77" w:rsidRDefault="002D1DF7" w:rsidP="00B65996">
            <w:pPr>
              <w:jc w:val="center"/>
            </w:pPr>
            <w:r w:rsidRPr="00192E77">
              <w:t>Анастасия</w:t>
            </w:r>
          </w:p>
        </w:tc>
        <w:tc>
          <w:tcPr>
            <w:tcW w:w="1921" w:type="dxa"/>
            <w:tcBorders>
              <w:top w:val="nil"/>
              <w:left w:val="nil"/>
              <w:bottom w:val="single" w:sz="4" w:space="0" w:color="auto"/>
              <w:right w:val="single" w:sz="4" w:space="0" w:color="auto"/>
            </w:tcBorders>
            <w:shd w:val="clear" w:color="auto" w:fill="auto"/>
            <w:noWrap/>
            <w:vAlign w:val="center"/>
          </w:tcPr>
          <w:p w:rsidR="002D1DF7" w:rsidRPr="00192E77" w:rsidRDefault="002D1DF7" w:rsidP="00B65996">
            <w:pPr>
              <w:jc w:val="center"/>
            </w:pPr>
            <w:r w:rsidRPr="00192E77">
              <w:t>Владимировна</w:t>
            </w:r>
          </w:p>
        </w:tc>
        <w:tc>
          <w:tcPr>
            <w:tcW w:w="780" w:type="dxa"/>
            <w:tcBorders>
              <w:top w:val="nil"/>
              <w:left w:val="nil"/>
              <w:bottom w:val="single" w:sz="4" w:space="0" w:color="auto"/>
              <w:right w:val="single" w:sz="4" w:space="0" w:color="auto"/>
            </w:tcBorders>
            <w:shd w:val="clear" w:color="auto" w:fill="auto"/>
            <w:noWrap/>
            <w:vAlign w:val="bottom"/>
          </w:tcPr>
          <w:p w:rsidR="002D1DF7" w:rsidRPr="00192E77" w:rsidRDefault="002D1DF7" w:rsidP="00B65996">
            <w:pPr>
              <w:jc w:val="center"/>
            </w:pPr>
            <w:r w:rsidRPr="00192E77">
              <w:t>9</w:t>
            </w:r>
          </w:p>
        </w:tc>
        <w:tc>
          <w:tcPr>
            <w:tcW w:w="2551" w:type="dxa"/>
            <w:tcBorders>
              <w:top w:val="nil"/>
              <w:left w:val="nil"/>
              <w:bottom w:val="single" w:sz="4" w:space="0" w:color="auto"/>
              <w:right w:val="single" w:sz="4" w:space="0" w:color="auto"/>
            </w:tcBorders>
            <w:shd w:val="clear" w:color="auto" w:fill="auto"/>
            <w:noWrap/>
            <w:vAlign w:val="center"/>
          </w:tcPr>
          <w:p w:rsidR="002D1DF7" w:rsidRPr="00192E77" w:rsidRDefault="002D1DF7" w:rsidP="00B65996">
            <w:pPr>
              <w:jc w:val="center"/>
            </w:pPr>
            <w:r w:rsidRPr="00192E77">
              <w:t>МБОУ СОШ № 3</w:t>
            </w:r>
          </w:p>
        </w:tc>
      </w:tr>
      <w:tr w:rsidR="002D1DF7" w:rsidRPr="000A62FC" w:rsidTr="00B65996">
        <w:trPr>
          <w:trHeight w:val="315"/>
          <w:jc w:val="center"/>
        </w:trPr>
        <w:tc>
          <w:tcPr>
            <w:tcW w:w="576" w:type="dxa"/>
            <w:tcBorders>
              <w:top w:val="nil"/>
              <w:left w:val="single" w:sz="4" w:space="0" w:color="auto"/>
              <w:bottom w:val="single" w:sz="4" w:space="0" w:color="auto"/>
              <w:right w:val="single" w:sz="4" w:space="0" w:color="auto"/>
            </w:tcBorders>
            <w:shd w:val="clear" w:color="auto" w:fill="auto"/>
            <w:noWrap/>
          </w:tcPr>
          <w:p w:rsidR="002D1DF7" w:rsidRPr="00192E77" w:rsidRDefault="002D1DF7" w:rsidP="00B65996">
            <w:pPr>
              <w:jc w:val="center"/>
              <w:rPr>
                <w:color w:val="000000"/>
              </w:rPr>
            </w:pPr>
            <w:r w:rsidRPr="00192E77">
              <w:rPr>
                <w:color w:val="000000"/>
              </w:rPr>
              <w:t>19</w:t>
            </w:r>
          </w:p>
        </w:tc>
        <w:tc>
          <w:tcPr>
            <w:tcW w:w="2048" w:type="dxa"/>
            <w:tcBorders>
              <w:top w:val="nil"/>
              <w:left w:val="nil"/>
              <w:bottom w:val="single" w:sz="4" w:space="0" w:color="auto"/>
              <w:right w:val="single" w:sz="4" w:space="0" w:color="auto"/>
            </w:tcBorders>
            <w:shd w:val="clear" w:color="auto" w:fill="auto"/>
            <w:noWrap/>
            <w:vAlign w:val="center"/>
          </w:tcPr>
          <w:p w:rsidR="002D1DF7" w:rsidRPr="00192E77" w:rsidRDefault="002D1DF7" w:rsidP="00B65996">
            <w:pPr>
              <w:jc w:val="center"/>
              <w:rPr>
                <w:color w:val="000000"/>
              </w:rPr>
            </w:pPr>
            <w:r w:rsidRPr="00192E77">
              <w:rPr>
                <w:color w:val="000000"/>
              </w:rPr>
              <w:t>литература</w:t>
            </w:r>
          </w:p>
        </w:tc>
        <w:tc>
          <w:tcPr>
            <w:tcW w:w="1418" w:type="dxa"/>
            <w:tcBorders>
              <w:top w:val="nil"/>
              <w:left w:val="nil"/>
              <w:bottom w:val="single" w:sz="4" w:space="0" w:color="auto"/>
              <w:right w:val="single" w:sz="4" w:space="0" w:color="auto"/>
            </w:tcBorders>
            <w:shd w:val="clear" w:color="auto" w:fill="auto"/>
            <w:noWrap/>
            <w:vAlign w:val="center"/>
          </w:tcPr>
          <w:p w:rsidR="002D1DF7" w:rsidRPr="00192E77" w:rsidRDefault="002D1DF7" w:rsidP="00B65996">
            <w:pPr>
              <w:jc w:val="center"/>
            </w:pPr>
            <w:r w:rsidRPr="00192E77">
              <w:t>Азоркина</w:t>
            </w:r>
          </w:p>
        </w:tc>
        <w:tc>
          <w:tcPr>
            <w:tcW w:w="1338" w:type="dxa"/>
            <w:tcBorders>
              <w:top w:val="nil"/>
              <w:left w:val="nil"/>
              <w:bottom w:val="single" w:sz="4" w:space="0" w:color="auto"/>
              <w:right w:val="single" w:sz="4" w:space="0" w:color="auto"/>
            </w:tcBorders>
            <w:shd w:val="clear" w:color="auto" w:fill="auto"/>
            <w:noWrap/>
            <w:vAlign w:val="center"/>
          </w:tcPr>
          <w:p w:rsidR="002D1DF7" w:rsidRPr="00192E77" w:rsidRDefault="002D1DF7" w:rsidP="00B65996">
            <w:pPr>
              <w:jc w:val="center"/>
            </w:pPr>
            <w:r w:rsidRPr="00192E77">
              <w:t>Мария</w:t>
            </w:r>
          </w:p>
        </w:tc>
        <w:tc>
          <w:tcPr>
            <w:tcW w:w="1921" w:type="dxa"/>
            <w:tcBorders>
              <w:top w:val="nil"/>
              <w:left w:val="nil"/>
              <w:bottom w:val="single" w:sz="4" w:space="0" w:color="auto"/>
              <w:right w:val="single" w:sz="4" w:space="0" w:color="auto"/>
            </w:tcBorders>
            <w:shd w:val="clear" w:color="auto" w:fill="auto"/>
            <w:noWrap/>
            <w:vAlign w:val="center"/>
          </w:tcPr>
          <w:p w:rsidR="002D1DF7" w:rsidRPr="00192E77" w:rsidRDefault="002D1DF7" w:rsidP="00B65996">
            <w:pPr>
              <w:jc w:val="center"/>
            </w:pPr>
            <w:r w:rsidRPr="00192E77">
              <w:t>Андреевна</w:t>
            </w:r>
          </w:p>
        </w:tc>
        <w:tc>
          <w:tcPr>
            <w:tcW w:w="780" w:type="dxa"/>
            <w:tcBorders>
              <w:top w:val="nil"/>
              <w:left w:val="nil"/>
              <w:bottom w:val="single" w:sz="4" w:space="0" w:color="auto"/>
              <w:right w:val="single" w:sz="4" w:space="0" w:color="auto"/>
            </w:tcBorders>
            <w:shd w:val="clear" w:color="auto" w:fill="auto"/>
            <w:noWrap/>
            <w:vAlign w:val="bottom"/>
          </w:tcPr>
          <w:p w:rsidR="002D1DF7" w:rsidRPr="00192E77" w:rsidRDefault="002D1DF7" w:rsidP="00B65996">
            <w:pPr>
              <w:jc w:val="center"/>
            </w:pPr>
            <w:r w:rsidRPr="00192E77">
              <w:t>9</w:t>
            </w:r>
          </w:p>
        </w:tc>
        <w:tc>
          <w:tcPr>
            <w:tcW w:w="2551" w:type="dxa"/>
            <w:tcBorders>
              <w:top w:val="nil"/>
              <w:left w:val="nil"/>
              <w:bottom w:val="single" w:sz="4" w:space="0" w:color="auto"/>
              <w:right w:val="single" w:sz="4" w:space="0" w:color="auto"/>
            </w:tcBorders>
            <w:shd w:val="clear" w:color="auto" w:fill="auto"/>
            <w:noWrap/>
            <w:vAlign w:val="center"/>
          </w:tcPr>
          <w:p w:rsidR="002D1DF7" w:rsidRPr="00192E77" w:rsidRDefault="002D1DF7" w:rsidP="00B65996">
            <w:pPr>
              <w:jc w:val="center"/>
            </w:pPr>
            <w:r w:rsidRPr="00192E77">
              <w:t>МБОУ СОШ № 1</w:t>
            </w:r>
          </w:p>
        </w:tc>
      </w:tr>
      <w:tr w:rsidR="002D1DF7" w:rsidRPr="000A62FC" w:rsidTr="00B65996">
        <w:trPr>
          <w:trHeight w:val="315"/>
          <w:jc w:val="center"/>
        </w:trPr>
        <w:tc>
          <w:tcPr>
            <w:tcW w:w="576" w:type="dxa"/>
            <w:tcBorders>
              <w:top w:val="nil"/>
              <w:left w:val="single" w:sz="4" w:space="0" w:color="auto"/>
              <w:bottom w:val="single" w:sz="4" w:space="0" w:color="auto"/>
              <w:right w:val="single" w:sz="4" w:space="0" w:color="auto"/>
            </w:tcBorders>
            <w:shd w:val="clear" w:color="auto" w:fill="auto"/>
            <w:noWrap/>
          </w:tcPr>
          <w:p w:rsidR="002D1DF7" w:rsidRPr="00192E77" w:rsidRDefault="002D1DF7" w:rsidP="00B65996">
            <w:pPr>
              <w:jc w:val="center"/>
              <w:rPr>
                <w:color w:val="000000"/>
              </w:rPr>
            </w:pPr>
            <w:r w:rsidRPr="00192E77">
              <w:rPr>
                <w:color w:val="000000"/>
              </w:rPr>
              <w:t>20</w:t>
            </w:r>
          </w:p>
        </w:tc>
        <w:tc>
          <w:tcPr>
            <w:tcW w:w="2048" w:type="dxa"/>
            <w:tcBorders>
              <w:top w:val="nil"/>
              <w:left w:val="nil"/>
              <w:bottom w:val="single" w:sz="4" w:space="0" w:color="auto"/>
              <w:right w:val="single" w:sz="4" w:space="0" w:color="auto"/>
            </w:tcBorders>
            <w:shd w:val="clear" w:color="auto" w:fill="auto"/>
            <w:noWrap/>
            <w:vAlign w:val="center"/>
          </w:tcPr>
          <w:p w:rsidR="002D1DF7" w:rsidRPr="00192E77" w:rsidRDefault="002D1DF7" w:rsidP="00B65996">
            <w:pPr>
              <w:jc w:val="center"/>
              <w:rPr>
                <w:color w:val="000000"/>
              </w:rPr>
            </w:pPr>
            <w:r w:rsidRPr="00192E77">
              <w:rPr>
                <w:color w:val="000000"/>
              </w:rPr>
              <w:t>литература</w:t>
            </w:r>
          </w:p>
        </w:tc>
        <w:tc>
          <w:tcPr>
            <w:tcW w:w="1418" w:type="dxa"/>
            <w:tcBorders>
              <w:top w:val="nil"/>
              <w:left w:val="nil"/>
              <w:bottom w:val="single" w:sz="4" w:space="0" w:color="auto"/>
              <w:right w:val="single" w:sz="4" w:space="0" w:color="auto"/>
            </w:tcBorders>
            <w:shd w:val="clear" w:color="auto" w:fill="auto"/>
            <w:vAlign w:val="center"/>
          </w:tcPr>
          <w:p w:rsidR="002D1DF7" w:rsidRPr="00192E77" w:rsidRDefault="002D1DF7" w:rsidP="00B65996">
            <w:pPr>
              <w:jc w:val="center"/>
            </w:pPr>
            <w:r w:rsidRPr="00192E77">
              <w:t>Жеребцова</w:t>
            </w:r>
          </w:p>
        </w:tc>
        <w:tc>
          <w:tcPr>
            <w:tcW w:w="1338" w:type="dxa"/>
            <w:tcBorders>
              <w:top w:val="nil"/>
              <w:left w:val="nil"/>
              <w:bottom w:val="single" w:sz="4" w:space="0" w:color="auto"/>
              <w:right w:val="single" w:sz="4" w:space="0" w:color="auto"/>
            </w:tcBorders>
            <w:shd w:val="clear" w:color="auto" w:fill="auto"/>
            <w:noWrap/>
            <w:vAlign w:val="center"/>
          </w:tcPr>
          <w:p w:rsidR="002D1DF7" w:rsidRPr="00192E77" w:rsidRDefault="002D1DF7" w:rsidP="00B65996">
            <w:pPr>
              <w:jc w:val="center"/>
            </w:pPr>
            <w:r w:rsidRPr="00192E77">
              <w:t>Дарья</w:t>
            </w:r>
          </w:p>
        </w:tc>
        <w:tc>
          <w:tcPr>
            <w:tcW w:w="1921" w:type="dxa"/>
            <w:tcBorders>
              <w:top w:val="nil"/>
              <w:left w:val="nil"/>
              <w:bottom w:val="single" w:sz="4" w:space="0" w:color="auto"/>
              <w:right w:val="single" w:sz="4" w:space="0" w:color="auto"/>
            </w:tcBorders>
            <w:shd w:val="clear" w:color="auto" w:fill="auto"/>
            <w:noWrap/>
            <w:vAlign w:val="center"/>
          </w:tcPr>
          <w:p w:rsidR="002D1DF7" w:rsidRPr="00192E77" w:rsidRDefault="002D1DF7" w:rsidP="00B65996">
            <w:pPr>
              <w:jc w:val="center"/>
            </w:pPr>
            <w:r w:rsidRPr="00192E77">
              <w:t>Дмитриевна</w:t>
            </w:r>
          </w:p>
        </w:tc>
        <w:tc>
          <w:tcPr>
            <w:tcW w:w="780" w:type="dxa"/>
            <w:tcBorders>
              <w:top w:val="nil"/>
              <w:left w:val="nil"/>
              <w:bottom w:val="single" w:sz="4" w:space="0" w:color="auto"/>
              <w:right w:val="single" w:sz="4" w:space="0" w:color="auto"/>
            </w:tcBorders>
            <w:shd w:val="clear" w:color="auto" w:fill="auto"/>
            <w:vAlign w:val="bottom"/>
          </w:tcPr>
          <w:p w:rsidR="002D1DF7" w:rsidRPr="00192E77" w:rsidRDefault="002D1DF7" w:rsidP="00B65996">
            <w:pPr>
              <w:jc w:val="center"/>
            </w:pPr>
            <w:r w:rsidRPr="00192E77">
              <w:t>9</w:t>
            </w:r>
          </w:p>
        </w:tc>
        <w:tc>
          <w:tcPr>
            <w:tcW w:w="2551" w:type="dxa"/>
            <w:tcBorders>
              <w:top w:val="nil"/>
              <w:left w:val="nil"/>
              <w:bottom w:val="single" w:sz="4" w:space="0" w:color="auto"/>
              <w:right w:val="single" w:sz="4" w:space="0" w:color="auto"/>
            </w:tcBorders>
            <w:shd w:val="clear" w:color="auto" w:fill="auto"/>
            <w:noWrap/>
            <w:vAlign w:val="center"/>
          </w:tcPr>
          <w:p w:rsidR="002D1DF7" w:rsidRPr="00192E77" w:rsidRDefault="002D1DF7" w:rsidP="00B65996">
            <w:pPr>
              <w:jc w:val="center"/>
            </w:pPr>
            <w:r w:rsidRPr="00192E77">
              <w:t>МБОУ СОШ №2</w:t>
            </w:r>
          </w:p>
        </w:tc>
      </w:tr>
      <w:tr w:rsidR="002D1DF7" w:rsidRPr="000A62FC" w:rsidTr="00B65996">
        <w:trPr>
          <w:trHeight w:val="315"/>
          <w:jc w:val="center"/>
        </w:trPr>
        <w:tc>
          <w:tcPr>
            <w:tcW w:w="576" w:type="dxa"/>
            <w:tcBorders>
              <w:top w:val="nil"/>
              <w:left w:val="single" w:sz="4" w:space="0" w:color="auto"/>
              <w:bottom w:val="single" w:sz="4" w:space="0" w:color="auto"/>
              <w:right w:val="single" w:sz="4" w:space="0" w:color="auto"/>
            </w:tcBorders>
            <w:shd w:val="clear" w:color="auto" w:fill="auto"/>
            <w:noWrap/>
          </w:tcPr>
          <w:p w:rsidR="002D1DF7" w:rsidRPr="00192E77" w:rsidRDefault="008859BF" w:rsidP="00B65996">
            <w:pPr>
              <w:jc w:val="center"/>
              <w:rPr>
                <w:color w:val="000000"/>
              </w:rPr>
            </w:pPr>
            <w:r w:rsidRPr="00192E77">
              <w:rPr>
                <w:color w:val="000000"/>
              </w:rPr>
              <w:t>21</w:t>
            </w:r>
          </w:p>
        </w:tc>
        <w:tc>
          <w:tcPr>
            <w:tcW w:w="2048" w:type="dxa"/>
            <w:tcBorders>
              <w:top w:val="nil"/>
              <w:left w:val="nil"/>
              <w:bottom w:val="single" w:sz="4" w:space="0" w:color="auto"/>
              <w:right w:val="single" w:sz="4" w:space="0" w:color="auto"/>
            </w:tcBorders>
            <w:shd w:val="clear" w:color="auto" w:fill="auto"/>
            <w:noWrap/>
            <w:vAlign w:val="center"/>
          </w:tcPr>
          <w:p w:rsidR="002D1DF7" w:rsidRPr="00192E77" w:rsidRDefault="002D1DF7" w:rsidP="00B65996">
            <w:pPr>
              <w:jc w:val="center"/>
              <w:rPr>
                <w:color w:val="000000"/>
              </w:rPr>
            </w:pPr>
            <w:r w:rsidRPr="00192E77">
              <w:rPr>
                <w:color w:val="000000"/>
              </w:rPr>
              <w:t>литература</w:t>
            </w:r>
          </w:p>
        </w:tc>
        <w:tc>
          <w:tcPr>
            <w:tcW w:w="1418" w:type="dxa"/>
            <w:tcBorders>
              <w:top w:val="nil"/>
              <w:left w:val="nil"/>
              <w:bottom w:val="single" w:sz="4" w:space="0" w:color="auto"/>
              <w:right w:val="single" w:sz="4" w:space="0" w:color="auto"/>
            </w:tcBorders>
            <w:shd w:val="clear" w:color="auto" w:fill="auto"/>
            <w:noWrap/>
            <w:vAlign w:val="bottom"/>
          </w:tcPr>
          <w:p w:rsidR="002D1DF7" w:rsidRPr="00192E77" w:rsidRDefault="002D1DF7" w:rsidP="00B65996">
            <w:pPr>
              <w:jc w:val="center"/>
            </w:pPr>
            <w:r w:rsidRPr="00192E77">
              <w:t>Большунова</w:t>
            </w:r>
          </w:p>
        </w:tc>
        <w:tc>
          <w:tcPr>
            <w:tcW w:w="1338" w:type="dxa"/>
            <w:tcBorders>
              <w:top w:val="nil"/>
              <w:left w:val="nil"/>
              <w:bottom w:val="single" w:sz="4" w:space="0" w:color="auto"/>
              <w:right w:val="single" w:sz="4" w:space="0" w:color="auto"/>
            </w:tcBorders>
            <w:shd w:val="clear" w:color="auto" w:fill="auto"/>
            <w:noWrap/>
            <w:vAlign w:val="bottom"/>
          </w:tcPr>
          <w:p w:rsidR="002D1DF7" w:rsidRPr="00192E77" w:rsidRDefault="002D1DF7" w:rsidP="00B65996">
            <w:pPr>
              <w:jc w:val="center"/>
            </w:pPr>
            <w:r w:rsidRPr="00192E77">
              <w:t>Мария</w:t>
            </w:r>
          </w:p>
        </w:tc>
        <w:tc>
          <w:tcPr>
            <w:tcW w:w="1921" w:type="dxa"/>
            <w:tcBorders>
              <w:top w:val="nil"/>
              <w:left w:val="nil"/>
              <w:bottom w:val="single" w:sz="4" w:space="0" w:color="auto"/>
              <w:right w:val="single" w:sz="4" w:space="0" w:color="auto"/>
            </w:tcBorders>
            <w:shd w:val="clear" w:color="auto" w:fill="auto"/>
            <w:noWrap/>
            <w:vAlign w:val="bottom"/>
          </w:tcPr>
          <w:p w:rsidR="002D1DF7" w:rsidRPr="00192E77" w:rsidRDefault="002D1DF7" w:rsidP="00B65996">
            <w:pPr>
              <w:jc w:val="center"/>
            </w:pPr>
            <w:r w:rsidRPr="00192E77">
              <w:t>Денисовна</w:t>
            </w:r>
          </w:p>
        </w:tc>
        <w:tc>
          <w:tcPr>
            <w:tcW w:w="780" w:type="dxa"/>
            <w:tcBorders>
              <w:top w:val="nil"/>
              <w:left w:val="nil"/>
              <w:bottom w:val="single" w:sz="4" w:space="0" w:color="auto"/>
              <w:right w:val="single" w:sz="4" w:space="0" w:color="auto"/>
            </w:tcBorders>
            <w:shd w:val="clear" w:color="auto" w:fill="auto"/>
            <w:noWrap/>
            <w:vAlign w:val="bottom"/>
          </w:tcPr>
          <w:p w:rsidR="002D1DF7" w:rsidRPr="00192E77" w:rsidRDefault="002D1DF7" w:rsidP="00B65996">
            <w:pPr>
              <w:jc w:val="center"/>
            </w:pPr>
            <w:r w:rsidRPr="00192E77">
              <w:t>9</w:t>
            </w:r>
          </w:p>
        </w:tc>
        <w:tc>
          <w:tcPr>
            <w:tcW w:w="2551" w:type="dxa"/>
            <w:tcBorders>
              <w:top w:val="nil"/>
              <w:left w:val="nil"/>
              <w:bottom w:val="single" w:sz="4" w:space="0" w:color="auto"/>
              <w:right w:val="single" w:sz="4" w:space="0" w:color="auto"/>
            </w:tcBorders>
            <w:shd w:val="clear" w:color="auto" w:fill="auto"/>
            <w:noWrap/>
            <w:vAlign w:val="center"/>
          </w:tcPr>
          <w:p w:rsidR="002D1DF7" w:rsidRPr="00192E77" w:rsidRDefault="002D1DF7" w:rsidP="00B65996">
            <w:pPr>
              <w:jc w:val="center"/>
            </w:pPr>
            <w:r w:rsidRPr="00192E77">
              <w:t>МБОУ СОШ № 1</w:t>
            </w:r>
          </w:p>
        </w:tc>
      </w:tr>
      <w:tr w:rsidR="002D1DF7" w:rsidRPr="000A62FC" w:rsidTr="00B65996">
        <w:trPr>
          <w:trHeight w:val="315"/>
          <w:jc w:val="center"/>
        </w:trPr>
        <w:tc>
          <w:tcPr>
            <w:tcW w:w="576" w:type="dxa"/>
            <w:tcBorders>
              <w:top w:val="nil"/>
              <w:left w:val="single" w:sz="4" w:space="0" w:color="auto"/>
              <w:bottom w:val="single" w:sz="4" w:space="0" w:color="auto"/>
              <w:right w:val="single" w:sz="4" w:space="0" w:color="auto"/>
            </w:tcBorders>
            <w:shd w:val="clear" w:color="auto" w:fill="auto"/>
            <w:noWrap/>
          </w:tcPr>
          <w:p w:rsidR="002D1DF7" w:rsidRPr="00192E77" w:rsidRDefault="008859BF" w:rsidP="00B65996">
            <w:pPr>
              <w:jc w:val="center"/>
              <w:rPr>
                <w:color w:val="000000"/>
              </w:rPr>
            </w:pPr>
            <w:r w:rsidRPr="00192E77">
              <w:rPr>
                <w:color w:val="000000"/>
              </w:rPr>
              <w:t>22</w:t>
            </w:r>
          </w:p>
        </w:tc>
        <w:tc>
          <w:tcPr>
            <w:tcW w:w="2048" w:type="dxa"/>
            <w:tcBorders>
              <w:top w:val="nil"/>
              <w:left w:val="nil"/>
              <w:bottom w:val="single" w:sz="4" w:space="0" w:color="auto"/>
              <w:right w:val="single" w:sz="4" w:space="0" w:color="auto"/>
            </w:tcBorders>
            <w:shd w:val="clear" w:color="auto" w:fill="auto"/>
            <w:noWrap/>
            <w:vAlign w:val="center"/>
          </w:tcPr>
          <w:p w:rsidR="002D1DF7" w:rsidRPr="00192E77" w:rsidRDefault="002D1DF7" w:rsidP="00B65996">
            <w:pPr>
              <w:jc w:val="center"/>
              <w:rPr>
                <w:color w:val="000000"/>
              </w:rPr>
            </w:pPr>
            <w:r w:rsidRPr="00192E77">
              <w:rPr>
                <w:color w:val="000000"/>
              </w:rPr>
              <w:t>литература</w:t>
            </w:r>
          </w:p>
        </w:tc>
        <w:tc>
          <w:tcPr>
            <w:tcW w:w="1418" w:type="dxa"/>
            <w:tcBorders>
              <w:top w:val="nil"/>
              <w:left w:val="nil"/>
              <w:bottom w:val="single" w:sz="4" w:space="0" w:color="auto"/>
              <w:right w:val="single" w:sz="4" w:space="0" w:color="auto"/>
            </w:tcBorders>
            <w:shd w:val="clear" w:color="auto" w:fill="auto"/>
            <w:vAlign w:val="bottom"/>
          </w:tcPr>
          <w:p w:rsidR="002D1DF7" w:rsidRPr="00192E77" w:rsidRDefault="002D1DF7" w:rsidP="00B65996">
            <w:pPr>
              <w:jc w:val="center"/>
            </w:pPr>
            <w:r w:rsidRPr="00192E77">
              <w:t>Клиновицкая</w:t>
            </w:r>
          </w:p>
        </w:tc>
        <w:tc>
          <w:tcPr>
            <w:tcW w:w="1338" w:type="dxa"/>
            <w:tcBorders>
              <w:top w:val="nil"/>
              <w:left w:val="nil"/>
              <w:bottom w:val="single" w:sz="4" w:space="0" w:color="auto"/>
              <w:right w:val="single" w:sz="4" w:space="0" w:color="auto"/>
            </w:tcBorders>
            <w:shd w:val="clear" w:color="auto" w:fill="auto"/>
            <w:vAlign w:val="bottom"/>
          </w:tcPr>
          <w:p w:rsidR="002D1DF7" w:rsidRPr="00192E77" w:rsidRDefault="002D1DF7" w:rsidP="00B65996">
            <w:pPr>
              <w:jc w:val="center"/>
            </w:pPr>
            <w:r w:rsidRPr="00192E77">
              <w:t>Елена</w:t>
            </w:r>
          </w:p>
        </w:tc>
        <w:tc>
          <w:tcPr>
            <w:tcW w:w="1921" w:type="dxa"/>
            <w:tcBorders>
              <w:top w:val="nil"/>
              <w:left w:val="nil"/>
              <w:bottom w:val="single" w:sz="4" w:space="0" w:color="auto"/>
              <w:right w:val="single" w:sz="4" w:space="0" w:color="auto"/>
            </w:tcBorders>
            <w:shd w:val="clear" w:color="auto" w:fill="auto"/>
            <w:vAlign w:val="bottom"/>
          </w:tcPr>
          <w:p w:rsidR="002D1DF7" w:rsidRPr="00192E77" w:rsidRDefault="002D1DF7" w:rsidP="00B65996">
            <w:pPr>
              <w:jc w:val="center"/>
            </w:pPr>
            <w:r w:rsidRPr="00192E77">
              <w:t>Вячеславовна</w:t>
            </w:r>
          </w:p>
        </w:tc>
        <w:tc>
          <w:tcPr>
            <w:tcW w:w="780" w:type="dxa"/>
            <w:tcBorders>
              <w:top w:val="nil"/>
              <w:left w:val="nil"/>
              <w:bottom w:val="single" w:sz="4" w:space="0" w:color="auto"/>
              <w:right w:val="single" w:sz="4" w:space="0" w:color="auto"/>
            </w:tcBorders>
            <w:shd w:val="clear" w:color="auto" w:fill="auto"/>
            <w:noWrap/>
            <w:vAlign w:val="bottom"/>
          </w:tcPr>
          <w:p w:rsidR="002D1DF7" w:rsidRPr="00192E77" w:rsidRDefault="002D1DF7" w:rsidP="00B65996">
            <w:pPr>
              <w:jc w:val="center"/>
            </w:pPr>
            <w:r w:rsidRPr="00192E77">
              <w:t>9</w:t>
            </w:r>
          </w:p>
        </w:tc>
        <w:tc>
          <w:tcPr>
            <w:tcW w:w="2551" w:type="dxa"/>
            <w:tcBorders>
              <w:top w:val="nil"/>
              <w:left w:val="nil"/>
              <w:bottom w:val="single" w:sz="4" w:space="0" w:color="auto"/>
              <w:right w:val="single" w:sz="4" w:space="0" w:color="auto"/>
            </w:tcBorders>
            <w:shd w:val="clear" w:color="auto" w:fill="auto"/>
            <w:noWrap/>
            <w:vAlign w:val="center"/>
          </w:tcPr>
          <w:p w:rsidR="002D1DF7" w:rsidRPr="00192E77" w:rsidRDefault="002D1DF7" w:rsidP="00B65996">
            <w:pPr>
              <w:jc w:val="center"/>
            </w:pPr>
            <w:r w:rsidRPr="00192E77">
              <w:t>МБОУ СОШ № 12</w:t>
            </w:r>
          </w:p>
        </w:tc>
      </w:tr>
      <w:tr w:rsidR="002D1DF7" w:rsidRPr="000A62FC" w:rsidTr="00B65996">
        <w:trPr>
          <w:trHeight w:val="315"/>
          <w:jc w:val="center"/>
        </w:trPr>
        <w:tc>
          <w:tcPr>
            <w:tcW w:w="576" w:type="dxa"/>
            <w:tcBorders>
              <w:top w:val="nil"/>
              <w:left w:val="single" w:sz="4" w:space="0" w:color="auto"/>
              <w:bottom w:val="single" w:sz="4" w:space="0" w:color="auto"/>
              <w:right w:val="single" w:sz="4" w:space="0" w:color="auto"/>
            </w:tcBorders>
            <w:shd w:val="clear" w:color="auto" w:fill="auto"/>
            <w:noWrap/>
          </w:tcPr>
          <w:p w:rsidR="002D1DF7" w:rsidRPr="00192E77" w:rsidRDefault="008859BF" w:rsidP="00B65996">
            <w:pPr>
              <w:jc w:val="center"/>
              <w:rPr>
                <w:color w:val="000000"/>
              </w:rPr>
            </w:pPr>
            <w:r w:rsidRPr="00192E77">
              <w:rPr>
                <w:color w:val="000000"/>
              </w:rPr>
              <w:t>23</w:t>
            </w:r>
          </w:p>
        </w:tc>
        <w:tc>
          <w:tcPr>
            <w:tcW w:w="2048" w:type="dxa"/>
            <w:tcBorders>
              <w:top w:val="nil"/>
              <w:left w:val="nil"/>
              <w:bottom w:val="single" w:sz="4" w:space="0" w:color="auto"/>
              <w:right w:val="single" w:sz="4" w:space="0" w:color="auto"/>
            </w:tcBorders>
            <w:shd w:val="clear" w:color="auto" w:fill="auto"/>
            <w:noWrap/>
            <w:vAlign w:val="center"/>
          </w:tcPr>
          <w:p w:rsidR="002D1DF7" w:rsidRPr="00192E77" w:rsidRDefault="002D1DF7" w:rsidP="00B65996">
            <w:pPr>
              <w:jc w:val="center"/>
              <w:rPr>
                <w:color w:val="000000"/>
              </w:rPr>
            </w:pPr>
            <w:r w:rsidRPr="00192E77">
              <w:rPr>
                <w:color w:val="000000"/>
              </w:rPr>
              <w:t>литература</w:t>
            </w:r>
          </w:p>
        </w:tc>
        <w:tc>
          <w:tcPr>
            <w:tcW w:w="1418" w:type="dxa"/>
            <w:tcBorders>
              <w:top w:val="nil"/>
              <w:left w:val="nil"/>
              <w:bottom w:val="single" w:sz="4" w:space="0" w:color="auto"/>
              <w:right w:val="single" w:sz="4" w:space="0" w:color="auto"/>
            </w:tcBorders>
            <w:shd w:val="clear" w:color="auto" w:fill="auto"/>
            <w:noWrap/>
            <w:vAlign w:val="bottom"/>
          </w:tcPr>
          <w:p w:rsidR="002D1DF7" w:rsidRPr="00192E77" w:rsidRDefault="002D1DF7" w:rsidP="00B65996">
            <w:pPr>
              <w:jc w:val="center"/>
            </w:pPr>
            <w:r w:rsidRPr="00192E77">
              <w:t>Мещанова</w:t>
            </w:r>
          </w:p>
        </w:tc>
        <w:tc>
          <w:tcPr>
            <w:tcW w:w="1338" w:type="dxa"/>
            <w:tcBorders>
              <w:top w:val="nil"/>
              <w:left w:val="nil"/>
              <w:bottom w:val="single" w:sz="4" w:space="0" w:color="auto"/>
              <w:right w:val="single" w:sz="4" w:space="0" w:color="auto"/>
            </w:tcBorders>
            <w:shd w:val="clear" w:color="auto" w:fill="auto"/>
            <w:noWrap/>
            <w:vAlign w:val="bottom"/>
          </w:tcPr>
          <w:p w:rsidR="002D1DF7" w:rsidRPr="00192E77" w:rsidRDefault="002D1DF7" w:rsidP="00B65996">
            <w:pPr>
              <w:jc w:val="center"/>
            </w:pPr>
            <w:r w:rsidRPr="00192E77">
              <w:t>Вероника</w:t>
            </w:r>
          </w:p>
        </w:tc>
        <w:tc>
          <w:tcPr>
            <w:tcW w:w="1921" w:type="dxa"/>
            <w:tcBorders>
              <w:top w:val="nil"/>
              <w:left w:val="nil"/>
              <w:bottom w:val="single" w:sz="4" w:space="0" w:color="auto"/>
              <w:right w:val="single" w:sz="4" w:space="0" w:color="auto"/>
            </w:tcBorders>
            <w:shd w:val="clear" w:color="auto" w:fill="auto"/>
            <w:noWrap/>
            <w:vAlign w:val="bottom"/>
          </w:tcPr>
          <w:p w:rsidR="002D1DF7" w:rsidRPr="00192E77" w:rsidRDefault="002D1DF7" w:rsidP="00B65996">
            <w:pPr>
              <w:jc w:val="center"/>
            </w:pPr>
            <w:r w:rsidRPr="00192E77">
              <w:t>Вадимовна</w:t>
            </w:r>
          </w:p>
        </w:tc>
        <w:tc>
          <w:tcPr>
            <w:tcW w:w="780" w:type="dxa"/>
            <w:tcBorders>
              <w:top w:val="nil"/>
              <w:left w:val="nil"/>
              <w:bottom w:val="single" w:sz="4" w:space="0" w:color="auto"/>
              <w:right w:val="single" w:sz="4" w:space="0" w:color="auto"/>
            </w:tcBorders>
            <w:shd w:val="clear" w:color="auto" w:fill="auto"/>
            <w:noWrap/>
            <w:vAlign w:val="bottom"/>
          </w:tcPr>
          <w:p w:rsidR="002D1DF7" w:rsidRPr="00192E77" w:rsidRDefault="002D1DF7" w:rsidP="00B65996">
            <w:pPr>
              <w:jc w:val="center"/>
            </w:pPr>
            <w:r w:rsidRPr="00192E77">
              <w:t>9</w:t>
            </w:r>
          </w:p>
        </w:tc>
        <w:tc>
          <w:tcPr>
            <w:tcW w:w="2551" w:type="dxa"/>
            <w:tcBorders>
              <w:top w:val="nil"/>
              <w:left w:val="nil"/>
              <w:bottom w:val="single" w:sz="4" w:space="0" w:color="auto"/>
              <w:right w:val="single" w:sz="4" w:space="0" w:color="auto"/>
            </w:tcBorders>
            <w:shd w:val="clear" w:color="auto" w:fill="auto"/>
            <w:noWrap/>
            <w:vAlign w:val="center"/>
          </w:tcPr>
          <w:p w:rsidR="002D1DF7" w:rsidRPr="00192E77" w:rsidRDefault="002D1DF7" w:rsidP="00B65996">
            <w:pPr>
              <w:jc w:val="center"/>
            </w:pPr>
            <w:r w:rsidRPr="00192E77">
              <w:t>МБОУ СОШ № 1</w:t>
            </w:r>
          </w:p>
        </w:tc>
      </w:tr>
      <w:tr w:rsidR="002D1DF7" w:rsidRPr="000A62FC" w:rsidTr="00B65996">
        <w:trPr>
          <w:trHeight w:val="315"/>
          <w:jc w:val="center"/>
        </w:trPr>
        <w:tc>
          <w:tcPr>
            <w:tcW w:w="576" w:type="dxa"/>
            <w:tcBorders>
              <w:top w:val="nil"/>
              <w:left w:val="single" w:sz="4" w:space="0" w:color="auto"/>
              <w:bottom w:val="single" w:sz="4" w:space="0" w:color="auto"/>
              <w:right w:val="single" w:sz="4" w:space="0" w:color="auto"/>
            </w:tcBorders>
            <w:shd w:val="clear" w:color="auto" w:fill="auto"/>
            <w:noWrap/>
          </w:tcPr>
          <w:p w:rsidR="002D1DF7" w:rsidRPr="00192E77" w:rsidRDefault="008859BF" w:rsidP="00B65996">
            <w:pPr>
              <w:jc w:val="center"/>
              <w:rPr>
                <w:color w:val="000000"/>
              </w:rPr>
            </w:pPr>
            <w:r w:rsidRPr="00192E77">
              <w:rPr>
                <w:color w:val="000000"/>
              </w:rPr>
              <w:t>24</w:t>
            </w:r>
          </w:p>
        </w:tc>
        <w:tc>
          <w:tcPr>
            <w:tcW w:w="2048" w:type="dxa"/>
            <w:tcBorders>
              <w:top w:val="nil"/>
              <w:left w:val="nil"/>
              <w:bottom w:val="single" w:sz="4" w:space="0" w:color="auto"/>
              <w:right w:val="single" w:sz="4" w:space="0" w:color="auto"/>
            </w:tcBorders>
            <w:shd w:val="clear" w:color="auto" w:fill="auto"/>
            <w:noWrap/>
            <w:vAlign w:val="center"/>
          </w:tcPr>
          <w:p w:rsidR="002D1DF7" w:rsidRPr="00192E77" w:rsidRDefault="002D1DF7" w:rsidP="00B65996">
            <w:pPr>
              <w:jc w:val="center"/>
              <w:rPr>
                <w:color w:val="000000"/>
              </w:rPr>
            </w:pPr>
            <w:r w:rsidRPr="00192E77">
              <w:rPr>
                <w:color w:val="000000"/>
              </w:rPr>
              <w:t>литература</w:t>
            </w:r>
          </w:p>
        </w:tc>
        <w:tc>
          <w:tcPr>
            <w:tcW w:w="1418" w:type="dxa"/>
            <w:tcBorders>
              <w:top w:val="nil"/>
              <w:left w:val="nil"/>
              <w:bottom w:val="single" w:sz="4" w:space="0" w:color="auto"/>
              <w:right w:val="single" w:sz="4" w:space="0" w:color="auto"/>
            </w:tcBorders>
            <w:shd w:val="clear" w:color="000000" w:fill="FFFFFF"/>
            <w:noWrap/>
            <w:vAlign w:val="center"/>
          </w:tcPr>
          <w:p w:rsidR="002D1DF7" w:rsidRPr="00192E77" w:rsidRDefault="002D1DF7" w:rsidP="00B65996">
            <w:pPr>
              <w:jc w:val="center"/>
            </w:pPr>
            <w:r w:rsidRPr="00192E77">
              <w:t>Полянская</w:t>
            </w:r>
          </w:p>
        </w:tc>
        <w:tc>
          <w:tcPr>
            <w:tcW w:w="1338" w:type="dxa"/>
            <w:tcBorders>
              <w:top w:val="nil"/>
              <w:left w:val="nil"/>
              <w:bottom w:val="single" w:sz="4" w:space="0" w:color="auto"/>
              <w:right w:val="single" w:sz="4" w:space="0" w:color="auto"/>
            </w:tcBorders>
            <w:shd w:val="clear" w:color="000000" w:fill="FFFFFF"/>
            <w:noWrap/>
            <w:vAlign w:val="center"/>
          </w:tcPr>
          <w:p w:rsidR="002D1DF7" w:rsidRPr="00192E77" w:rsidRDefault="002D1DF7" w:rsidP="00B65996">
            <w:pPr>
              <w:jc w:val="center"/>
            </w:pPr>
            <w:r w:rsidRPr="00192E77">
              <w:t>Полина</w:t>
            </w:r>
          </w:p>
        </w:tc>
        <w:tc>
          <w:tcPr>
            <w:tcW w:w="1921" w:type="dxa"/>
            <w:tcBorders>
              <w:top w:val="nil"/>
              <w:left w:val="nil"/>
              <w:bottom w:val="single" w:sz="4" w:space="0" w:color="auto"/>
              <w:right w:val="single" w:sz="4" w:space="0" w:color="auto"/>
            </w:tcBorders>
            <w:shd w:val="clear" w:color="000000" w:fill="FFFFFF"/>
            <w:noWrap/>
            <w:vAlign w:val="center"/>
          </w:tcPr>
          <w:p w:rsidR="002D1DF7" w:rsidRPr="00192E77" w:rsidRDefault="002D1DF7" w:rsidP="00B65996">
            <w:pPr>
              <w:jc w:val="center"/>
            </w:pPr>
            <w:r w:rsidRPr="00192E77">
              <w:t>Дмитриевна</w:t>
            </w:r>
          </w:p>
        </w:tc>
        <w:tc>
          <w:tcPr>
            <w:tcW w:w="780" w:type="dxa"/>
            <w:tcBorders>
              <w:top w:val="nil"/>
              <w:left w:val="nil"/>
              <w:bottom w:val="single" w:sz="4" w:space="0" w:color="auto"/>
              <w:right w:val="single" w:sz="4" w:space="0" w:color="auto"/>
            </w:tcBorders>
            <w:shd w:val="clear" w:color="000000" w:fill="FFFFFF"/>
            <w:noWrap/>
            <w:vAlign w:val="center"/>
          </w:tcPr>
          <w:p w:rsidR="002D1DF7" w:rsidRPr="00192E77" w:rsidRDefault="002D1DF7" w:rsidP="00B65996">
            <w:pPr>
              <w:jc w:val="center"/>
            </w:pPr>
            <w:r w:rsidRPr="00192E77">
              <w:t>10</w:t>
            </w:r>
          </w:p>
        </w:tc>
        <w:tc>
          <w:tcPr>
            <w:tcW w:w="2551" w:type="dxa"/>
            <w:tcBorders>
              <w:top w:val="nil"/>
              <w:left w:val="nil"/>
              <w:bottom w:val="single" w:sz="4" w:space="0" w:color="auto"/>
              <w:right w:val="single" w:sz="4" w:space="0" w:color="auto"/>
            </w:tcBorders>
            <w:shd w:val="clear" w:color="auto" w:fill="auto"/>
            <w:noWrap/>
            <w:vAlign w:val="center"/>
          </w:tcPr>
          <w:p w:rsidR="002D1DF7" w:rsidRPr="00192E77" w:rsidRDefault="002D1DF7" w:rsidP="00B65996">
            <w:pPr>
              <w:jc w:val="center"/>
            </w:pPr>
            <w:r w:rsidRPr="00192E77">
              <w:t>МБОУ СОШ № 1</w:t>
            </w:r>
          </w:p>
        </w:tc>
      </w:tr>
      <w:tr w:rsidR="002D1DF7" w:rsidRPr="000A62FC" w:rsidTr="00B65996">
        <w:trPr>
          <w:trHeight w:val="315"/>
          <w:jc w:val="center"/>
        </w:trPr>
        <w:tc>
          <w:tcPr>
            <w:tcW w:w="576" w:type="dxa"/>
            <w:tcBorders>
              <w:top w:val="nil"/>
              <w:left w:val="single" w:sz="4" w:space="0" w:color="auto"/>
              <w:bottom w:val="single" w:sz="4" w:space="0" w:color="auto"/>
              <w:right w:val="single" w:sz="4" w:space="0" w:color="auto"/>
            </w:tcBorders>
            <w:shd w:val="clear" w:color="auto" w:fill="auto"/>
            <w:noWrap/>
          </w:tcPr>
          <w:p w:rsidR="002D1DF7" w:rsidRPr="00192E77" w:rsidRDefault="008859BF" w:rsidP="00B65996">
            <w:pPr>
              <w:jc w:val="center"/>
              <w:rPr>
                <w:color w:val="000000"/>
              </w:rPr>
            </w:pPr>
            <w:r w:rsidRPr="00192E77">
              <w:rPr>
                <w:color w:val="000000"/>
              </w:rPr>
              <w:t>25</w:t>
            </w:r>
          </w:p>
        </w:tc>
        <w:tc>
          <w:tcPr>
            <w:tcW w:w="2048" w:type="dxa"/>
            <w:tcBorders>
              <w:top w:val="nil"/>
              <w:left w:val="nil"/>
              <w:bottom w:val="single" w:sz="4" w:space="0" w:color="auto"/>
              <w:right w:val="single" w:sz="4" w:space="0" w:color="auto"/>
            </w:tcBorders>
            <w:shd w:val="clear" w:color="auto" w:fill="auto"/>
            <w:noWrap/>
            <w:vAlign w:val="center"/>
          </w:tcPr>
          <w:p w:rsidR="002D1DF7" w:rsidRPr="00192E77" w:rsidRDefault="002D1DF7" w:rsidP="00B65996">
            <w:pPr>
              <w:jc w:val="center"/>
              <w:rPr>
                <w:color w:val="000000"/>
              </w:rPr>
            </w:pPr>
            <w:r w:rsidRPr="00192E77">
              <w:rPr>
                <w:color w:val="000000"/>
              </w:rPr>
              <w:t>литература</w:t>
            </w:r>
          </w:p>
        </w:tc>
        <w:tc>
          <w:tcPr>
            <w:tcW w:w="1418" w:type="dxa"/>
            <w:tcBorders>
              <w:top w:val="nil"/>
              <w:left w:val="nil"/>
              <w:bottom w:val="single" w:sz="4" w:space="0" w:color="auto"/>
              <w:right w:val="single" w:sz="4" w:space="0" w:color="auto"/>
            </w:tcBorders>
            <w:shd w:val="clear" w:color="auto" w:fill="auto"/>
            <w:noWrap/>
            <w:vAlign w:val="bottom"/>
          </w:tcPr>
          <w:p w:rsidR="002D1DF7" w:rsidRPr="00192E77" w:rsidRDefault="002D1DF7" w:rsidP="00B65996">
            <w:pPr>
              <w:jc w:val="center"/>
            </w:pPr>
            <w:r w:rsidRPr="00192E77">
              <w:t>Сайц</w:t>
            </w:r>
          </w:p>
        </w:tc>
        <w:tc>
          <w:tcPr>
            <w:tcW w:w="1338" w:type="dxa"/>
            <w:tcBorders>
              <w:top w:val="nil"/>
              <w:left w:val="nil"/>
              <w:bottom w:val="single" w:sz="4" w:space="0" w:color="auto"/>
              <w:right w:val="single" w:sz="4" w:space="0" w:color="auto"/>
            </w:tcBorders>
            <w:shd w:val="clear" w:color="auto" w:fill="auto"/>
            <w:noWrap/>
            <w:vAlign w:val="bottom"/>
          </w:tcPr>
          <w:p w:rsidR="002D1DF7" w:rsidRPr="00192E77" w:rsidRDefault="002D1DF7" w:rsidP="00B65996">
            <w:pPr>
              <w:jc w:val="center"/>
            </w:pPr>
            <w:r w:rsidRPr="00192E77">
              <w:t>Арина</w:t>
            </w:r>
          </w:p>
        </w:tc>
        <w:tc>
          <w:tcPr>
            <w:tcW w:w="1921" w:type="dxa"/>
            <w:tcBorders>
              <w:top w:val="nil"/>
              <w:left w:val="nil"/>
              <w:bottom w:val="single" w:sz="4" w:space="0" w:color="auto"/>
              <w:right w:val="single" w:sz="4" w:space="0" w:color="auto"/>
            </w:tcBorders>
            <w:shd w:val="clear" w:color="auto" w:fill="auto"/>
            <w:noWrap/>
            <w:vAlign w:val="bottom"/>
          </w:tcPr>
          <w:p w:rsidR="002D1DF7" w:rsidRPr="00192E77" w:rsidRDefault="002D1DF7" w:rsidP="00B65996">
            <w:pPr>
              <w:jc w:val="center"/>
            </w:pPr>
            <w:r w:rsidRPr="00192E77">
              <w:t>Денисовна</w:t>
            </w:r>
          </w:p>
        </w:tc>
        <w:tc>
          <w:tcPr>
            <w:tcW w:w="780" w:type="dxa"/>
            <w:tcBorders>
              <w:top w:val="nil"/>
              <w:left w:val="nil"/>
              <w:bottom w:val="single" w:sz="4" w:space="0" w:color="auto"/>
              <w:right w:val="single" w:sz="4" w:space="0" w:color="auto"/>
            </w:tcBorders>
            <w:shd w:val="clear" w:color="auto" w:fill="auto"/>
            <w:noWrap/>
            <w:vAlign w:val="bottom"/>
          </w:tcPr>
          <w:p w:rsidR="002D1DF7" w:rsidRPr="00192E77" w:rsidRDefault="002D1DF7" w:rsidP="00B65996">
            <w:pPr>
              <w:jc w:val="center"/>
            </w:pPr>
            <w:r w:rsidRPr="00192E77">
              <w:t>11</w:t>
            </w:r>
          </w:p>
        </w:tc>
        <w:tc>
          <w:tcPr>
            <w:tcW w:w="2551" w:type="dxa"/>
            <w:tcBorders>
              <w:top w:val="nil"/>
              <w:left w:val="nil"/>
              <w:bottom w:val="single" w:sz="4" w:space="0" w:color="auto"/>
              <w:right w:val="single" w:sz="4" w:space="0" w:color="auto"/>
            </w:tcBorders>
            <w:shd w:val="clear" w:color="auto" w:fill="auto"/>
            <w:noWrap/>
            <w:vAlign w:val="center"/>
          </w:tcPr>
          <w:p w:rsidR="002D1DF7" w:rsidRPr="00192E77" w:rsidRDefault="002D1DF7" w:rsidP="00B65996">
            <w:pPr>
              <w:jc w:val="center"/>
            </w:pPr>
            <w:r w:rsidRPr="00192E77">
              <w:t>МБОУ СОШ № 12</w:t>
            </w:r>
          </w:p>
        </w:tc>
      </w:tr>
      <w:tr w:rsidR="002D1DF7" w:rsidRPr="000A62FC" w:rsidTr="00B65996">
        <w:trPr>
          <w:trHeight w:val="315"/>
          <w:jc w:val="center"/>
        </w:trPr>
        <w:tc>
          <w:tcPr>
            <w:tcW w:w="576" w:type="dxa"/>
            <w:tcBorders>
              <w:top w:val="nil"/>
              <w:left w:val="single" w:sz="4" w:space="0" w:color="auto"/>
              <w:bottom w:val="single" w:sz="4" w:space="0" w:color="auto"/>
              <w:right w:val="single" w:sz="4" w:space="0" w:color="auto"/>
            </w:tcBorders>
            <w:shd w:val="clear" w:color="auto" w:fill="auto"/>
            <w:noWrap/>
          </w:tcPr>
          <w:p w:rsidR="002D1DF7" w:rsidRPr="00192E77" w:rsidRDefault="008859BF" w:rsidP="00B65996">
            <w:pPr>
              <w:jc w:val="center"/>
              <w:rPr>
                <w:color w:val="000000"/>
              </w:rPr>
            </w:pPr>
            <w:r w:rsidRPr="00192E77">
              <w:rPr>
                <w:color w:val="000000"/>
              </w:rPr>
              <w:t>26</w:t>
            </w:r>
          </w:p>
        </w:tc>
        <w:tc>
          <w:tcPr>
            <w:tcW w:w="2048" w:type="dxa"/>
            <w:tcBorders>
              <w:top w:val="nil"/>
              <w:left w:val="nil"/>
              <w:bottom w:val="single" w:sz="4" w:space="0" w:color="auto"/>
              <w:right w:val="single" w:sz="4" w:space="0" w:color="auto"/>
            </w:tcBorders>
            <w:shd w:val="clear" w:color="auto" w:fill="auto"/>
            <w:noWrap/>
            <w:vAlign w:val="center"/>
          </w:tcPr>
          <w:p w:rsidR="002D1DF7" w:rsidRPr="00192E77" w:rsidRDefault="002D1DF7" w:rsidP="00B65996">
            <w:pPr>
              <w:jc w:val="center"/>
              <w:rPr>
                <w:color w:val="000000"/>
              </w:rPr>
            </w:pPr>
            <w:r w:rsidRPr="00192E77">
              <w:rPr>
                <w:color w:val="000000"/>
              </w:rPr>
              <w:t>Обществознание</w:t>
            </w:r>
          </w:p>
        </w:tc>
        <w:tc>
          <w:tcPr>
            <w:tcW w:w="1418" w:type="dxa"/>
            <w:tcBorders>
              <w:top w:val="nil"/>
              <w:left w:val="nil"/>
              <w:bottom w:val="single" w:sz="4" w:space="0" w:color="auto"/>
              <w:right w:val="single" w:sz="4" w:space="0" w:color="auto"/>
            </w:tcBorders>
            <w:shd w:val="clear" w:color="auto" w:fill="auto"/>
            <w:noWrap/>
            <w:vAlign w:val="center"/>
          </w:tcPr>
          <w:p w:rsidR="002D1DF7" w:rsidRPr="00192E77" w:rsidRDefault="002D1DF7" w:rsidP="00B65996">
            <w:pPr>
              <w:jc w:val="center"/>
            </w:pPr>
            <w:r w:rsidRPr="00192E77">
              <w:t>Желнов</w:t>
            </w:r>
          </w:p>
        </w:tc>
        <w:tc>
          <w:tcPr>
            <w:tcW w:w="1338" w:type="dxa"/>
            <w:tcBorders>
              <w:top w:val="nil"/>
              <w:left w:val="nil"/>
              <w:bottom w:val="single" w:sz="4" w:space="0" w:color="auto"/>
              <w:right w:val="single" w:sz="4" w:space="0" w:color="auto"/>
            </w:tcBorders>
            <w:shd w:val="clear" w:color="auto" w:fill="auto"/>
            <w:noWrap/>
            <w:vAlign w:val="center"/>
          </w:tcPr>
          <w:p w:rsidR="002D1DF7" w:rsidRPr="00192E77" w:rsidRDefault="002D1DF7" w:rsidP="00B65996">
            <w:pPr>
              <w:jc w:val="center"/>
            </w:pPr>
            <w:r w:rsidRPr="00192E77">
              <w:t>Олег</w:t>
            </w:r>
          </w:p>
        </w:tc>
        <w:tc>
          <w:tcPr>
            <w:tcW w:w="1921" w:type="dxa"/>
            <w:tcBorders>
              <w:top w:val="nil"/>
              <w:left w:val="nil"/>
              <w:bottom w:val="single" w:sz="4" w:space="0" w:color="auto"/>
              <w:right w:val="single" w:sz="4" w:space="0" w:color="auto"/>
            </w:tcBorders>
            <w:shd w:val="clear" w:color="auto" w:fill="auto"/>
            <w:noWrap/>
            <w:vAlign w:val="center"/>
          </w:tcPr>
          <w:p w:rsidR="002D1DF7" w:rsidRPr="00192E77" w:rsidRDefault="002D1DF7" w:rsidP="00B65996">
            <w:pPr>
              <w:jc w:val="center"/>
            </w:pPr>
            <w:r w:rsidRPr="00192E77">
              <w:t>Леонидович</w:t>
            </w:r>
          </w:p>
        </w:tc>
        <w:tc>
          <w:tcPr>
            <w:tcW w:w="780" w:type="dxa"/>
            <w:tcBorders>
              <w:top w:val="nil"/>
              <w:left w:val="nil"/>
              <w:bottom w:val="single" w:sz="4" w:space="0" w:color="auto"/>
              <w:right w:val="single" w:sz="4" w:space="0" w:color="auto"/>
            </w:tcBorders>
            <w:shd w:val="clear" w:color="auto" w:fill="auto"/>
            <w:noWrap/>
            <w:vAlign w:val="bottom"/>
          </w:tcPr>
          <w:p w:rsidR="002D1DF7" w:rsidRPr="00192E77" w:rsidRDefault="002D1DF7" w:rsidP="00B65996">
            <w:pPr>
              <w:jc w:val="center"/>
            </w:pPr>
            <w:r w:rsidRPr="00192E77">
              <w:t>9</w:t>
            </w:r>
          </w:p>
        </w:tc>
        <w:tc>
          <w:tcPr>
            <w:tcW w:w="2551" w:type="dxa"/>
            <w:tcBorders>
              <w:top w:val="nil"/>
              <w:left w:val="nil"/>
              <w:bottom w:val="single" w:sz="4" w:space="0" w:color="auto"/>
              <w:right w:val="single" w:sz="4" w:space="0" w:color="auto"/>
            </w:tcBorders>
            <w:shd w:val="clear" w:color="auto" w:fill="auto"/>
            <w:noWrap/>
            <w:vAlign w:val="center"/>
          </w:tcPr>
          <w:p w:rsidR="002D1DF7" w:rsidRPr="00192E77" w:rsidRDefault="002D1DF7" w:rsidP="00B65996">
            <w:pPr>
              <w:jc w:val="center"/>
            </w:pPr>
            <w:r w:rsidRPr="00192E77">
              <w:t>МБОУ СОШ № 13</w:t>
            </w:r>
          </w:p>
        </w:tc>
      </w:tr>
      <w:tr w:rsidR="002D1DF7" w:rsidRPr="000A62FC" w:rsidTr="00B65996">
        <w:trPr>
          <w:trHeight w:val="315"/>
          <w:jc w:val="center"/>
        </w:trPr>
        <w:tc>
          <w:tcPr>
            <w:tcW w:w="576" w:type="dxa"/>
            <w:tcBorders>
              <w:top w:val="nil"/>
              <w:left w:val="single" w:sz="4" w:space="0" w:color="auto"/>
              <w:bottom w:val="single" w:sz="4" w:space="0" w:color="auto"/>
              <w:right w:val="single" w:sz="4" w:space="0" w:color="auto"/>
            </w:tcBorders>
            <w:shd w:val="clear" w:color="auto" w:fill="auto"/>
            <w:noWrap/>
          </w:tcPr>
          <w:p w:rsidR="002D1DF7" w:rsidRPr="00192E77" w:rsidRDefault="008859BF" w:rsidP="00B65996">
            <w:pPr>
              <w:jc w:val="center"/>
              <w:rPr>
                <w:color w:val="000000"/>
              </w:rPr>
            </w:pPr>
            <w:r w:rsidRPr="00192E77">
              <w:rPr>
                <w:color w:val="000000"/>
              </w:rPr>
              <w:t>27</w:t>
            </w:r>
          </w:p>
        </w:tc>
        <w:tc>
          <w:tcPr>
            <w:tcW w:w="2048" w:type="dxa"/>
            <w:tcBorders>
              <w:top w:val="nil"/>
              <w:left w:val="nil"/>
              <w:bottom w:val="single" w:sz="4" w:space="0" w:color="auto"/>
              <w:right w:val="single" w:sz="4" w:space="0" w:color="auto"/>
            </w:tcBorders>
            <w:shd w:val="clear" w:color="auto" w:fill="auto"/>
            <w:noWrap/>
            <w:vAlign w:val="center"/>
          </w:tcPr>
          <w:p w:rsidR="002D1DF7" w:rsidRPr="00192E77" w:rsidRDefault="002D1DF7" w:rsidP="00B65996">
            <w:pPr>
              <w:jc w:val="center"/>
              <w:rPr>
                <w:color w:val="000000"/>
              </w:rPr>
            </w:pPr>
            <w:r w:rsidRPr="00192E77">
              <w:rPr>
                <w:color w:val="000000"/>
              </w:rPr>
              <w:t>Обществознание</w:t>
            </w:r>
          </w:p>
        </w:tc>
        <w:tc>
          <w:tcPr>
            <w:tcW w:w="1418" w:type="dxa"/>
            <w:tcBorders>
              <w:top w:val="nil"/>
              <w:left w:val="nil"/>
              <w:bottom w:val="single" w:sz="4" w:space="0" w:color="auto"/>
              <w:right w:val="single" w:sz="4" w:space="0" w:color="auto"/>
            </w:tcBorders>
            <w:shd w:val="clear" w:color="auto" w:fill="auto"/>
            <w:noWrap/>
            <w:vAlign w:val="center"/>
          </w:tcPr>
          <w:p w:rsidR="002D1DF7" w:rsidRPr="00192E77" w:rsidRDefault="002D1DF7" w:rsidP="00B65996">
            <w:pPr>
              <w:jc w:val="center"/>
            </w:pPr>
            <w:r w:rsidRPr="00192E77">
              <w:t>Клиновицкая</w:t>
            </w:r>
          </w:p>
        </w:tc>
        <w:tc>
          <w:tcPr>
            <w:tcW w:w="1338" w:type="dxa"/>
            <w:tcBorders>
              <w:top w:val="nil"/>
              <w:left w:val="nil"/>
              <w:bottom w:val="single" w:sz="4" w:space="0" w:color="auto"/>
              <w:right w:val="single" w:sz="4" w:space="0" w:color="auto"/>
            </w:tcBorders>
            <w:shd w:val="clear" w:color="auto" w:fill="auto"/>
            <w:noWrap/>
            <w:vAlign w:val="center"/>
          </w:tcPr>
          <w:p w:rsidR="002D1DF7" w:rsidRPr="00192E77" w:rsidRDefault="002D1DF7" w:rsidP="00B65996">
            <w:pPr>
              <w:jc w:val="center"/>
            </w:pPr>
            <w:r w:rsidRPr="00192E77">
              <w:t>Елена</w:t>
            </w:r>
          </w:p>
        </w:tc>
        <w:tc>
          <w:tcPr>
            <w:tcW w:w="1921" w:type="dxa"/>
            <w:tcBorders>
              <w:top w:val="nil"/>
              <w:left w:val="nil"/>
              <w:bottom w:val="single" w:sz="4" w:space="0" w:color="auto"/>
              <w:right w:val="single" w:sz="4" w:space="0" w:color="auto"/>
            </w:tcBorders>
            <w:shd w:val="clear" w:color="auto" w:fill="auto"/>
            <w:noWrap/>
            <w:vAlign w:val="center"/>
          </w:tcPr>
          <w:p w:rsidR="002D1DF7" w:rsidRPr="00192E77" w:rsidRDefault="002D1DF7" w:rsidP="00B65996">
            <w:pPr>
              <w:jc w:val="center"/>
            </w:pPr>
            <w:r w:rsidRPr="00192E77">
              <w:t>Вячеславовна</w:t>
            </w:r>
          </w:p>
        </w:tc>
        <w:tc>
          <w:tcPr>
            <w:tcW w:w="780" w:type="dxa"/>
            <w:tcBorders>
              <w:top w:val="nil"/>
              <w:left w:val="nil"/>
              <w:bottom w:val="single" w:sz="4" w:space="0" w:color="auto"/>
              <w:right w:val="single" w:sz="4" w:space="0" w:color="auto"/>
            </w:tcBorders>
            <w:shd w:val="clear" w:color="auto" w:fill="auto"/>
            <w:noWrap/>
            <w:vAlign w:val="bottom"/>
          </w:tcPr>
          <w:p w:rsidR="002D1DF7" w:rsidRPr="00192E77" w:rsidRDefault="002D1DF7" w:rsidP="00B65996">
            <w:pPr>
              <w:jc w:val="center"/>
            </w:pPr>
            <w:r w:rsidRPr="00192E77">
              <w:t>9</w:t>
            </w:r>
          </w:p>
        </w:tc>
        <w:tc>
          <w:tcPr>
            <w:tcW w:w="2551" w:type="dxa"/>
            <w:tcBorders>
              <w:top w:val="nil"/>
              <w:left w:val="nil"/>
              <w:bottom w:val="single" w:sz="4" w:space="0" w:color="auto"/>
              <w:right w:val="single" w:sz="4" w:space="0" w:color="auto"/>
            </w:tcBorders>
            <w:shd w:val="clear" w:color="auto" w:fill="auto"/>
            <w:noWrap/>
            <w:vAlign w:val="center"/>
          </w:tcPr>
          <w:p w:rsidR="002D1DF7" w:rsidRPr="00192E77" w:rsidRDefault="002D1DF7" w:rsidP="00B65996">
            <w:pPr>
              <w:jc w:val="center"/>
            </w:pPr>
            <w:r w:rsidRPr="00192E77">
              <w:t>МБОУ СОШ № 12</w:t>
            </w:r>
          </w:p>
        </w:tc>
      </w:tr>
      <w:tr w:rsidR="002D1DF7" w:rsidRPr="000A62FC" w:rsidTr="00B65996">
        <w:trPr>
          <w:trHeight w:val="315"/>
          <w:jc w:val="center"/>
        </w:trPr>
        <w:tc>
          <w:tcPr>
            <w:tcW w:w="576" w:type="dxa"/>
            <w:tcBorders>
              <w:top w:val="nil"/>
              <w:left w:val="single" w:sz="4" w:space="0" w:color="auto"/>
              <w:bottom w:val="single" w:sz="4" w:space="0" w:color="auto"/>
              <w:right w:val="single" w:sz="4" w:space="0" w:color="auto"/>
            </w:tcBorders>
            <w:shd w:val="clear" w:color="auto" w:fill="auto"/>
            <w:noWrap/>
          </w:tcPr>
          <w:p w:rsidR="002D1DF7" w:rsidRPr="00192E77" w:rsidRDefault="008859BF" w:rsidP="00B65996">
            <w:pPr>
              <w:jc w:val="center"/>
              <w:rPr>
                <w:color w:val="000000"/>
              </w:rPr>
            </w:pPr>
            <w:r w:rsidRPr="00192E77">
              <w:rPr>
                <w:color w:val="000000"/>
              </w:rPr>
              <w:t>28</w:t>
            </w:r>
          </w:p>
        </w:tc>
        <w:tc>
          <w:tcPr>
            <w:tcW w:w="2048" w:type="dxa"/>
            <w:tcBorders>
              <w:top w:val="nil"/>
              <w:left w:val="nil"/>
              <w:bottom w:val="single" w:sz="4" w:space="0" w:color="auto"/>
              <w:right w:val="single" w:sz="4" w:space="0" w:color="auto"/>
            </w:tcBorders>
            <w:shd w:val="clear" w:color="auto" w:fill="auto"/>
            <w:noWrap/>
            <w:vAlign w:val="center"/>
          </w:tcPr>
          <w:p w:rsidR="002D1DF7" w:rsidRPr="00192E77" w:rsidRDefault="002D1DF7" w:rsidP="00B65996">
            <w:pPr>
              <w:jc w:val="center"/>
              <w:rPr>
                <w:color w:val="000000"/>
              </w:rPr>
            </w:pPr>
            <w:r w:rsidRPr="00192E77">
              <w:rPr>
                <w:color w:val="000000"/>
              </w:rPr>
              <w:t>Обществознание</w:t>
            </w:r>
          </w:p>
        </w:tc>
        <w:tc>
          <w:tcPr>
            <w:tcW w:w="1418" w:type="dxa"/>
            <w:tcBorders>
              <w:top w:val="nil"/>
              <w:left w:val="nil"/>
              <w:bottom w:val="single" w:sz="4" w:space="0" w:color="auto"/>
              <w:right w:val="single" w:sz="4" w:space="0" w:color="auto"/>
            </w:tcBorders>
            <w:shd w:val="clear" w:color="auto" w:fill="auto"/>
            <w:noWrap/>
            <w:vAlign w:val="bottom"/>
          </w:tcPr>
          <w:p w:rsidR="002D1DF7" w:rsidRPr="00192E77" w:rsidRDefault="002D1DF7" w:rsidP="00B65996">
            <w:pPr>
              <w:jc w:val="center"/>
            </w:pPr>
            <w:r w:rsidRPr="00192E77">
              <w:t>Ильина</w:t>
            </w:r>
          </w:p>
        </w:tc>
        <w:tc>
          <w:tcPr>
            <w:tcW w:w="1338" w:type="dxa"/>
            <w:tcBorders>
              <w:top w:val="nil"/>
              <w:left w:val="nil"/>
              <w:bottom w:val="single" w:sz="4" w:space="0" w:color="auto"/>
              <w:right w:val="single" w:sz="4" w:space="0" w:color="auto"/>
            </w:tcBorders>
            <w:shd w:val="clear" w:color="auto" w:fill="auto"/>
            <w:noWrap/>
            <w:vAlign w:val="bottom"/>
          </w:tcPr>
          <w:p w:rsidR="002D1DF7" w:rsidRPr="00192E77" w:rsidRDefault="002D1DF7" w:rsidP="00B65996">
            <w:pPr>
              <w:jc w:val="center"/>
            </w:pPr>
            <w:r w:rsidRPr="00192E77">
              <w:t>София</w:t>
            </w:r>
          </w:p>
        </w:tc>
        <w:tc>
          <w:tcPr>
            <w:tcW w:w="1921" w:type="dxa"/>
            <w:tcBorders>
              <w:top w:val="nil"/>
              <w:left w:val="nil"/>
              <w:bottom w:val="single" w:sz="4" w:space="0" w:color="auto"/>
              <w:right w:val="single" w:sz="4" w:space="0" w:color="auto"/>
            </w:tcBorders>
            <w:shd w:val="clear" w:color="auto" w:fill="auto"/>
            <w:noWrap/>
            <w:vAlign w:val="bottom"/>
          </w:tcPr>
          <w:p w:rsidR="002D1DF7" w:rsidRPr="00192E77" w:rsidRDefault="002D1DF7" w:rsidP="00B65996">
            <w:pPr>
              <w:jc w:val="center"/>
            </w:pPr>
            <w:r w:rsidRPr="00192E77">
              <w:t>Александровна</w:t>
            </w:r>
          </w:p>
        </w:tc>
        <w:tc>
          <w:tcPr>
            <w:tcW w:w="780" w:type="dxa"/>
            <w:tcBorders>
              <w:top w:val="nil"/>
              <w:left w:val="nil"/>
              <w:bottom w:val="single" w:sz="4" w:space="0" w:color="auto"/>
              <w:right w:val="single" w:sz="4" w:space="0" w:color="auto"/>
            </w:tcBorders>
            <w:shd w:val="clear" w:color="auto" w:fill="auto"/>
            <w:noWrap/>
            <w:vAlign w:val="bottom"/>
          </w:tcPr>
          <w:p w:rsidR="002D1DF7" w:rsidRPr="00192E77" w:rsidRDefault="002D1DF7" w:rsidP="00B65996">
            <w:pPr>
              <w:jc w:val="center"/>
            </w:pPr>
            <w:r w:rsidRPr="00192E77">
              <w:t>9</w:t>
            </w:r>
          </w:p>
        </w:tc>
        <w:tc>
          <w:tcPr>
            <w:tcW w:w="2551" w:type="dxa"/>
            <w:tcBorders>
              <w:top w:val="nil"/>
              <w:left w:val="nil"/>
              <w:bottom w:val="single" w:sz="4" w:space="0" w:color="auto"/>
              <w:right w:val="single" w:sz="4" w:space="0" w:color="auto"/>
            </w:tcBorders>
            <w:shd w:val="clear" w:color="auto" w:fill="auto"/>
            <w:noWrap/>
            <w:vAlign w:val="center"/>
          </w:tcPr>
          <w:p w:rsidR="002D1DF7" w:rsidRPr="00192E77" w:rsidRDefault="002D1DF7" w:rsidP="00B65996">
            <w:pPr>
              <w:jc w:val="center"/>
            </w:pPr>
            <w:r w:rsidRPr="00192E77">
              <w:t>МБОУ СОШ № 5</w:t>
            </w:r>
          </w:p>
        </w:tc>
      </w:tr>
      <w:tr w:rsidR="002D1DF7" w:rsidRPr="000A62FC" w:rsidTr="00B65996">
        <w:trPr>
          <w:trHeight w:val="315"/>
          <w:jc w:val="center"/>
        </w:trPr>
        <w:tc>
          <w:tcPr>
            <w:tcW w:w="576" w:type="dxa"/>
            <w:tcBorders>
              <w:top w:val="nil"/>
              <w:left w:val="single" w:sz="4" w:space="0" w:color="auto"/>
              <w:bottom w:val="single" w:sz="4" w:space="0" w:color="auto"/>
              <w:right w:val="single" w:sz="4" w:space="0" w:color="auto"/>
            </w:tcBorders>
            <w:shd w:val="clear" w:color="auto" w:fill="auto"/>
            <w:noWrap/>
          </w:tcPr>
          <w:p w:rsidR="002D1DF7" w:rsidRPr="00192E77" w:rsidRDefault="008859BF" w:rsidP="00B65996">
            <w:pPr>
              <w:jc w:val="center"/>
              <w:rPr>
                <w:color w:val="000000"/>
              </w:rPr>
            </w:pPr>
            <w:r w:rsidRPr="00192E77">
              <w:rPr>
                <w:color w:val="000000"/>
              </w:rPr>
              <w:t>29</w:t>
            </w:r>
          </w:p>
        </w:tc>
        <w:tc>
          <w:tcPr>
            <w:tcW w:w="2048" w:type="dxa"/>
            <w:tcBorders>
              <w:top w:val="nil"/>
              <w:left w:val="nil"/>
              <w:bottom w:val="single" w:sz="4" w:space="0" w:color="auto"/>
              <w:right w:val="single" w:sz="4" w:space="0" w:color="auto"/>
            </w:tcBorders>
            <w:shd w:val="clear" w:color="auto" w:fill="auto"/>
            <w:noWrap/>
            <w:vAlign w:val="center"/>
          </w:tcPr>
          <w:p w:rsidR="002D1DF7" w:rsidRPr="00192E77" w:rsidRDefault="002D1DF7" w:rsidP="00B65996">
            <w:pPr>
              <w:jc w:val="center"/>
              <w:rPr>
                <w:color w:val="000000"/>
              </w:rPr>
            </w:pPr>
            <w:r w:rsidRPr="00192E77">
              <w:rPr>
                <w:color w:val="000000"/>
              </w:rPr>
              <w:t>Обществознание</w:t>
            </w:r>
          </w:p>
        </w:tc>
        <w:tc>
          <w:tcPr>
            <w:tcW w:w="1418" w:type="dxa"/>
            <w:tcBorders>
              <w:top w:val="nil"/>
              <w:left w:val="nil"/>
              <w:bottom w:val="single" w:sz="4" w:space="0" w:color="auto"/>
              <w:right w:val="single" w:sz="4" w:space="0" w:color="auto"/>
            </w:tcBorders>
            <w:shd w:val="clear" w:color="auto" w:fill="auto"/>
            <w:noWrap/>
            <w:vAlign w:val="bottom"/>
          </w:tcPr>
          <w:p w:rsidR="002D1DF7" w:rsidRPr="00192E77" w:rsidRDefault="002D1DF7" w:rsidP="00B65996">
            <w:pPr>
              <w:jc w:val="center"/>
            </w:pPr>
            <w:r w:rsidRPr="00192E77">
              <w:t>Овсяннико</w:t>
            </w:r>
            <w:r w:rsidRPr="00192E77">
              <w:lastRenderedPageBreak/>
              <w:t>в</w:t>
            </w:r>
          </w:p>
        </w:tc>
        <w:tc>
          <w:tcPr>
            <w:tcW w:w="1338" w:type="dxa"/>
            <w:tcBorders>
              <w:top w:val="nil"/>
              <w:left w:val="nil"/>
              <w:bottom w:val="single" w:sz="4" w:space="0" w:color="auto"/>
              <w:right w:val="single" w:sz="4" w:space="0" w:color="auto"/>
            </w:tcBorders>
            <w:shd w:val="clear" w:color="auto" w:fill="auto"/>
            <w:noWrap/>
            <w:vAlign w:val="bottom"/>
          </w:tcPr>
          <w:p w:rsidR="002D1DF7" w:rsidRPr="00192E77" w:rsidRDefault="002D1DF7" w:rsidP="00B65996">
            <w:pPr>
              <w:jc w:val="center"/>
            </w:pPr>
            <w:r w:rsidRPr="00192E77">
              <w:lastRenderedPageBreak/>
              <w:t>Антон</w:t>
            </w:r>
          </w:p>
        </w:tc>
        <w:tc>
          <w:tcPr>
            <w:tcW w:w="1921" w:type="dxa"/>
            <w:tcBorders>
              <w:top w:val="nil"/>
              <w:left w:val="nil"/>
              <w:bottom w:val="single" w:sz="4" w:space="0" w:color="auto"/>
              <w:right w:val="single" w:sz="4" w:space="0" w:color="auto"/>
            </w:tcBorders>
            <w:shd w:val="clear" w:color="auto" w:fill="auto"/>
            <w:noWrap/>
            <w:vAlign w:val="bottom"/>
          </w:tcPr>
          <w:p w:rsidR="002D1DF7" w:rsidRPr="00192E77" w:rsidRDefault="002D1DF7" w:rsidP="00B65996">
            <w:pPr>
              <w:jc w:val="center"/>
            </w:pPr>
            <w:r w:rsidRPr="00192E77">
              <w:t>Алексеевич</w:t>
            </w:r>
          </w:p>
        </w:tc>
        <w:tc>
          <w:tcPr>
            <w:tcW w:w="780" w:type="dxa"/>
            <w:tcBorders>
              <w:top w:val="nil"/>
              <w:left w:val="nil"/>
              <w:bottom w:val="single" w:sz="4" w:space="0" w:color="auto"/>
              <w:right w:val="single" w:sz="4" w:space="0" w:color="auto"/>
            </w:tcBorders>
            <w:shd w:val="clear" w:color="auto" w:fill="auto"/>
            <w:noWrap/>
            <w:vAlign w:val="bottom"/>
          </w:tcPr>
          <w:p w:rsidR="002D1DF7" w:rsidRPr="00192E77" w:rsidRDefault="002D1DF7" w:rsidP="00B65996">
            <w:pPr>
              <w:jc w:val="center"/>
            </w:pPr>
            <w:r w:rsidRPr="00192E77">
              <w:t>10</w:t>
            </w:r>
          </w:p>
        </w:tc>
        <w:tc>
          <w:tcPr>
            <w:tcW w:w="2551" w:type="dxa"/>
            <w:tcBorders>
              <w:top w:val="nil"/>
              <w:left w:val="nil"/>
              <w:bottom w:val="single" w:sz="4" w:space="0" w:color="auto"/>
              <w:right w:val="single" w:sz="4" w:space="0" w:color="auto"/>
            </w:tcBorders>
            <w:shd w:val="clear" w:color="auto" w:fill="auto"/>
            <w:noWrap/>
            <w:vAlign w:val="center"/>
          </w:tcPr>
          <w:p w:rsidR="002D1DF7" w:rsidRPr="00192E77" w:rsidRDefault="002D1DF7" w:rsidP="00B65996">
            <w:pPr>
              <w:jc w:val="center"/>
            </w:pPr>
            <w:r w:rsidRPr="00192E77">
              <w:t>МБОУ СОШ № 12</w:t>
            </w:r>
          </w:p>
        </w:tc>
      </w:tr>
      <w:tr w:rsidR="002D1DF7" w:rsidRPr="000A62FC" w:rsidTr="00B65996">
        <w:trPr>
          <w:trHeight w:val="315"/>
          <w:jc w:val="center"/>
        </w:trPr>
        <w:tc>
          <w:tcPr>
            <w:tcW w:w="576" w:type="dxa"/>
            <w:tcBorders>
              <w:top w:val="nil"/>
              <w:left w:val="single" w:sz="4" w:space="0" w:color="auto"/>
              <w:bottom w:val="single" w:sz="4" w:space="0" w:color="auto"/>
              <w:right w:val="single" w:sz="4" w:space="0" w:color="auto"/>
            </w:tcBorders>
            <w:shd w:val="clear" w:color="auto" w:fill="auto"/>
            <w:noWrap/>
          </w:tcPr>
          <w:p w:rsidR="002D1DF7" w:rsidRPr="00192E77" w:rsidRDefault="008859BF" w:rsidP="00B65996">
            <w:pPr>
              <w:jc w:val="center"/>
              <w:rPr>
                <w:color w:val="000000"/>
              </w:rPr>
            </w:pPr>
            <w:r w:rsidRPr="00192E77">
              <w:rPr>
                <w:color w:val="000000"/>
              </w:rPr>
              <w:t>30</w:t>
            </w:r>
          </w:p>
        </w:tc>
        <w:tc>
          <w:tcPr>
            <w:tcW w:w="2048" w:type="dxa"/>
            <w:tcBorders>
              <w:top w:val="nil"/>
              <w:left w:val="nil"/>
              <w:bottom w:val="single" w:sz="4" w:space="0" w:color="auto"/>
              <w:right w:val="single" w:sz="4" w:space="0" w:color="auto"/>
            </w:tcBorders>
            <w:shd w:val="clear" w:color="auto" w:fill="auto"/>
            <w:noWrap/>
            <w:vAlign w:val="center"/>
          </w:tcPr>
          <w:p w:rsidR="002D1DF7" w:rsidRPr="00192E77" w:rsidRDefault="002D1DF7" w:rsidP="00B65996">
            <w:pPr>
              <w:jc w:val="center"/>
              <w:rPr>
                <w:color w:val="000000"/>
              </w:rPr>
            </w:pPr>
            <w:r w:rsidRPr="00192E77">
              <w:rPr>
                <w:color w:val="000000"/>
              </w:rPr>
              <w:t>Обществознание</w:t>
            </w:r>
          </w:p>
        </w:tc>
        <w:tc>
          <w:tcPr>
            <w:tcW w:w="1418" w:type="dxa"/>
            <w:tcBorders>
              <w:top w:val="nil"/>
              <w:left w:val="nil"/>
              <w:bottom w:val="single" w:sz="4" w:space="0" w:color="auto"/>
              <w:right w:val="single" w:sz="4" w:space="0" w:color="auto"/>
            </w:tcBorders>
            <w:shd w:val="clear" w:color="auto" w:fill="auto"/>
            <w:noWrap/>
            <w:vAlign w:val="center"/>
          </w:tcPr>
          <w:p w:rsidR="002D1DF7" w:rsidRPr="00192E77" w:rsidRDefault="002D1DF7" w:rsidP="00B65996">
            <w:pPr>
              <w:jc w:val="center"/>
            </w:pPr>
            <w:r w:rsidRPr="00192E77">
              <w:t>Панов</w:t>
            </w:r>
          </w:p>
        </w:tc>
        <w:tc>
          <w:tcPr>
            <w:tcW w:w="1338" w:type="dxa"/>
            <w:tcBorders>
              <w:top w:val="nil"/>
              <w:left w:val="nil"/>
              <w:bottom w:val="single" w:sz="4" w:space="0" w:color="auto"/>
              <w:right w:val="single" w:sz="4" w:space="0" w:color="auto"/>
            </w:tcBorders>
            <w:shd w:val="clear" w:color="auto" w:fill="auto"/>
            <w:noWrap/>
            <w:vAlign w:val="center"/>
          </w:tcPr>
          <w:p w:rsidR="002D1DF7" w:rsidRPr="00192E77" w:rsidRDefault="002D1DF7" w:rsidP="00B65996">
            <w:pPr>
              <w:jc w:val="center"/>
            </w:pPr>
            <w:r w:rsidRPr="00192E77">
              <w:t>Павел</w:t>
            </w:r>
          </w:p>
        </w:tc>
        <w:tc>
          <w:tcPr>
            <w:tcW w:w="1921" w:type="dxa"/>
            <w:tcBorders>
              <w:top w:val="nil"/>
              <w:left w:val="nil"/>
              <w:bottom w:val="single" w:sz="4" w:space="0" w:color="auto"/>
              <w:right w:val="single" w:sz="4" w:space="0" w:color="auto"/>
            </w:tcBorders>
            <w:shd w:val="clear" w:color="auto" w:fill="auto"/>
            <w:noWrap/>
            <w:vAlign w:val="center"/>
          </w:tcPr>
          <w:p w:rsidR="002D1DF7" w:rsidRPr="00192E77" w:rsidRDefault="002D1DF7" w:rsidP="00B65996">
            <w:pPr>
              <w:jc w:val="center"/>
            </w:pPr>
            <w:r w:rsidRPr="00192E77">
              <w:t>Антонович</w:t>
            </w:r>
          </w:p>
        </w:tc>
        <w:tc>
          <w:tcPr>
            <w:tcW w:w="780" w:type="dxa"/>
            <w:tcBorders>
              <w:top w:val="nil"/>
              <w:left w:val="nil"/>
              <w:bottom w:val="single" w:sz="4" w:space="0" w:color="auto"/>
              <w:right w:val="single" w:sz="4" w:space="0" w:color="auto"/>
            </w:tcBorders>
            <w:shd w:val="clear" w:color="auto" w:fill="auto"/>
            <w:noWrap/>
            <w:vAlign w:val="center"/>
          </w:tcPr>
          <w:p w:rsidR="002D1DF7" w:rsidRPr="00192E77" w:rsidRDefault="002D1DF7" w:rsidP="00B65996">
            <w:pPr>
              <w:jc w:val="center"/>
            </w:pPr>
            <w:r w:rsidRPr="00192E77">
              <w:t>11</w:t>
            </w:r>
          </w:p>
        </w:tc>
        <w:tc>
          <w:tcPr>
            <w:tcW w:w="2551" w:type="dxa"/>
            <w:tcBorders>
              <w:top w:val="nil"/>
              <w:left w:val="nil"/>
              <w:bottom w:val="single" w:sz="4" w:space="0" w:color="auto"/>
              <w:right w:val="single" w:sz="4" w:space="0" w:color="auto"/>
            </w:tcBorders>
            <w:shd w:val="clear" w:color="auto" w:fill="auto"/>
            <w:noWrap/>
            <w:vAlign w:val="center"/>
          </w:tcPr>
          <w:p w:rsidR="002D1DF7" w:rsidRPr="00192E77" w:rsidRDefault="002D1DF7" w:rsidP="00B65996">
            <w:pPr>
              <w:jc w:val="center"/>
            </w:pPr>
            <w:r w:rsidRPr="00192E77">
              <w:t>МАОУ «Лицей № 6»</w:t>
            </w:r>
          </w:p>
        </w:tc>
      </w:tr>
      <w:tr w:rsidR="002D1DF7" w:rsidRPr="000A62FC" w:rsidTr="00B65996">
        <w:trPr>
          <w:trHeight w:val="315"/>
          <w:jc w:val="center"/>
        </w:trPr>
        <w:tc>
          <w:tcPr>
            <w:tcW w:w="576" w:type="dxa"/>
            <w:tcBorders>
              <w:top w:val="nil"/>
              <w:left w:val="single" w:sz="4" w:space="0" w:color="auto"/>
              <w:bottom w:val="single" w:sz="4" w:space="0" w:color="auto"/>
              <w:right w:val="single" w:sz="4" w:space="0" w:color="auto"/>
            </w:tcBorders>
            <w:shd w:val="clear" w:color="auto" w:fill="auto"/>
            <w:noWrap/>
          </w:tcPr>
          <w:p w:rsidR="002D1DF7" w:rsidRPr="00192E77" w:rsidRDefault="008859BF" w:rsidP="00B65996">
            <w:pPr>
              <w:jc w:val="center"/>
              <w:rPr>
                <w:color w:val="000000"/>
              </w:rPr>
            </w:pPr>
            <w:r w:rsidRPr="00192E77">
              <w:rPr>
                <w:color w:val="000000"/>
              </w:rPr>
              <w:t>31</w:t>
            </w:r>
          </w:p>
        </w:tc>
        <w:tc>
          <w:tcPr>
            <w:tcW w:w="2048" w:type="dxa"/>
            <w:tcBorders>
              <w:top w:val="nil"/>
              <w:left w:val="nil"/>
              <w:bottom w:val="single" w:sz="4" w:space="0" w:color="auto"/>
              <w:right w:val="single" w:sz="4" w:space="0" w:color="auto"/>
            </w:tcBorders>
            <w:shd w:val="clear" w:color="auto" w:fill="auto"/>
            <w:noWrap/>
            <w:vAlign w:val="center"/>
          </w:tcPr>
          <w:p w:rsidR="002D1DF7" w:rsidRPr="00192E77" w:rsidRDefault="002D1DF7" w:rsidP="00B65996">
            <w:pPr>
              <w:jc w:val="center"/>
              <w:rPr>
                <w:color w:val="000000"/>
              </w:rPr>
            </w:pPr>
            <w:r w:rsidRPr="00192E77">
              <w:rPr>
                <w:color w:val="000000"/>
              </w:rPr>
              <w:t>Обществознание</w:t>
            </w:r>
          </w:p>
        </w:tc>
        <w:tc>
          <w:tcPr>
            <w:tcW w:w="1418" w:type="dxa"/>
            <w:tcBorders>
              <w:top w:val="nil"/>
              <w:left w:val="nil"/>
              <w:bottom w:val="single" w:sz="4" w:space="0" w:color="auto"/>
              <w:right w:val="single" w:sz="4" w:space="0" w:color="auto"/>
            </w:tcBorders>
            <w:shd w:val="clear" w:color="auto" w:fill="auto"/>
            <w:noWrap/>
            <w:vAlign w:val="center"/>
          </w:tcPr>
          <w:p w:rsidR="002D1DF7" w:rsidRPr="00192E77" w:rsidRDefault="002D1DF7" w:rsidP="00B65996">
            <w:pPr>
              <w:jc w:val="center"/>
            </w:pPr>
            <w:r w:rsidRPr="00192E77">
              <w:t>Абаринова</w:t>
            </w:r>
          </w:p>
        </w:tc>
        <w:tc>
          <w:tcPr>
            <w:tcW w:w="1338" w:type="dxa"/>
            <w:tcBorders>
              <w:top w:val="nil"/>
              <w:left w:val="nil"/>
              <w:bottom w:val="single" w:sz="4" w:space="0" w:color="auto"/>
              <w:right w:val="single" w:sz="4" w:space="0" w:color="auto"/>
            </w:tcBorders>
            <w:shd w:val="clear" w:color="auto" w:fill="auto"/>
            <w:noWrap/>
            <w:vAlign w:val="center"/>
          </w:tcPr>
          <w:p w:rsidR="002D1DF7" w:rsidRPr="00192E77" w:rsidRDefault="002D1DF7" w:rsidP="00B65996">
            <w:pPr>
              <w:jc w:val="center"/>
            </w:pPr>
            <w:r w:rsidRPr="00192E77">
              <w:t>Наталья</w:t>
            </w:r>
          </w:p>
        </w:tc>
        <w:tc>
          <w:tcPr>
            <w:tcW w:w="1921" w:type="dxa"/>
            <w:tcBorders>
              <w:top w:val="nil"/>
              <w:left w:val="nil"/>
              <w:bottom w:val="single" w:sz="4" w:space="0" w:color="auto"/>
              <w:right w:val="single" w:sz="4" w:space="0" w:color="auto"/>
            </w:tcBorders>
            <w:shd w:val="clear" w:color="auto" w:fill="auto"/>
            <w:noWrap/>
            <w:vAlign w:val="center"/>
          </w:tcPr>
          <w:p w:rsidR="002D1DF7" w:rsidRPr="00192E77" w:rsidRDefault="002D1DF7" w:rsidP="00B65996">
            <w:pPr>
              <w:jc w:val="center"/>
            </w:pPr>
            <w:r w:rsidRPr="00192E77">
              <w:t>Алексеевна</w:t>
            </w:r>
          </w:p>
        </w:tc>
        <w:tc>
          <w:tcPr>
            <w:tcW w:w="780" w:type="dxa"/>
            <w:tcBorders>
              <w:top w:val="nil"/>
              <w:left w:val="nil"/>
              <w:bottom w:val="single" w:sz="4" w:space="0" w:color="auto"/>
              <w:right w:val="single" w:sz="4" w:space="0" w:color="auto"/>
            </w:tcBorders>
            <w:shd w:val="clear" w:color="auto" w:fill="auto"/>
            <w:noWrap/>
            <w:vAlign w:val="center"/>
          </w:tcPr>
          <w:p w:rsidR="002D1DF7" w:rsidRPr="00192E77" w:rsidRDefault="002D1DF7" w:rsidP="00B65996">
            <w:pPr>
              <w:jc w:val="center"/>
            </w:pPr>
            <w:r w:rsidRPr="00192E77">
              <w:t>11</w:t>
            </w:r>
          </w:p>
        </w:tc>
        <w:tc>
          <w:tcPr>
            <w:tcW w:w="2551" w:type="dxa"/>
            <w:tcBorders>
              <w:top w:val="nil"/>
              <w:left w:val="nil"/>
              <w:bottom w:val="single" w:sz="4" w:space="0" w:color="auto"/>
              <w:right w:val="single" w:sz="4" w:space="0" w:color="auto"/>
            </w:tcBorders>
            <w:shd w:val="clear" w:color="auto" w:fill="auto"/>
            <w:noWrap/>
            <w:vAlign w:val="center"/>
          </w:tcPr>
          <w:p w:rsidR="002D1DF7" w:rsidRPr="00192E77" w:rsidRDefault="002D1DF7" w:rsidP="00B65996">
            <w:pPr>
              <w:jc w:val="center"/>
            </w:pPr>
            <w:r w:rsidRPr="00192E77">
              <w:t>МАОУ «Лицей № 6»</w:t>
            </w:r>
          </w:p>
        </w:tc>
      </w:tr>
      <w:tr w:rsidR="002D1DF7" w:rsidRPr="000A62FC" w:rsidTr="00B65996">
        <w:trPr>
          <w:trHeight w:val="315"/>
          <w:jc w:val="center"/>
        </w:trPr>
        <w:tc>
          <w:tcPr>
            <w:tcW w:w="576" w:type="dxa"/>
            <w:tcBorders>
              <w:top w:val="nil"/>
              <w:left w:val="single" w:sz="4" w:space="0" w:color="auto"/>
              <w:bottom w:val="single" w:sz="4" w:space="0" w:color="auto"/>
              <w:right w:val="single" w:sz="4" w:space="0" w:color="auto"/>
            </w:tcBorders>
            <w:shd w:val="clear" w:color="auto" w:fill="auto"/>
            <w:noWrap/>
          </w:tcPr>
          <w:p w:rsidR="002D1DF7" w:rsidRPr="00192E77" w:rsidRDefault="008859BF" w:rsidP="00B65996">
            <w:pPr>
              <w:jc w:val="center"/>
              <w:rPr>
                <w:color w:val="000000"/>
              </w:rPr>
            </w:pPr>
            <w:r w:rsidRPr="00192E77">
              <w:rPr>
                <w:color w:val="000000"/>
              </w:rPr>
              <w:t>32</w:t>
            </w:r>
          </w:p>
        </w:tc>
        <w:tc>
          <w:tcPr>
            <w:tcW w:w="2048" w:type="dxa"/>
            <w:tcBorders>
              <w:top w:val="nil"/>
              <w:left w:val="nil"/>
              <w:bottom w:val="single" w:sz="4" w:space="0" w:color="auto"/>
              <w:right w:val="single" w:sz="4" w:space="0" w:color="auto"/>
            </w:tcBorders>
            <w:shd w:val="clear" w:color="auto" w:fill="auto"/>
            <w:noWrap/>
            <w:vAlign w:val="center"/>
          </w:tcPr>
          <w:p w:rsidR="002D1DF7" w:rsidRPr="00192E77" w:rsidRDefault="002D1DF7" w:rsidP="00B65996">
            <w:pPr>
              <w:jc w:val="center"/>
              <w:rPr>
                <w:color w:val="000000"/>
              </w:rPr>
            </w:pPr>
            <w:r w:rsidRPr="00192E77">
              <w:rPr>
                <w:color w:val="000000"/>
              </w:rPr>
              <w:t>Обществознание</w:t>
            </w:r>
          </w:p>
        </w:tc>
        <w:tc>
          <w:tcPr>
            <w:tcW w:w="1418" w:type="dxa"/>
            <w:tcBorders>
              <w:top w:val="nil"/>
              <w:left w:val="nil"/>
              <w:bottom w:val="single" w:sz="4" w:space="0" w:color="auto"/>
              <w:right w:val="single" w:sz="4" w:space="0" w:color="auto"/>
            </w:tcBorders>
            <w:shd w:val="clear" w:color="auto" w:fill="auto"/>
            <w:noWrap/>
            <w:vAlign w:val="center"/>
          </w:tcPr>
          <w:p w:rsidR="002D1DF7" w:rsidRPr="00192E77" w:rsidRDefault="002D1DF7" w:rsidP="00B65996">
            <w:pPr>
              <w:jc w:val="center"/>
            </w:pPr>
            <w:r w:rsidRPr="00192E77">
              <w:t>Шанина</w:t>
            </w:r>
          </w:p>
        </w:tc>
        <w:tc>
          <w:tcPr>
            <w:tcW w:w="1338" w:type="dxa"/>
            <w:tcBorders>
              <w:top w:val="nil"/>
              <w:left w:val="nil"/>
              <w:bottom w:val="single" w:sz="4" w:space="0" w:color="auto"/>
              <w:right w:val="single" w:sz="4" w:space="0" w:color="auto"/>
            </w:tcBorders>
            <w:shd w:val="clear" w:color="auto" w:fill="auto"/>
            <w:noWrap/>
            <w:vAlign w:val="center"/>
          </w:tcPr>
          <w:p w:rsidR="002D1DF7" w:rsidRPr="00192E77" w:rsidRDefault="002D1DF7" w:rsidP="00B65996">
            <w:pPr>
              <w:jc w:val="center"/>
            </w:pPr>
            <w:r w:rsidRPr="00192E77">
              <w:t>Алина</w:t>
            </w:r>
          </w:p>
        </w:tc>
        <w:tc>
          <w:tcPr>
            <w:tcW w:w="1921" w:type="dxa"/>
            <w:tcBorders>
              <w:top w:val="nil"/>
              <w:left w:val="nil"/>
              <w:bottom w:val="single" w:sz="4" w:space="0" w:color="auto"/>
              <w:right w:val="single" w:sz="4" w:space="0" w:color="auto"/>
            </w:tcBorders>
            <w:shd w:val="clear" w:color="auto" w:fill="auto"/>
            <w:noWrap/>
            <w:vAlign w:val="center"/>
          </w:tcPr>
          <w:p w:rsidR="002D1DF7" w:rsidRPr="00192E77" w:rsidRDefault="002D1DF7" w:rsidP="00B65996">
            <w:pPr>
              <w:jc w:val="center"/>
            </w:pPr>
            <w:r w:rsidRPr="00192E77">
              <w:t>Алексеевна</w:t>
            </w:r>
          </w:p>
        </w:tc>
        <w:tc>
          <w:tcPr>
            <w:tcW w:w="780" w:type="dxa"/>
            <w:tcBorders>
              <w:top w:val="nil"/>
              <w:left w:val="nil"/>
              <w:bottom w:val="single" w:sz="4" w:space="0" w:color="auto"/>
              <w:right w:val="single" w:sz="4" w:space="0" w:color="auto"/>
            </w:tcBorders>
            <w:shd w:val="clear" w:color="auto" w:fill="auto"/>
            <w:noWrap/>
            <w:vAlign w:val="center"/>
          </w:tcPr>
          <w:p w:rsidR="002D1DF7" w:rsidRPr="00192E77" w:rsidRDefault="002D1DF7" w:rsidP="00B65996">
            <w:pPr>
              <w:jc w:val="center"/>
            </w:pPr>
            <w:r w:rsidRPr="00192E77">
              <w:t>11</w:t>
            </w:r>
          </w:p>
        </w:tc>
        <w:tc>
          <w:tcPr>
            <w:tcW w:w="2551" w:type="dxa"/>
            <w:tcBorders>
              <w:top w:val="nil"/>
              <w:left w:val="nil"/>
              <w:bottom w:val="single" w:sz="4" w:space="0" w:color="auto"/>
              <w:right w:val="single" w:sz="4" w:space="0" w:color="auto"/>
            </w:tcBorders>
            <w:shd w:val="clear" w:color="auto" w:fill="auto"/>
            <w:noWrap/>
            <w:vAlign w:val="center"/>
          </w:tcPr>
          <w:p w:rsidR="002D1DF7" w:rsidRPr="00192E77" w:rsidRDefault="002D1DF7" w:rsidP="00B65996">
            <w:pPr>
              <w:jc w:val="center"/>
            </w:pPr>
            <w:r w:rsidRPr="00192E77">
              <w:t>МАОУ «Лицей № 7»</w:t>
            </w:r>
          </w:p>
        </w:tc>
      </w:tr>
      <w:tr w:rsidR="002D1DF7" w:rsidRPr="000A62FC" w:rsidTr="00B65996">
        <w:trPr>
          <w:trHeight w:val="315"/>
          <w:jc w:val="center"/>
        </w:trPr>
        <w:tc>
          <w:tcPr>
            <w:tcW w:w="576" w:type="dxa"/>
            <w:tcBorders>
              <w:top w:val="nil"/>
              <w:left w:val="single" w:sz="4" w:space="0" w:color="auto"/>
              <w:bottom w:val="single" w:sz="4" w:space="0" w:color="auto"/>
              <w:right w:val="single" w:sz="4" w:space="0" w:color="auto"/>
            </w:tcBorders>
            <w:shd w:val="clear" w:color="auto" w:fill="auto"/>
            <w:noWrap/>
          </w:tcPr>
          <w:p w:rsidR="002D1DF7" w:rsidRPr="00192E77" w:rsidRDefault="008859BF" w:rsidP="00B65996">
            <w:pPr>
              <w:jc w:val="center"/>
              <w:rPr>
                <w:color w:val="000000"/>
              </w:rPr>
            </w:pPr>
            <w:r w:rsidRPr="00192E77">
              <w:rPr>
                <w:color w:val="000000"/>
              </w:rPr>
              <w:t>33</w:t>
            </w:r>
          </w:p>
        </w:tc>
        <w:tc>
          <w:tcPr>
            <w:tcW w:w="2048" w:type="dxa"/>
            <w:tcBorders>
              <w:top w:val="nil"/>
              <w:left w:val="nil"/>
              <w:bottom w:val="single" w:sz="4" w:space="0" w:color="auto"/>
              <w:right w:val="single" w:sz="4" w:space="0" w:color="auto"/>
            </w:tcBorders>
            <w:shd w:val="clear" w:color="auto" w:fill="auto"/>
            <w:noWrap/>
            <w:vAlign w:val="center"/>
          </w:tcPr>
          <w:p w:rsidR="002D1DF7" w:rsidRPr="00192E77" w:rsidRDefault="002D1DF7" w:rsidP="00B65996">
            <w:pPr>
              <w:jc w:val="center"/>
              <w:rPr>
                <w:color w:val="000000"/>
              </w:rPr>
            </w:pPr>
            <w:r w:rsidRPr="00192E77">
              <w:rPr>
                <w:color w:val="000000"/>
              </w:rPr>
              <w:t>Обществознание</w:t>
            </w:r>
          </w:p>
        </w:tc>
        <w:tc>
          <w:tcPr>
            <w:tcW w:w="1418" w:type="dxa"/>
            <w:tcBorders>
              <w:top w:val="nil"/>
              <w:left w:val="nil"/>
              <w:bottom w:val="single" w:sz="4" w:space="0" w:color="auto"/>
              <w:right w:val="single" w:sz="4" w:space="0" w:color="auto"/>
            </w:tcBorders>
            <w:shd w:val="clear" w:color="auto" w:fill="auto"/>
            <w:noWrap/>
            <w:vAlign w:val="bottom"/>
          </w:tcPr>
          <w:p w:rsidR="002D1DF7" w:rsidRPr="00192E77" w:rsidRDefault="002D1DF7" w:rsidP="00B65996">
            <w:pPr>
              <w:jc w:val="center"/>
            </w:pPr>
            <w:r w:rsidRPr="00192E77">
              <w:t>Суглоба</w:t>
            </w:r>
          </w:p>
        </w:tc>
        <w:tc>
          <w:tcPr>
            <w:tcW w:w="1338" w:type="dxa"/>
            <w:tcBorders>
              <w:top w:val="nil"/>
              <w:left w:val="nil"/>
              <w:bottom w:val="single" w:sz="4" w:space="0" w:color="auto"/>
              <w:right w:val="single" w:sz="4" w:space="0" w:color="auto"/>
            </w:tcBorders>
            <w:shd w:val="clear" w:color="auto" w:fill="auto"/>
            <w:noWrap/>
            <w:vAlign w:val="bottom"/>
          </w:tcPr>
          <w:p w:rsidR="002D1DF7" w:rsidRPr="00192E77" w:rsidRDefault="002D1DF7" w:rsidP="00B65996">
            <w:pPr>
              <w:jc w:val="center"/>
            </w:pPr>
            <w:r w:rsidRPr="00192E77">
              <w:t>Никита</w:t>
            </w:r>
          </w:p>
        </w:tc>
        <w:tc>
          <w:tcPr>
            <w:tcW w:w="1921" w:type="dxa"/>
            <w:tcBorders>
              <w:top w:val="nil"/>
              <w:left w:val="nil"/>
              <w:bottom w:val="single" w:sz="4" w:space="0" w:color="auto"/>
              <w:right w:val="single" w:sz="4" w:space="0" w:color="auto"/>
            </w:tcBorders>
            <w:shd w:val="clear" w:color="auto" w:fill="auto"/>
            <w:noWrap/>
            <w:vAlign w:val="bottom"/>
          </w:tcPr>
          <w:p w:rsidR="002D1DF7" w:rsidRPr="00192E77" w:rsidRDefault="002D1DF7" w:rsidP="00B65996">
            <w:pPr>
              <w:jc w:val="center"/>
            </w:pPr>
            <w:r w:rsidRPr="00192E77">
              <w:t>Вадимович</w:t>
            </w:r>
          </w:p>
        </w:tc>
        <w:tc>
          <w:tcPr>
            <w:tcW w:w="780" w:type="dxa"/>
            <w:tcBorders>
              <w:top w:val="nil"/>
              <w:left w:val="nil"/>
              <w:bottom w:val="single" w:sz="4" w:space="0" w:color="auto"/>
              <w:right w:val="single" w:sz="4" w:space="0" w:color="auto"/>
            </w:tcBorders>
            <w:shd w:val="clear" w:color="auto" w:fill="auto"/>
            <w:noWrap/>
            <w:vAlign w:val="bottom"/>
          </w:tcPr>
          <w:p w:rsidR="002D1DF7" w:rsidRPr="00192E77" w:rsidRDefault="002D1DF7" w:rsidP="00B65996">
            <w:pPr>
              <w:jc w:val="center"/>
            </w:pPr>
            <w:r w:rsidRPr="00192E77">
              <w:t>11</w:t>
            </w:r>
          </w:p>
        </w:tc>
        <w:tc>
          <w:tcPr>
            <w:tcW w:w="2551" w:type="dxa"/>
            <w:tcBorders>
              <w:top w:val="nil"/>
              <w:left w:val="nil"/>
              <w:bottom w:val="single" w:sz="4" w:space="0" w:color="auto"/>
              <w:right w:val="single" w:sz="4" w:space="0" w:color="auto"/>
            </w:tcBorders>
            <w:shd w:val="clear" w:color="auto" w:fill="auto"/>
            <w:noWrap/>
            <w:vAlign w:val="center"/>
          </w:tcPr>
          <w:p w:rsidR="002D1DF7" w:rsidRPr="00192E77" w:rsidRDefault="002D1DF7" w:rsidP="00B65996">
            <w:pPr>
              <w:jc w:val="center"/>
            </w:pPr>
            <w:r w:rsidRPr="00192E77">
              <w:t>МБОУ СОШ № 12</w:t>
            </w:r>
          </w:p>
        </w:tc>
      </w:tr>
      <w:tr w:rsidR="002D1DF7" w:rsidRPr="000A62FC" w:rsidTr="00B65996">
        <w:trPr>
          <w:trHeight w:val="315"/>
          <w:jc w:val="center"/>
        </w:trPr>
        <w:tc>
          <w:tcPr>
            <w:tcW w:w="576" w:type="dxa"/>
            <w:tcBorders>
              <w:top w:val="nil"/>
              <w:left w:val="single" w:sz="4" w:space="0" w:color="auto"/>
              <w:bottom w:val="single" w:sz="4" w:space="0" w:color="auto"/>
              <w:right w:val="single" w:sz="4" w:space="0" w:color="auto"/>
            </w:tcBorders>
            <w:shd w:val="clear" w:color="auto" w:fill="auto"/>
            <w:noWrap/>
          </w:tcPr>
          <w:p w:rsidR="002D1DF7" w:rsidRPr="00192E77" w:rsidRDefault="008859BF" w:rsidP="00B65996">
            <w:pPr>
              <w:jc w:val="center"/>
              <w:rPr>
                <w:color w:val="000000"/>
              </w:rPr>
            </w:pPr>
            <w:r w:rsidRPr="00192E77">
              <w:rPr>
                <w:color w:val="000000"/>
              </w:rPr>
              <w:t>34</w:t>
            </w:r>
          </w:p>
        </w:tc>
        <w:tc>
          <w:tcPr>
            <w:tcW w:w="2048" w:type="dxa"/>
            <w:tcBorders>
              <w:top w:val="nil"/>
              <w:left w:val="nil"/>
              <w:bottom w:val="single" w:sz="4" w:space="0" w:color="auto"/>
              <w:right w:val="single" w:sz="4" w:space="0" w:color="auto"/>
            </w:tcBorders>
            <w:shd w:val="clear" w:color="auto" w:fill="auto"/>
            <w:noWrap/>
            <w:vAlign w:val="center"/>
          </w:tcPr>
          <w:p w:rsidR="002D1DF7" w:rsidRPr="00192E77" w:rsidRDefault="002D1DF7" w:rsidP="00B65996">
            <w:pPr>
              <w:jc w:val="center"/>
              <w:rPr>
                <w:color w:val="000000"/>
              </w:rPr>
            </w:pPr>
            <w:r w:rsidRPr="00192E77">
              <w:rPr>
                <w:color w:val="000000"/>
              </w:rPr>
              <w:t>Обществознание</w:t>
            </w:r>
          </w:p>
        </w:tc>
        <w:tc>
          <w:tcPr>
            <w:tcW w:w="1418" w:type="dxa"/>
            <w:tcBorders>
              <w:top w:val="nil"/>
              <w:left w:val="nil"/>
              <w:bottom w:val="single" w:sz="4" w:space="0" w:color="auto"/>
              <w:right w:val="single" w:sz="4" w:space="0" w:color="auto"/>
            </w:tcBorders>
            <w:shd w:val="clear" w:color="auto" w:fill="auto"/>
            <w:noWrap/>
            <w:vAlign w:val="bottom"/>
          </w:tcPr>
          <w:p w:rsidR="002D1DF7" w:rsidRPr="00192E77" w:rsidRDefault="002D1DF7" w:rsidP="00B65996">
            <w:pPr>
              <w:jc w:val="center"/>
            </w:pPr>
            <w:r w:rsidRPr="00192E77">
              <w:t>Обедина</w:t>
            </w:r>
          </w:p>
        </w:tc>
        <w:tc>
          <w:tcPr>
            <w:tcW w:w="1338" w:type="dxa"/>
            <w:tcBorders>
              <w:top w:val="nil"/>
              <w:left w:val="nil"/>
              <w:bottom w:val="single" w:sz="4" w:space="0" w:color="auto"/>
              <w:right w:val="single" w:sz="4" w:space="0" w:color="auto"/>
            </w:tcBorders>
            <w:shd w:val="clear" w:color="auto" w:fill="auto"/>
            <w:noWrap/>
            <w:vAlign w:val="bottom"/>
          </w:tcPr>
          <w:p w:rsidR="002D1DF7" w:rsidRPr="00192E77" w:rsidRDefault="002D1DF7" w:rsidP="00B65996">
            <w:pPr>
              <w:jc w:val="center"/>
            </w:pPr>
            <w:r w:rsidRPr="00192E77">
              <w:t>Екатерина</w:t>
            </w:r>
          </w:p>
        </w:tc>
        <w:tc>
          <w:tcPr>
            <w:tcW w:w="1921" w:type="dxa"/>
            <w:tcBorders>
              <w:top w:val="nil"/>
              <w:left w:val="nil"/>
              <w:bottom w:val="single" w:sz="4" w:space="0" w:color="auto"/>
              <w:right w:val="single" w:sz="4" w:space="0" w:color="auto"/>
            </w:tcBorders>
            <w:shd w:val="clear" w:color="auto" w:fill="auto"/>
            <w:noWrap/>
            <w:vAlign w:val="bottom"/>
          </w:tcPr>
          <w:p w:rsidR="002D1DF7" w:rsidRPr="00192E77" w:rsidRDefault="002D1DF7" w:rsidP="00B65996">
            <w:pPr>
              <w:jc w:val="center"/>
            </w:pPr>
            <w:r w:rsidRPr="00192E77">
              <w:t>Сергеевна</w:t>
            </w:r>
          </w:p>
        </w:tc>
        <w:tc>
          <w:tcPr>
            <w:tcW w:w="780" w:type="dxa"/>
            <w:tcBorders>
              <w:top w:val="nil"/>
              <w:left w:val="nil"/>
              <w:bottom w:val="single" w:sz="4" w:space="0" w:color="auto"/>
              <w:right w:val="single" w:sz="4" w:space="0" w:color="auto"/>
            </w:tcBorders>
            <w:shd w:val="clear" w:color="auto" w:fill="auto"/>
            <w:noWrap/>
            <w:vAlign w:val="bottom"/>
          </w:tcPr>
          <w:p w:rsidR="002D1DF7" w:rsidRPr="00192E77" w:rsidRDefault="002D1DF7" w:rsidP="00B65996">
            <w:pPr>
              <w:jc w:val="center"/>
            </w:pPr>
            <w:r w:rsidRPr="00192E77">
              <w:t>11</w:t>
            </w:r>
          </w:p>
        </w:tc>
        <w:tc>
          <w:tcPr>
            <w:tcW w:w="2551" w:type="dxa"/>
            <w:tcBorders>
              <w:top w:val="nil"/>
              <w:left w:val="nil"/>
              <w:bottom w:val="single" w:sz="4" w:space="0" w:color="auto"/>
              <w:right w:val="single" w:sz="4" w:space="0" w:color="auto"/>
            </w:tcBorders>
            <w:shd w:val="clear" w:color="auto" w:fill="auto"/>
            <w:noWrap/>
            <w:vAlign w:val="center"/>
          </w:tcPr>
          <w:p w:rsidR="002D1DF7" w:rsidRPr="00192E77" w:rsidRDefault="002D1DF7" w:rsidP="00B65996">
            <w:pPr>
              <w:jc w:val="center"/>
            </w:pPr>
            <w:r w:rsidRPr="00192E77">
              <w:t>МБОУ СОШ № 11</w:t>
            </w:r>
          </w:p>
        </w:tc>
      </w:tr>
      <w:tr w:rsidR="002D1DF7" w:rsidRPr="000A62FC" w:rsidTr="00B65996">
        <w:trPr>
          <w:trHeight w:val="315"/>
          <w:jc w:val="center"/>
        </w:trPr>
        <w:tc>
          <w:tcPr>
            <w:tcW w:w="576" w:type="dxa"/>
            <w:tcBorders>
              <w:top w:val="nil"/>
              <w:left w:val="single" w:sz="4" w:space="0" w:color="auto"/>
              <w:bottom w:val="single" w:sz="4" w:space="0" w:color="auto"/>
              <w:right w:val="single" w:sz="4" w:space="0" w:color="auto"/>
            </w:tcBorders>
            <w:shd w:val="clear" w:color="auto" w:fill="auto"/>
            <w:noWrap/>
          </w:tcPr>
          <w:p w:rsidR="002D1DF7" w:rsidRPr="00192E77" w:rsidRDefault="008859BF" w:rsidP="00B65996">
            <w:pPr>
              <w:jc w:val="center"/>
              <w:rPr>
                <w:color w:val="000000"/>
              </w:rPr>
            </w:pPr>
            <w:r w:rsidRPr="00192E77">
              <w:rPr>
                <w:color w:val="000000"/>
              </w:rPr>
              <w:t>35</w:t>
            </w:r>
          </w:p>
        </w:tc>
        <w:tc>
          <w:tcPr>
            <w:tcW w:w="2048" w:type="dxa"/>
            <w:tcBorders>
              <w:top w:val="nil"/>
              <w:left w:val="nil"/>
              <w:bottom w:val="single" w:sz="4" w:space="0" w:color="auto"/>
              <w:right w:val="single" w:sz="4" w:space="0" w:color="auto"/>
            </w:tcBorders>
            <w:shd w:val="clear" w:color="auto" w:fill="auto"/>
            <w:noWrap/>
            <w:vAlign w:val="center"/>
          </w:tcPr>
          <w:p w:rsidR="002D1DF7" w:rsidRPr="00192E77" w:rsidRDefault="002D1DF7" w:rsidP="00B65996">
            <w:pPr>
              <w:jc w:val="center"/>
              <w:rPr>
                <w:color w:val="000000"/>
              </w:rPr>
            </w:pPr>
            <w:r w:rsidRPr="00192E77">
              <w:rPr>
                <w:color w:val="000000"/>
              </w:rPr>
              <w:t>Физкультура</w:t>
            </w:r>
          </w:p>
        </w:tc>
        <w:tc>
          <w:tcPr>
            <w:tcW w:w="1418" w:type="dxa"/>
            <w:tcBorders>
              <w:top w:val="nil"/>
              <w:left w:val="nil"/>
              <w:bottom w:val="single" w:sz="4" w:space="0" w:color="auto"/>
              <w:right w:val="single" w:sz="4" w:space="0" w:color="auto"/>
            </w:tcBorders>
            <w:shd w:val="clear" w:color="auto" w:fill="auto"/>
            <w:noWrap/>
            <w:vAlign w:val="center"/>
          </w:tcPr>
          <w:p w:rsidR="002D1DF7" w:rsidRPr="00192E77" w:rsidRDefault="002D1DF7" w:rsidP="00B65996">
            <w:pPr>
              <w:jc w:val="center"/>
            </w:pPr>
            <w:r w:rsidRPr="00192E77">
              <w:t>Нейфельдт</w:t>
            </w:r>
          </w:p>
        </w:tc>
        <w:tc>
          <w:tcPr>
            <w:tcW w:w="1338" w:type="dxa"/>
            <w:tcBorders>
              <w:top w:val="nil"/>
              <w:left w:val="nil"/>
              <w:bottom w:val="single" w:sz="4" w:space="0" w:color="auto"/>
              <w:right w:val="single" w:sz="4" w:space="0" w:color="auto"/>
            </w:tcBorders>
            <w:shd w:val="clear" w:color="auto" w:fill="auto"/>
            <w:noWrap/>
            <w:vAlign w:val="center"/>
          </w:tcPr>
          <w:p w:rsidR="002D1DF7" w:rsidRPr="00192E77" w:rsidRDefault="002D1DF7" w:rsidP="00B65996">
            <w:pPr>
              <w:jc w:val="center"/>
            </w:pPr>
            <w:r w:rsidRPr="00192E77">
              <w:t>Анастасия</w:t>
            </w:r>
          </w:p>
        </w:tc>
        <w:tc>
          <w:tcPr>
            <w:tcW w:w="1921" w:type="dxa"/>
            <w:tcBorders>
              <w:top w:val="nil"/>
              <w:left w:val="nil"/>
              <w:bottom w:val="single" w:sz="4" w:space="0" w:color="auto"/>
              <w:right w:val="single" w:sz="4" w:space="0" w:color="auto"/>
            </w:tcBorders>
            <w:shd w:val="clear" w:color="auto" w:fill="auto"/>
            <w:noWrap/>
            <w:vAlign w:val="center"/>
          </w:tcPr>
          <w:p w:rsidR="002D1DF7" w:rsidRPr="00192E77" w:rsidRDefault="002D1DF7" w:rsidP="00B65996">
            <w:pPr>
              <w:jc w:val="center"/>
            </w:pPr>
            <w:r w:rsidRPr="00192E77">
              <w:t>Андреевна</w:t>
            </w:r>
          </w:p>
        </w:tc>
        <w:tc>
          <w:tcPr>
            <w:tcW w:w="780" w:type="dxa"/>
            <w:tcBorders>
              <w:top w:val="nil"/>
              <w:left w:val="nil"/>
              <w:bottom w:val="single" w:sz="4" w:space="0" w:color="auto"/>
              <w:right w:val="single" w:sz="4" w:space="0" w:color="auto"/>
            </w:tcBorders>
            <w:shd w:val="clear" w:color="auto" w:fill="auto"/>
            <w:noWrap/>
            <w:vAlign w:val="bottom"/>
          </w:tcPr>
          <w:p w:rsidR="002D1DF7" w:rsidRPr="00192E77" w:rsidRDefault="002D1DF7" w:rsidP="00B65996">
            <w:pPr>
              <w:jc w:val="center"/>
            </w:pPr>
            <w:r w:rsidRPr="00192E77">
              <w:t>11</w:t>
            </w:r>
          </w:p>
        </w:tc>
        <w:tc>
          <w:tcPr>
            <w:tcW w:w="2551" w:type="dxa"/>
            <w:tcBorders>
              <w:top w:val="nil"/>
              <w:left w:val="nil"/>
              <w:bottom w:val="single" w:sz="4" w:space="0" w:color="auto"/>
              <w:right w:val="single" w:sz="4" w:space="0" w:color="auto"/>
            </w:tcBorders>
            <w:shd w:val="clear" w:color="auto" w:fill="auto"/>
            <w:noWrap/>
            <w:vAlign w:val="center"/>
          </w:tcPr>
          <w:p w:rsidR="002D1DF7" w:rsidRPr="00192E77" w:rsidRDefault="002D1DF7" w:rsidP="00B65996">
            <w:pPr>
              <w:jc w:val="center"/>
            </w:pPr>
            <w:r w:rsidRPr="00192E77">
              <w:t>МБОУ СОШ № 1</w:t>
            </w:r>
          </w:p>
        </w:tc>
      </w:tr>
      <w:tr w:rsidR="002D1DF7" w:rsidRPr="000A62FC" w:rsidTr="00B65996">
        <w:trPr>
          <w:trHeight w:val="315"/>
          <w:jc w:val="center"/>
        </w:trPr>
        <w:tc>
          <w:tcPr>
            <w:tcW w:w="576" w:type="dxa"/>
            <w:tcBorders>
              <w:top w:val="nil"/>
              <w:left w:val="single" w:sz="4" w:space="0" w:color="auto"/>
              <w:bottom w:val="single" w:sz="4" w:space="0" w:color="auto"/>
              <w:right w:val="single" w:sz="4" w:space="0" w:color="auto"/>
            </w:tcBorders>
            <w:shd w:val="clear" w:color="auto" w:fill="auto"/>
            <w:noWrap/>
          </w:tcPr>
          <w:p w:rsidR="002D1DF7" w:rsidRPr="00192E77" w:rsidRDefault="008859BF" w:rsidP="00B65996">
            <w:pPr>
              <w:jc w:val="center"/>
              <w:rPr>
                <w:color w:val="000000"/>
              </w:rPr>
            </w:pPr>
            <w:r w:rsidRPr="00192E77">
              <w:rPr>
                <w:color w:val="000000"/>
              </w:rPr>
              <w:t>36</w:t>
            </w:r>
          </w:p>
        </w:tc>
        <w:tc>
          <w:tcPr>
            <w:tcW w:w="2048" w:type="dxa"/>
            <w:tcBorders>
              <w:top w:val="nil"/>
              <w:left w:val="nil"/>
              <w:bottom w:val="single" w:sz="4" w:space="0" w:color="auto"/>
              <w:right w:val="single" w:sz="4" w:space="0" w:color="auto"/>
            </w:tcBorders>
            <w:shd w:val="clear" w:color="auto" w:fill="auto"/>
            <w:noWrap/>
            <w:vAlign w:val="center"/>
            <w:hideMark/>
          </w:tcPr>
          <w:p w:rsidR="002D1DF7" w:rsidRPr="00192E77" w:rsidRDefault="002D1DF7" w:rsidP="00B65996">
            <w:pPr>
              <w:jc w:val="center"/>
              <w:rPr>
                <w:color w:val="000000"/>
              </w:rPr>
            </w:pPr>
            <w:r w:rsidRPr="00192E77">
              <w:rPr>
                <w:color w:val="000000"/>
              </w:rPr>
              <w:t>Физкультура</w:t>
            </w:r>
          </w:p>
        </w:tc>
        <w:tc>
          <w:tcPr>
            <w:tcW w:w="1418" w:type="dxa"/>
            <w:tcBorders>
              <w:top w:val="nil"/>
              <w:left w:val="nil"/>
              <w:bottom w:val="single" w:sz="4" w:space="0" w:color="auto"/>
              <w:right w:val="single" w:sz="4" w:space="0" w:color="auto"/>
            </w:tcBorders>
            <w:shd w:val="clear" w:color="000000" w:fill="FFFFFF"/>
            <w:noWrap/>
            <w:vAlign w:val="center"/>
          </w:tcPr>
          <w:p w:rsidR="002D1DF7" w:rsidRPr="00192E77" w:rsidRDefault="002D1DF7" w:rsidP="00B65996">
            <w:pPr>
              <w:jc w:val="center"/>
            </w:pPr>
            <w:r w:rsidRPr="00192E77">
              <w:t>Забелина</w:t>
            </w:r>
          </w:p>
        </w:tc>
        <w:tc>
          <w:tcPr>
            <w:tcW w:w="1338" w:type="dxa"/>
            <w:tcBorders>
              <w:top w:val="nil"/>
              <w:left w:val="nil"/>
              <w:bottom w:val="single" w:sz="4" w:space="0" w:color="auto"/>
              <w:right w:val="single" w:sz="4" w:space="0" w:color="auto"/>
            </w:tcBorders>
            <w:shd w:val="clear" w:color="000000" w:fill="FFFFFF"/>
            <w:noWrap/>
            <w:vAlign w:val="center"/>
          </w:tcPr>
          <w:p w:rsidR="002D1DF7" w:rsidRPr="00192E77" w:rsidRDefault="002D1DF7" w:rsidP="00B65996">
            <w:pPr>
              <w:jc w:val="center"/>
            </w:pPr>
            <w:r w:rsidRPr="00192E77">
              <w:t>Мария</w:t>
            </w:r>
          </w:p>
        </w:tc>
        <w:tc>
          <w:tcPr>
            <w:tcW w:w="1921" w:type="dxa"/>
            <w:tcBorders>
              <w:top w:val="nil"/>
              <w:left w:val="nil"/>
              <w:bottom w:val="single" w:sz="4" w:space="0" w:color="auto"/>
              <w:right w:val="single" w:sz="4" w:space="0" w:color="auto"/>
            </w:tcBorders>
            <w:shd w:val="clear" w:color="000000" w:fill="FFFFFF"/>
            <w:noWrap/>
            <w:vAlign w:val="center"/>
          </w:tcPr>
          <w:p w:rsidR="002D1DF7" w:rsidRPr="00192E77" w:rsidRDefault="002D1DF7" w:rsidP="00B65996">
            <w:pPr>
              <w:jc w:val="center"/>
            </w:pPr>
            <w:r w:rsidRPr="00192E77">
              <w:t>Сергеевна</w:t>
            </w:r>
          </w:p>
        </w:tc>
        <w:tc>
          <w:tcPr>
            <w:tcW w:w="780" w:type="dxa"/>
            <w:tcBorders>
              <w:top w:val="nil"/>
              <w:left w:val="nil"/>
              <w:bottom w:val="single" w:sz="4" w:space="0" w:color="auto"/>
              <w:right w:val="single" w:sz="4" w:space="0" w:color="auto"/>
            </w:tcBorders>
            <w:shd w:val="clear" w:color="000000" w:fill="FFFFFF"/>
            <w:noWrap/>
            <w:vAlign w:val="bottom"/>
          </w:tcPr>
          <w:p w:rsidR="002D1DF7" w:rsidRPr="00192E77" w:rsidRDefault="002D1DF7" w:rsidP="00B65996">
            <w:pPr>
              <w:jc w:val="center"/>
            </w:pPr>
            <w:r w:rsidRPr="00192E77">
              <w:t>9</w:t>
            </w:r>
          </w:p>
        </w:tc>
        <w:tc>
          <w:tcPr>
            <w:tcW w:w="2551" w:type="dxa"/>
            <w:tcBorders>
              <w:top w:val="nil"/>
              <w:left w:val="nil"/>
              <w:bottom w:val="single" w:sz="4" w:space="0" w:color="auto"/>
              <w:right w:val="single" w:sz="4" w:space="0" w:color="auto"/>
            </w:tcBorders>
            <w:shd w:val="clear" w:color="auto" w:fill="auto"/>
            <w:noWrap/>
            <w:vAlign w:val="center"/>
          </w:tcPr>
          <w:p w:rsidR="002D1DF7" w:rsidRPr="00192E77" w:rsidRDefault="002D1DF7" w:rsidP="00B65996">
            <w:pPr>
              <w:jc w:val="center"/>
              <w:rPr>
                <w:color w:val="000000"/>
              </w:rPr>
            </w:pPr>
            <w:r w:rsidRPr="00192E77">
              <w:rPr>
                <w:color w:val="000000"/>
              </w:rPr>
              <w:t>МАОУ «Лицей № 6»</w:t>
            </w:r>
          </w:p>
        </w:tc>
      </w:tr>
      <w:tr w:rsidR="002D1DF7" w:rsidRPr="000A62FC" w:rsidTr="00B65996">
        <w:trPr>
          <w:trHeight w:val="315"/>
          <w:jc w:val="center"/>
        </w:trPr>
        <w:tc>
          <w:tcPr>
            <w:tcW w:w="576" w:type="dxa"/>
            <w:tcBorders>
              <w:top w:val="nil"/>
              <w:left w:val="single" w:sz="4" w:space="0" w:color="auto"/>
              <w:bottom w:val="single" w:sz="4" w:space="0" w:color="auto"/>
              <w:right w:val="single" w:sz="4" w:space="0" w:color="auto"/>
            </w:tcBorders>
            <w:shd w:val="clear" w:color="auto" w:fill="auto"/>
            <w:noWrap/>
          </w:tcPr>
          <w:p w:rsidR="002D1DF7" w:rsidRPr="00192E77" w:rsidRDefault="008859BF" w:rsidP="00B65996">
            <w:pPr>
              <w:jc w:val="center"/>
              <w:rPr>
                <w:color w:val="000000"/>
              </w:rPr>
            </w:pPr>
            <w:r w:rsidRPr="00192E77">
              <w:rPr>
                <w:color w:val="000000"/>
              </w:rPr>
              <w:t>37</w:t>
            </w:r>
          </w:p>
        </w:tc>
        <w:tc>
          <w:tcPr>
            <w:tcW w:w="2048" w:type="dxa"/>
            <w:tcBorders>
              <w:top w:val="nil"/>
              <w:left w:val="nil"/>
              <w:bottom w:val="single" w:sz="4" w:space="0" w:color="auto"/>
              <w:right w:val="single" w:sz="4" w:space="0" w:color="auto"/>
            </w:tcBorders>
            <w:shd w:val="clear" w:color="auto" w:fill="auto"/>
            <w:noWrap/>
            <w:vAlign w:val="center"/>
            <w:hideMark/>
          </w:tcPr>
          <w:p w:rsidR="002D1DF7" w:rsidRPr="00192E77" w:rsidRDefault="002D1DF7" w:rsidP="00B65996">
            <w:pPr>
              <w:jc w:val="center"/>
              <w:rPr>
                <w:color w:val="000000"/>
              </w:rPr>
            </w:pPr>
            <w:r w:rsidRPr="00192E77">
              <w:rPr>
                <w:color w:val="000000"/>
              </w:rPr>
              <w:t>Физкультура</w:t>
            </w:r>
          </w:p>
        </w:tc>
        <w:tc>
          <w:tcPr>
            <w:tcW w:w="1418" w:type="dxa"/>
            <w:tcBorders>
              <w:top w:val="nil"/>
              <w:left w:val="nil"/>
              <w:bottom w:val="single" w:sz="4" w:space="0" w:color="auto"/>
              <w:right w:val="single" w:sz="4" w:space="0" w:color="auto"/>
            </w:tcBorders>
            <w:shd w:val="clear" w:color="auto" w:fill="auto"/>
            <w:noWrap/>
            <w:vAlign w:val="center"/>
          </w:tcPr>
          <w:p w:rsidR="002D1DF7" w:rsidRPr="00192E77" w:rsidRDefault="002D1DF7" w:rsidP="00B65996">
            <w:pPr>
              <w:jc w:val="center"/>
            </w:pPr>
            <w:r w:rsidRPr="00192E77">
              <w:t>Крапивина</w:t>
            </w:r>
          </w:p>
        </w:tc>
        <w:tc>
          <w:tcPr>
            <w:tcW w:w="1338" w:type="dxa"/>
            <w:tcBorders>
              <w:top w:val="nil"/>
              <w:left w:val="nil"/>
              <w:bottom w:val="single" w:sz="4" w:space="0" w:color="auto"/>
              <w:right w:val="single" w:sz="4" w:space="0" w:color="auto"/>
            </w:tcBorders>
            <w:shd w:val="clear" w:color="auto" w:fill="auto"/>
            <w:noWrap/>
            <w:vAlign w:val="center"/>
          </w:tcPr>
          <w:p w:rsidR="002D1DF7" w:rsidRPr="00192E77" w:rsidRDefault="002D1DF7" w:rsidP="00B65996">
            <w:pPr>
              <w:jc w:val="center"/>
            </w:pPr>
            <w:r w:rsidRPr="00192E77">
              <w:t>Дарья</w:t>
            </w:r>
          </w:p>
        </w:tc>
        <w:tc>
          <w:tcPr>
            <w:tcW w:w="1921" w:type="dxa"/>
            <w:tcBorders>
              <w:top w:val="nil"/>
              <w:left w:val="nil"/>
              <w:bottom w:val="single" w:sz="4" w:space="0" w:color="auto"/>
              <w:right w:val="single" w:sz="4" w:space="0" w:color="auto"/>
            </w:tcBorders>
            <w:shd w:val="clear" w:color="auto" w:fill="auto"/>
            <w:noWrap/>
            <w:vAlign w:val="center"/>
          </w:tcPr>
          <w:p w:rsidR="002D1DF7" w:rsidRPr="00192E77" w:rsidRDefault="002D1DF7" w:rsidP="00B65996">
            <w:pPr>
              <w:jc w:val="center"/>
            </w:pPr>
            <w:r w:rsidRPr="00192E77">
              <w:t>Руслановна</w:t>
            </w:r>
          </w:p>
        </w:tc>
        <w:tc>
          <w:tcPr>
            <w:tcW w:w="780" w:type="dxa"/>
            <w:tcBorders>
              <w:top w:val="nil"/>
              <w:left w:val="nil"/>
              <w:bottom w:val="single" w:sz="4" w:space="0" w:color="auto"/>
              <w:right w:val="single" w:sz="4" w:space="0" w:color="auto"/>
            </w:tcBorders>
            <w:shd w:val="clear" w:color="auto" w:fill="auto"/>
            <w:noWrap/>
            <w:vAlign w:val="bottom"/>
          </w:tcPr>
          <w:p w:rsidR="002D1DF7" w:rsidRPr="00192E77" w:rsidRDefault="002D1DF7" w:rsidP="00B65996">
            <w:pPr>
              <w:jc w:val="center"/>
            </w:pPr>
            <w:r w:rsidRPr="00192E77">
              <w:t>9</w:t>
            </w:r>
          </w:p>
        </w:tc>
        <w:tc>
          <w:tcPr>
            <w:tcW w:w="2551" w:type="dxa"/>
            <w:tcBorders>
              <w:top w:val="nil"/>
              <w:left w:val="nil"/>
              <w:bottom w:val="single" w:sz="4" w:space="0" w:color="auto"/>
              <w:right w:val="single" w:sz="4" w:space="0" w:color="auto"/>
            </w:tcBorders>
            <w:shd w:val="clear" w:color="auto" w:fill="auto"/>
            <w:noWrap/>
            <w:vAlign w:val="center"/>
          </w:tcPr>
          <w:p w:rsidR="002D1DF7" w:rsidRPr="00192E77" w:rsidRDefault="002D1DF7" w:rsidP="00B65996">
            <w:pPr>
              <w:jc w:val="center"/>
            </w:pPr>
            <w:r w:rsidRPr="00192E77">
              <w:t>МАОУ СОШ № 4</w:t>
            </w:r>
          </w:p>
        </w:tc>
      </w:tr>
      <w:tr w:rsidR="002D1DF7" w:rsidRPr="000A62FC" w:rsidTr="00B65996">
        <w:trPr>
          <w:trHeight w:val="315"/>
          <w:jc w:val="center"/>
        </w:trPr>
        <w:tc>
          <w:tcPr>
            <w:tcW w:w="576" w:type="dxa"/>
            <w:tcBorders>
              <w:top w:val="nil"/>
              <w:left w:val="single" w:sz="4" w:space="0" w:color="auto"/>
              <w:bottom w:val="single" w:sz="4" w:space="0" w:color="auto"/>
              <w:right w:val="single" w:sz="4" w:space="0" w:color="auto"/>
            </w:tcBorders>
            <w:shd w:val="clear" w:color="auto" w:fill="auto"/>
            <w:noWrap/>
          </w:tcPr>
          <w:p w:rsidR="002D1DF7" w:rsidRPr="00192E77" w:rsidRDefault="008859BF" w:rsidP="00B65996">
            <w:pPr>
              <w:jc w:val="center"/>
              <w:rPr>
                <w:color w:val="000000"/>
              </w:rPr>
            </w:pPr>
            <w:r w:rsidRPr="00192E77">
              <w:rPr>
                <w:color w:val="000000"/>
              </w:rPr>
              <w:t>38</w:t>
            </w:r>
          </w:p>
        </w:tc>
        <w:tc>
          <w:tcPr>
            <w:tcW w:w="2048" w:type="dxa"/>
            <w:tcBorders>
              <w:top w:val="nil"/>
              <w:left w:val="nil"/>
              <w:bottom w:val="single" w:sz="4" w:space="0" w:color="auto"/>
              <w:right w:val="single" w:sz="4" w:space="0" w:color="auto"/>
            </w:tcBorders>
            <w:shd w:val="clear" w:color="auto" w:fill="auto"/>
            <w:noWrap/>
            <w:vAlign w:val="center"/>
            <w:hideMark/>
          </w:tcPr>
          <w:p w:rsidR="002D1DF7" w:rsidRPr="00192E77" w:rsidRDefault="002D1DF7" w:rsidP="00B65996">
            <w:pPr>
              <w:jc w:val="center"/>
              <w:rPr>
                <w:color w:val="000000"/>
              </w:rPr>
            </w:pPr>
            <w:r w:rsidRPr="00192E77">
              <w:rPr>
                <w:color w:val="000000"/>
              </w:rPr>
              <w:t>Физкультура</w:t>
            </w:r>
          </w:p>
        </w:tc>
        <w:tc>
          <w:tcPr>
            <w:tcW w:w="1418" w:type="dxa"/>
            <w:tcBorders>
              <w:top w:val="nil"/>
              <w:left w:val="nil"/>
              <w:bottom w:val="single" w:sz="4" w:space="0" w:color="auto"/>
              <w:right w:val="single" w:sz="4" w:space="0" w:color="auto"/>
            </w:tcBorders>
            <w:shd w:val="clear" w:color="auto" w:fill="auto"/>
            <w:noWrap/>
            <w:vAlign w:val="center"/>
          </w:tcPr>
          <w:p w:rsidR="002D1DF7" w:rsidRPr="00192E77" w:rsidRDefault="002D1DF7" w:rsidP="00B65996">
            <w:pPr>
              <w:jc w:val="center"/>
            </w:pPr>
            <w:r w:rsidRPr="00192E77">
              <w:t>Конева</w:t>
            </w:r>
          </w:p>
        </w:tc>
        <w:tc>
          <w:tcPr>
            <w:tcW w:w="1338" w:type="dxa"/>
            <w:tcBorders>
              <w:top w:val="nil"/>
              <w:left w:val="nil"/>
              <w:bottom w:val="single" w:sz="4" w:space="0" w:color="auto"/>
              <w:right w:val="single" w:sz="4" w:space="0" w:color="auto"/>
            </w:tcBorders>
            <w:shd w:val="clear" w:color="auto" w:fill="auto"/>
            <w:noWrap/>
            <w:vAlign w:val="center"/>
          </w:tcPr>
          <w:p w:rsidR="002D1DF7" w:rsidRPr="00192E77" w:rsidRDefault="002D1DF7" w:rsidP="00B65996">
            <w:pPr>
              <w:jc w:val="center"/>
            </w:pPr>
            <w:r w:rsidRPr="00192E77">
              <w:t>Алина</w:t>
            </w:r>
          </w:p>
        </w:tc>
        <w:tc>
          <w:tcPr>
            <w:tcW w:w="1921" w:type="dxa"/>
            <w:tcBorders>
              <w:top w:val="nil"/>
              <w:left w:val="nil"/>
              <w:bottom w:val="single" w:sz="4" w:space="0" w:color="auto"/>
              <w:right w:val="single" w:sz="4" w:space="0" w:color="auto"/>
            </w:tcBorders>
            <w:shd w:val="clear" w:color="auto" w:fill="auto"/>
            <w:noWrap/>
            <w:vAlign w:val="center"/>
          </w:tcPr>
          <w:p w:rsidR="002D1DF7" w:rsidRPr="00192E77" w:rsidRDefault="002D1DF7" w:rsidP="00B65996">
            <w:pPr>
              <w:jc w:val="center"/>
            </w:pPr>
            <w:r w:rsidRPr="00192E77">
              <w:t>Николаевна</w:t>
            </w:r>
          </w:p>
        </w:tc>
        <w:tc>
          <w:tcPr>
            <w:tcW w:w="780" w:type="dxa"/>
            <w:tcBorders>
              <w:top w:val="nil"/>
              <w:left w:val="nil"/>
              <w:bottom w:val="single" w:sz="4" w:space="0" w:color="auto"/>
              <w:right w:val="single" w:sz="4" w:space="0" w:color="auto"/>
            </w:tcBorders>
            <w:shd w:val="clear" w:color="auto" w:fill="auto"/>
            <w:noWrap/>
            <w:vAlign w:val="bottom"/>
          </w:tcPr>
          <w:p w:rsidR="002D1DF7" w:rsidRPr="00192E77" w:rsidRDefault="002D1DF7" w:rsidP="00B65996">
            <w:pPr>
              <w:jc w:val="center"/>
            </w:pPr>
            <w:r w:rsidRPr="00192E77">
              <w:t>10</w:t>
            </w:r>
          </w:p>
        </w:tc>
        <w:tc>
          <w:tcPr>
            <w:tcW w:w="2551" w:type="dxa"/>
            <w:tcBorders>
              <w:top w:val="nil"/>
              <w:left w:val="nil"/>
              <w:bottom w:val="single" w:sz="4" w:space="0" w:color="auto"/>
              <w:right w:val="single" w:sz="4" w:space="0" w:color="auto"/>
            </w:tcBorders>
            <w:shd w:val="clear" w:color="auto" w:fill="auto"/>
            <w:noWrap/>
            <w:vAlign w:val="center"/>
          </w:tcPr>
          <w:p w:rsidR="002D1DF7" w:rsidRPr="00192E77" w:rsidRDefault="002D1DF7" w:rsidP="00B65996">
            <w:pPr>
              <w:jc w:val="center"/>
            </w:pPr>
            <w:r w:rsidRPr="00192E77">
              <w:t>МАОУ «Лицей № 62</w:t>
            </w:r>
          </w:p>
        </w:tc>
      </w:tr>
      <w:tr w:rsidR="002D1DF7" w:rsidRPr="000A62FC" w:rsidTr="00B65996">
        <w:trPr>
          <w:trHeight w:val="315"/>
          <w:jc w:val="center"/>
        </w:trPr>
        <w:tc>
          <w:tcPr>
            <w:tcW w:w="576" w:type="dxa"/>
            <w:tcBorders>
              <w:top w:val="nil"/>
              <w:left w:val="single" w:sz="4" w:space="0" w:color="auto"/>
              <w:bottom w:val="single" w:sz="4" w:space="0" w:color="auto"/>
              <w:right w:val="single" w:sz="4" w:space="0" w:color="auto"/>
            </w:tcBorders>
            <w:shd w:val="clear" w:color="auto" w:fill="auto"/>
            <w:noWrap/>
          </w:tcPr>
          <w:p w:rsidR="002D1DF7" w:rsidRPr="00192E77" w:rsidRDefault="008859BF" w:rsidP="00B65996">
            <w:pPr>
              <w:jc w:val="center"/>
              <w:rPr>
                <w:color w:val="000000"/>
              </w:rPr>
            </w:pPr>
            <w:r w:rsidRPr="00192E77">
              <w:rPr>
                <w:color w:val="000000"/>
              </w:rPr>
              <w:t>39</w:t>
            </w:r>
          </w:p>
        </w:tc>
        <w:tc>
          <w:tcPr>
            <w:tcW w:w="2048" w:type="dxa"/>
            <w:tcBorders>
              <w:top w:val="nil"/>
              <w:left w:val="nil"/>
              <w:bottom w:val="single" w:sz="4" w:space="0" w:color="auto"/>
              <w:right w:val="single" w:sz="4" w:space="0" w:color="auto"/>
            </w:tcBorders>
            <w:shd w:val="clear" w:color="auto" w:fill="auto"/>
            <w:noWrap/>
            <w:vAlign w:val="center"/>
            <w:hideMark/>
          </w:tcPr>
          <w:p w:rsidR="002D1DF7" w:rsidRPr="00192E77" w:rsidRDefault="002D1DF7" w:rsidP="00B65996">
            <w:pPr>
              <w:jc w:val="center"/>
              <w:rPr>
                <w:color w:val="000000"/>
              </w:rPr>
            </w:pPr>
            <w:r w:rsidRPr="00192E77">
              <w:rPr>
                <w:color w:val="000000"/>
              </w:rPr>
              <w:t>Физкультура</w:t>
            </w:r>
          </w:p>
        </w:tc>
        <w:tc>
          <w:tcPr>
            <w:tcW w:w="1418" w:type="dxa"/>
            <w:tcBorders>
              <w:top w:val="nil"/>
              <w:left w:val="nil"/>
              <w:bottom w:val="single" w:sz="4" w:space="0" w:color="auto"/>
              <w:right w:val="single" w:sz="4" w:space="0" w:color="auto"/>
            </w:tcBorders>
            <w:shd w:val="clear" w:color="auto" w:fill="auto"/>
            <w:noWrap/>
            <w:vAlign w:val="bottom"/>
          </w:tcPr>
          <w:p w:rsidR="002D1DF7" w:rsidRPr="00192E77" w:rsidRDefault="002D1DF7" w:rsidP="00B65996">
            <w:pPr>
              <w:jc w:val="center"/>
            </w:pPr>
            <w:r w:rsidRPr="00192E77">
              <w:t>Гришина</w:t>
            </w:r>
          </w:p>
        </w:tc>
        <w:tc>
          <w:tcPr>
            <w:tcW w:w="1338" w:type="dxa"/>
            <w:tcBorders>
              <w:top w:val="nil"/>
              <w:left w:val="nil"/>
              <w:bottom w:val="single" w:sz="4" w:space="0" w:color="auto"/>
              <w:right w:val="single" w:sz="4" w:space="0" w:color="auto"/>
            </w:tcBorders>
            <w:shd w:val="clear" w:color="auto" w:fill="auto"/>
            <w:noWrap/>
            <w:vAlign w:val="bottom"/>
          </w:tcPr>
          <w:p w:rsidR="002D1DF7" w:rsidRPr="00192E77" w:rsidRDefault="002D1DF7" w:rsidP="00B65996">
            <w:pPr>
              <w:jc w:val="center"/>
            </w:pPr>
            <w:r w:rsidRPr="00192E77">
              <w:t>Евангелина</w:t>
            </w:r>
          </w:p>
        </w:tc>
        <w:tc>
          <w:tcPr>
            <w:tcW w:w="1921" w:type="dxa"/>
            <w:tcBorders>
              <w:top w:val="nil"/>
              <w:left w:val="nil"/>
              <w:bottom w:val="single" w:sz="4" w:space="0" w:color="auto"/>
              <w:right w:val="single" w:sz="4" w:space="0" w:color="auto"/>
            </w:tcBorders>
            <w:shd w:val="clear" w:color="auto" w:fill="auto"/>
            <w:noWrap/>
            <w:vAlign w:val="bottom"/>
          </w:tcPr>
          <w:p w:rsidR="002D1DF7" w:rsidRPr="00192E77" w:rsidRDefault="002D1DF7" w:rsidP="00B65996">
            <w:pPr>
              <w:jc w:val="center"/>
            </w:pPr>
            <w:r w:rsidRPr="00192E77">
              <w:t>Витальевна</w:t>
            </w:r>
          </w:p>
        </w:tc>
        <w:tc>
          <w:tcPr>
            <w:tcW w:w="780" w:type="dxa"/>
            <w:tcBorders>
              <w:top w:val="nil"/>
              <w:left w:val="nil"/>
              <w:bottom w:val="single" w:sz="4" w:space="0" w:color="auto"/>
              <w:right w:val="single" w:sz="4" w:space="0" w:color="auto"/>
            </w:tcBorders>
            <w:shd w:val="clear" w:color="auto" w:fill="auto"/>
            <w:noWrap/>
            <w:vAlign w:val="bottom"/>
          </w:tcPr>
          <w:p w:rsidR="002D1DF7" w:rsidRPr="00192E77" w:rsidRDefault="002D1DF7" w:rsidP="00B65996">
            <w:pPr>
              <w:jc w:val="center"/>
            </w:pPr>
            <w:r w:rsidRPr="00192E77">
              <w:t>9</w:t>
            </w:r>
          </w:p>
        </w:tc>
        <w:tc>
          <w:tcPr>
            <w:tcW w:w="2551" w:type="dxa"/>
            <w:tcBorders>
              <w:top w:val="nil"/>
              <w:left w:val="nil"/>
              <w:bottom w:val="single" w:sz="4" w:space="0" w:color="auto"/>
              <w:right w:val="single" w:sz="4" w:space="0" w:color="auto"/>
            </w:tcBorders>
            <w:shd w:val="clear" w:color="auto" w:fill="auto"/>
            <w:noWrap/>
            <w:vAlign w:val="center"/>
          </w:tcPr>
          <w:p w:rsidR="002D1DF7" w:rsidRPr="00192E77" w:rsidRDefault="002D1DF7" w:rsidP="00B65996">
            <w:pPr>
              <w:jc w:val="center"/>
            </w:pPr>
            <w:r w:rsidRPr="00192E77">
              <w:t>МБОУ СОШ № 3</w:t>
            </w:r>
          </w:p>
        </w:tc>
      </w:tr>
      <w:tr w:rsidR="002D1DF7" w:rsidRPr="000A62FC" w:rsidTr="00B65996">
        <w:trPr>
          <w:trHeight w:val="315"/>
          <w:jc w:val="center"/>
        </w:trPr>
        <w:tc>
          <w:tcPr>
            <w:tcW w:w="576" w:type="dxa"/>
            <w:tcBorders>
              <w:top w:val="nil"/>
              <w:left w:val="single" w:sz="4" w:space="0" w:color="auto"/>
              <w:bottom w:val="single" w:sz="4" w:space="0" w:color="auto"/>
              <w:right w:val="single" w:sz="4" w:space="0" w:color="auto"/>
            </w:tcBorders>
            <w:shd w:val="clear" w:color="auto" w:fill="auto"/>
            <w:noWrap/>
          </w:tcPr>
          <w:p w:rsidR="002D1DF7" w:rsidRPr="00192E77" w:rsidRDefault="008859BF" w:rsidP="00B65996">
            <w:pPr>
              <w:jc w:val="center"/>
              <w:rPr>
                <w:color w:val="000000"/>
              </w:rPr>
            </w:pPr>
            <w:r w:rsidRPr="00192E77">
              <w:rPr>
                <w:color w:val="000000"/>
              </w:rPr>
              <w:t>40</w:t>
            </w:r>
          </w:p>
        </w:tc>
        <w:tc>
          <w:tcPr>
            <w:tcW w:w="2048" w:type="dxa"/>
            <w:tcBorders>
              <w:top w:val="nil"/>
              <w:left w:val="nil"/>
              <w:bottom w:val="single" w:sz="4" w:space="0" w:color="auto"/>
              <w:right w:val="single" w:sz="4" w:space="0" w:color="auto"/>
            </w:tcBorders>
            <w:shd w:val="clear" w:color="auto" w:fill="auto"/>
            <w:noWrap/>
            <w:vAlign w:val="center"/>
            <w:hideMark/>
          </w:tcPr>
          <w:p w:rsidR="002D1DF7" w:rsidRPr="00192E77" w:rsidRDefault="002D1DF7" w:rsidP="00B65996">
            <w:pPr>
              <w:jc w:val="center"/>
              <w:rPr>
                <w:color w:val="000000"/>
              </w:rPr>
            </w:pPr>
            <w:r w:rsidRPr="00192E77">
              <w:rPr>
                <w:color w:val="000000"/>
              </w:rPr>
              <w:t>Физкультура</w:t>
            </w:r>
          </w:p>
        </w:tc>
        <w:tc>
          <w:tcPr>
            <w:tcW w:w="1418" w:type="dxa"/>
            <w:tcBorders>
              <w:top w:val="nil"/>
              <w:left w:val="nil"/>
              <w:bottom w:val="single" w:sz="4" w:space="0" w:color="auto"/>
              <w:right w:val="single" w:sz="4" w:space="0" w:color="auto"/>
            </w:tcBorders>
            <w:shd w:val="clear" w:color="auto" w:fill="auto"/>
            <w:noWrap/>
            <w:vAlign w:val="bottom"/>
          </w:tcPr>
          <w:p w:rsidR="002D1DF7" w:rsidRPr="00192E77" w:rsidRDefault="002D1DF7" w:rsidP="00B65996">
            <w:pPr>
              <w:jc w:val="center"/>
            </w:pPr>
            <w:r w:rsidRPr="00192E77">
              <w:t>Колотова</w:t>
            </w:r>
          </w:p>
        </w:tc>
        <w:tc>
          <w:tcPr>
            <w:tcW w:w="1338" w:type="dxa"/>
            <w:tcBorders>
              <w:top w:val="nil"/>
              <w:left w:val="nil"/>
              <w:bottom w:val="single" w:sz="4" w:space="0" w:color="auto"/>
              <w:right w:val="single" w:sz="4" w:space="0" w:color="auto"/>
            </w:tcBorders>
            <w:shd w:val="clear" w:color="auto" w:fill="auto"/>
            <w:noWrap/>
            <w:vAlign w:val="bottom"/>
          </w:tcPr>
          <w:p w:rsidR="002D1DF7" w:rsidRPr="00192E77" w:rsidRDefault="002D1DF7" w:rsidP="00B65996">
            <w:pPr>
              <w:jc w:val="center"/>
            </w:pPr>
            <w:r w:rsidRPr="00192E77">
              <w:t>Анастасия</w:t>
            </w:r>
          </w:p>
        </w:tc>
        <w:tc>
          <w:tcPr>
            <w:tcW w:w="1921" w:type="dxa"/>
            <w:tcBorders>
              <w:top w:val="nil"/>
              <w:left w:val="nil"/>
              <w:bottom w:val="single" w:sz="4" w:space="0" w:color="auto"/>
              <w:right w:val="single" w:sz="4" w:space="0" w:color="auto"/>
            </w:tcBorders>
            <w:shd w:val="clear" w:color="auto" w:fill="auto"/>
            <w:noWrap/>
            <w:vAlign w:val="bottom"/>
          </w:tcPr>
          <w:p w:rsidR="002D1DF7" w:rsidRPr="00192E77" w:rsidRDefault="002D1DF7" w:rsidP="00B65996">
            <w:pPr>
              <w:jc w:val="center"/>
            </w:pPr>
            <w:r w:rsidRPr="00192E77">
              <w:t>Владимировна</w:t>
            </w:r>
          </w:p>
        </w:tc>
        <w:tc>
          <w:tcPr>
            <w:tcW w:w="780" w:type="dxa"/>
            <w:tcBorders>
              <w:top w:val="nil"/>
              <w:left w:val="nil"/>
              <w:bottom w:val="single" w:sz="4" w:space="0" w:color="auto"/>
              <w:right w:val="single" w:sz="4" w:space="0" w:color="auto"/>
            </w:tcBorders>
            <w:shd w:val="clear" w:color="auto" w:fill="auto"/>
            <w:noWrap/>
            <w:vAlign w:val="bottom"/>
          </w:tcPr>
          <w:p w:rsidR="002D1DF7" w:rsidRPr="00192E77" w:rsidRDefault="002D1DF7" w:rsidP="00B65996">
            <w:pPr>
              <w:jc w:val="center"/>
            </w:pPr>
            <w:r w:rsidRPr="00192E77">
              <w:t>9</w:t>
            </w:r>
          </w:p>
        </w:tc>
        <w:tc>
          <w:tcPr>
            <w:tcW w:w="2551" w:type="dxa"/>
            <w:tcBorders>
              <w:top w:val="nil"/>
              <w:left w:val="nil"/>
              <w:bottom w:val="single" w:sz="4" w:space="0" w:color="auto"/>
              <w:right w:val="single" w:sz="4" w:space="0" w:color="auto"/>
            </w:tcBorders>
            <w:shd w:val="clear" w:color="auto" w:fill="auto"/>
            <w:noWrap/>
            <w:vAlign w:val="center"/>
          </w:tcPr>
          <w:p w:rsidR="002D1DF7" w:rsidRPr="00192E77" w:rsidRDefault="002D1DF7" w:rsidP="00B65996">
            <w:pPr>
              <w:jc w:val="center"/>
            </w:pPr>
            <w:r w:rsidRPr="00192E77">
              <w:t>МБОУ СОШ № 3</w:t>
            </w:r>
          </w:p>
        </w:tc>
      </w:tr>
      <w:tr w:rsidR="002D1DF7" w:rsidRPr="000A62FC" w:rsidTr="00B65996">
        <w:trPr>
          <w:trHeight w:val="315"/>
          <w:jc w:val="center"/>
        </w:trPr>
        <w:tc>
          <w:tcPr>
            <w:tcW w:w="576" w:type="dxa"/>
            <w:tcBorders>
              <w:top w:val="nil"/>
              <w:left w:val="single" w:sz="4" w:space="0" w:color="auto"/>
              <w:bottom w:val="single" w:sz="4" w:space="0" w:color="auto"/>
              <w:right w:val="single" w:sz="4" w:space="0" w:color="auto"/>
            </w:tcBorders>
            <w:shd w:val="clear" w:color="auto" w:fill="auto"/>
            <w:noWrap/>
          </w:tcPr>
          <w:p w:rsidR="002D1DF7" w:rsidRPr="00192E77" w:rsidRDefault="008859BF" w:rsidP="00B65996">
            <w:pPr>
              <w:jc w:val="center"/>
              <w:rPr>
                <w:color w:val="000000"/>
              </w:rPr>
            </w:pPr>
            <w:r w:rsidRPr="00192E77">
              <w:rPr>
                <w:color w:val="000000"/>
              </w:rPr>
              <w:t>41</w:t>
            </w:r>
          </w:p>
        </w:tc>
        <w:tc>
          <w:tcPr>
            <w:tcW w:w="2048" w:type="dxa"/>
            <w:tcBorders>
              <w:top w:val="nil"/>
              <w:left w:val="nil"/>
              <w:bottom w:val="single" w:sz="4" w:space="0" w:color="auto"/>
              <w:right w:val="single" w:sz="4" w:space="0" w:color="auto"/>
            </w:tcBorders>
            <w:shd w:val="clear" w:color="auto" w:fill="auto"/>
            <w:noWrap/>
            <w:vAlign w:val="center"/>
            <w:hideMark/>
          </w:tcPr>
          <w:p w:rsidR="002D1DF7" w:rsidRPr="00192E77" w:rsidRDefault="002D1DF7" w:rsidP="00B65996">
            <w:pPr>
              <w:jc w:val="center"/>
              <w:rPr>
                <w:color w:val="000000"/>
              </w:rPr>
            </w:pPr>
            <w:r w:rsidRPr="00192E77">
              <w:rPr>
                <w:color w:val="000000"/>
              </w:rPr>
              <w:t>Физкультура</w:t>
            </w:r>
          </w:p>
        </w:tc>
        <w:tc>
          <w:tcPr>
            <w:tcW w:w="1418" w:type="dxa"/>
            <w:tcBorders>
              <w:top w:val="nil"/>
              <w:left w:val="nil"/>
              <w:bottom w:val="single" w:sz="4" w:space="0" w:color="auto"/>
              <w:right w:val="single" w:sz="4" w:space="0" w:color="auto"/>
            </w:tcBorders>
            <w:shd w:val="clear" w:color="auto" w:fill="auto"/>
            <w:noWrap/>
            <w:vAlign w:val="center"/>
          </w:tcPr>
          <w:p w:rsidR="002D1DF7" w:rsidRPr="00192E77" w:rsidRDefault="002D1DF7" w:rsidP="00B65996">
            <w:pPr>
              <w:jc w:val="center"/>
            </w:pPr>
            <w:r w:rsidRPr="00192E77">
              <w:t>Тер-Тачатян</w:t>
            </w:r>
          </w:p>
        </w:tc>
        <w:tc>
          <w:tcPr>
            <w:tcW w:w="1338" w:type="dxa"/>
            <w:tcBorders>
              <w:top w:val="nil"/>
              <w:left w:val="nil"/>
              <w:bottom w:val="single" w:sz="4" w:space="0" w:color="auto"/>
              <w:right w:val="single" w:sz="4" w:space="0" w:color="auto"/>
            </w:tcBorders>
            <w:shd w:val="clear" w:color="auto" w:fill="auto"/>
            <w:noWrap/>
            <w:vAlign w:val="center"/>
          </w:tcPr>
          <w:p w:rsidR="002D1DF7" w:rsidRPr="00192E77" w:rsidRDefault="002D1DF7" w:rsidP="00B65996">
            <w:pPr>
              <w:jc w:val="center"/>
            </w:pPr>
            <w:r w:rsidRPr="00192E77">
              <w:t>Эдуард</w:t>
            </w:r>
          </w:p>
        </w:tc>
        <w:tc>
          <w:tcPr>
            <w:tcW w:w="1921" w:type="dxa"/>
            <w:tcBorders>
              <w:top w:val="nil"/>
              <w:left w:val="nil"/>
              <w:bottom w:val="single" w:sz="4" w:space="0" w:color="auto"/>
              <w:right w:val="single" w:sz="4" w:space="0" w:color="auto"/>
            </w:tcBorders>
            <w:shd w:val="clear" w:color="auto" w:fill="auto"/>
            <w:noWrap/>
            <w:vAlign w:val="center"/>
          </w:tcPr>
          <w:p w:rsidR="002D1DF7" w:rsidRPr="00192E77" w:rsidRDefault="002D1DF7" w:rsidP="00B65996">
            <w:pPr>
              <w:jc w:val="center"/>
            </w:pPr>
            <w:r w:rsidRPr="00192E77">
              <w:t>Артакович</w:t>
            </w:r>
          </w:p>
        </w:tc>
        <w:tc>
          <w:tcPr>
            <w:tcW w:w="780" w:type="dxa"/>
            <w:tcBorders>
              <w:top w:val="nil"/>
              <w:left w:val="nil"/>
              <w:bottom w:val="single" w:sz="4" w:space="0" w:color="auto"/>
              <w:right w:val="single" w:sz="4" w:space="0" w:color="auto"/>
            </w:tcBorders>
            <w:shd w:val="clear" w:color="auto" w:fill="auto"/>
            <w:noWrap/>
            <w:vAlign w:val="bottom"/>
          </w:tcPr>
          <w:p w:rsidR="002D1DF7" w:rsidRPr="00192E77" w:rsidRDefault="002D1DF7" w:rsidP="00B65996">
            <w:pPr>
              <w:jc w:val="center"/>
            </w:pPr>
            <w:r w:rsidRPr="00192E77">
              <w:t>11</w:t>
            </w:r>
          </w:p>
        </w:tc>
        <w:tc>
          <w:tcPr>
            <w:tcW w:w="2551" w:type="dxa"/>
            <w:tcBorders>
              <w:top w:val="nil"/>
              <w:left w:val="nil"/>
              <w:bottom w:val="single" w:sz="4" w:space="0" w:color="auto"/>
              <w:right w:val="single" w:sz="4" w:space="0" w:color="auto"/>
            </w:tcBorders>
            <w:shd w:val="clear" w:color="auto" w:fill="auto"/>
            <w:noWrap/>
            <w:vAlign w:val="center"/>
          </w:tcPr>
          <w:p w:rsidR="002D1DF7" w:rsidRPr="00192E77" w:rsidRDefault="002D1DF7" w:rsidP="00B65996">
            <w:pPr>
              <w:jc w:val="center"/>
            </w:pPr>
            <w:r w:rsidRPr="00192E77">
              <w:t>МБОУ СОШ № 1</w:t>
            </w:r>
          </w:p>
        </w:tc>
      </w:tr>
      <w:tr w:rsidR="002D1DF7" w:rsidRPr="000A62FC" w:rsidTr="00B65996">
        <w:trPr>
          <w:trHeight w:val="315"/>
          <w:jc w:val="center"/>
        </w:trPr>
        <w:tc>
          <w:tcPr>
            <w:tcW w:w="576" w:type="dxa"/>
            <w:tcBorders>
              <w:top w:val="nil"/>
              <w:left w:val="single" w:sz="4" w:space="0" w:color="auto"/>
              <w:bottom w:val="single" w:sz="4" w:space="0" w:color="auto"/>
              <w:right w:val="single" w:sz="4" w:space="0" w:color="auto"/>
            </w:tcBorders>
            <w:shd w:val="clear" w:color="auto" w:fill="auto"/>
            <w:noWrap/>
          </w:tcPr>
          <w:p w:rsidR="002D1DF7" w:rsidRPr="00192E77" w:rsidRDefault="008859BF" w:rsidP="00B65996">
            <w:pPr>
              <w:jc w:val="center"/>
              <w:rPr>
                <w:color w:val="000000"/>
              </w:rPr>
            </w:pPr>
            <w:r w:rsidRPr="00192E77">
              <w:rPr>
                <w:color w:val="000000"/>
              </w:rPr>
              <w:t>42</w:t>
            </w:r>
          </w:p>
        </w:tc>
        <w:tc>
          <w:tcPr>
            <w:tcW w:w="2048" w:type="dxa"/>
            <w:tcBorders>
              <w:top w:val="nil"/>
              <w:left w:val="nil"/>
              <w:bottom w:val="single" w:sz="4" w:space="0" w:color="auto"/>
              <w:right w:val="single" w:sz="4" w:space="0" w:color="auto"/>
            </w:tcBorders>
            <w:shd w:val="clear" w:color="auto" w:fill="auto"/>
            <w:noWrap/>
            <w:vAlign w:val="center"/>
            <w:hideMark/>
          </w:tcPr>
          <w:p w:rsidR="002D1DF7" w:rsidRPr="00192E77" w:rsidRDefault="002D1DF7" w:rsidP="00B65996">
            <w:pPr>
              <w:jc w:val="center"/>
              <w:rPr>
                <w:color w:val="000000"/>
              </w:rPr>
            </w:pPr>
            <w:r w:rsidRPr="00192E77">
              <w:rPr>
                <w:color w:val="000000"/>
              </w:rPr>
              <w:t>Физкультура</w:t>
            </w:r>
          </w:p>
        </w:tc>
        <w:tc>
          <w:tcPr>
            <w:tcW w:w="1418" w:type="dxa"/>
            <w:tcBorders>
              <w:top w:val="nil"/>
              <w:left w:val="nil"/>
              <w:bottom w:val="single" w:sz="4" w:space="0" w:color="auto"/>
              <w:right w:val="single" w:sz="4" w:space="0" w:color="auto"/>
            </w:tcBorders>
            <w:shd w:val="clear" w:color="auto" w:fill="auto"/>
            <w:noWrap/>
            <w:vAlign w:val="center"/>
          </w:tcPr>
          <w:p w:rsidR="002D1DF7" w:rsidRPr="00192E77" w:rsidRDefault="002D1DF7" w:rsidP="00B65996">
            <w:pPr>
              <w:jc w:val="center"/>
            </w:pPr>
            <w:r w:rsidRPr="00192E77">
              <w:t>Одияк</w:t>
            </w:r>
          </w:p>
        </w:tc>
        <w:tc>
          <w:tcPr>
            <w:tcW w:w="1338" w:type="dxa"/>
            <w:tcBorders>
              <w:top w:val="nil"/>
              <w:left w:val="nil"/>
              <w:bottom w:val="single" w:sz="4" w:space="0" w:color="auto"/>
              <w:right w:val="single" w:sz="4" w:space="0" w:color="auto"/>
            </w:tcBorders>
            <w:shd w:val="clear" w:color="auto" w:fill="auto"/>
            <w:noWrap/>
            <w:vAlign w:val="center"/>
          </w:tcPr>
          <w:p w:rsidR="002D1DF7" w:rsidRPr="00192E77" w:rsidRDefault="002D1DF7" w:rsidP="00B65996">
            <w:pPr>
              <w:jc w:val="center"/>
            </w:pPr>
            <w:r w:rsidRPr="00192E77">
              <w:t>Эдуард</w:t>
            </w:r>
          </w:p>
        </w:tc>
        <w:tc>
          <w:tcPr>
            <w:tcW w:w="1921" w:type="dxa"/>
            <w:tcBorders>
              <w:top w:val="nil"/>
              <w:left w:val="nil"/>
              <w:bottom w:val="single" w:sz="4" w:space="0" w:color="auto"/>
              <w:right w:val="single" w:sz="4" w:space="0" w:color="auto"/>
            </w:tcBorders>
            <w:shd w:val="clear" w:color="auto" w:fill="auto"/>
            <w:noWrap/>
            <w:vAlign w:val="center"/>
          </w:tcPr>
          <w:p w:rsidR="002D1DF7" w:rsidRPr="00192E77" w:rsidRDefault="002D1DF7" w:rsidP="00B65996">
            <w:pPr>
              <w:jc w:val="center"/>
            </w:pPr>
            <w:r w:rsidRPr="00192E77">
              <w:t>Романович</w:t>
            </w:r>
          </w:p>
        </w:tc>
        <w:tc>
          <w:tcPr>
            <w:tcW w:w="780" w:type="dxa"/>
            <w:tcBorders>
              <w:top w:val="nil"/>
              <w:left w:val="nil"/>
              <w:bottom w:val="single" w:sz="4" w:space="0" w:color="auto"/>
              <w:right w:val="single" w:sz="4" w:space="0" w:color="auto"/>
            </w:tcBorders>
            <w:shd w:val="clear" w:color="auto" w:fill="auto"/>
            <w:noWrap/>
            <w:vAlign w:val="bottom"/>
          </w:tcPr>
          <w:p w:rsidR="002D1DF7" w:rsidRPr="00192E77" w:rsidRDefault="002D1DF7" w:rsidP="00B65996">
            <w:pPr>
              <w:jc w:val="center"/>
            </w:pPr>
            <w:r w:rsidRPr="00192E77">
              <w:t>10</w:t>
            </w:r>
          </w:p>
        </w:tc>
        <w:tc>
          <w:tcPr>
            <w:tcW w:w="2551" w:type="dxa"/>
            <w:tcBorders>
              <w:top w:val="nil"/>
              <w:left w:val="nil"/>
              <w:bottom w:val="single" w:sz="4" w:space="0" w:color="auto"/>
              <w:right w:val="single" w:sz="4" w:space="0" w:color="auto"/>
            </w:tcBorders>
            <w:shd w:val="clear" w:color="auto" w:fill="auto"/>
            <w:noWrap/>
            <w:vAlign w:val="center"/>
          </w:tcPr>
          <w:p w:rsidR="002D1DF7" w:rsidRPr="00192E77" w:rsidRDefault="002D1DF7" w:rsidP="00B65996">
            <w:pPr>
              <w:jc w:val="center"/>
            </w:pPr>
            <w:r w:rsidRPr="00192E77">
              <w:t>МАОУ «Лицей № 6»</w:t>
            </w:r>
          </w:p>
        </w:tc>
      </w:tr>
      <w:tr w:rsidR="002D1DF7" w:rsidRPr="000A62FC" w:rsidTr="00B65996">
        <w:trPr>
          <w:trHeight w:val="315"/>
          <w:jc w:val="center"/>
        </w:trPr>
        <w:tc>
          <w:tcPr>
            <w:tcW w:w="576" w:type="dxa"/>
            <w:tcBorders>
              <w:top w:val="nil"/>
              <w:left w:val="single" w:sz="4" w:space="0" w:color="auto"/>
              <w:bottom w:val="single" w:sz="4" w:space="0" w:color="auto"/>
              <w:right w:val="single" w:sz="4" w:space="0" w:color="auto"/>
            </w:tcBorders>
            <w:shd w:val="clear" w:color="auto" w:fill="auto"/>
            <w:noWrap/>
          </w:tcPr>
          <w:p w:rsidR="002D1DF7" w:rsidRPr="00192E77" w:rsidRDefault="008859BF" w:rsidP="00B65996">
            <w:pPr>
              <w:jc w:val="center"/>
              <w:rPr>
                <w:color w:val="000000"/>
              </w:rPr>
            </w:pPr>
            <w:r w:rsidRPr="00192E77">
              <w:rPr>
                <w:color w:val="000000"/>
              </w:rPr>
              <w:t>43</w:t>
            </w:r>
          </w:p>
        </w:tc>
        <w:tc>
          <w:tcPr>
            <w:tcW w:w="2048" w:type="dxa"/>
            <w:tcBorders>
              <w:top w:val="nil"/>
              <w:left w:val="nil"/>
              <w:bottom w:val="single" w:sz="4" w:space="0" w:color="auto"/>
              <w:right w:val="single" w:sz="4" w:space="0" w:color="auto"/>
            </w:tcBorders>
            <w:shd w:val="clear" w:color="auto" w:fill="auto"/>
            <w:noWrap/>
            <w:vAlign w:val="center"/>
            <w:hideMark/>
          </w:tcPr>
          <w:p w:rsidR="002D1DF7" w:rsidRPr="00192E77" w:rsidRDefault="002D1DF7" w:rsidP="00B65996">
            <w:pPr>
              <w:jc w:val="center"/>
              <w:rPr>
                <w:color w:val="000000"/>
              </w:rPr>
            </w:pPr>
            <w:r w:rsidRPr="00192E77">
              <w:rPr>
                <w:color w:val="000000"/>
              </w:rPr>
              <w:t>Физкультура</w:t>
            </w:r>
          </w:p>
        </w:tc>
        <w:tc>
          <w:tcPr>
            <w:tcW w:w="1418" w:type="dxa"/>
            <w:tcBorders>
              <w:top w:val="nil"/>
              <w:left w:val="nil"/>
              <w:bottom w:val="single" w:sz="4" w:space="0" w:color="auto"/>
              <w:right w:val="single" w:sz="4" w:space="0" w:color="auto"/>
            </w:tcBorders>
            <w:shd w:val="clear" w:color="auto" w:fill="auto"/>
            <w:noWrap/>
            <w:vAlign w:val="center"/>
          </w:tcPr>
          <w:p w:rsidR="002D1DF7" w:rsidRPr="00192E77" w:rsidRDefault="002D1DF7" w:rsidP="00B65996">
            <w:pPr>
              <w:jc w:val="center"/>
            </w:pPr>
            <w:r w:rsidRPr="00192E77">
              <w:t>Устюжанин</w:t>
            </w:r>
          </w:p>
        </w:tc>
        <w:tc>
          <w:tcPr>
            <w:tcW w:w="1338" w:type="dxa"/>
            <w:tcBorders>
              <w:top w:val="nil"/>
              <w:left w:val="nil"/>
              <w:bottom w:val="single" w:sz="4" w:space="0" w:color="auto"/>
              <w:right w:val="single" w:sz="4" w:space="0" w:color="auto"/>
            </w:tcBorders>
            <w:shd w:val="clear" w:color="auto" w:fill="auto"/>
            <w:noWrap/>
            <w:vAlign w:val="center"/>
          </w:tcPr>
          <w:p w:rsidR="002D1DF7" w:rsidRPr="00192E77" w:rsidRDefault="002D1DF7" w:rsidP="00B65996">
            <w:pPr>
              <w:jc w:val="center"/>
            </w:pPr>
            <w:r w:rsidRPr="00192E77">
              <w:t>Андрей</w:t>
            </w:r>
          </w:p>
        </w:tc>
        <w:tc>
          <w:tcPr>
            <w:tcW w:w="1921" w:type="dxa"/>
            <w:tcBorders>
              <w:top w:val="nil"/>
              <w:left w:val="nil"/>
              <w:bottom w:val="single" w:sz="4" w:space="0" w:color="auto"/>
              <w:right w:val="single" w:sz="4" w:space="0" w:color="auto"/>
            </w:tcBorders>
            <w:shd w:val="clear" w:color="auto" w:fill="auto"/>
            <w:noWrap/>
            <w:vAlign w:val="center"/>
          </w:tcPr>
          <w:p w:rsidR="002D1DF7" w:rsidRPr="00192E77" w:rsidRDefault="002D1DF7" w:rsidP="00B65996">
            <w:pPr>
              <w:jc w:val="center"/>
            </w:pPr>
            <w:r w:rsidRPr="00192E77">
              <w:t>Алексеевич</w:t>
            </w:r>
          </w:p>
        </w:tc>
        <w:tc>
          <w:tcPr>
            <w:tcW w:w="780" w:type="dxa"/>
            <w:tcBorders>
              <w:top w:val="nil"/>
              <w:left w:val="nil"/>
              <w:bottom w:val="single" w:sz="4" w:space="0" w:color="auto"/>
              <w:right w:val="single" w:sz="4" w:space="0" w:color="auto"/>
            </w:tcBorders>
            <w:shd w:val="clear" w:color="auto" w:fill="auto"/>
            <w:noWrap/>
            <w:vAlign w:val="bottom"/>
          </w:tcPr>
          <w:p w:rsidR="002D1DF7" w:rsidRPr="00192E77" w:rsidRDefault="002D1DF7" w:rsidP="00B65996">
            <w:pPr>
              <w:jc w:val="center"/>
            </w:pPr>
            <w:r w:rsidRPr="00192E77">
              <w:t>9</w:t>
            </w:r>
          </w:p>
        </w:tc>
        <w:tc>
          <w:tcPr>
            <w:tcW w:w="2551" w:type="dxa"/>
            <w:tcBorders>
              <w:top w:val="nil"/>
              <w:left w:val="nil"/>
              <w:bottom w:val="single" w:sz="4" w:space="0" w:color="auto"/>
              <w:right w:val="single" w:sz="4" w:space="0" w:color="auto"/>
            </w:tcBorders>
            <w:shd w:val="clear" w:color="auto" w:fill="auto"/>
            <w:noWrap/>
            <w:vAlign w:val="center"/>
          </w:tcPr>
          <w:p w:rsidR="002D1DF7" w:rsidRPr="00192E77" w:rsidRDefault="002D1DF7" w:rsidP="00B65996">
            <w:pPr>
              <w:jc w:val="center"/>
            </w:pPr>
            <w:r w:rsidRPr="00192E77">
              <w:t>МБОУ СОШ № 9</w:t>
            </w:r>
          </w:p>
        </w:tc>
      </w:tr>
      <w:tr w:rsidR="002D1DF7" w:rsidRPr="000A62FC" w:rsidTr="00B65996">
        <w:trPr>
          <w:trHeight w:val="315"/>
          <w:jc w:val="center"/>
        </w:trPr>
        <w:tc>
          <w:tcPr>
            <w:tcW w:w="576" w:type="dxa"/>
            <w:tcBorders>
              <w:top w:val="nil"/>
              <w:left w:val="single" w:sz="4" w:space="0" w:color="auto"/>
              <w:bottom w:val="single" w:sz="4" w:space="0" w:color="auto"/>
              <w:right w:val="single" w:sz="4" w:space="0" w:color="auto"/>
            </w:tcBorders>
            <w:shd w:val="clear" w:color="auto" w:fill="auto"/>
            <w:noWrap/>
          </w:tcPr>
          <w:p w:rsidR="002D1DF7" w:rsidRPr="00192E77" w:rsidRDefault="008859BF" w:rsidP="00B65996">
            <w:pPr>
              <w:jc w:val="center"/>
              <w:rPr>
                <w:color w:val="000000"/>
              </w:rPr>
            </w:pPr>
            <w:r w:rsidRPr="00192E77">
              <w:rPr>
                <w:color w:val="000000"/>
              </w:rPr>
              <w:t>44</w:t>
            </w:r>
          </w:p>
        </w:tc>
        <w:tc>
          <w:tcPr>
            <w:tcW w:w="2048" w:type="dxa"/>
            <w:tcBorders>
              <w:top w:val="nil"/>
              <w:left w:val="nil"/>
              <w:bottom w:val="single" w:sz="4" w:space="0" w:color="auto"/>
              <w:right w:val="single" w:sz="4" w:space="0" w:color="auto"/>
            </w:tcBorders>
            <w:shd w:val="clear" w:color="auto" w:fill="auto"/>
            <w:noWrap/>
            <w:vAlign w:val="center"/>
            <w:hideMark/>
          </w:tcPr>
          <w:p w:rsidR="002D1DF7" w:rsidRPr="00192E77" w:rsidRDefault="002D1DF7" w:rsidP="00B65996">
            <w:pPr>
              <w:jc w:val="center"/>
              <w:rPr>
                <w:color w:val="000000"/>
              </w:rPr>
            </w:pPr>
            <w:r w:rsidRPr="00192E77">
              <w:rPr>
                <w:color w:val="000000"/>
              </w:rPr>
              <w:t>Физкультура</w:t>
            </w:r>
          </w:p>
        </w:tc>
        <w:tc>
          <w:tcPr>
            <w:tcW w:w="1418" w:type="dxa"/>
            <w:tcBorders>
              <w:top w:val="nil"/>
              <w:left w:val="nil"/>
              <w:bottom w:val="single" w:sz="4" w:space="0" w:color="auto"/>
              <w:right w:val="single" w:sz="4" w:space="0" w:color="auto"/>
            </w:tcBorders>
            <w:shd w:val="clear" w:color="auto" w:fill="auto"/>
            <w:noWrap/>
            <w:vAlign w:val="bottom"/>
          </w:tcPr>
          <w:p w:rsidR="002D1DF7" w:rsidRPr="00192E77" w:rsidRDefault="002D1DF7" w:rsidP="00B65996">
            <w:pPr>
              <w:jc w:val="center"/>
            </w:pPr>
            <w:r w:rsidRPr="00192E77">
              <w:t>Кучин</w:t>
            </w:r>
          </w:p>
        </w:tc>
        <w:tc>
          <w:tcPr>
            <w:tcW w:w="1338" w:type="dxa"/>
            <w:tcBorders>
              <w:top w:val="nil"/>
              <w:left w:val="nil"/>
              <w:bottom w:val="single" w:sz="4" w:space="0" w:color="auto"/>
              <w:right w:val="single" w:sz="4" w:space="0" w:color="auto"/>
            </w:tcBorders>
            <w:shd w:val="clear" w:color="auto" w:fill="auto"/>
            <w:noWrap/>
            <w:vAlign w:val="bottom"/>
          </w:tcPr>
          <w:p w:rsidR="002D1DF7" w:rsidRPr="00192E77" w:rsidRDefault="002D1DF7" w:rsidP="00B65996">
            <w:pPr>
              <w:jc w:val="center"/>
            </w:pPr>
            <w:r w:rsidRPr="00192E77">
              <w:t>Вадим</w:t>
            </w:r>
          </w:p>
        </w:tc>
        <w:tc>
          <w:tcPr>
            <w:tcW w:w="1921" w:type="dxa"/>
            <w:tcBorders>
              <w:top w:val="nil"/>
              <w:left w:val="nil"/>
              <w:bottom w:val="single" w:sz="4" w:space="0" w:color="auto"/>
              <w:right w:val="single" w:sz="4" w:space="0" w:color="auto"/>
            </w:tcBorders>
            <w:shd w:val="clear" w:color="auto" w:fill="auto"/>
            <w:noWrap/>
            <w:vAlign w:val="bottom"/>
          </w:tcPr>
          <w:p w:rsidR="002D1DF7" w:rsidRPr="00192E77" w:rsidRDefault="002D1DF7" w:rsidP="00B65996">
            <w:pPr>
              <w:jc w:val="center"/>
            </w:pPr>
            <w:r w:rsidRPr="00192E77">
              <w:t>Денисович</w:t>
            </w:r>
          </w:p>
        </w:tc>
        <w:tc>
          <w:tcPr>
            <w:tcW w:w="780" w:type="dxa"/>
            <w:tcBorders>
              <w:top w:val="nil"/>
              <w:left w:val="nil"/>
              <w:bottom w:val="single" w:sz="4" w:space="0" w:color="auto"/>
              <w:right w:val="single" w:sz="4" w:space="0" w:color="auto"/>
            </w:tcBorders>
            <w:shd w:val="clear" w:color="auto" w:fill="auto"/>
            <w:noWrap/>
            <w:vAlign w:val="bottom"/>
          </w:tcPr>
          <w:p w:rsidR="002D1DF7" w:rsidRPr="00192E77" w:rsidRDefault="002D1DF7" w:rsidP="00B65996">
            <w:pPr>
              <w:jc w:val="center"/>
            </w:pPr>
            <w:r w:rsidRPr="00192E77">
              <w:t>11</w:t>
            </w:r>
          </w:p>
        </w:tc>
        <w:tc>
          <w:tcPr>
            <w:tcW w:w="2551" w:type="dxa"/>
            <w:tcBorders>
              <w:top w:val="nil"/>
              <w:left w:val="nil"/>
              <w:bottom w:val="single" w:sz="4" w:space="0" w:color="auto"/>
              <w:right w:val="single" w:sz="4" w:space="0" w:color="auto"/>
            </w:tcBorders>
            <w:shd w:val="clear" w:color="auto" w:fill="auto"/>
            <w:noWrap/>
            <w:vAlign w:val="center"/>
          </w:tcPr>
          <w:p w:rsidR="002D1DF7" w:rsidRPr="00192E77" w:rsidRDefault="002D1DF7" w:rsidP="00B65996">
            <w:pPr>
              <w:jc w:val="center"/>
            </w:pPr>
            <w:r w:rsidRPr="00192E77">
              <w:t>МАОУ «Лицей №7»</w:t>
            </w:r>
          </w:p>
        </w:tc>
      </w:tr>
      <w:tr w:rsidR="002D1DF7" w:rsidRPr="000A62FC" w:rsidTr="00B65996">
        <w:trPr>
          <w:trHeight w:val="315"/>
          <w:jc w:val="center"/>
        </w:trPr>
        <w:tc>
          <w:tcPr>
            <w:tcW w:w="576" w:type="dxa"/>
            <w:tcBorders>
              <w:top w:val="nil"/>
              <w:left w:val="single" w:sz="4" w:space="0" w:color="auto"/>
              <w:bottom w:val="single" w:sz="4" w:space="0" w:color="auto"/>
              <w:right w:val="single" w:sz="4" w:space="0" w:color="auto"/>
            </w:tcBorders>
            <w:shd w:val="clear" w:color="auto" w:fill="auto"/>
            <w:noWrap/>
          </w:tcPr>
          <w:p w:rsidR="002D1DF7" w:rsidRPr="00192E77" w:rsidRDefault="008859BF" w:rsidP="00B65996">
            <w:pPr>
              <w:jc w:val="center"/>
              <w:rPr>
                <w:color w:val="000000"/>
              </w:rPr>
            </w:pPr>
            <w:r w:rsidRPr="00192E77">
              <w:rPr>
                <w:color w:val="000000"/>
              </w:rPr>
              <w:t>45</w:t>
            </w:r>
          </w:p>
        </w:tc>
        <w:tc>
          <w:tcPr>
            <w:tcW w:w="2048" w:type="dxa"/>
            <w:tcBorders>
              <w:top w:val="nil"/>
              <w:left w:val="nil"/>
              <w:bottom w:val="single" w:sz="4" w:space="0" w:color="auto"/>
              <w:right w:val="single" w:sz="4" w:space="0" w:color="auto"/>
            </w:tcBorders>
            <w:shd w:val="clear" w:color="auto" w:fill="auto"/>
            <w:noWrap/>
            <w:vAlign w:val="center"/>
            <w:hideMark/>
          </w:tcPr>
          <w:p w:rsidR="002D1DF7" w:rsidRPr="00192E77" w:rsidRDefault="002D1DF7" w:rsidP="00B65996">
            <w:pPr>
              <w:jc w:val="center"/>
              <w:rPr>
                <w:color w:val="000000"/>
              </w:rPr>
            </w:pPr>
            <w:r w:rsidRPr="00192E77">
              <w:rPr>
                <w:color w:val="000000"/>
              </w:rPr>
              <w:t>Физкультура</w:t>
            </w:r>
          </w:p>
        </w:tc>
        <w:tc>
          <w:tcPr>
            <w:tcW w:w="1418" w:type="dxa"/>
            <w:tcBorders>
              <w:top w:val="nil"/>
              <w:left w:val="nil"/>
              <w:bottom w:val="single" w:sz="4" w:space="0" w:color="auto"/>
              <w:right w:val="single" w:sz="4" w:space="0" w:color="auto"/>
            </w:tcBorders>
            <w:shd w:val="clear" w:color="auto" w:fill="auto"/>
            <w:noWrap/>
            <w:vAlign w:val="bottom"/>
          </w:tcPr>
          <w:p w:rsidR="002D1DF7" w:rsidRPr="00192E77" w:rsidRDefault="002D1DF7" w:rsidP="00B65996">
            <w:pPr>
              <w:jc w:val="center"/>
            </w:pPr>
            <w:r w:rsidRPr="00192E77">
              <w:t>Татаринцев</w:t>
            </w:r>
          </w:p>
        </w:tc>
        <w:tc>
          <w:tcPr>
            <w:tcW w:w="1338" w:type="dxa"/>
            <w:tcBorders>
              <w:top w:val="nil"/>
              <w:left w:val="nil"/>
              <w:bottom w:val="single" w:sz="4" w:space="0" w:color="auto"/>
              <w:right w:val="single" w:sz="4" w:space="0" w:color="auto"/>
            </w:tcBorders>
            <w:shd w:val="clear" w:color="auto" w:fill="auto"/>
            <w:noWrap/>
            <w:vAlign w:val="bottom"/>
          </w:tcPr>
          <w:p w:rsidR="002D1DF7" w:rsidRPr="00192E77" w:rsidRDefault="002D1DF7" w:rsidP="00B65996">
            <w:pPr>
              <w:jc w:val="center"/>
            </w:pPr>
            <w:r w:rsidRPr="00192E77">
              <w:t>Матвей</w:t>
            </w:r>
          </w:p>
        </w:tc>
        <w:tc>
          <w:tcPr>
            <w:tcW w:w="1921" w:type="dxa"/>
            <w:tcBorders>
              <w:top w:val="nil"/>
              <w:left w:val="nil"/>
              <w:bottom w:val="single" w:sz="4" w:space="0" w:color="auto"/>
              <w:right w:val="single" w:sz="4" w:space="0" w:color="auto"/>
            </w:tcBorders>
            <w:shd w:val="clear" w:color="auto" w:fill="auto"/>
            <w:noWrap/>
            <w:vAlign w:val="bottom"/>
          </w:tcPr>
          <w:p w:rsidR="002D1DF7" w:rsidRPr="00192E77" w:rsidRDefault="002D1DF7" w:rsidP="00B65996">
            <w:pPr>
              <w:jc w:val="center"/>
            </w:pPr>
            <w:r w:rsidRPr="00192E77">
              <w:t>Евгеньевич</w:t>
            </w:r>
          </w:p>
        </w:tc>
        <w:tc>
          <w:tcPr>
            <w:tcW w:w="780" w:type="dxa"/>
            <w:tcBorders>
              <w:top w:val="nil"/>
              <w:left w:val="nil"/>
              <w:bottom w:val="single" w:sz="4" w:space="0" w:color="auto"/>
              <w:right w:val="single" w:sz="4" w:space="0" w:color="auto"/>
            </w:tcBorders>
            <w:shd w:val="clear" w:color="auto" w:fill="auto"/>
            <w:noWrap/>
            <w:vAlign w:val="bottom"/>
          </w:tcPr>
          <w:p w:rsidR="002D1DF7" w:rsidRPr="00192E77" w:rsidRDefault="002D1DF7" w:rsidP="00B65996">
            <w:pPr>
              <w:jc w:val="center"/>
            </w:pPr>
            <w:r w:rsidRPr="00192E77">
              <w:t>11</w:t>
            </w:r>
          </w:p>
        </w:tc>
        <w:tc>
          <w:tcPr>
            <w:tcW w:w="2551" w:type="dxa"/>
            <w:tcBorders>
              <w:top w:val="nil"/>
              <w:left w:val="nil"/>
              <w:bottom w:val="single" w:sz="4" w:space="0" w:color="auto"/>
              <w:right w:val="single" w:sz="4" w:space="0" w:color="auto"/>
            </w:tcBorders>
            <w:shd w:val="clear" w:color="auto" w:fill="auto"/>
            <w:noWrap/>
            <w:vAlign w:val="center"/>
          </w:tcPr>
          <w:p w:rsidR="002D1DF7" w:rsidRPr="00192E77" w:rsidRDefault="002D1DF7" w:rsidP="00B65996">
            <w:pPr>
              <w:jc w:val="center"/>
            </w:pPr>
            <w:r w:rsidRPr="00192E77">
              <w:t>МАОУ «Лицей №7»</w:t>
            </w:r>
          </w:p>
        </w:tc>
      </w:tr>
      <w:tr w:rsidR="002D1DF7" w:rsidRPr="000A62FC" w:rsidTr="00B65996">
        <w:trPr>
          <w:trHeight w:val="315"/>
          <w:jc w:val="center"/>
        </w:trPr>
        <w:tc>
          <w:tcPr>
            <w:tcW w:w="576" w:type="dxa"/>
            <w:tcBorders>
              <w:top w:val="nil"/>
              <w:left w:val="single" w:sz="4" w:space="0" w:color="auto"/>
              <w:bottom w:val="single" w:sz="4" w:space="0" w:color="auto"/>
              <w:right w:val="single" w:sz="4" w:space="0" w:color="auto"/>
            </w:tcBorders>
            <w:shd w:val="clear" w:color="auto" w:fill="auto"/>
            <w:noWrap/>
          </w:tcPr>
          <w:p w:rsidR="002D1DF7" w:rsidRPr="00192E77" w:rsidRDefault="008859BF" w:rsidP="00B65996">
            <w:pPr>
              <w:jc w:val="center"/>
              <w:rPr>
                <w:color w:val="000000"/>
              </w:rPr>
            </w:pPr>
            <w:r w:rsidRPr="00192E77">
              <w:rPr>
                <w:color w:val="000000"/>
              </w:rPr>
              <w:t>46</w:t>
            </w:r>
          </w:p>
        </w:tc>
        <w:tc>
          <w:tcPr>
            <w:tcW w:w="2048" w:type="dxa"/>
            <w:tcBorders>
              <w:top w:val="nil"/>
              <w:left w:val="nil"/>
              <w:bottom w:val="single" w:sz="4" w:space="0" w:color="auto"/>
              <w:right w:val="single" w:sz="4" w:space="0" w:color="auto"/>
            </w:tcBorders>
            <w:shd w:val="clear" w:color="auto" w:fill="auto"/>
            <w:noWrap/>
            <w:vAlign w:val="center"/>
            <w:hideMark/>
          </w:tcPr>
          <w:p w:rsidR="002D1DF7" w:rsidRPr="00192E77" w:rsidRDefault="002D1DF7" w:rsidP="00B65996">
            <w:pPr>
              <w:jc w:val="center"/>
              <w:rPr>
                <w:color w:val="000000"/>
              </w:rPr>
            </w:pPr>
            <w:r w:rsidRPr="00192E77">
              <w:rPr>
                <w:color w:val="000000"/>
              </w:rPr>
              <w:t>Физкультура</w:t>
            </w:r>
          </w:p>
        </w:tc>
        <w:tc>
          <w:tcPr>
            <w:tcW w:w="1418" w:type="dxa"/>
            <w:tcBorders>
              <w:top w:val="nil"/>
              <w:left w:val="nil"/>
              <w:bottom w:val="single" w:sz="4" w:space="0" w:color="auto"/>
              <w:right w:val="single" w:sz="4" w:space="0" w:color="auto"/>
            </w:tcBorders>
            <w:shd w:val="clear" w:color="auto" w:fill="auto"/>
            <w:noWrap/>
            <w:vAlign w:val="bottom"/>
          </w:tcPr>
          <w:p w:rsidR="002D1DF7" w:rsidRPr="00192E77" w:rsidRDefault="002D1DF7" w:rsidP="00B65996">
            <w:pPr>
              <w:jc w:val="center"/>
            </w:pPr>
            <w:r w:rsidRPr="00192E77">
              <w:t>Ерохин</w:t>
            </w:r>
          </w:p>
        </w:tc>
        <w:tc>
          <w:tcPr>
            <w:tcW w:w="1338" w:type="dxa"/>
            <w:tcBorders>
              <w:top w:val="nil"/>
              <w:left w:val="nil"/>
              <w:bottom w:val="single" w:sz="4" w:space="0" w:color="auto"/>
              <w:right w:val="single" w:sz="4" w:space="0" w:color="auto"/>
            </w:tcBorders>
            <w:shd w:val="clear" w:color="auto" w:fill="auto"/>
            <w:noWrap/>
            <w:vAlign w:val="bottom"/>
          </w:tcPr>
          <w:p w:rsidR="002D1DF7" w:rsidRPr="00192E77" w:rsidRDefault="002D1DF7" w:rsidP="00B65996">
            <w:pPr>
              <w:jc w:val="center"/>
            </w:pPr>
            <w:r w:rsidRPr="00192E77">
              <w:t>Леонид</w:t>
            </w:r>
          </w:p>
        </w:tc>
        <w:tc>
          <w:tcPr>
            <w:tcW w:w="1921" w:type="dxa"/>
            <w:tcBorders>
              <w:top w:val="nil"/>
              <w:left w:val="nil"/>
              <w:bottom w:val="single" w:sz="4" w:space="0" w:color="auto"/>
              <w:right w:val="single" w:sz="4" w:space="0" w:color="auto"/>
            </w:tcBorders>
            <w:shd w:val="clear" w:color="auto" w:fill="auto"/>
            <w:noWrap/>
            <w:vAlign w:val="bottom"/>
          </w:tcPr>
          <w:p w:rsidR="002D1DF7" w:rsidRPr="00192E77" w:rsidRDefault="002D1DF7" w:rsidP="00B65996">
            <w:pPr>
              <w:jc w:val="center"/>
            </w:pPr>
            <w:r w:rsidRPr="00192E77">
              <w:t>Анатольевич</w:t>
            </w:r>
          </w:p>
        </w:tc>
        <w:tc>
          <w:tcPr>
            <w:tcW w:w="780" w:type="dxa"/>
            <w:tcBorders>
              <w:top w:val="nil"/>
              <w:left w:val="nil"/>
              <w:bottom w:val="single" w:sz="4" w:space="0" w:color="auto"/>
              <w:right w:val="single" w:sz="4" w:space="0" w:color="auto"/>
            </w:tcBorders>
            <w:shd w:val="clear" w:color="auto" w:fill="auto"/>
            <w:noWrap/>
            <w:vAlign w:val="bottom"/>
          </w:tcPr>
          <w:p w:rsidR="002D1DF7" w:rsidRPr="00192E77" w:rsidRDefault="002D1DF7" w:rsidP="00B65996">
            <w:pPr>
              <w:jc w:val="center"/>
            </w:pPr>
            <w:r w:rsidRPr="00192E77">
              <w:t>9</w:t>
            </w:r>
          </w:p>
        </w:tc>
        <w:tc>
          <w:tcPr>
            <w:tcW w:w="2551" w:type="dxa"/>
            <w:tcBorders>
              <w:top w:val="nil"/>
              <w:left w:val="nil"/>
              <w:bottom w:val="single" w:sz="4" w:space="0" w:color="auto"/>
              <w:right w:val="single" w:sz="4" w:space="0" w:color="auto"/>
            </w:tcBorders>
            <w:shd w:val="clear" w:color="auto" w:fill="auto"/>
            <w:noWrap/>
            <w:vAlign w:val="center"/>
          </w:tcPr>
          <w:p w:rsidR="002D1DF7" w:rsidRPr="00192E77" w:rsidRDefault="002D1DF7" w:rsidP="00B65996">
            <w:pPr>
              <w:jc w:val="center"/>
            </w:pPr>
            <w:r w:rsidRPr="00192E77">
              <w:t>МБОУ СОШ № 1</w:t>
            </w:r>
          </w:p>
        </w:tc>
      </w:tr>
      <w:tr w:rsidR="002D1DF7" w:rsidRPr="000A62FC" w:rsidTr="00B65996">
        <w:trPr>
          <w:trHeight w:val="315"/>
          <w:jc w:val="center"/>
        </w:trPr>
        <w:tc>
          <w:tcPr>
            <w:tcW w:w="576" w:type="dxa"/>
            <w:tcBorders>
              <w:top w:val="nil"/>
              <w:left w:val="single" w:sz="4" w:space="0" w:color="auto"/>
              <w:bottom w:val="single" w:sz="4" w:space="0" w:color="auto"/>
              <w:right w:val="single" w:sz="4" w:space="0" w:color="auto"/>
            </w:tcBorders>
            <w:shd w:val="clear" w:color="auto" w:fill="auto"/>
            <w:noWrap/>
          </w:tcPr>
          <w:p w:rsidR="002D1DF7" w:rsidRPr="00192E77" w:rsidRDefault="008859BF" w:rsidP="00B65996">
            <w:pPr>
              <w:jc w:val="center"/>
              <w:rPr>
                <w:color w:val="000000"/>
              </w:rPr>
            </w:pPr>
            <w:r w:rsidRPr="00192E77">
              <w:rPr>
                <w:color w:val="000000"/>
              </w:rPr>
              <w:t>47</w:t>
            </w:r>
          </w:p>
        </w:tc>
        <w:tc>
          <w:tcPr>
            <w:tcW w:w="2048" w:type="dxa"/>
            <w:tcBorders>
              <w:top w:val="nil"/>
              <w:left w:val="nil"/>
              <w:bottom w:val="single" w:sz="4" w:space="0" w:color="auto"/>
              <w:right w:val="single" w:sz="4" w:space="0" w:color="auto"/>
            </w:tcBorders>
            <w:shd w:val="clear" w:color="auto" w:fill="auto"/>
            <w:noWrap/>
            <w:vAlign w:val="center"/>
            <w:hideMark/>
          </w:tcPr>
          <w:p w:rsidR="002D1DF7" w:rsidRPr="00192E77" w:rsidRDefault="002D1DF7" w:rsidP="00B65996">
            <w:pPr>
              <w:jc w:val="center"/>
              <w:rPr>
                <w:color w:val="000000"/>
              </w:rPr>
            </w:pPr>
            <w:r w:rsidRPr="00192E77">
              <w:rPr>
                <w:color w:val="000000"/>
              </w:rPr>
              <w:t>химия</w:t>
            </w:r>
          </w:p>
        </w:tc>
        <w:tc>
          <w:tcPr>
            <w:tcW w:w="1418" w:type="dxa"/>
            <w:tcBorders>
              <w:top w:val="nil"/>
              <w:left w:val="nil"/>
              <w:bottom w:val="single" w:sz="4" w:space="0" w:color="auto"/>
              <w:right w:val="single" w:sz="4" w:space="0" w:color="auto"/>
            </w:tcBorders>
            <w:shd w:val="clear" w:color="auto" w:fill="auto"/>
            <w:noWrap/>
            <w:vAlign w:val="center"/>
          </w:tcPr>
          <w:p w:rsidR="002D1DF7" w:rsidRPr="00192E77" w:rsidRDefault="002D1DF7" w:rsidP="00B65996">
            <w:pPr>
              <w:jc w:val="center"/>
            </w:pPr>
            <w:r w:rsidRPr="00192E77">
              <w:t>Огай</w:t>
            </w:r>
          </w:p>
        </w:tc>
        <w:tc>
          <w:tcPr>
            <w:tcW w:w="1338" w:type="dxa"/>
            <w:tcBorders>
              <w:top w:val="nil"/>
              <w:left w:val="nil"/>
              <w:bottom w:val="single" w:sz="4" w:space="0" w:color="auto"/>
              <w:right w:val="single" w:sz="4" w:space="0" w:color="auto"/>
            </w:tcBorders>
            <w:shd w:val="clear" w:color="auto" w:fill="auto"/>
            <w:noWrap/>
            <w:vAlign w:val="center"/>
          </w:tcPr>
          <w:p w:rsidR="002D1DF7" w:rsidRPr="00192E77" w:rsidRDefault="002D1DF7" w:rsidP="00B65996">
            <w:pPr>
              <w:jc w:val="center"/>
            </w:pPr>
            <w:r w:rsidRPr="00192E77">
              <w:t>Богдан</w:t>
            </w:r>
          </w:p>
        </w:tc>
        <w:tc>
          <w:tcPr>
            <w:tcW w:w="1921" w:type="dxa"/>
            <w:tcBorders>
              <w:top w:val="nil"/>
              <w:left w:val="nil"/>
              <w:bottom w:val="single" w:sz="4" w:space="0" w:color="auto"/>
              <w:right w:val="single" w:sz="4" w:space="0" w:color="auto"/>
            </w:tcBorders>
            <w:shd w:val="clear" w:color="auto" w:fill="auto"/>
            <w:noWrap/>
            <w:vAlign w:val="center"/>
          </w:tcPr>
          <w:p w:rsidR="002D1DF7" w:rsidRPr="00192E77" w:rsidRDefault="002D1DF7" w:rsidP="00B65996">
            <w:pPr>
              <w:jc w:val="center"/>
            </w:pPr>
            <w:r w:rsidRPr="00192E77">
              <w:t>Михайлович</w:t>
            </w:r>
          </w:p>
        </w:tc>
        <w:tc>
          <w:tcPr>
            <w:tcW w:w="780" w:type="dxa"/>
            <w:tcBorders>
              <w:top w:val="nil"/>
              <w:left w:val="nil"/>
              <w:bottom w:val="single" w:sz="4" w:space="0" w:color="auto"/>
              <w:right w:val="single" w:sz="4" w:space="0" w:color="auto"/>
            </w:tcBorders>
            <w:shd w:val="clear" w:color="auto" w:fill="auto"/>
            <w:noWrap/>
            <w:vAlign w:val="bottom"/>
          </w:tcPr>
          <w:p w:rsidR="002D1DF7" w:rsidRPr="00192E77" w:rsidRDefault="002D1DF7" w:rsidP="00B65996">
            <w:pPr>
              <w:jc w:val="center"/>
            </w:pPr>
            <w:r w:rsidRPr="00192E77">
              <w:t>9</w:t>
            </w:r>
          </w:p>
        </w:tc>
        <w:tc>
          <w:tcPr>
            <w:tcW w:w="2551" w:type="dxa"/>
            <w:tcBorders>
              <w:top w:val="nil"/>
              <w:left w:val="nil"/>
              <w:bottom w:val="single" w:sz="4" w:space="0" w:color="auto"/>
              <w:right w:val="single" w:sz="4" w:space="0" w:color="auto"/>
            </w:tcBorders>
            <w:shd w:val="clear" w:color="auto" w:fill="auto"/>
            <w:noWrap/>
            <w:vAlign w:val="center"/>
          </w:tcPr>
          <w:p w:rsidR="002D1DF7" w:rsidRPr="00192E77" w:rsidRDefault="002D1DF7" w:rsidP="00B65996">
            <w:pPr>
              <w:jc w:val="center"/>
            </w:pPr>
            <w:r w:rsidRPr="00192E77">
              <w:t>МАОУ «Лицей №7»</w:t>
            </w:r>
          </w:p>
        </w:tc>
      </w:tr>
      <w:tr w:rsidR="002D1DF7" w:rsidRPr="000A62FC" w:rsidTr="00B65996">
        <w:trPr>
          <w:trHeight w:val="315"/>
          <w:jc w:val="center"/>
        </w:trPr>
        <w:tc>
          <w:tcPr>
            <w:tcW w:w="576" w:type="dxa"/>
            <w:tcBorders>
              <w:top w:val="nil"/>
              <w:left w:val="single" w:sz="4" w:space="0" w:color="auto"/>
              <w:bottom w:val="single" w:sz="4" w:space="0" w:color="auto"/>
              <w:right w:val="single" w:sz="4" w:space="0" w:color="auto"/>
            </w:tcBorders>
            <w:shd w:val="clear" w:color="auto" w:fill="auto"/>
            <w:noWrap/>
          </w:tcPr>
          <w:p w:rsidR="002D1DF7" w:rsidRPr="00192E77" w:rsidRDefault="008859BF" w:rsidP="00B65996">
            <w:pPr>
              <w:jc w:val="center"/>
              <w:rPr>
                <w:color w:val="000000"/>
              </w:rPr>
            </w:pPr>
            <w:r w:rsidRPr="00192E77">
              <w:rPr>
                <w:color w:val="000000"/>
              </w:rPr>
              <w:t>48</w:t>
            </w:r>
          </w:p>
        </w:tc>
        <w:tc>
          <w:tcPr>
            <w:tcW w:w="2048" w:type="dxa"/>
            <w:tcBorders>
              <w:top w:val="nil"/>
              <w:left w:val="nil"/>
              <w:bottom w:val="single" w:sz="4" w:space="0" w:color="auto"/>
              <w:right w:val="single" w:sz="4" w:space="0" w:color="auto"/>
            </w:tcBorders>
            <w:shd w:val="clear" w:color="auto" w:fill="auto"/>
            <w:noWrap/>
            <w:vAlign w:val="center"/>
            <w:hideMark/>
          </w:tcPr>
          <w:p w:rsidR="002D1DF7" w:rsidRPr="00192E77" w:rsidRDefault="002D1DF7" w:rsidP="00B65996">
            <w:pPr>
              <w:jc w:val="center"/>
              <w:rPr>
                <w:color w:val="000000"/>
              </w:rPr>
            </w:pPr>
            <w:r w:rsidRPr="00192E77">
              <w:rPr>
                <w:color w:val="000000"/>
              </w:rPr>
              <w:t>химия</w:t>
            </w:r>
          </w:p>
        </w:tc>
        <w:tc>
          <w:tcPr>
            <w:tcW w:w="1418" w:type="dxa"/>
            <w:tcBorders>
              <w:top w:val="nil"/>
              <w:left w:val="nil"/>
              <w:bottom w:val="single" w:sz="4" w:space="0" w:color="auto"/>
              <w:right w:val="single" w:sz="4" w:space="0" w:color="auto"/>
            </w:tcBorders>
            <w:shd w:val="clear" w:color="auto" w:fill="auto"/>
            <w:noWrap/>
            <w:vAlign w:val="center"/>
          </w:tcPr>
          <w:p w:rsidR="002D1DF7" w:rsidRPr="00192E77" w:rsidRDefault="002D1DF7" w:rsidP="00B65996">
            <w:pPr>
              <w:jc w:val="center"/>
            </w:pPr>
            <w:r w:rsidRPr="00192E77">
              <w:t>Болуць</w:t>
            </w:r>
          </w:p>
        </w:tc>
        <w:tc>
          <w:tcPr>
            <w:tcW w:w="1338" w:type="dxa"/>
            <w:tcBorders>
              <w:top w:val="nil"/>
              <w:left w:val="nil"/>
              <w:bottom w:val="single" w:sz="4" w:space="0" w:color="auto"/>
              <w:right w:val="single" w:sz="4" w:space="0" w:color="auto"/>
            </w:tcBorders>
            <w:shd w:val="clear" w:color="auto" w:fill="auto"/>
            <w:noWrap/>
            <w:vAlign w:val="center"/>
          </w:tcPr>
          <w:p w:rsidR="002D1DF7" w:rsidRPr="00192E77" w:rsidRDefault="002D1DF7" w:rsidP="00B65996">
            <w:pPr>
              <w:jc w:val="center"/>
            </w:pPr>
            <w:r w:rsidRPr="00192E77">
              <w:t>Роман</w:t>
            </w:r>
          </w:p>
        </w:tc>
        <w:tc>
          <w:tcPr>
            <w:tcW w:w="1921" w:type="dxa"/>
            <w:tcBorders>
              <w:top w:val="nil"/>
              <w:left w:val="nil"/>
              <w:bottom w:val="single" w:sz="4" w:space="0" w:color="auto"/>
              <w:right w:val="single" w:sz="4" w:space="0" w:color="auto"/>
            </w:tcBorders>
            <w:shd w:val="clear" w:color="auto" w:fill="auto"/>
            <w:noWrap/>
            <w:vAlign w:val="center"/>
          </w:tcPr>
          <w:p w:rsidR="002D1DF7" w:rsidRPr="00192E77" w:rsidRDefault="002D1DF7" w:rsidP="00B65996">
            <w:pPr>
              <w:jc w:val="center"/>
            </w:pPr>
            <w:r w:rsidRPr="00192E77">
              <w:t>Валерьевич</w:t>
            </w:r>
          </w:p>
        </w:tc>
        <w:tc>
          <w:tcPr>
            <w:tcW w:w="780" w:type="dxa"/>
            <w:tcBorders>
              <w:top w:val="nil"/>
              <w:left w:val="nil"/>
              <w:bottom w:val="single" w:sz="4" w:space="0" w:color="auto"/>
              <w:right w:val="single" w:sz="4" w:space="0" w:color="auto"/>
            </w:tcBorders>
            <w:shd w:val="clear" w:color="auto" w:fill="auto"/>
            <w:noWrap/>
            <w:vAlign w:val="bottom"/>
          </w:tcPr>
          <w:p w:rsidR="002D1DF7" w:rsidRPr="00192E77" w:rsidRDefault="002D1DF7" w:rsidP="00B65996">
            <w:pPr>
              <w:jc w:val="center"/>
            </w:pPr>
            <w:r w:rsidRPr="00192E77">
              <w:t>9</w:t>
            </w:r>
          </w:p>
        </w:tc>
        <w:tc>
          <w:tcPr>
            <w:tcW w:w="2551" w:type="dxa"/>
            <w:tcBorders>
              <w:top w:val="nil"/>
              <w:left w:val="nil"/>
              <w:bottom w:val="single" w:sz="4" w:space="0" w:color="auto"/>
              <w:right w:val="single" w:sz="4" w:space="0" w:color="auto"/>
            </w:tcBorders>
            <w:shd w:val="clear" w:color="auto" w:fill="auto"/>
            <w:noWrap/>
            <w:vAlign w:val="center"/>
          </w:tcPr>
          <w:p w:rsidR="002D1DF7" w:rsidRPr="00192E77" w:rsidRDefault="002D1DF7" w:rsidP="00B65996">
            <w:pPr>
              <w:jc w:val="center"/>
            </w:pPr>
            <w:r w:rsidRPr="00192E77">
              <w:t>МАОУ «Лицей №7»</w:t>
            </w:r>
          </w:p>
        </w:tc>
      </w:tr>
      <w:tr w:rsidR="002D1DF7" w:rsidRPr="000A62FC" w:rsidTr="00B65996">
        <w:trPr>
          <w:trHeight w:val="315"/>
          <w:jc w:val="center"/>
        </w:trPr>
        <w:tc>
          <w:tcPr>
            <w:tcW w:w="576" w:type="dxa"/>
            <w:tcBorders>
              <w:top w:val="nil"/>
              <w:left w:val="single" w:sz="4" w:space="0" w:color="auto"/>
              <w:bottom w:val="single" w:sz="4" w:space="0" w:color="auto"/>
              <w:right w:val="single" w:sz="4" w:space="0" w:color="auto"/>
            </w:tcBorders>
            <w:shd w:val="clear" w:color="auto" w:fill="auto"/>
            <w:noWrap/>
          </w:tcPr>
          <w:p w:rsidR="002D1DF7" w:rsidRPr="00192E77" w:rsidRDefault="008859BF" w:rsidP="00B65996">
            <w:pPr>
              <w:jc w:val="center"/>
              <w:rPr>
                <w:color w:val="000000"/>
              </w:rPr>
            </w:pPr>
            <w:r w:rsidRPr="00192E77">
              <w:rPr>
                <w:color w:val="000000"/>
              </w:rPr>
              <w:t>49</w:t>
            </w:r>
          </w:p>
        </w:tc>
        <w:tc>
          <w:tcPr>
            <w:tcW w:w="2048" w:type="dxa"/>
            <w:tcBorders>
              <w:top w:val="nil"/>
              <w:left w:val="nil"/>
              <w:bottom w:val="single" w:sz="4" w:space="0" w:color="auto"/>
              <w:right w:val="single" w:sz="4" w:space="0" w:color="auto"/>
            </w:tcBorders>
            <w:shd w:val="clear" w:color="auto" w:fill="auto"/>
            <w:noWrap/>
            <w:vAlign w:val="center"/>
            <w:hideMark/>
          </w:tcPr>
          <w:p w:rsidR="002D1DF7" w:rsidRPr="00192E77" w:rsidRDefault="002D1DF7" w:rsidP="00B65996">
            <w:pPr>
              <w:jc w:val="center"/>
              <w:rPr>
                <w:color w:val="000000"/>
              </w:rPr>
            </w:pPr>
            <w:r w:rsidRPr="00192E77">
              <w:rPr>
                <w:color w:val="000000"/>
              </w:rPr>
              <w:t>химия</w:t>
            </w:r>
          </w:p>
        </w:tc>
        <w:tc>
          <w:tcPr>
            <w:tcW w:w="1418" w:type="dxa"/>
            <w:tcBorders>
              <w:top w:val="nil"/>
              <w:left w:val="nil"/>
              <w:bottom w:val="single" w:sz="4" w:space="0" w:color="auto"/>
              <w:right w:val="single" w:sz="4" w:space="0" w:color="auto"/>
            </w:tcBorders>
            <w:shd w:val="clear" w:color="auto" w:fill="auto"/>
            <w:noWrap/>
            <w:vAlign w:val="bottom"/>
          </w:tcPr>
          <w:p w:rsidR="002D1DF7" w:rsidRPr="00192E77" w:rsidRDefault="002D1DF7" w:rsidP="00B65996">
            <w:pPr>
              <w:jc w:val="center"/>
            </w:pPr>
            <w:r w:rsidRPr="00192E77">
              <w:t>Терентьев</w:t>
            </w:r>
          </w:p>
        </w:tc>
        <w:tc>
          <w:tcPr>
            <w:tcW w:w="1338" w:type="dxa"/>
            <w:tcBorders>
              <w:top w:val="nil"/>
              <w:left w:val="nil"/>
              <w:bottom w:val="single" w:sz="4" w:space="0" w:color="auto"/>
              <w:right w:val="single" w:sz="4" w:space="0" w:color="auto"/>
            </w:tcBorders>
            <w:shd w:val="clear" w:color="auto" w:fill="auto"/>
            <w:noWrap/>
            <w:vAlign w:val="bottom"/>
          </w:tcPr>
          <w:p w:rsidR="002D1DF7" w:rsidRPr="00192E77" w:rsidRDefault="002D1DF7" w:rsidP="00B65996">
            <w:pPr>
              <w:jc w:val="center"/>
            </w:pPr>
            <w:r w:rsidRPr="00192E77">
              <w:t>Максим</w:t>
            </w:r>
          </w:p>
        </w:tc>
        <w:tc>
          <w:tcPr>
            <w:tcW w:w="1921" w:type="dxa"/>
            <w:tcBorders>
              <w:top w:val="nil"/>
              <w:left w:val="nil"/>
              <w:bottom w:val="single" w:sz="4" w:space="0" w:color="auto"/>
              <w:right w:val="single" w:sz="4" w:space="0" w:color="auto"/>
            </w:tcBorders>
            <w:shd w:val="clear" w:color="auto" w:fill="auto"/>
            <w:noWrap/>
            <w:vAlign w:val="bottom"/>
          </w:tcPr>
          <w:p w:rsidR="002D1DF7" w:rsidRPr="00192E77" w:rsidRDefault="002D1DF7" w:rsidP="00B65996">
            <w:pPr>
              <w:jc w:val="center"/>
            </w:pPr>
            <w:r w:rsidRPr="00192E77">
              <w:t>Юрьевич</w:t>
            </w:r>
          </w:p>
        </w:tc>
        <w:tc>
          <w:tcPr>
            <w:tcW w:w="780" w:type="dxa"/>
            <w:tcBorders>
              <w:top w:val="nil"/>
              <w:left w:val="nil"/>
              <w:bottom w:val="single" w:sz="4" w:space="0" w:color="auto"/>
              <w:right w:val="single" w:sz="4" w:space="0" w:color="auto"/>
            </w:tcBorders>
            <w:shd w:val="clear" w:color="auto" w:fill="auto"/>
            <w:noWrap/>
            <w:vAlign w:val="bottom"/>
          </w:tcPr>
          <w:p w:rsidR="002D1DF7" w:rsidRPr="00192E77" w:rsidRDefault="002D1DF7" w:rsidP="00B65996">
            <w:pPr>
              <w:jc w:val="center"/>
            </w:pPr>
            <w:r w:rsidRPr="00192E77">
              <w:t>9</w:t>
            </w:r>
          </w:p>
        </w:tc>
        <w:tc>
          <w:tcPr>
            <w:tcW w:w="2551" w:type="dxa"/>
            <w:tcBorders>
              <w:top w:val="nil"/>
              <w:left w:val="nil"/>
              <w:bottom w:val="single" w:sz="4" w:space="0" w:color="auto"/>
              <w:right w:val="single" w:sz="4" w:space="0" w:color="auto"/>
            </w:tcBorders>
            <w:shd w:val="clear" w:color="auto" w:fill="auto"/>
            <w:noWrap/>
            <w:vAlign w:val="center"/>
          </w:tcPr>
          <w:p w:rsidR="002D1DF7" w:rsidRPr="00192E77" w:rsidRDefault="002D1DF7" w:rsidP="00B65996">
            <w:pPr>
              <w:jc w:val="center"/>
            </w:pPr>
            <w:r w:rsidRPr="00192E77">
              <w:t>МАОУ «Лицей №7»</w:t>
            </w:r>
          </w:p>
        </w:tc>
      </w:tr>
      <w:tr w:rsidR="002D1DF7" w:rsidRPr="000A62FC" w:rsidTr="00B65996">
        <w:trPr>
          <w:trHeight w:val="315"/>
          <w:jc w:val="center"/>
        </w:trPr>
        <w:tc>
          <w:tcPr>
            <w:tcW w:w="576" w:type="dxa"/>
            <w:tcBorders>
              <w:top w:val="nil"/>
              <w:left w:val="single" w:sz="4" w:space="0" w:color="auto"/>
              <w:bottom w:val="single" w:sz="4" w:space="0" w:color="auto"/>
              <w:right w:val="single" w:sz="4" w:space="0" w:color="auto"/>
            </w:tcBorders>
            <w:shd w:val="clear" w:color="auto" w:fill="auto"/>
            <w:noWrap/>
          </w:tcPr>
          <w:p w:rsidR="002D1DF7" w:rsidRPr="00192E77" w:rsidRDefault="008859BF" w:rsidP="00B65996">
            <w:pPr>
              <w:jc w:val="center"/>
              <w:rPr>
                <w:color w:val="000000"/>
              </w:rPr>
            </w:pPr>
            <w:r w:rsidRPr="00192E77">
              <w:rPr>
                <w:color w:val="000000"/>
              </w:rPr>
              <w:t>50</w:t>
            </w:r>
          </w:p>
        </w:tc>
        <w:tc>
          <w:tcPr>
            <w:tcW w:w="2048" w:type="dxa"/>
            <w:tcBorders>
              <w:top w:val="nil"/>
              <w:left w:val="nil"/>
              <w:bottom w:val="single" w:sz="4" w:space="0" w:color="auto"/>
              <w:right w:val="single" w:sz="4" w:space="0" w:color="auto"/>
            </w:tcBorders>
            <w:shd w:val="clear" w:color="auto" w:fill="auto"/>
            <w:noWrap/>
            <w:vAlign w:val="center"/>
            <w:hideMark/>
          </w:tcPr>
          <w:p w:rsidR="002D1DF7" w:rsidRPr="00192E77" w:rsidRDefault="002D1DF7" w:rsidP="00B65996">
            <w:pPr>
              <w:jc w:val="center"/>
              <w:rPr>
                <w:color w:val="000000"/>
              </w:rPr>
            </w:pPr>
            <w:r w:rsidRPr="00192E77">
              <w:rPr>
                <w:color w:val="000000"/>
              </w:rPr>
              <w:t>химия</w:t>
            </w:r>
          </w:p>
        </w:tc>
        <w:tc>
          <w:tcPr>
            <w:tcW w:w="1418" w:type="dxa"/>
            <w:tcBorders>
              <w:top w:val="nil"/>
              <w:left w:val="nil"/>
              <w:bottom w:val="single" w:sz="4" w:space="0" w:color="auto"/>
              <w:right w:val="single" w:sz="4" w:space="0" w:color="auto"/>
            </w:tcBorders>
            <w:shd w:val="clear" w:color="auto" w:fill="auto"/>
            <w:noWrap/>
            <w:vAlign w:val="bottom"/>
          </w:tcPr>
          <w:p w:rsidR="002D1DF7" w:rsidRPr="00192E77" w:rsidRDefault="002D1DF7" w:rsidP="00B65996">
            <w:pPr>
              <w:jc w:val="center"/>
            </w:pPr>
            <w:r w:rsidRPr="00192E77">
              <w:t>Цой</w:t>
            </w:r>
          </w:p>
        </w:tc>
        <w:tc>
          <w:tcPr>
            <w:tcW w:w="1338" w:type="dxa"/>
            <w:tcBorders>
              <w:top w:val="nil"/>
              <w:left w:val="nil"/>
              <w:bottom w:val="single" w:sz="4" w:space="0" w:color="auto"/>
              <w:right w:val="single" w:sz="4" w:space="0" w:color="auto"/>
            </w:tcBorders>
            <w:shd w:val="clear" w:color="auto" w:fill="auto"/>
            <w:noWrap/>
            <w:vAlign w:val="bottom"/>
          </w:tcPr>
          <w:p w:rsidR="002D1DF7" w:rsidRPr="00192E77" w:rsidRDefault="002D1DF7" w:rsidP="00B65996">
            <w:pPr>
              <w:jc w:val="center"/>
            </w:pPr>
            <w:r w:rsidRPr="00192E77">
              <w:t>Юлия</w:t>
            </w:r>
          </w:p>
        </w:tc>
        <w:tc>
          <w:tcPr>
            <w:tcW w:w="1921" w:type="dxa"/>
            <w:tcBorders>
              <w:top w:val="nil"/>
              <w:left w:val="nil"/>
              <w:bottom w:val="single" w:sz="4" w:space="0" w:color="auto"/>
              <w:right w:val="single" w:sz="4" w:space="0" w:color="auto"/>
            </w:tcBorders>
            <w:shd w:val="clear" w:color="auto" w:fill="auto"/>
            <w:noWrap/>
            <w:vAlign w:val="bottom"/>
          </w:tcPr>
          <w:p w:rsidR="002D1DF7" w:rsidRPr="00192E77" w:rsidRDefault="002D1DF7" w:rsidP="00B65996">
            <w:pPr>
              <w:jc w:val="center"/>
            </w:pPr>
            <w:r w:rsidRPr="00192E77">
              <w:t>Игоревна</w:t>
            </w:r>
          </w:p>
        </w:tc>
        <w:tc>
          <w:tcPr>
            <w:tcW w:w="780" w:type="dxa"/>
            <w:tcBorders>
              <w:top w:val="nil"/>
              <w:left w:val="nil"/>
              <w:bottom w:val="single" w:sz="4" w:space="0" w:color="auto"/>
              <w:right w:val="single" w:sz="4" w:space="0" w:color="auto"/>
            </w:tcBorders>
            <w:shd w:val="clear" w:color="auto" w:fill="auto"/>
            <w:noWrap/>
            <w:vAlign w:val="bottom"/>
          </w:tcPr>
          <w:p w:rsidR="002D1DF7" w:rsidRPr="00192E77" w:rsidRDefault="002D1DF7" w:rsidP="00B65996">
            <w:pPr>
              <w:jc w:val="center"/>
            </w:pPr>
            <w:r w:rsidRPr="00192E77">
              <w:t>9</w:t>
            </w:r>
          </w:p>
        </w:tc>
        <w:tc>
          <w:tcPr>
            <w:tcW w:w="2551" w:type="dxa"/>
            <w:tcBorders>
              <w:top w:val="nil"/>
              <w:left w:val="nil"/>
              <w:bottom w:val="single" w:sz="4" w:space="0" w:color="auto"/>
              <w:right w:val="single" w:sz="4" w:space="0" w:color="auto"/>
            </w:tcBorders>
            <w:shd w:val="clear" w:color="auto" w:fill="auto"/>
            <w:noWrap/>
            <w:vAlign w:val="center"/>
          </w:tcPr>
          <w:p w:rsidR="002D1DF7" w:rsidRPr="00192E77" w:rsidRDefault="002D1DF7" w:rsidP="00B65996">
            <w:pPr>
              <w:jc w:val="center"/>
            </w:pPr>
            <w:r w:rsidRPr="00192E77">
              <w:t>МБОУ СОШ №11</w:t>
            </w:r>
          </w:p>
        </w:tc>
      </w:tr>
      <w:tr w:rsidR="002D1DF7" w:rsidRPr="000A62FC" w:rsidTr="00B65996">
        <w:trPr>
          <w:trHeight w:val="315"/>
          <w:jc w:val="center"/>
        </w:trPr>
        <w:tc>
          <w:tcPr>
            <w:tcW w:w="576" w:type="dxa"/>
            <w:tcBorders>
              <w:top w:val="nil"/>
              <w:left w:val="single" w:sz="4" w:space="0" w:color="auto"/>
              <w:bottom w:val="single" w:sz="4" w:space="0" w:color="auto"/>
              <w:right w:val="single" w:sz="4" w:space="0" w:color="auto"/>
            </w:tcBorders>
            <w:shd w:val="clear" w:color="auto" w:fill="auto"/>
            <w:noWrap/>
          </w:tcPr>
          <w:p w:rsidR="002D1DF7" w:rsidRPr="00192E77" w:rsidRDefault="008859BF" w:rsidP="00B65996">
            <w:pPr>
              <w:jc w:val="center"/>
              <w:rPr>
                <w:color w:val="000000"/>
              </w:rPr>
            </w:pPr>
            <w:r w:rsidRPr="00192E77">
              <w:rPr>
                <w:color w:val="000000"/>
              </w:rPr>
              <w:t>51</w:t>
            </w:r>
          </w:p>
        </w:tc>
        <w:tc>
          <w:tcPr>
            <w:tcW w:w="2048" w:type="dxa"/>
            <w:tcBorders>
              <w:top w:val="nil"/>
              <w:left w:val="nil"/>
              <w:bottom w:val="single" w:sz="4" w:space="0" w:color="auto"/>
              <w:right w:val="single" w:sz="4" w:space="0" w:color="auto"/>
            </w:tcBorders>
            <w:shd w:val="clear" w:color="auto" w:fill="auto"/>
            <w:noWrap/>
            <w:vAlign w:val="center"/>
            <w:hideMark/>
          </w:tcPr>
          <w:p w:rsidR="002D1DF7" w:rsidRPr="00192E77" w:rsidRDefault="002D1DF7" w:rsidP="00B65996">
            <w:pPr>
              <w:jc w:val="center"/>
              <w:rPr>
                <w:color w:val="000000"/>
              </w:rPr>
            </w:pPr>
            <w:r w:rsidRPr="00192E77">
              <w:rPr>
                <w:color w:val="000000"/>
              </w:rPr>
              <w:t>химия</w:t>
            </w:r>
          </w:p>
        </w:tc>
        <w:tc>
          <w:tcPr>
            <w:tcW w:w="1418" w:type="dxa"/>
            <w:tcBorders>
              <w:top w:val="nil"/>
              <w:left w:val="nil"/>
              <w:bottom w:val="single" w:sz="4" w:space="0" w:color="auto"/>
              <w:right w:val="single" w:sz="4" w:space="0" w:color="auto"/>
            </w:tcBorders>
            <w:shd w:val="clear" w:color="auto" w:fill="auto"/>
            <w:noWrap/>
            <w:vAlign w:val="bottom"/>
          </w:tcPr>
          <w:p w:rsidR="002D1DF7" w:rsidRPr="00192E77" w:rsidRDefault="002D1DF7" w:rsidP="00B65996">
            <w:pPr>
              <w:jc w:val="center"/>
            </w:pPr>
            <w:r w:rsidRPr="00192E77">
              <w:t>Порошков</w:t>
            </w:r>
          </w:p>
        </w:tc>
        <w:tc>
          <w:tcPr>
            <w:tcW w:w="1338" w:type="dxa"/>
            <w:tcBorders>
              <w:top w:val="nil"/>
              <w:left w:val="nil"/>
              <w:bottom w:val="single" w:sz="4" w:space="0" w:color="auto"/>
              <w:right w:val="single" w:sz="4" w:space="0" w:color="auto"/>
            </w:tcBorders>
            <w:shd w:val="clear" w:color="auto" w:fill="auto"/>
            <w:noWrap/>
            <w:vAlign w:val="bottom"/>
          </w:tcPr>
          <w:p w:rsidR="002D1DF7" w:rsidRPr="00192E77" w:rsidRDefault="002D1DF7" w:rsidP="00B65996">
            <w:pPr>
              <w:jc w:val="center"/>
            </w:pPr>
            <w:r w:rsidRPr="00192E77">
              <w:t>Виктор</w:t>
            </w:r>
          </w:p>
        </w:tc>
        <w:tc>
          <w:tcPr>
            <w:tcW w:w="1921" w:type="dxa"/>
            <w:tcBorders>
              <w:top w:val="nil"/>
              <w:left w:val="nil"/>
              <w:bottom w:val="single" w:sz="4" w:space="0" w:color="auto"/>
              <w:right w:val="single" w:sz="4" w:space="0" w:color="auto"/>
            </w:tcBorders>
            <w:shd w:val="clear" w:color="auto" w:fill="auto"/>
            <w:noWrap/>
            <w:vAlign w:val="bottom"/>
          </w:tcPr>
          <w:p w:rsidR="002D1DF7" w:rsidRPr="00192E77" w:rsidRDefault="002D1DF7" w:rsidP="00B65996">
            <w:pPr>
              <w:jc w:val="center"/>
            </w:pPr>
            <w:r w:rsidRPr="00192E77">
              <w:t>Александрович</w:t>
            </w:r>
          </w:p>
        </w:tc>
        <w:tc>
          <w:tcPr>
            <w:tcW w:w="780" w:type="dxa"/>
            <w:tcBorders>
              <w:top w:val="nil"/>
              <w:left w:val="nil"/>
              <w:bottom w:val="single" w:sz="4" w:space="0" w:color="auto"/>
              <w:right w:val="single" w:sz="4" w:space="0" w:color="auto"/>
            </w:tcBorders>
            <w:shd w:val="clear" w:color="auto" w:fill="auto"/>
            <w:noWrap/>
            <w:vAlign w:val="bottom"/>
          </w:tcPr>
          <w:p w:rsidR="002D1DF7" w:rsidRPr="00192E77" w:rsidRDefault="002D1DF7" w:rsidP="00B65996">
            <w:pPr>
              <w:jc w:val="center"/>
            </w:pPr>
            <w:r w:rsidRPr="00192E77">
              <w:t>9</w:t>
            </w:r>
          </w:p>
        </w:tc>
        <w:tc>
          <w:tcPr>
            <w:tcW w:w="2551" w:type="dxa"/>
            <w:tcBorders>
              <w:top w:val="nil"/>
              <w:left w:val="nil"/>
              <w:bottom w:val="single" w:sz="4" w:space="0" w:color="auto"/>
              <w:right w:val="single" w:sz="4" w:space="0" w:color="auto"/>
            </w:tcBorders>
            <w:shd w:val="clear" w:color="auto" w:fill="auto"/>
            <w:noWrap/>
            <w:vAlign w:val="center"/>
          </w:tcPr>
          <w:p w:rsidR="002D1DF7" w:rsidRPr="00192E77" w:rsidRDefault="002D1DF7" w:rsidP="00B65996">
            <w:pPr>
              <w:jc w:val="center"/>
            </w:pPr>
            <w:r w:rsidRPr="00192E77">
              <w:t>МАОУ «Лицей №7»</w:t>
            </w:r>
          </w:p>
        </w:tc>
      </w:tr>
      <w:tr w:rsidR="002D1DF7" w:rsidRPr="000A62FC" w:rsidTr="00B65996">
        <w:trPr>
          <w:trHeight w:val="315"/>
          <w:jc w:val="center"/>
        </w:trPr>
        <w:tc>
          <w:tcPr>
            <w:tcW w:w="576" w:type="dxa"/>
            <w:tcBorders>
              <w:top w:val="nil"/>
              <w:left w:val="single" w:sz="4" w:space="0" w:color="auto"/>
              <w:bottom w:val="single" w:sz="4" w:space="0" w:color="auto"/>
              <w:right w:val="single" w:sz="4" w:space="0" w:color="auto"/>
            </w:tcBorders>
            <w:shd w:val="clear" w:color="auto" w:fill="auto"/>
            <w:noWrap/>
          </w:tcPr>
          <w:p w:rsidR="002D1DF7" w:rsidRPr="00192E77" w:rsidRDefault="008859BF" w:rsidP="00B65996">
            <w:pPr>
              <w:jc w:val="center"/>
              <w:rPr>
                <w:color w:val="000000"/>
              </w:rPr>
            </w:pPr>
            <w:r w:rsidRPr="00192E77">
              <w:rPr>
                <w:color w:val="000000"/>
              </w:rPr>
              <w:t>52</w:t>
            </w:r>
          </w:p>
        </w:tc>
        <w:tc>
          <w:tcPr>
            <w:tcW w:w="2048" w:type="dxa"/>
            <w:tcBorders>
              <w:top w:val="nil"/>
              <w:left w:val="nil"/>
              <w:bottom w:val="single" w:sz="4" w:space="0" w:color="auto"/>
              <w:right w:val="single" w:sz="4" w:space="0" w:color="auto"/>
            </w:tcBorders>
            <w:shd w:val="clear" w:color="auto" w:fill="auto"/>
            <w:noWrap/>
            <w:vAlign w:val="center"/>
            <w:hideMark/>
          </w:tcPr>
          <w:p w:rsidR="002D1DF7" w:rsidRPr="00192E77" w:rsidRDefault="002D1DF7" w:rsidP="00B65996">
            <w:pPr>
              <w:jc w:val="center"/>
              <w:rPr>
                <w:color w:val="000000"/>
              </w:rPr>
            </w:pPr>
            <w:r w:rsidRPr="00192E77">
              <w:rPr>
                <w:color w:val="000000"/>
              </w:rPr>
              <w:t>химия</w:t>
            </w:r>
          </w:p>
        </w:tc>
        <w:tc>
          <w:tcPr>
            <w:tcW w:w="1418" w:type="dxa"/>
            <w:tcBorders>
              <w:top w:val="nil"/>
              <w:left w:val="nil"/>
              <w:bottom w:val="single" w:sz="4" w:space="0" w:color="auto"/>
              <w:right w:val="single" w:sz="4" w:space="0" w:color="auto"/>
            </w:tcBorders>
            <w:shd w:val="clear" w:color="auto" w:fill="auto"/>
            <w:noWrap/>
            <w:vAlign w:val="bottom"/>
          </w:tcPr>
          <w:p w:rsidR="002D1DF7" w:rsidRPr="00192E77" w:rsidRDefault="002D1DF7" w:rsidP="00B65996">
            <w:pPr>
              <w:jc w:val="center"/>
            </w:pPr>
            <w:r w:rsidRPr="00192E77">
              <w:t>Болдырев</w:t>
            </w:r>
          </w:p>
        </w:tc>
        <w:tc>
          <w:tcPr>
            <w:tcW w:w="1338" w:type="dxa"/>
            <w:tcBorders>
              <w:top w:val="nil"/>
              <w:left w:val="nil"/>
              <w:bottom w:val="single" w:sz="4" w:space="0" w:color="auto"/>
              <w:right w:val="single" w:sz="4" w:space="0" w:color="auto"/>
            </w:tcBorders>
            <w:shd w:val="clear" w:color="auto" w:fill="auto"/>
            <w:noWrap/>
            <w:vAlign w:val="bottom"/>
          </w:tcPr>
          <w:p w:rsidR="002D1DF7" w:rsidRPr="00192E77" w:rsidRDefault="002D1DF7" w:rsidP="00B65996">
            <w:pPr>
              <w:jc w:val="center"/>
            </w:pPr>
            <w:r w:rsidRPr="00192E77">
              <w:t>Михаил</w:t>
            </w:r>
          </w:p>
        </w:tc>
        <w:tc>
          <w:tcPr>
            <w:tcW w:w="1921" w:type="dxa"/>
            <w:tcBorders>
              <w:top w:val="nil"/>
              <w:left w:val="nil"/>
              <w:bottom w:val="single" w:sz="4" w:space="0" w:color="auto"/>
              <w:right w:val="single" w:sz="4" w:space="0" w:color="auto"/>
            </w:tcBorders>
            <w:shd w:val="clear" w:color="auto" w:fill="auto"/>
            <w:noWrap/>
            <w:vAlign w:val="bottom"/>
          </w:tcPr>
          <w:p w:rsidR="002D1DF7" w:rsidRPr="00192E77" w:rsidRDefault="002D1DF7" w:rsidP="00B65996">
            <w:pPr>
              <w:jc w:val="center"/>
            </w:pPr>
            <w:r w:rsidRPr="00192E77">
              <w:t>Иванович</w:t>
            </w:r>
          </w:p>
        </w:tc>
        <w:tc>
          <w:tcPr>
            <w:tcW w:w="780" w:type="dxa"/>
            <w:tcBorders>
              <w:top w:val="nil"/>
              <w:left w:val="nil"/>
              <w:bottom w:val="single" w:sz="4" w:space="0" w:color="auto"/>
              <w:right w:val="single" w:sz="4" w:space="0" w:color="auto"/>
            </w:tcBorders>
            <w:shd w:val="clear" w:color="auto" w:fill="auto"/>
            <w:noWrap/>
            <w:vAlign w:val="bottom"/>
          </w:tcPr>
          <w:p w:rsidR="002D1DF7" w:rsidRPr="00192E77" w:rsidRDefault="002D1DF7" w:rsidP="00B65996">
            <w:pPr>
              <w:jc w:val="center"/>
            </w:pPr>
            <w:r w:rsidRPr="00192E77">
              <w:t>9</w:t>
            </w:r>
          </w:p>
        </w:tc>
        <w:tc>
          <w:tcPr>
            <w:tcW w:w="2551" w:type="dxa"/>
            <w:tcBorders>
              <w:top w:val="nil"/>
              <w:left w:val="nil"/>
              <w:bottom w:val="single" w:sz="4" w:space="0" w:color="auto"/>
              <w:right w:val="single" w:sz="4" w:space="0" w:color="auto"/>
            </w:tcBorders>
            <w:shd w:val="clear" w:color="auto" w:fill="auto"/>
            <w:noWrap/>
            <w:vAlign w:val="center"/>
          </w:tcPr>
          <w:p w:rsidR="002D1DF7" w:rsidRPr="00192E77" w:rsidRDefault="002D1DF7" w:rsidP="00B65996">
            <w:pPr>
              <w:jc w:val="center"/>
            </w:pPr>
            <w:r w:rsidRPr="00192E77">
              <w:t>МБОУ СОШ №13</w:t>
            </w:r>
          </w:p>
        </w:tc>
      </w:tr>
      <w:tr w:rsidR="002D1DF7" w:rsidRPr="000A62FC" w:rsidTr="00B65996">
        <w:trPr>
          <w:trHeight w:val="315"/>
          <w:jc w:val="center"/>
        </w:trPr>
        <w:tc>
          <w:tcPr>
            <w:tcW w:w="576" w:type="dxa"/>
            <w:tcBorders>
              <w:top w:val="nil"/>
              <w:left w:val="single" w:sz="4" w:space="0" w:color="auto"/>
              <w:bottom w:val="single" w:sz="4" w:space="0" w:color="auto"/>
              <w:right w:val="single" w:sz="4" w:space="0" w:color="auto"/>
            </w:tcBorders>
            <w:shd w:val="clear" w:color="auto" w:fill="auto"/>
            <w:noWrap/>
          </w:tcPr>
          <w:p w:rsidR="002D1DF7" w:rsidRPr="00192E77" w:rsidRDefault="008859BF" w:rsidP="00B65996">
            <w:pPr>
              <w:jc w:val="center"/>
              <w:rPr>
                <w:color w:val="000000"/>
              </w:rPr>
            </w:pPr>
            <w:r w:rsidRPr="00192E77">
              <w:rPr>
                <w:color w:val="000000"/>
              </w:rPr>
              <w:t>53</w:t>
            </w:r>
          </w:p>
        </w:tc>
        <w:tc>
          <w:tcPr>
            <w:tcW w:w="2048" w:type="dxa"/>
            <w:tcBorders>
              <w:top w:val="nil"/>
              <w:left w:val="nil"/>
              <w:bottom w:val="single" w:sz="4" w:space="0" w:color="auto"/>
              <w:right w:val="single" w:sz="4" w:space="0" w:color="auto"/>
            </w:tcBorders>
            <w:shd w:val="clear" w:color="auto" w:fill="auto"/>
            <w:noWrap/>
            <w:vAlign w:val="center"/>
            <w:hideMark/>
          </w:tcPr>
          <w:p w:rsidR="002D1DF7" w:rsidRPr="00192E77" w:rsidRDefault="002D1DF7" w:rsidP="00B65996">
            <w:pPr>
              <w:jc w:val="center"/>
              <w:rPr>
                <w:color w:val="000000"/>
              </w:rPr>
            </w:pPr>
            <w:r w:rsidRPr="00192E77">
              <w:rPr>
                <w:color w:val="000000"/>
              </w:rPr>
              <w:t>химия</w:t>
            </w:r>
          </w:p>
        </w:tc>
        <w:tc>
          <w:tcPr>
            <w:tcW w:w="1418" w:type="dxa"/>
            <w:tcBorders>
              <w:top w:val="nil"/>
              <w:left w:val="nil"/>
              <w:bottom w:val="single" w:sz="4" w:space="0" w:color="auto"/>
              <w:right w:val="single" w:sz="4" w:space="0" w:color="auto"/>
            </w:tcBorders>
            <w:shd w:val="clear" w:color="auto" w:fill="auto"/>
            <w:noWrap/>
            <w:vAlign w:val="bottom"/>
          </w:tcPr>
          <w:p w:rsidR="002D1DF7" w:rsidRPr="00192E77" w:rsidRDefault="002D1DF7" w:rsidP="00B65996">
            <w:pPr>
              <w:jc w:val="center"/>
            </w:pPr>
            <w:r w:rsidRPr="00192E77">
              <w:t>Кошкина</w:t>
            </w:r>
          </w:p>
        </w:tc>
        <w:tc>
          <w:tcPr>
            <w:tcW w:w="1338" w:type="dxa"/>
            <w:tcBorders>
              <w:top w:val="nil"/>
              <w:left w:val="nil"/>
              <w:bottom w:val="single" w:sz="4" w:space="0" w:color="auto"/>
              <w:right w:val="single" w:sz="4" w:space="0" w:color="auto"/>
            </w:tcBorders>
            <w:shd w:val="clear" w:color="auto" w:fill="auto"/>
            <w:noWrap/>
            <w:vAlign w:val="bottom"/>
          </w:tcPr>
          <w:p w:rsidR="002D1DF7" w:rsidRPr="00192E77" w:rsidRDefault="002D1DF7" w:rsidP="00B65996">
            <w:pPr>
              <w:jc w:val="center"/>
            </w:pPr>
            <w:r w:rsidRPr="00192E77">
              <w:t>София</w:t>
            </w:r>
          </w:p>
        </w:tc>
        <w:tc>
          <w:tcPr>
            <w:tcW w:w="1921" w:type="dxa"/>
            <w:tcBorders>
              <w:top w:val="nil"/>
              <w:left w:val="nil"/>
              <w:bottom w:val="single" w:sz="4" w:space="0" w:color="auto"/>
              <w:right w:val="single" w:sz="4" w:space="0" w:color="auto"/>
            </w:tcBorders>
            <w:shd w:val="clear" w:color="auto" w:fill="auto"/>
            <w:noWrap/>
            <w:vAlign w:val="bottom"/>
          </w:tcPr>
          <w:p w:rsidR="002D1DF7" w:rsidRPr="00192E77" w:rsidRDefault="002D1DF7" w:rsidP="00B65996">
            <w:pPr>
              <w:jc w:val="center"/>
            </w:pPr>
            <w:r w:rsidRPr="00192E77">
              <w:t>Вячеславовна</w:t>
            </w:r>
          </w:p>
        </w:tc>
        <w:tc>
          <w:tcPr>
            <w:tcW w:w="780" w:type="dxa"/>
            <w:tcBorders>
              <w:top w:val="nil"/>
              <w:left w:val="nil"/>
              <w:bottom w:val="single" w:sz="4" w:space="0" w:color="auto"/>
              <w:right w:val="single" w:sz="4" w:space="0" w:color="auto"/>
            </w:tcBorders>
            <w:shd w:val="clear" w:color="auto" w:fill="auto"/>
            <w:noWrap/>
            <w:vAlign w:val="bottom"/>
          </w:tcPr>
          <w:p w:rsidR="002D1DF7" w:rsidRPr="00192E77" w:rsidRDefault="002D1DF7" w:rsidP="00B65996">
            <w:pPr>
              <w:jc w:val="center"/>
            </w:pPr>
            <w:r w:rsidRPr="00192E77">
              <w:t>9</w:t>
            </w:r>
          </w:p>
        </w:tc>
        <w:tc>
          <w:tcPr>
            <w:tcW w:w="2551" w:type="dxa"/>
            <w:tcBorders>
              <w:top w:val="nil"/>
              <w:left w:val="nil"/>
              <w:bottom w:val="single" w:sz="4" w:space="0" w:color="auto"/>
              <w:right w:val="single" w:sz="4" w:space="0" w:color="auto"/>
            </w:tcBorders>
            <w:shd w:val="clear" w:color="auto" w:fill="auto"/>
            <w:noWrap/>
            <w:vAlign w:val="center"/>
          </w:tcPr>
          <w:p w:rsidR="002D1DF7" w:rsidRPr="00192E77" w:rsidRDefault="002D1DF7" w:rsidP="00B65996">
            <w:pPr>
              <w:jc w:val="center"/>
            </w:pPr>
            <w:r w:rsidRPr="00192E77">
              <w:t>МАОУ «Лицей №7»</w:t>
            </w:r>
          </w:p>
        </w:tc>
      </w:tr>
      <w:tr w:rsidR="002D1DF7" w:rsidRPr="000A62FC" w:rsidTr="00B65996">
        <w:trPr>
          <w:trHeight w:val="315"/>
          <w:jc w:val="center"/>
        </w:trPr>
        <w:tc>
          <w:tcPr>
            <w:tcW w:w="576" w:type="dxa"/>
            <w:tcBorders>
              <w:top w:val="nil"/>
              <w:left w:val="single" w:sz="4" w:space="0" w:color="auto"/>
              <w:bottom w:val="single" w:sz="4" w:space="0" w:color="auto"/>
              <w:right w:val="single" w:sz="4" w:space="0" w:color="auto"/>
            </w:tcBorders>
            <w:shd w:val="clear" w:color="auto" w:fill="auto"/>
            <w:noWrap/>
          </w:tcPr>
          <w:p w:rsidR="002D1DF7" w:rsidRPr="00192E77" w:rsidRDefault="008859BF" w:rsidP="00B65996">
            <w:pPr>
              <w:jc w:val="center"/>
              <w:rPr>
                <w:color w:val="000000"/>
              </w:rPr>
            </w:pPr>
            <w:r w:rsidRPr="00192E77">
              <w:rPr>
                <w:color w:val="000000"/>
              </w:rPr>
              <w:t>54</w:t>
            </w:r>
          </w:p>
        </w:tc>
        <w:tc>
          <w:tcPr>
            <w:tcW w:w="2048" w:type="dxa"/>
            <w:tcBorders>
              <w:top w:val="nil"/>
              <w:left w:val="nil"/>
              <w:bottom w:val="single" w:sz="4" w:space="0" w:color="auto"/>
              <w:right w:val="single" w:sz="4" w:space="0" w:color="auto"/>
            </w:tcBorders>
            <w:shd w:val="clear" w:color="auto" w:fill="auto"/>
            <w:noWrap/>
            <w:vAlign w:val="center"/>
            <w:hideMark/>
          </w:tcPr>
          <w:p w:rsidR="002D1DF7" w:rsidRPr="00192E77" w:rsidRDefault="002D1DF7" w:rsidP="00B65996">
            <w:pPr>
              <w:jc w:val="center"/>
              <w:rPr>
                <w:color w:val="000000"/>
              </w:rPr>
            </w:pPr>
            <w:r w:rsidRPr="00192E77">
              <w:rPr>
                <w:color w:val="000000"/>
              </w:rPr>
              <w:t>химия</w:t>
            </w:r>
          </w:p>
        </w:tc>
        <w:tc>
          <w:tcPr>
            <w:tcW w:w="1418" w:type="dxa"/>
            <w:tcBorders>
              <w:top w:val="nil"/>
              <w:left w:val="nil"/>
              <w:bottom w:val="single" w:sz="4" w:space="0" w:color="auto"/>
              <w:right w:val="single" w:sz="4" w:space="0" w:color="auto"/>
            </w:tcBorders>
            <w:shd w:val="clear" w:color="auto" w:fill="auto"/>
            <w:noWrap/>
            <w:vAlign w:val="center"/>
          </w:tcPr>
          <w:p w:rsidR="002D1DF7" w:rsidRPr="00192E77" w:rsidRDefault="002D1DF7" w:rsidP="00B65996">
            <w:pPr>
              <w:jc w:val="center"/>
            </w:pPr>
            <w:r w:rsidRPr="00192E77">
              <w:t>Лушников</w:t>
            </w:r>
          </w:p>
        </w:tc>
        <w:tc>
          <w:tcPr>
            <w:tcW w:w="1338" w:type="dxa"/>
            <w:tcBorders>
              <w:top w:val="nil"/>
              <w:left w:val="nil"/>
              <w:bottom w:val="single" w:sz="4" w:space="0" w:color="auto"/>
              <w:right w:val="single" w:sz="4" w:space="0" w:color="auto"/>
            </w:tcBorders>
            <w:shd w:val="clear" w:color="auto" w:fill="auto"/>
            <w:noWrap/>
            <w:vAlign w:val="center"/>
          </w:tcPr>
          <w:p w:rsidR="002D1DF7" w:rsidRPr="00192E77" w:rsidRDefault="002D1DF7" w:rsidP="00B65996">
            <w:pPr>
              <w:jc w:val="center"/>
            </w:pPr>
            <w:r w:rsidRPr="00192E77">
              <w:t>Егор</w:t>
            </w:r>
          </w:p>
        </w:tc>
        <w:tc>
          <w:tcPr>
            <w:tcW w:w="1921" w:type="dxa"/>
            <w:tcBorders>
              <w:top w:val="nil"/>
              <w:left w:val="nil"/>
              <w:bottom w:val="single" w:sz="4" w:space="0" w:color="auto"/>
              <w:right w:val="single" w:sz="4" w:space="0" w:color="auto"/>
            </w:tcBorders>
            <w:shd w:val="clear" w:color="auto" w:fill="auto"/>
            <w:noWrap/>
            <w:vAlign w:val="center"/>
          </w:tcPr>
          <w:p w:rsidR="002D1DF7" w:rsidRPr="00192E77" w:rsidRDefault="002D1DF7" w:rsidP="00B65996">
            <w:pPr>
              <w:jc w:val="center"/>
            </w:pPr>
            <w:r w:rsidRPr="00192E77">
              <w:t>Алексеевич</w:t>
            </w:r>
          </w:p>
        </w:tc>
        <w:tc>
          <w:tcPr>
            <w:tcW w:w="780" w:type="dxa"/>
            <w:tcBorders>
              <w:top w:val="nil"/>
              <w:left w:val="nil"/>
              <w:bottom w:val="single" w:sz="4" w:space="0" w:color="auto"/>
              <w:right w:val="single" w:sz="4" w:space="0" w:color="auto"/>
            </w:tcBorders>
            <w:shd w:val="clear" w:color="auto" w:fill="auto"/>
            <w:noWrap/>
            <w:vAlign w:val="center"/>
          </w:tcPr>
          <w:p w:rsidR="002D1DF7" w:rsidRPr="00192E77" w:rsidRDefault="002D1DF7" w:rsidP="00B65996">
            <w:pPr>
              <w:jc w:val="center"/>
            </w:pPr>
            <w:r w:rsidRPr="00192E77">
              <w:t>10</w:t>
            </w:r>
          </w:p>
        </w:tc>
        <w:tc>
          <w:tcPr>
            <w:tcW w:w="2551" w:type="dxa"/>
            <w:tcBorders>
              <w:top w:val="nil"/>
              <w:left w:val="nil"/>
              <w:bottom w:val="single" w:sz="4" w:space="0" w:color="auto"/>
              <w:right w:val="single" w:sz="4" w:space="0" w:color="auto"/>
            </w:tcBorders>
            <w:shd w:val="clear" w:color="auto" w:fill="auto"/>
            <w:noWrap/>
            <w:vAlign w:val="center"/>
          </w:tcPr>
          <w:p w:rsidR="002D1DF7" w:rsidRPr="00192E77" w:rsidRDefault="002D1DF7" w:rsidP="00B65996">
            <w:pPr>
              <w:jc w:val="center"/>
            </w:pPr>
            <w:r w:rsidRPr="00192E77">
              <w:t>МАОУ «Лицей №6»</w:t>
            </w:r>
          </w:p>
        </w:tc>
      </w:tr>
      <w:tr w:rsidR="002D1DF7" w:rsidRPr="000A62FC" w:rsidTr="00B65996">
        <w:trPr>
          <w:trHeight w:val="315"/>
          <w:jc w:val="center"/>
        </w:trPr>
        <w:tc>
          <w:tcPr>
            <w:tcW w:w="576" w:type="dxa"/>
            <w:tcBorders>
              <w:top w:val="nil"/>
              <w:left w:val="single" w:sz="4" w:space="0" w:color="auto"/>
              <w:bottom w:val="single" w:sz="4" w:space="0" w:color="auto"/>
              <w:right w:val="single" w:sz="4" w:space="0" w:color="auto"/>
            </w:tcBorders>
            <w:shd w:val="clear" w:color="auto" w:fill="auto"/>
            <w:noWrap/>
          </w:tcPr>
          <w:p w:rsidR="002D1DF7" w:rsidRPr="00192E77" w:rsidRDefault="008859BF" w:rsidP="00B65996">
            <w:pPr>
              <w:jc w:val="center"/>
              <w:rPr>
                <w:color w:val="000000"/>
              </w:rPr>
            </w:pPr>
            <w:r w:rsidRPr="00192E77">
              <w:rPr>
                <w:color w:val="000000"/>
              </w:rPr>
              <w:t>55</w:t>
            </w:r>
          </w:p>
        </w:tc>
        <w:tc>
          <w:tcPr>
            <w:tcW w:w="2048" w:type="dxa"/>
            <w:tcBorders>
              <w:top w:val="nil"/>
              <w:left w:val="nil"/>
              <w:bottom w:val="single" w:sz="4" w:space="0" w:color="auto"/>
              <w:right w:val="single" w:sz="4" w:space="0" w:color="auto"/>
            </w:tcBorders>
            <w:shd w:val="clear" w:color="auto" w:fill="auto"/>
            <w:noWrap/>
            <w:vAlign w:val="center"/>
            <w:hideMark/>
          </w:tcPr>
          <w:p w:rsidR="002D1DF7" w:rsidRPr="00192E77" w:rsidRDefault="002D1DF7" w:rsidP="00B65996">
            <w:pPr>
              <w:jc w:val="center"/>
              <w:rPr>
                <w:color w:val="000000"/>
              </w:rPr>
            </w:pPr>
            <w:r w:rsidRPr="00192E77">
              <w:rPr>
                <w:color w:val="000000"/>
              </w:rPr>
              <w:t>химия</w:t>
            </w:r>
          </w:p>
        </w:tc>
        <w:tc>
          <w:tcPr>
            <w:tcW w:w="1418" w:type="dxa"/>
            <w:tcBorders>
              <w:top w:val="nil"/>
              <w:left w:val="nil"/>
              <w:bottom w:val="single" w:sz="4" w:space="0" w:color="auto"/>
              <w:right w:val="single" w:sz="4" w:space="0" w:color="auto"/>
            </w:tcBorders>
            <w:shd w:val="clear" w:color="auto" w:fill="auto"/>
            <w:noWrap/>
            <w:vAlign w:val="center"/>
          </w:tcPr>
          <w:p w:rsidR="002D1DF7" w:rsidRPr="00192E77" w:rsidRDefault="002D1DF7" w:rsidP="00B65996">
            <w:pPr>
              <w:jc w:val="center"/>
            </w:pPr>
            <w:r w:rsidRPr="00192E77">
              <w:t>Королева</w:t>
            </w:r>
          </w:p>
        </w:tc>
        <w:tc>
          <w:tcPr>
            <w:tcW w:w="1338" w:type="dxa"/>
            <w:tcBorders>
              <w:top w:val="nil"/>
              <w:left w:val="nil"/>
              <w:bottom w:val="single" w:sz="4" w:space="0" w:color="auto"/>
              <w:right w:val="single" w:sz="4" w:space="0" w:color="auto"/>
            </w:tcBorders>
            <w:shd w:val="clear" w:color="auto" w:fill="auto"/>
            <w:noWrap/>
            <w:vAlign w:val="center"/>
          </w:tcPr>
          <w:p w:rsidR="002D1DF7" w:rsidRPr="00192E77" w:rsidRDefault="002D1DF7" w:rsidP="00B65996">
            <w:pPr>
              <w:jc w:val="center"/>
            </w:pPr>
            <w:r w:rsidRPr="00192E77">
              <w:t>Анастасия</w:t>
            </w:r>
          </w:p>
        </w:tc>
        <w:tc>
          <w:tcPr>
            <w:tcW w:w="1921" w:type="dxa"/>
            <w:tcBorders>
              <w:top w:val="nil"/>
              <w:left w:val="nil"/>
              <w:bottom w:val="single" w:sz="4" w:space="0" w:color="auto"/>
              <w:right w:val="single" w:sz="4" w:space="0" w:color="auto"/>
            </w:tcBorders>
            <w:shd w:val="clear" w:color="auto" w:fill="auto"/>
            <w:noWrap/>
            <w:vAlign w:val="center"/>
          </w:tcPr>
          <w:p w:rsidR="002D1DF7" w:rsidRPr="00192E77" w:rsidRDefault="002D1DF7" w:rsidP="00B65996">
            <w:pPr>
              <w:jc w:val="center"/>
            </w:pPr>
            <w:r w:rsidRPr="00192E77">
              <w:t>Витальевна</w:t>
            </w:r>
          </w:p>
        </w:tc>
        <w:tc>
          <w:tcPr>
            <w:tcW w:w="780" w:type="dxa"/>
            <w:tcBorders>
              <w:top w:val="nil"/>
              <w:left w:val="nil"/>
              <w:bottom w:val="single" w:sz="4" w:space="0" w:color="auto"/>
              <w:right w:val="single" w:sz="4" w:space="0" w:color="auto"/>
            </w:tcBorders>
            <w:shd w:val="clear" w:color="auto" w:fill="auto"/>
            <w:noWrap/>
            <w:vAlign w:val="center"/>
          </w:tcPr>
          <w:p w:rsidR="002D1DF7" w:rsidRPr="00192E77" w:rsidRDefault="002D1DF7" w:rsidP="00B65996">
            <w:pPr>
              <w:jc w:val="center"/>
            </w:pPr>
            <w:r w:rsidRPr="00192E77">
              <w:t>11</w:t>
            </w:r>
          </w:p>
        </w:tc>
        <w:tc>
          <w:tcPr>
            <w:tcW w:w="2551" w:type="dxa"/>
            <w:tcBorders>
              <w:top w:val="nil"/>
              <w:left w:val="nil"/>
              <w:bottom w:val="single" w:sz="4" w:space="0" w:color="auto"/>
              <w:right w:val="single" w:sz="4" w:space="0" w:color="auto"/>
            </w:tcBorders>
            <w:shd w:val="clear" w:color="auto" w:fill="auto"/>
            <w:noWrap/>
            <w:vAlign w:val="center"/>
          </w:tcPr>
          <w:p w:rsidR="002D1DF7" w:rsidRPr="00192E77" w:rsidRDefault="002D1DF7" w:rsidP="00B65996">
            <w:pPr>
              <w:jc w:val="center"/>
            </w:pPr>
            <w:r w:rsidRPr="00192E77">
              <w:t>МАОУ «Лицей №7»</w:t>
            </w:r>
          </w:p>
        </w:tc>
      </w:tr>
      <w:tr w:rsidR="002D1DF7" w:rsidRPr="000A62FC" w:rsidTr="00B65996">
        <w:trPr>
          <w:trHeight w:val="315"/>
          <w:jc w:val="center"/>
        </w:trPr>
        <w:tc>
          <w:tcPr>
            <w:tcW w:w="576" w:type="dxa"/>
            <w:tcBorders>
              <w:top w:val="nil"/>
              <w:left w:val="single" w:sz="4" w:space="0" w:color="auto"/>
              <w:bottom w:val="single" w:sz="4" w:space="0" w:color="auto"/>
              <w:right w:val="single" w:sz="4" w:space="0" w:color="auto"/>
            </w:tcBorders>
            <w:shd w:val="clear" w:color="auto" w:fill="auto"/>
            <w:noWrap/>
          </w:tcPr>
          <w:p w:rsidR="002D1DF7" w:rsidRPr="00192E77" w:rsidRDefault="008859BF" w:rsidP="00B65996">
            <w:pPr>
              <w:jc w:val="center"/>
              <w:rPr>
                <w:color w:val="000000"/>
              </w:rPr>
            </w:pPr>
            <w:r w:rsidRPr="00192E77">
              <w:rPr>
                <w:color w:val="000000"/>
              </w:rPr>
              <w:t>56</w:t>
            </w:r>
          </w:p>
        </w:tc>
        <w:tc>
          <w:tcPr>
            <w:tcW w:w="2048" w:type="dxa"/>
            <w:tcBorders>
              <w:top w:val="nil"/>
              <w:left w:val="nil"/>
              <w:bottom w:val="single" w:sz="4" w:space="0" w:color="auto"/>
              <w:right w:val="single" w:sz="4" w:space="0" w:color="auto"/>
            </w:tcBorders>
            <w:shd w:val="clear" w:color="auto" w:fill="auto"/>
            <w:noWrap/>
          </w:tcPr>
          <w:p w:rsidR="002D1DF7" w:rsidRPr="00192E77" w:rsidRDefault="002D1DF7" w:rsidP="00B65996">
            <w:pPr>
              <w:jc w:val="center"/>
              <w:rPr>
                <w:color w:val="000000"/>
              </w:rPr>
            </w:pPr>
            <w:r w:rsidRPr="00192E77">
              <w:rPr>
                <w:color w:val="000000"/>
              </w:rPr>
              <w:t>Китайский язык</w:t>
            </w:r>
          </w:p>
        </w:tc>
        <w:tc>
          <w:tcPr>
            <w:tcW w:w="1418" w:type="dxa"/>
            <w:tcBorders>
              <w:top w:val="nil"/>
              <w:left w:val="nil"/>
              <w:bottom w:val="single" w:sz="4" w:space="0" w:color="auto"/>
              <w:right w:val="single" w:sz="4" w:space="0" w:color="auto"/>
            </w:tcBorders>
            <w:shd w:val="clear" w:color="auto" w:fill="auto"/>
            <w:noWrap/>
          </w:tcPr>
          <w:p w:rsidR="002D1DF7" w:rsidRPr="00192E77" w:rsidRDefault="002D1DF7" w:rsidP="00B65996">
            <w:pPr>
              <w:jc w:val="center"/>
            </w:pPr>
            <w:r w:rsidRPr="00192E77">
              <w:t>Еловая</w:t>
            </w:r>
          </w:p>
        </w:tc>
        <w:tc>
          <w:tcPr>
            <w:tcW w:w="1338" w:type="dxa"/>
            <w:tcBorders>
              <w:top w:val="nil"/>
              <w:left w:val="nil"/>
              <w:bottom w:val="single" w:sz="4" w:space="0" w:color="auto"/>
              <w:right w:val="single" w:sz="4" w:space="0" w:color="auto"/>
            </w:tcBorders>
            <w:shd w:val="clear" w:color="auto" w:fill="auto"/>
            <w:noWrap/>
          </w:tcPr>
          <w:p w:rsidR="002D1DF7" w:rsidRPr="00192E77" w:rsidRDefault="002D1DF7" w:rsidP="00B65996">
            <w:pPr>
              <w:jc w:val="center"/>
            </w:pPr>
            <w:r w:rsidRPr="00192E77">
              <w:t>Полина</w:t>
            </w:r>
          </w:p>
        </w:tc>
        <w:tc>
          <w:tcPr>
            <w:tcW w:w="1921" w:type="dxa"/>
            <w:tcBorders>
              <w:top w:val="nil"/>
              <w:left w:val="nil"/>
              <w:bottom w:val="single" w:sz="4" w:space="0" w:color="auto"/>
              <w:right w:val="single" w:sz="4" w:space="0" w:color="auto"/>
            </w:tcBorders>
            <w:shd w:val="clear" w:color="auto" w:fill="auto"/>
            <w:noWrap/>
          </w:tcPr>
          <w:p w:rsidR="002D1DF7" w:rsidRPr="00192E77" w:rsidRDefault="002D1DF7" w:rsidP="00B65996">
            <w:pPr>
              <w:jc w:val="center"/>
            </w:pPr>
            <w:r w:rsidRPr="00192E77">
              <w:t>Владимировна</w:t>
            </w:r>
          </w:p>
        </w:tc>
        <w:tc>
          <w:tcPr>
            <w:tcW w:w="780" w:type="dxa"/>
            <w:tcBorders>
              <w:top w:val="nil"/>
              <w:left w:val="nil"/>
              <w:bottom w:val="single" w:sz="4" w:space="0" w:color="auto"/>
              <w:right w:val="single" w:sz="4" w:space="0" w:color="auto"/>
            </w:tcBorders>
            <w:shd w:val="clear" w:color="auto" w:fill="auto"/>
            <w:noWrap/>
          </w:tcPr>
          <w:p w:rsidR="002D1DF7" w:rsidRPr="00192E77" w:rsidRDefault="002D1DF7" w:rsidP="00B65996">
            <w:pPr>
              <w:jc w:val="center"/>
            </w:pPr>
            <w:r w:rsidRPr="00192E77">
              <w:t>11</w:t>
            </w:r>
          </w:p>
        </w:tc>
        <w:tc>
          <w:tcPr>
            <w:tcW w:w="2551" w:type="dxa"/>
            <w:tcBorders>
              <w:top w:val="nil"/>
              <w:left w:val="nil"/>
              <w:bottom w:val="single" w:sz="4" w:space="0" w:color="auto"/>
              <w:right w:val="single" w:sz="4" w:space="0" w:color="auto"/>
            </w:tcBorders>
            <w:shd w:val="clear" w:color="auto" w:fill="auto"/>
            <w:noWrap/>
          </w:tcPr>
          <w:p w:rsidR="002D1DF7" w:rsidRPr="00192E77" w:rsidRDefault="002D1DF7" w:rsidP="00B65996">
            <w:pPr>
              <w:jc w:val="center"/>
            </w:pPr>
            <w:r w:rsidRPr="00192E77">
              <w:t>МБОУ СОШ №1</w:t>
            </w:r>
          </w:p>
        </w:tc>
      </w:tr>
      <w:tr w:rsidR="002D1DF7" w:rsidRPr="000A62FC" w:rsidTr="00B65996">
        <w:trPr>
          <w:trHeight w:val="315"/>
          <w:jc w:val="center"/>
        </w:trPr>
        <w:tc>
          <w:tcPr>
            <w:tcW w:w="576" w:type="dxa"/>
            <w:tcBorders>
              <w:top w:val="nil"/>
              <w:left w:val="single" w:sz="4" w:space="0" w:color="auto"/>
              <w:bottom w:val="single" w:sz="4" w:space="0" w:color="auto"/>
              <w:right w:val="single" w:sz="4" w:space="0" w:color="auto"/>
            </w:tcBorders>
            <w:shd w:val="clear" w:color="auto" w:fill="auto"/>
            <w:noWrap/>
          </w:tcPr>
          <w:p w:rsidR="002D1DF7" w:rsidRPr="00192E77" w:rsidRDefault="008859BF" w:rsidP="00B65996">
            <w:pPr>
              <w:jc w:val="center"/>
              <w:rPr>
                <w:color w:val="000000"/>
              </w:rPr>
            </w:pPr>
            <w:r w:rsidRPr="00192E77">
              <w:rPr>
                <w:color w:val="000000"/>
              </w:rPr>
              <w:t>57</w:t>
            </w:r>
          </w:p>
        </w:tc>
        <w:tc>
          <w:tcPr>
            <w:tcW w:w="2048" w:type="dxa"/>
            <w:tcBorders>
              <w:top w:val="nil"/>
              <w:left w:val="nil"/>
              <w:bottom w:val="single" w:sz="4" w:space="0" w:color="auto"/>
              <w:right w:val="single" w:sz="4" w:space="0" w:color="auto"/>
            </w:tcBorders>
            <w:shd w:val="clear" w:color="auto" w:fill="auto"/>
            <w:noWrap/>
          </w:tcPr>
          <w:p w:rsidR="002D1DF7" w:rsidRPr="00192E77" w:rsidRDefault="002D1DF7" w:rsidP="00B65996">
            <w:pPr>
              <w:jc w:val="center"/>
              <w:rPr>
                <w:color w:val="000000"/>
              </w:rPr>
            </w:pPr>
            <w:r w:rsidRPr="00192E77">
              <w:rPr>
                <w:color w:val="000000"/>
              </w:rPr>
              <w:t>Китайский язык</w:t>
            </w:r>
          </w:p>
        </w:tc>
        <w:tc>
          <w:tcPr>
            <w:tcW w:w="1418" w:type="dxa"/>
            <w:tcBorders>
              <w:top w:val="nil"/>
              <w:left w:val="nil"/>
              <w:bottom w:val="single" w:sz="4" w:space="0" w:color="auto"/>
              <w:right w:val="single" w:sz="4" w:space="0" w:color="auto"/>
            </w:tcBorders>
            <w:shd w:val="clear" w:color="auto" w:fill="auto"/>
            <w:noWrap/>
          </w:tcPr>
          <w:p w:rsidR="002D1DF7" w:rsidRPr="00192E77" w:rsidRDefault="002D1DF7" w:rsidP="00B65996">
            <w:pPr>
              <w:jc w:val="center"/>
            </w:pPr>
            <w:r w:rsidRPr="00192E77">
              <w:t>Козлова</w:t>
            </w:r>
          </w:p>
        </w:tc>
        <w:tc>
          <w:tcPr>
            <w:tcW w:w="1338" w:type="dxa"/>
            <w:tcBorders>
              <w:top w:val="nil"/>
              <w:left w:val="nil"/>
              <w:bottom w:val="single" w:sz="4" w:space="0" w:color="auto"/>
              <w:right w:val="single" w:sz="4" w:space="0" w:color="auto"/>
            </w:tcBorders>
            <w:shd w:val="clear" w:color="auto" w:fill="auto"/>
            <w:noWrap/>
          </w:tcPr>
          <w:p w:rsidR="002D1DF7" w:rsidRPr="00192E77" w:rsidRDefault="002D1DF7" w:rsidP="00B65996">
            <w:pPr>
              <w:jc w:val="center"/>
            </w:pPr>
            <w:r w:rsidRPr="00192E77">
              <w:t>Марина</w:t>
            </w:r>
          </w:p>
        </w:tc>
        <w:tc>
          <w:tcPr>
            <w:tcW w:w="1921" w:type="dxa"/>
            <w:tcBorders>
              <w:top w:val="nil"/>
              <w:left w:val="nil"/>
              <w:bottom w:val="single" w:sz="4" w:space="0" w:color="auto"/>
              <w:right w:val="single" w:sz="4" w:space="0" w:color="auto"/>
            </w:tcBorders>
            <w:shd w:val="clear" w:color="auto" w:fill="auto"/>
            <w:noWrap/>
          </w:tcPr>
          <w:p w:rsidR="002D1DF7" w:rsidRPr="00192E77" w:rsidRDefault="002D1DF7" w:rsidP="00B65996">
            <w:pPr>
              <w:jc w:val="center"/>
            </w:pPr>
            <w:r w:rsidRPr="00192E77">
              <w:t>Александровна</w:t>
            </w:r>
          </w:p>
        </w:tc>
        <w:tc>
          <w:tcPr>
            <w:tcW w:w="780" w:type="dxa"/>
            <w:tcBorders>
              <w:top w:val="nil"/>
              <w:left w:val="nil"/>
              <w:bottom w:val="single" w:sz="4" w:space="0" w:color="auto"/>
              <w:right w:val="single" w:sz="4" w:space="0" w:color="auto"/>
            </w:tcBorders>
            <w:shd w:val="clear" w:color="auto" w:fill="auto"/>
            <w:noWrap/>
          </w:tcPr>
          <w:p w:rsidR="002D1DF7" w:rsidRPr="00192E77" w:rsidRDefault="002D1DF7" w:rsidP="00B65996">
            <w:pPr>
              <w:jc w:val="center"/>
            </w:pPr>
            <w:r w:rsidRPr="00192E77">
              <w:t>11</w:t>
            </w:r>
          </w:p>
        </w:tc>
        <w:tc>
          <w:tcPr>
            <w:tcW w:w="2551" w:type="dxa"/>
            <w:tcBorders>
              <w:top w:val="nil"/>
              <w:left w:val="nil"/>
              <w:bottom w:val="single" w:sz="4" w:space="0" w:color="auto"/>
              <w:right w:val="single" w:sz="4" w:space="0" w:color="auto"/>
            </w:tcBorders>
            <w:shd w:val="clear" w:color="auto" w:fill="auto"/>
            <w:noWrap/>
          </w:tcPr>
          <w:p w:rsidR="002D1DF7" w:rsidRPr="00192E77" w:rsidRDefault="002D1DF7" w:rsidP="00B65996">
            <w:pPr>
              <w:jc w:val="center"/>
            </w:pPr>
            <w:r w:rsidRPr="00192E77">
              <w:t>МБОУ СОШ №1</w:t>
            </w:r>
          </w:p>
        </w:tc>
      </w:tr>
      <w:tr w:rsidR="002D1DF7" w:rsidRPr="000A62FC" w:rsidTr="00B65996">
        <w:trPr>
          <w:trHeight w:val="315"/>
          <w:jc w:val="center"/>
        </w:trPr>
        <w:tc>
          <w:tcPr>
            <w:tcW w:w="576" w:type="dxa"/>
            <w:tcBorders>
              <w:top w:val="nil"/>
              <w:left w:val="single" w:sz="4" w:space="0" w:color="auto"/>
              <w:bottom w:val="single" w:sz="4" w:space="0" w:color="auto"/>
              <w:right w:val="single" w:sz="4" w:space="0" w:color="auto"/>
            </w:tcBorders>
            <w:shd w:val="clear" w:color="auto" w:fill="auto"/>
            <w:noWrap/>
          </w:tcPr>
          <w:p w:rsidR="002D1DF7" w:rsidRPr="00192E77" w:rsidRDefault="008859BF" w:rsidP="00B65996">
            <w:pPr>
              <w:jc w:val="center"/>
              <w:rPr>
                <w:color w:val="000000"/>
              </w:rPr>
            </w:pPr>
            <w:r w:rsidRPr="00192E77">
              <w:rPr>
                <w:color w:val="000000"/>
              </w:rPr>
              <w:t>58</w:t>
            </w:r>
          </w:p>
        </w:tc>
        <w:tc>
          <w:tcPr>
            <w:tcW w:w="2048" w:type="dxa"/>
            <w:tcBorders>
              <w:top w:val="nil"/>
              <w:left w:val="nil"/>
              <w:bottom w:val="single" w:sz="4" w:space="0" w:color="auto"/>
              <w:right w:val="single" w:sz="4" w:space="0" w:color="auto"/>
            </w:tcBorders>
            <w:shd w:val="clear" w:color="auto" w:fill="auto"/>
            <w:noWrap/>
          </w:tcPr>
          <w:p w:rsidR="002D1DF7" w:rsidRPr="00192E77" w:rsidRDefault="002D1DF7" w:rsidP="00B65996">
            <w:pPr>
              <w:jc w:val="center"/>
              <w:rPr>
                <w:color w:val="000000"/>
              </w:rPr>
            </w:pPr>
            <w:r w:rsidRPr="00192E77">
              <w:rPr>
                <w:color w:val="000000"/>
              </w:rPr>
              <w:t>Китайский язык</w:t>
            </w:r>
          </w:p>
        </w:tc>
        <w:tc>
          <w:tcPr>
            <w:tcW w:w="1418" w:type="dxa"/>
            <w:tcBorders>
              <w:top w:val="nil"/>
              <w:left w:val="nil"/>
              <w:bottom w:val="single" w:sz="4" w:space="0" w:color="auto"/>
              <w:right w:val="single" w:sz="4" w:space="0" w:color="auto"/>
            </w:tcBorders>
            <w:shd w:val="clear" w:color="auto" w:fill="auto"/>
            <w:noWrap/>
          </w:tcPr>
          <w:p w:rsidR="002D1DF7" w:rsidRPr="00192E77" w:rsidRDefault="002D1DF7" w:rsidP="00B65996">
            <w:pPr>
              <w:jc w:val="center"/>
            </w:pPr>
            <w:r w:rsidRPr="00192E77">
              <w:t>Казакова</w:t>
            </w:r>
          </w:p>
        </w:tc>
        <w:tc>
          <w:tcPr>
            <w:tcW w:w="1338" w:type="dxa"/>
            <w:tcBorders>
              <w:top w:val="nil"/>
              <w:left w:val="nil"/>
              <w:bottom w:val="single" w:sz="4" w:space="0" w:color="auto"/>
              <w:right w:val="single" w:sz="4" w:space="0" w:color="auto"/>
            </w:tcBorders>
            <w:shd w:val="clear" w:color="auto" w:fill="auto"/>
            <w:noWrap/>
          </w:tcPr>
          <w:p w:rsidR="002D1DF7" w:rsidRPr="00192E77" w:rsidRDefault="002D1DF7" w:rsidP="00B65996">
            <w:pPr>
              <w:jc w:val="center"/>
            </w:pPr>
            <w:r w:rsidRPr="00192E77">
              <w:t>Елизавета</w:t>
            </w:r>
          </w:p>
        </w:tc>
        <w:tc>
          <w:tcPr>
            <w:tcW w:w="1921" w:type="dxa"/>
            <w:tcBorders>
              <w:top w:val="nil"/>
              <w:left w:val="nil"/>
              <w:bottom w:val="single" w:sz="4" w:space="0" w:color="auto"/>
              <w:right w:val="single" w:sz="4" w:space="0" w:color="auto"/>
            </w:tcBorders>
            <w:shd w:val="clear" w:color="auto" w:fill="auto"/>
            <w:noWrap/>
          </w:tcPr>
          <w:p w:rsidR="002D1DF7" w:rsidRPr="00192E77" w:rsidRDefault="002D1DF7" w:rsidP="00B65996">
            <w:pPr>
              <w:jc w:val="center"/>
            </w:pPr>
            <w:r w:rsidRPr="00192E77">
              <w:t>Александровна</w:t>
            </w:r>
          </w:p>
        </w:tc>
        <w:tc>
          <w:tcPr>
            <w:tcW w:w="780" w:type="dxa"/>
            <w:tcBorders>
              <w:top w:val="nil"/>
              <w:left w:val="nil"/>
              <w:bottom w:val="single" w:sz="4" w:space="0" w:color="auto"/>
              <w:right w:val="single" w:sz="4" w:space="0" w:color="auto"/>
            </w:tcBorders>
            <w:shd w:val="clear" w:color="auto" w:fill="auto"/>
            <w:noWrap/>
          </w:tcPr>
          <w:p w:rsidR="002D1DF7" w:rsidRPr="00192E77" w:rsidRDefault="002D1DF7" w:rsidP="00B65996">
            <w:pPr>
              <w:jc w:val="center"/>
            </w:pPr>
            <w:r w:rsidRPr="00192E77">
              <w:t>9</w:t>
            </w:r>
          </w:p>
        </w:tc>
        <w:tc>
          <w:tcPr>
            <w:tcW w:w="2551" w:type="dxa"/>
            <w:tcBorders>
              <w:top w:val="nil"/>
              <w:left w:val="nil"/>
              <w:bottom w:val="single" w:sz="4" w:space="0" w:color="auto"/>
              <w:right w:val="single" w:sz="4" w:space="0" w:color="auto"/>
            </w:tcBorders>
            <w:shd w:val="clear" w:color="auto" w:fill="auto"/>
            <w:noWrap/>
          </w:tcPr>
          <w:p w:rsidR="002D1DF7" w:rsidRPr="00192E77" w:rsidRDefault="002D1DF7" w:rsidP="00B65996">
            <w:pPr>
              <w:jc w:val="center"/>
            </w:pPr>
            <w:r w:rsidRPr="00192E77">
              <w:t>МБОУ СОШ №12</w:t>
            </w:r>
          </w:p>
        </w:tc>
      </w:tr>
      <w:tr w:rsidR="00FE1424" w:rsidRPr="000A62FC" w:rsidTr="00B65996">
        <w:trPr>
          <w:trHeight w:val="315"/>
          <w:jc w:val="center"/>
        </w:trPr>
        <w:tc>
          <w:tcPr>
            <w:tcW w:w="576" w:type="dxa"/>
            <w:tcBorders>
              <w:top w:val="nil"/>
              <w:left w:val="single" w:sz="4" w:space="0" w:color="auto"/>
              <w:bottom w:val="single" w:sz="4" w:space="0" w:color="auto"/>
              <w:right w:val="single" w:sz="4" w:space="0" w:color="auto"/>
            </w:tcBorders>
            <w:shd w:val="clear" w:color="auto" w:fill="auto"/>
            <w:noWrap/>
          </w:tcPr>
          <w:p w:rsidR="00FE1424" w:rsidRPr="00192E77" w:rsidRDefault="008859BF" w:rsidP="00B65996">
            <w:pPr>
              <w:jc w:val="center"/>
              <w:rPr>
                <w:color w:val="000000"/>
              </w:rPr>
            </w:pPr>
            <w:r w:rsidRPr="00192E77">
              <w:rPr>
                <w:color w:val="000000"/>
              </w:rPr>
              <w:t>59</w:t>
            </w:r>
          </w:p>
        </w:tc>
        <w:tc>
          <w:tcPr>
            <w:tcW w:w="2048" w:type="dxa"/>
            <w:tcBorders>
              <w:top w:val="nil"/>
              <w:left w:val="nil"/>
              <w:bottom w:val="single" w:sz="4" w:space="0" w:color="auto"/>
              <w:right w:val="single" w:sz="4" w:space="0" w:color="auto"/>
            </w:tcBorders>
            <w:shd w:val="clear" w:color="auto" w:fill="auto"/>
            <w:noWrap/>
            <w:vAlign w:val="bottom"/>
          </w:tcPr>
          <w:p w:rsidR="00FE1424" w:rsidRPr="00192E77" w:rsidRDefault="00FE1424" w:rsidP="00B65996">
            <w:pPr>
              <w:jc w:val="center"/>
              <w:rPr>
                <w:color w:val="000000"/>
              </w:rPr>
            </w:pPr>
            <w:r w:rsidRPr="00192E77">
              <w:rPr>
                <w:color w:val="000000"/>
              </w:rPr>
              <w:t>Технология</w:t>
            </w:r>
          </w:p>
        </w:tc>
        <w:tc>
          <w:tcPr>
            <w:tcW w:w="1418" w:type="dxa"/>
            <w:tcBorders>
              <w:top w:val="nil"/>
              <w:left w:val="nil"/>
              <w:bottom w:val="single" w:sz="4" w:space="0" w:color="auto"/>
              <w:right w:val="single" w:sz="4" w:space="0" w:color="auto"/>
            </w:tcBorders>
            <w:shd w:val="clear" w:color="auto" w:fill="auto"/>
            <w:noWrap/>
            <w:vAlign w:val="bottom"/>
          </w:tcPr>
          <w:p w:rsidR="00FE1424" w:rsidRPr="00192E77" w:rsidRDefault="00FE1424" w:rsidP="00B65996">
            <w:pPr>
              <w:jc w:val="center"/>
            </w:pPr>
            <w:r w:rsidRPr="00192E77">
              <w:t>Чердынцева</w:t>
            </w:r>
          </w:p>
        </w:tc>
        <w:tc>
          <w:tcPr>
            <w:tcW w:w="1338" w:type="dxa"/>
            <w:tcBorders>
              <w:top w:val="nil"/>
              <w:left w:val="nil"/>
              <w:bottom w:val="single" w:sz="4" w:space="0" w:color="auto"/>
              <w:right w:val="single" w:sz="4" w:space="0" w:color="auto"/>
            </w:tcBorders>
            <w:shd w:val="clear" w:color="auto" w:fill="auto"/>
            <w:noWrap/>
            <w:vAlign w:val="bottom"/>
          </w:tcPr>
          <w:p w:rsidR="00FE1424" w:rsidRPr="00192E77" w:rsidRDefault="00FE1424" w:rsidP="00B65996">
            <w:pPr>
              <w:jc w:val="center"/>
            </w:pPr>
            <w:r w:rsidRPr="00192E77">
              <w:t>Кристина</w:t>
            </w:r>
          </w:p>
        </w:tc>
        <w:tc>
          <w:tcPr>
            <w:tcW w:w="1921" w:type="dxa"/>
            <w:tcBorders>
              <w:top w:val="nil"/>
              <w:left w:val="nil"/>
              <w:bottom w:val="single" w:sz="4" w:space="0" w:color="auto"/>
              <w:right w:val="single" w:sz="4" w:space="0" w:color="auto"/>
            </w:tcBorders>
            <w:shd w:val="clear" w:color="auto" w:fill="auto"/>
            <w:noWrap/>
            <w:vAlign w:val="bottom"/>
          </w:tcPr>
          <w:p w:rsidR="00FE1424" w:rsidRPr="00192E77" w:rsidRDefault="00FE1424" w:rsidP="00B65996">
            <w:pPr>
              <w:jc w:val="center"/>
            </w:pPr>
            <w:r w:rsidRPr="00192E77">
              <w:t>Сергеевна</w:t>
            </w:r>
          </w:p>
        </w:tc>
        <w:tc>
          <w:tcPr>
            <w:tcW w:w="780" w:type="dxa"/>
            <w:tcBorders>
              <w:top w:val="nil"/>
              <w:left w:val="nil"/>
              <w:bottom w:val="single" w:sz="4" w:space="0" w:color="auto"/>
              <w:right w:val="single" w:sz="4" w:space="0" w:color="auto"/>
            </w:tcBorders>
            <w:shd w:val="clear" w:color="auto" w:fill="auto"/>
            <w:noWrap/>
            <w:vAlign w:val="bottom"/>
          </w:tcPr>
          <w:p w:rsidR="00FE1424" w:rsidRPr="00192E77" w:rsidRDefault="00FE1424" w:rsidP="00B65996">
            <w:pPr>
              <w:jc w:val="center"/>
            </w:pPr>
            <w:r w:rsidRPr="00192E77">
              <w:t>9</w:t>
            </w:r>
          </w:p>
        </w:tc>
        <w:tc>
          <w:tcPr>
            <w:tcW w:w="2551" w:type="dxa"/>
            <w:tcBorders>
              <w:top w:val="nil"/>
              <w:left w:val="nil"/>
              <w:bottom w:val="single" w:sz="4" w:space="0" w:color="auto"/>
              <w:right w:val="single" w:sz="4" w:space="0" w:color="auto"/>
            </w:tcBorders>
            <w:shd w:val="clear" w:color="auto" w:fill="auto"/>
            <w:noWrap/>
            <w:vAlign w:val="bottom"/>
          </w:tcPr>
          <w:p w:rsidR="00FE1424" w:rsidRPr="00192E77" w:rsidRDefault="00FE1424" w:rsidP="00B65996">
            <w:pPr>
              <w:jc w:val="center"/>
            </w:pPr>
            <w:r w:rsidRPr="00192E77">
              <w:t>МБОУ СОШ № 8</w:t>
            </w:r>
          </w:p>
        </w:tc>
      </w:tr>
      <w:tr w:rsidR="00FE1424" w:rsidRPr="000A62FC" w:rsidTr="00B65996">
        <w:trPr>
          <w:trHeight w:val="315"/>
          <w:jc w:val="center"/>
        </w:trPr>
        <w:tc>
          <w:tcPr>
            <w:tcW w:w="576" w:type="dxa"/>
            <w:tcBorders>
              <w:top w:val="nil"/>
              <w:left w:val="single" w:sz="4" w:space="0" w:color="auto"/>
              <w:bottom w:val="single" w:sz="4" w:space="0" w:color="auto"/>
              <w:right w:val="single" w:sz="4" w:space="0" w:color="auto"/>
            </w:tcBorders>
            <w:shd w:val="clear" w:color="auto" w:fill="auto"/>
            <w:noWrap/>
          </w:tcPr>
          <w:p w:rsidR="00FE1424" w:rsidRPr="00192E77" w:rsidRDefault="008859BF" w:rsidP="00B65996">
            <w:pPr>
              <w:jc w:val="center"/>
              <w:rPr>
                <w:color w:val="000000"/>
              </w:rPr>
            </w:pPr>
            <w:r w:rsidRPr="00192E77">
              <w:rPr>
                <w:color w:val="000000"/>
              </w:rPr>
              <w:t>60</w:t>
            </w:r>
          </w:p>
        </w:tc>
        <w:tc>
          <w:tcPr>
            <w:tcW w:w="2048" w:type="dxa"/>
            <w:tcBorders>
              <w:top w:val="nil"/>
              <w:left w:val="nil"/>
              <w:bottom w:val="single" w:sz="4" w:space="0" w:color="auto"/>
              <w:right w:val="single" w:sz="4" w:space="0" w:color="auto"/>
            </w:tcBorders>
            <w:shd w:val="clear" w:color="auto" w:fill="auto"/>
            <w:noWrap/>
            <w:vAlign w:val="bottom"/>
          </w:tcPr>
          <w:p w:rsidR="00FE1424" w:rsidRPr="00192E77" w:rsidRDefault="00FE1424" w:rsidP="00B65996">
            <w:pPr>
              <w:jc w:val="center"/>
              <w:rPr>
                <w:color w:val="000000"/>
              </w:rPr>
            </w:pPr>
            <w:r w:rsidRPr="00192E77">
              <w:rPr>
                <w:color w:val="000000"/>
              </w:rPr>
              <w:t>Технология</w:t>
            </w:r>
          </w:p>
        </w:tc>
        <w:tc>
          <w:tcPr>
            <w:tcW w:w="1418" w:type="dxa"/>
            <w:tcBorders>
              <w:top w:val="nil"/>
              <w:left w:val="nil"/>
              <w:bottom w:val="single" w:sz="4" w:space="0" w:color="auto"/>
              <w:right w:val="single" w:sz="4" w:space="0" w:color="auto"/>
            </w:tcBorders>
            <w:shd w:val="clear" w:color="auto" w:fill="auto"/>
            <w:noWrap/>
            <w:vAlign w:val="bottom"/>
          </w:tcPr>
          <w:p w:rsidR="00FE1424" w:rsidRPr="00192E77" w:rsidRDefault="00FE1424" w:rsidP="00B65996">
            <w:pPr>
              <w:jc w:val="center"/>
            </w:pPr>
            <w:r w:rsidRPr="00192E77">
              <w:t>Большунова</w:t>
            </w:r>
          </w:p>
        </w:tc>
        <w:tc>
          <w:tcPr>
            <w:tcW w:w="1338" w:type="dxa"/>
            <w:tcBorders>
              <w:top w:val="nil"/>
              <w:left w:val="nil"/>
              <w:bottom w:val="single" w:sz="4" w:space="0" w:color="auto"/>
              <w:right w:val="single" w:sz="4" w:space="0" w:color="auto"/>
            </w:tcBorders>
            <w:shd w:val="clear" w:color="auto" w:fill="auto"/>
            <w:noWrap/>
            <w:vAlign w:val="bottom"/>
          </w:tcPr>
          <w:p w:rsidR="00FE1424" w:rsidRPr="00192E77" w:rsidRDefault="00FE1424" w:rsidP="00B65996">
            <w:pPr>
              <w:jc w:val="center"/>
            </w:pPr>
            <w:r w:rsidRPr="00192E77">
              <w:t>Мария</w:t>
            </w:r>
          </w:p>
        </w:tc>
        <w:tc>
          <w:tcPr>
            <w:tcW w:w="1921" w:type="dxa"/>
            <w:tcBorders>
              <w:top w:val="nil"/>
              <w:left w:val="nil"/>
              <w:bottom w:val="single" w:sz="4" w:space="0" w:color="auto"/>
              <w:right w:val="single" w:sz="4" w:space="0" w:color="auto"/>
            </w:tcBorders>
            <w:shd w:val="clear" w:color="auto" w:fill="auto"/>
            <w:noWrap/>
            <w:vAlign w:val="bottom"/>
          </w:tcPr>
          <w:p w:rsidR="00FE1424" w:rsidRPr="00192E77" w:rsidRDefault="00FE1424" w:rsidP="00B65996">
            <w:pPr>
              <w:jc w:val="center"/>
            </w:pPr>
            <w:r w:rsidRPr="00192E77">
              <w:t>Денисовна</w:t>
            </w:r>
          </w:p>
        </w:tc>
        <w:tc>
          <w:tcPr>
            <w:tcW w:w="780" w:type="dxa"/>
            <w:tcBorders>
              <w:top w:val="nil"/>
              <w:left w:val="nil"/>
              <w:bottom w:val="single" w:sz="4" w:space="0" w:color="auto"/>
              <w:right w:val="single" w:sz="4" w:space="0" w:color="auto"/>
            </w:tcBorders>
            <w:shd w:val="clear" w:color="auto" w:fill="auto"/>
            <w:noWrap/>
            <w:vAlign w:val="bottom"/>
          </w:tcPr>
          <w:p w:rsidR="00FE1424" w:rsidRPr="00192E77" w:rsidRDefault="00FE1424" w:rsidP="00B65996">
            <w:pPr>
              <w:jc w:val="center"/>
            </w:pPr>
            <w:r w:rsidRPr="00192E77">
              <w:t>9</w:t>
            </w:r>
          </w:p>
        </w:tc>
        <w:tc>
          <w:tcPr>
            <w:tcW w:w="2551" w:type="dxa"/>
            <w:tcBorders>
              <w:top w:val="nil"/>
              <w:left w:val="nil"/>
              <w:bottom w:val="single" w:sz="4" w:space="0" w:color="auto"/>
              <w:right w:val="single" w:sz="4" w:space="0" w:color="auto"/>
            </w:tcBorders>
            <w:shd w:val="clear" w:color="auto" w:fill="auto"/>
            <w:noWrap/>
            <w:vAlign w:val="bottom"/>
          </w:tcPr>
          <w:p w:rsidR="00FE1424" w:rsidRPr="00192E77" w:rsidRDefault="00FE1424" w:rsidP="00B65996">
            <w:pPr>
              <w:jc w:val="center"/>
            </w:pPr>
            <w:r w:rsidRPr="00192E77">
              <w:t>МБОУ СОШ № 1</w:t>
            </w:r>
          </w:p>
        </w:tc>
      </w:tr>
      <w:tr w:rsidR="00FE1424" w:rsidRPr="000A62FC" w:rsidTr="00B65996">
        <w:trPr>
          <w:trHeight w:val="315"/>
          <w:jc w:val="center"/>
        </w:trPr>
        <w:tc>
          <w:tcPr>
            <w:tcW w:w="576" w:type="dxa"/>
            <w:tcBorders>
              <w:top w:val="nil"/>
              <w:left w:val="single" w:sz="4" w:space="0" w:color="auto"/>
              <w:bottom w:val="single" w:sz="4" w:space="0" w:color="auto"/>
              <w:right w:val="single" w:sz="4" w:space="0" w:color="auto"/>
            </w:tcBorders>
            <w:shd w:val="clear" w:color="auto" w:fill="auto"/>
            <w:noWrap/>
          </w:tcPr>
          <w:p w:rsidR="00FE1424" w:rsidRPr="00192E77" w:rsidRDefault="008859BF" w:rsidP="00B65996">
            <w:pPr>
              <w:jc w:val="center"/>
              <w:rPr>
                <w:color w:val="000000"/>
              </w:rPr>
            </w:pPr>
            <w:r w:rsidRPr="00192E77">
              <w:rPr>
                <w:color w:val="000000"/>
              </w:rPr>
              <w:t>61</w:t>
            </w:r>
          </w:p>
        </w:tc>
        <w:tc>
          <w:tcPr>
            <w:tcW w:w="2048" w:type="dxa"/>
            <w:tcBorders>
              <w:top w:val="nil"/>
              <w:left w:val="nil"/>
              <w:bottom w:val="single" w:sz="4" w:space="0" w:color="auto"/>
              <w:right w:val="single" w:sz="4" w:space="0" w:color="auto"/>
            </w:tcBorders>
            <w:shd w:val="clear" w:color="auto" w:fill="auto"/>
            <w:noWrap/>
            <w:vAlign w:val="bottom"/>
          </w:tcPr>
          <w:p w:rsidR="00FE1424" w:rsidRPr="00192E77" w:rsidRDefault="00FE1424" w:rsidP="00B65996">
            <w:pPr>
              <w:jc w:val="center"/>
              <w:rPr>
                <w:color w:val="000000"/>
              </w:rPr>
            </w:pPr>
            <w:r w:rsidRPr="00192E77">
              <w:rPr>
                <w:color w:val="000000"/>
              </w:rPr>
              <w:t>Технология</w:t>
            </w:r>
          </w:p>
        </w:tc>
        <w:tc>
          <w:tcPr>
            <w:tcW w:w="1418" w:type="dxa"/>
            <w:tcBorders>
              <w:top w:val="nil"/>
              <w:left w:val="nil"/>
              <w:bottom w:val="single" w:sz="4" w:space="0" w:color="auto"/>
              <w:right w:val="single" w:sz="4" w:space="0" w:color="auto"/>
            </w:tcBorders>
            <w:shd w:val="clear" w:color="auto" w:fill="auto"/>
            <w:noWrap/>
            <w:vAlign w:val="bottom"/>
          </w:tcPr>
          <w:p w:rsidR="00FE1424" w:rsidRPr="00192E77" w:rsidRDefault="00FE1424" w:rsidP="00B65996">
            <w:pPr>
              <w:jc w:val="center"/>
            </w:pPr>
            <w:r w:rsidRPr="00192E77">
              <w:t>Попкова</w:t>
            </w:r>
          </w:p>
        </w:tc>
        <w:tc>
          <w:tcPr>
            <w:tcW w:w="1338" w:type="dxa"/>
            <w:tcBorders>
              <w:top w:val="nil"/>
              <w:left w:val="nil"/>
              <w:bottom w:val="single" w:sz="4" w:space="0" w:color="auto"/>
              <w:right w:val="single" w:sz="4" w:space="0" w:color="auto"/>
            </w:tcBorders>
            <w:shd w:val="clear" w:color="auto" w:fill="auto"/>
            <w:noWrap/>
            <w:vAlign w:val="bottom"/>
          </w:tcPr>
          <w:p w:rsidR="00FE1424" w:rsidRPr="00192E77" w:rsidRDefault="00FE1424" w:rsidP="00B65996">
            <w:pPr>
              <w:jc w:val="center"/>
            </w:pPr>
            <w:r w:rsidRPr="00192E77">
              <w:t>Екатерина</w:t>
            </w:r>
          </w:p>
        </w:tc>
        <w:tc>
          <w:tcPr>
            <w:tcW w:w="1921" w:type="dxa"/>
            <w:tcBorders>
              <w:top w:val="nil"/>
              <w:left w:val="nil"/>
              <w:bottom w:val="single" w:sz="4" w:space="0" w:color="auto"/>
              <w:right w:val="single" w:sz="4" w:space="0" w:color="auto"/>
            </w:tcBorders>
            <w:shd w:val="clear" w:color="auto" w:fill="auto"/>
            <w:noWrap/>
            <w:vAlign w:val="bottom"/>
          </w:tcPr>
          <w:p w:rsidR="00FE1424" w:rsidRPr="00192E77" w:rsidRDefault="00FE1424" w:rsidP="00B65996">
            <w:pPr>
              <w:jc w:val="center"/>
            </w:pPr>
            <w:r w:rsidRPr="00192E77">
              <w:t>Константиновна</w:t>
            </w:r>
          </w:p>
        </w:tc>
        <w:tc>
          <w:tcPr>
            <w:tcW w:w="780" w:type="dxa"/>
            <w:tcBorders>
              <w:top w:val="nil"/>
              <w:left w:val="nil"/>
              <w:bottom w:val="single" w:sz="4" w:space="0" w:color="auto"/>
              <w:right w:val="single" w:sz="4" w:space="0" w:color="auto"/>
            </w:tcBorders>
            <w:shd w:val="clear" w:color="auto" w:fill="auto"/>
            <w:noWrap/>
            <w:vAlign w:val="bottom"/>
          </w:tcPr>
          <w:p w:rsidR="00FE1424" w:rsidRPr="00192E77" w:rsidRDefault="00FE1424" w:rsidP="00B65996">
            <w:pPr>
              <w:jc w:val="center"/>
            </w:pPr>
            <w:r w:rsidRPr="00192E77">
              <w:t>9</w:t>
            </w:r>
          </w:p>
        </w:tc>
        <w:tc>
          <w:tcPr>
            <w:tcW w:w="2551" w:type="dxa"/>
            <w:tcBorders>
              <w:top w:val="nil"/>
              <w:left w:val="nil"/>
              <w:bottom w:val="single" w:sz="4" w:space="0" w:color="auto"/>
              <w:right w:val="single" w:sz="4" w:space="0" w:color="auto"/>
            </w:tcBorders>
            <w:shd w:val="clear" w:color="auto" w:fill="auto"/>
            <w:noWrap/>
            <w:vAlign w:val="bottom"/>
          </w:tcPr>
          <w:p w:rsidR="00FE1424" w:rsidRPr="00192E77" w:rsidRDefault="00FE1424" w:rsidP="00B65996">
            <w:pPr>
              <w:jc w:val="center"/>
            </w:pPr>
            <w:r w:rsidRPr="00192E77">
              <w:t>МАОУ «Лицей №7»</w:t>
            </w:r>
          </w:p>
        </w:tc>
      </w:tr>
      <w:tr w:rsidR="00FE1424" w:rsidRPr="000A62FC" w:rsidTr="00B65996">
        <w:trPr>
          <w:trHeight w:val="315"/>
          <w:jc w:val="center"/>
        </w:trPr>
        <w:tc>
          <w:tcPr>
            <w:tcW w:w="576" w:type="dxa"/>
            <w:tcBorders>
              <w:top w:val="nil"/>
              <w:left w:val="single" w:sz="4" w:space="0" w:color="auto"/>
              <w:bottom w:val="single" w:sz="4" w:space="0" w:color="auto"/>
              <w:right w:val="single" w:sz="4" w:space="0" w:color="auto"/>
            </w:tcBorders>
            <w:shd w:val="clear" w:color="auto" w:fill="auto"/>
            <w:noWrap/>
          </w:tcPr>
          <w:p w:rsidR="00FE1424" w:rsidRPr="00192E77" w:rsidRDefault="008859BF" w:rsidP="00B65996">
            <w:pPr>
              <w:jc w:val="center"/>
              <w:rPr>
                <w:color w:val="000000"/>
              </w:rPr>
            </w:pPr>
            <w:r w:rsidRPr="00192E77">
              <w:rPr>
                <w:color w:val="000000"/>
              </w:rPr>
              <w:t>62</w:t>
            </w:r>
          </w:p>
        </w:tc>
        <w:tc>
          <w:tcPr>
            <w:tcW w:w="2048" w:type="dxa"/>
            <w:tcBorders>
              <w:top w:val="nil"/>
              <w:left w:val="nil"/>
              <w:bottom w:val="single" w:sz="4" w:space="0" w:color="auto"/>
              <w:right w:val="single" w:sz="4" w:space="0" w:color="auto"/>
            </w:tcBorders>
            <w:shd w:val="clear" w:color="auto" w:fill="auto"/>
            <w:noWrap/>
            <w:vAlign w:val="bottom"/>
          </w:tcPr>
          <w:p w:rsidR="00FE1424" w:rsidRPr="00192E77" w:rsidRDefault="00FE1424" w:rsidP="00B65996">
            <w:pPr>
              <w:jc w:val="center"/>
              <w:rPr>
                <w:color w:val="000000"/>
              </w:rPr>
            </w:pPr>
            <w:r w:rsidRPr="00192E77">
              <w:rPr>
                <w:color w:val="000000"/>
              </w:rPr>
              <w:t>Технология</w:t>
            </w:r>
          </w:p>
        </w:tc>
        <w:tc>
          <w:tcPr>
            <w:tcW w:w="1418" w:type="dxa"/>
            <w:tcBorders>
              <w:top w:val="nil"/>
              <w:left w:val="nil"/>
              <w:bottom w:val="single" w:sz="4" w:space="0" w:color="auto"/>
              <w:right w:val="single" w:sz="4" w:space="0" w:color="auto"/>
            </w:tcBorders>
            <w:shd w:val="clear" w:color="auto" w:fill="auto"/>
            <w:vAlign w:val="bottom"/>
          </w:tcPr>
          <w:p w:rsidR="00FE1424" w:rsidRPr="00192E77" w:rsidRDefault="00FE1424" w:rsidP="00B65996">
            <w:pPr>
              <w:jc w:val="center"/>
            </w:pPr>
            <w:r w:rsidRPr="00192E77">
              <w:t>Кухаренко</w:t>
            </w:r>
          </w:p>
        </w:tc>
        <w:tc>
          <w:tcPr>
            <w:tcW w:w="1338" w:type="dxa"/>
            <w:tcBorders>
              <w:top w:val="nil"/>
              <w:left w:val="nil"/>
              <w:bottom w:val="single" w:sz="4" w:space="0" w:color="auto"/>
              <w:right w:val="single" w:sz="4" w:space="0" w:color="auto"/>
            </w:tcBorders>
            <w:shd w:val="clear" w:color="auto" w:fill="auto"/>
            <w:noWrap/>
            <w:vAlign w:val="bottom"/>
          </w:tcPr>
          <w:p w:rsidR="00FE1424" w:rsidRPr="00192E77" w:rsidRDefault="00FE1424" w:rsidP="00B65996">
            <w:pPr>
              <w:jc w:val="center"/>
            </w:pPr>
            <w:r w:rsidRPr="00192E77">
              <w:t>Мария</w:t>
            </w:r>
          </w:p>
        </w:tc>
        <w:tc>
          <w:tcPr>
            <w:tcW w:w="1921" w:type="dxa"/>
            <w:tcBorders>
              <w:top w:val="nil"/>
              <w:left w:val="nil"/>
              <w:bottom w:val="single" w:sz="4" w:space="0" w:color="auto"/>
              <w:right w:val="single" w:sz="4" w:space="0" w:color="auto"/>
            </w:tcBorders>
            <w:shd w:val="clear" w:color="auto" w:fill="auto"/>
            <w:noWrap/>
            <w:vAlign w:val="bottom"/>
          </w:tcPr>
          <w:p w:rsidR="00FE1424" w:rsidRPr="00192E77" w:rsidRDefault="00A73E8C" w:rsidP="00B65996">
            <w:pPr>
              <w:jc w:val="center"/>
            </w:pPr>
            <w:r w:rsidRPr="00192E77">
              <w:t>Владимировна</w:t>
            </w:r>
          </w:p>
        </w:tc>
        <w:tc>
          <w:tcPr>
            <w:tcW w:w="780" w:type="dxa"/>
            <w:tcBorders>
              <w:top w:val="nil"/>
              <w:left w:val="nil"/>
              <w:bottom w:val="single" w:sz="4" w:space="0" w:color="auto"/>
              <w:right w:val="single" w:sz="4" w:space="0" w:color="auto"/>
            </w:tcBorders>
            <w:shd w:val="clear" w:color="auto" w:fill="auto"/>
            <w:noWrap/>
            <w:vAlign w:val="bottom"/>
          </w:tcPr>
          <w:p w:rsidR="00FE1424" w:rsidRPr="00192E77" w:rsidRDefault="00FE1424" w:rsidP="00B65996">
            <w:pPr>
              <w:jc w:val="center"/>
            </w:pPr>
            <w:r w:rsidRPr="00192E77">
              <w:t>9</w:t>
            </w:r>
          </w:p>
        </w:tc>
        <w:tc>
          <w:tcPr>
            <w:tcW w:w="2551" w:type="dxa"/>
            <w:tcBorders>
              <w:top w:val="nil"/>
              <w:left w:val="nil"/>
              <w:bottom w:val="single" w:sz="4" w:space="0" w:color="auto"/>
              <w:right w:val="single" w:sz="4" w:space="0" w:color="auto"/>
            </w:tcBorders>
            <w:shd w:val="clear" w:color="auto" w:fill="auto"/>
            <w:noWrap/>
            <w:vAlign w:val="bottom"/>
          </w:tcPr>
          <w:p w:rsidR="00FE1424" w:rsidRPr="00192E77" w:rsidRDefault="00FE1424" w:rsidP="00B65996">
            <w:pPr>
              <w:jc w:val="center"/>
            </w:pPr>
            <w:r w:rsidRPr="00192E77">
              <w:t>МБОУ СОШ № 1</w:t>
            </w:r>
          </w:p>
        </w:tc>
      </w:tr>
      <w:tr w:rsidR="00FE1424" w:rsidRPr="000A62FC" w:rsidTr="00B65996">
        <w:trPr>
          <w:trHeight w:val="315"/>
          <w:jc w:val="center"/>
        </w:trPr>
        <w:tc>
          <w:tcPr>
            <w:tcW w:w="576" w:type="dxa"/>
            <w:tcBorders>
              <w:top w:val="nil"/>
              <w:left w:val="single" w:sz="4" w:space="0" w:color="auto"/>
              <w:bottom w:val="single" w:sz="4" w:space="0" w:color="auto"/>
              <w:right w:val="single" w:sz="4" w:space="0" w:color="auto"/>
            </w:tcBorders>
            <w:shd w:val="clear" w:color="auto" w:fill="auto"/>
            <w:noWrap/>
          </w:tcPr>
          <w:p w:rsidR="00FE1424" w:rsidRPr="00192E77" w:rsidRDefault="008859BF" w:rsidP="00B65996">
            <w:pPr>
              <w:jc w:val="center"/>
              <w:rPr>
                <w:color w:val="000000"/>
              </w:rPr>
            </w:pPr>
            <w:r w:rsidRPr="00192E77">
              <w:rPr>
                <w:color w:val="000000"/>
              </w:rPr>
              <w:t>63</w:t>
            </w:r>
          </w:p>
        </w:tc>
        <w:tc>
          <w:tcPr>
            <w:tcW w:w="2048" w:type="dxa"/>
            <w:tcBorders>
              <w:top w:val="nil"/>
              <w:left w:val="nil"/>
              <w:bottom w:val="single" w:sz="4" w:space="0" w:color="auto"/>
              <w:right w:val="single" w:sz="4" w:space="0" w:color="auto"/>
            </w:tcBorders>
            <w:shd w:val="clear" w:color="auto" w:fill="auto"/>
            <w:noWrap/>
            <w:vAlign w:val="bottom"/>
          </w:tcPr>
          <w:p w:rsidR="00FE1424" w:rsidRPr="00192E77" w:rsidRDefault="00FE1424" w:rsidP="00B65996">
            <w:pPr>
              <w:jc w:val="center"/>
              <w:rPr>
                <w:color w:val="000000"/>
              </w:rPr>
            </w:pPr>
            <w:r w:rsidRPr="00192E77">
              <w:rPr>
                <w:color w:val="000000"/>
              </w:rPr>
              <w:t>Технология</w:t>
            </w:r>
          </w:p>
        </w:tc>
        <w:tc>
          <w:tcPr>
            <w:tcW w:w="1418" w:type="dxa"/>
            <w:tcBorders>
              <w:top w:val="nil"/>
              <w:left w:val="nil"/>
              <w:bottom w:val="single" w:sz="4" w:space="0" w:color="auto"/>
              <w:right w:val="single" w:sz="4" w:space="0" w:color="auto"/>
            </w:tcBorders>
            <w:shd w:val="clear" w:color="auto" w:fill="auto"/>
            <w:vAlign w:val="bottom"/>
          </w:tcPr>
          <w:p w:rsidR="00FE1424" w:rsidRPr="00192E77" w:rsidRDefault="00FE1424" w:rsidP="00B65996">
            <w:pPr>
              <w:jc w:val="center"/>
            </w:pPr>
            <w:r w:rsidRPr="00192E77">
              <w:t>Волкова</w:t>
            </w:r>
          </w:p>
        </w:tc>
        <w:tc>
          <w:tcPr>
            <w:tcW w:w="1338" w:type="dxa"/>
            <w:tcBorders>
              <w:top w:val="nil"/>
              <w:left w:val="nil"/>
              <w:bottom w:val="single" w:sz="4" w:space="0" w:color="auto"/>
              <w:right w:val="single" w:sz="4" w:space="0" w:color="auto"/>
            </w:tcBorders>
            <w:shd w:val="clear" w:color="auto" w:fill="auto"/>
            <w:noWrap/>
            <w:vAlign w:val="bottom"/>
          </w:tcPr>
          <w:p w:rsidR="00FE1424" w:rsidRPr="00192E77" w:rsidRDefault="00FE1424" w:rsidP="00B65996">
            <w:pPr>
              <w:jc w:val="center"/>
            </w:pPr>
            <w:r w:rsidRPr="00192E77">
              <w:t>Владислава</w:t>
            </w:r>
          </w:p>
        </w:tc>
        <w:tc>
          <w:tcPr>
            <w:tcW w:w="1921" w:type="dxa"/>
            <w:tcBorders>
              <w:top w:val="nil"/>
              <w:left w:val="nil"/>
              <w:bottom w:val="single" w:sz="4" w:space="0" w:color="auto"/>
              <w:right w:val="single" w:sz="4" w:space="0" w:color="auto"/>
            </w:tcBorders>
            <w:shd w:val="clear" w:color="auto" w:fill="auto"/>
            <w:noWrap/>
            <w:vAlign w:val="bottom"/>
          </w:tcPr>
          <w:p w:rsidR="00FE1424" w:rsidRPr="00192E77" w:rsidRDefault="00FE1424" w:rsidP="00B65996">
            <w:pPr>
              <w:jc w:val="center"/>
            </w:pPr>
            <w:r w:rsidRPr="00192E77">
              <w:t>Юрьевна</w:t>
            </w:r>
          </w:p>
        </w:tc>
        <w:tc>
          <w:tcPr>
            <w:tcW w:w="780" w:type="dxa"/>
            <w:tcBorders>
              <w:top w:val="nil"/>
              <w:left w:val="nil"/>
              <w:bottom w:val="single" w:sz="4" w:space="0" w:color="auto"/>
              <w:right w:val="single" w:sz="4" w:space="0" w:color="auto"/>
            </w:tcBorders>
            <w:shd w:val="clear" w:color="auto" w:fill="auto"/>
            <w:noWrap/>
            <w:vAlign w:val="bottom"/>
          </w:tcPr>
          <w:p w:rsidR="00FE1424" w:rsidRPr="00192E77" w:rsidRDefault="00FE1424" w:rsidP="00B65996">
            <w:pPr>
              <w:jc w:val="center"/>
            </w:pPr>
            <w:r w:rsidRPr="00192E77">
              <w:t>10</w:t>
            </w:r>
          </w:p>
        </w:tc>
        <w:tc>
          <w:tcPr>
            <w:tcW w:w="2551" w:type="dxa"/>
            <w:tcBorders>
              <w:top w:val="nil"/>
              <w:left w:val="nil"/>
              <w:bottom w:val="single" w:sz="4" w:space="0" w:color="auto"/>
              <w:right w:val="single" w:sz="4" w:space="0" w:color="auto"/>
            </w:tcBorders>
            <w:shd w:val="clear" w:color="auto" w:fill="auto"/>
            <w:noWrap/>
            <w:vAlign w:val="bottom"/>
          </w:tcPr>
          <w:p w:rsidR="00FE1424" w:rsidRPr="00192E77" w:rsidRDefault="00FE1424" w:rsidP="00B65996">
            <w:pPr>
              <w:jc w:val="center"/>
            </w:pPr>
            <w:r w:rsidRPr="00192E77">
              <w:t>МБОУ СОШ № 8</w:t>
            </w:r>
          </w:p>
        </w:tc>
      </w:tr>
      <w:tr w:rsidR="00FE1424" w:rsidRPr="000A62FC" w:rsidTr="00B65996">
        <w:trPr>
          <w:trHeight w:val="315"/>
          <w:jc w:val="center"/>
        </w:trPr>
        <w:tc>
          <w:tcPr>
            <w:tcW w:w="576" w:type="dxa"/>
            <w:tcBorders>
              <w:top w:val="nil"/>
              <w:left w:val="single" w:sz="4" w:space="0" w:color="auto"/>
              <w:bottom w:val="single" w:sz="4" w:space="0" w:color="auto"/>
              <w:right w:val="single" w:sz="4" w:space="0" w:color="auto"/>
            </w:tcBorders>
            <w:shd w:val="clear" w:color="auto" w:fill="auto"/>
            <w:noWrap/>
          </w:tcPr>
          <w:p w:rsidR="00FE1424" w:rsidRPr="00192E77" w:rsidRDefault="008859BF" w:rsidP="00B65996">
            <w:pPr>
              <w:jc w:val="center"/>
              <w:rPr>
                <w:color w:val="000000"/>
              </w:rPr>
            </w:pPr>
            <w:r w:rsidRPr="00192E77">
              <w:rPr>
                <w:color w:val="000000"/>
              </w:rPr>
              <w:t>64</w:t>
            </w:r>
          </w:p>
        </w:tc>
        <w:tc>
          <w:tcPr>
            <w:tcW w:w="2048" w:type="dxa"/>
            <w:tcBorders>
              <w:top w:val="nil"/>
              <w:left w:val="nil"/>
              <w:bottom w:val="single" w:sz="4" w:space="0" w:color="auto"/>
              <w:right w:val="single" w:sz="4" w:space="0" w:color="auto"/>
            </w:tcBorders>
            <w:shd w:val="clear" w:color="auto" w:fill="auto"/>
            <w:noWrap/>
            <w:vAlign w:val="bottom"/>
          </w:tcPr>
          <w:p w:rsidR="00FE1424" w:rsidRPr="00192E77" w:rsidRDefault="00FE1424" w:rsidP="00B65996">
            <w:pPr>
              <w:jc w:val="center"/>
              <w:rPr>
                <w:color w:val="000000"/>
              </w:rPr>
            </w:pPr>
            <w:r w:rsidRPr="00192E77">
              <w:rPr>
                <w:color w:val="000000"/>
              </w:rPr>
              <w:t>Технология</w:t>
            </w:r>
          </w:p>
        </w:tc>
        <w:tc>
          <w:tcPr>
            <w:tcW w:w="1418" w:type="dxa"/>
            <w:tcBorders>
              <w:top w:val="nil"/>
              <w:left w:val="nil"/>
              <w:bottom w:val="single" w:sz="4" w:space="0" w:color="auto"/>
              <w:right w:val="single" w:sz="4" w:space="0" w:color="auto"/>
            </w:tcBorders>
            <w:shd w:val="clear" w:color="auto" w:fill="auto"/>
            <w:vAlign w:val="bottom"/>
          </w:tcPr>
          <w:p w:rsidR="00FE1424" w:rsidRPr="00192E77" w:rsidRDefault="00FE1424" w:rsidP="00B65996">
            <w:pPr>
              <w:jc w:val="center"/>
            </w:pPr>
            <w:r w:rsidRPr="00192E77">
              <w:t>Низовцева</w:t>
            </w:r>
          </w:p>
        </w:tc>
        <w:tc>
          <w:tcPr>
            <w:tcW w:w="1338" w:type="dxa"/>
            <w:tcBorders>
              <w:top w:val="nil"/>
              <w:left w:val="nil"/>
              <w:bottom w:val="single" w:sz="4" w:space="0" w:color="auto"/>
              <w:right w:val="single" w:sz="4" w:space="0" w:color="auto"/>
            </w:tcBorders>
            <w:shd w:val="clear" w:color="auto" w:fill="auto"/>
            <w:vAlign w:val="bottom"/>
          </w:tcPr>
          <w:p w:rsidR="00FE1424" w:rsidRPr="00192E77" w:rsidRDefault="00FE1424" w:rsidP="00B65996">
            <w:pPr>
              <w:jc w:val="center"/>
            </w:pPr>
            <w:r w:rsidRPr="00192E77">
              <w:t>Мария</w:t>
            </w:r>
          </w:p>
        </w:tc>
        <w:tc>
          <w:tcPr>
            <w:tcW w:w="1921" w:type="dxa"/>
            <w:tcBorders>
              <w:top w:val="nil"/>
              <w:left w:val="nil"/>
              <w:bottom w:val="single" w:sz="4" w:space="0" w:color="auto"/>
              <w:right w:val="single" w:sz="4" w:space="0" w:color="auto"/>
            </w:tcBorders>
            <w:shd w:val="clear" w:color="auto" w:fill="auto"/>
            <w:vAlign w:val="bottom"/>
          </w:tcPr>
          <w:p w:rsidR="00FE1424" w:rsidRPr="00192E77" w:rsidRDefault="00FE1424" w:rsidP="00B65996">
            <w:pPr>
              <w:jc w:val="center"/>
            </w:pPr>
            <w:r w:rsidRPr="00192E77">
              <w:t>Евгеньевна</w:t>
            </w:r>
          </w:p>
        </w:tc>
        <w:tc>
          <w:tcPr>
            <w:tcW w:w="780" w:type="dxa"/>
            <w:tcBorders>
              <w:top w:val="nil"/>
              <w:left w:val="nil"/>
              <w:bottom w:val="single" w:sz="4" w:space="0" w:color="auto"/>
              <w:right w:val="single" w:sz="4" w:space="0" w:color="auto"/>
            </w:tcBorders>
            <w:shd w:val="clear" w:color="auto" w:fill="auto"/>
            <w:noWrap/>
            <w:vAlign w:val="bottom"/>
          </w:tcPr>
          <w:p w:rsidR="00FE1424" w:rsidRPr="00192E77" w:rsidRDefault="00FE1424" w:rsidP="00B65996">
            <w:pPr>
              <w:jc w:val="center"/>
            </w:pPr>
            <w:r w:rsidRPr="00192E77">
              <w:t>11</w:t>
            </w:r>
          </w:p>
        </w:tc>
        <w:tc>
          <w:tcPr>
            <w:tcW w:w="2551" w:type="dxa"/>
            <w:tcBorders>
              <w:top w:val="nil"/>
              <w:left w:val="nil"/>
              <w:bottom w:val="single" w:sz="4" w:space="0" w:color="auto"/>
              <w:right w:val="single" w:sz="4" w:space="0" w:color="auto"/>
            </w:tcBorders>
            <w:shd w:val="clear" w:color="auto" w:fill="auto"/>
            <w:noWrap/>
            <w:vAlign w:val="bottom"/>
          </w:tcPr>
          <w:p w:rsidR="00FE1424" w:rsidRPr="00192E77" w:rsidRDefault="00FE1424" w:rsidP="00B65996">
            <w:pPr>
              <w:jc w:val="center"/>
            </w:pPr>
            <w:r w:rsidRPr="00192E77">
              <w:t>МБОУ СОШ № 11</w:t>
            </w:r>
          </w:p>
        </w:tc>
      </w:tr>
      <w:tr w:rsidR="00FE1424" w:rsidRPr="000A62FC" w:rsidTr="00B65996">
        <w:trPr>
          <w:trHeight w:val="315"/>
          <w:jc w:val="center"/>
        </w:trPr>
        <w:tc>
          <w:tcPr>
            <w:tcW w:w="576" w:type="dxa"/>
            <w:tcBorders>
              <w:top w:val="nil"/>
              <w:left w:val="single" w:sz="4" w:space="0" w:color="auto"/>
              <w:bottom w:val="single" w:sz="4" w:space="0" w:color="auto"/>
              <w:right w:val="single" w:sz="4" w:space="0" w:color="auto"/>
            </w:tcBorders>
            <w:shd w:val="clear" w:color="auto" w:fill="auto"/>
            <w:noWrap/>
          </w:tcPr>
          <w:p w:rsidR="00FE1424" w:rsidRPr="00192E77" w:rsidRDefault="008859BF" w:rsidP="00B65996">
            <w:pPr>
              <w:jc w:val="center"/>
              <w:rPr>
                <w:color w:val="000000"/>
              </w:rPr>
            </w:pPr>
            <w:r w:rsidRPr="00192E77">
              <w:rPr>
                <w:color w:val="000000"/>
              </w:rPr>
              <w:lastRenderedPageBreak/>
              <w:t>65</w:t>
            </w:r>
          </w:p>
        </w:tc>
        <w:tc>
          <w:tcPr>
            <w:tcW w:w="2048" w:type="dxa"/>
            <w:tcBorders>
              <w:top w:val="nil"/>
              <w:left w:val="nil"/>
              <w:bottom w:val="single" w:sz="4" w:space="0" w:color="auto"/>
              <w:right w:val="single" w:sz="4" w:space="0" w:color="auto"/>
            </w:tcBorders>
            <w:shd w:val="clear" w:color="auto" w:fill="auto"/>
            <w:noWrap/>
            <w:vAlign w:val="bottom"/>
          </w:tcPr>
          <w:p w:rsidR="00FE1424" w:rsidRPr="00192E77" w:rsidRDefault="00FE1424" w:rsidP="00B65996">
            <w:pPr>
              <w:jc w:val="center"/>
              <w:rPr>
                <w:color w:val="000000"/>
              </w:rPr>
            </w:pPr>
            <w:r w:rsidRPr="00192E77">
              <w:rPr>
                <w:color w:val="000000"/>
              </w:rPr>
              <w:t>Технология</w:t>
            </w:r>
          </w:p>
        </w:tc>
        <w:tc>
          <w:tcPr>
            <w:tcW w:w="1418" w:type="dxa"/>
            <w:tcBorders>
              <w:top w:val="nil"/>
              <w:left w:val="nil"/>
              <w:bottom w:val="single" w:sz="4" w:space="0" w:color="auto"/>
              <w:right w:val="single" w:sz="4" w:space="0" w:color="auto"/>
            </w:tcBorders>
            <w:shd w:val="clear" w:color="auto" w:fill="auto"/>
            <w:noWrap/>
            <w:vAlign w:val="bottom"/>
          </w:tcPr>
          <w:p w:rsidR="00FE1424" w:rsidRPr="00192E77" w:rsidRDefault="00FE1424" w:rsidP="00B65996">
            <w:pPr>
              <w:jc w:val="center"/>
            </w:pPr>
            <w:r w:rsidRPr="00192E77">
              <w:t>Никитин</w:t>
            </w:r>
          </w:p>
        </w:tc>
        <w:tc>
          <w:tcPr>
            <w:tcW w:w="1338" w:type="dxa"/>
            <w:tcBorders>
              <w:top w:val="nil"/>
              <w:left w:val="nil"/>
              <w:bottom w:val="single" w:sz="4" w:space="0" w:color="auto"/>
              <w:right w:val="single" w:sz="4" w:space="0" w:color="auto"/>
            </w:tcBorders>
            <w:shd w:val="clear" w:color="auto" w:fill="auto"/>
            <w:noWrap/>
            <w:vAlign w:val="bottom"/>
          </w:tcPr>
          <w:p w:rsidR="00FE1424" w:rsidRPr="00192E77" w:rsidRDefault="00FE1424" w:rsidP="00B65996">
            <w:pPr>
              <w:jc w:val="center"/>
            </w:pPr>
            <w:r w:rsidRPr="00192E77">
              <w:t>Николай</w:t>
            </w:r>
          </w:p>
        </w:tc>
        <w:tc>
          <w:tcPr>
            <w:tcW w:w="1921" w:type="dxa"/>
            <w:tcBorders>
              <w:top w:val="nil"/>
              <w:left w:val="nil"/>
              <w:bottom w:val="single" w:sz="4" w:space="0" w:color="auto"/>
              <w:right w:val="single" w:sz="4" w:space="0" w:color="auto"/>
            </w:tcBorders>
            <w:shd w:val="clear" w:color="auto" w:fill="auto"/>
            <w:noWrap/>
            <w:vAlign w:val="bottom"/>
          </w:tcPr>
          <w:p w:rsidR="00FE1424" w:rsidRPr="00192E77" w:rsidRDefault="00FE1424" w:rsidP="00B65996">
            <w:pPr>
              <w:jc w:val="center"/>
            </w:pPr>
            <w:r w:rsidRPr="00192E77">
              <w:t>Евгеньевич</w:t>
            </w:r>
          </w:p>
        </w:tc>
        <w:tc>
          <w:tcPr>
            <w:tcW w:w="780" w:type="dxa"/>
            <w:tcBorders>
              <w:top w:val="nil"/>
              <w:left w:val="nil"/>
              <w:bottom w:val="single" w:sz="4" w:space="0" w:color="auto"/>
              <w:right w:val="single" w:sz="4" w:space="0" w:color="auto"/>
            </w:tcBorders>
            <w:shd w:val="clear" w:color="auto" w:fill="auto"/>
            <w:noWrap/>
            <w:vAlign w:val="bottom"/>
          </w:tcPr>
          <w:p w:rsidR="00FE1424" w:rsidRPr="00192E77" w:rsidRDefault="00FE1424" w:rsidP="00B65996">
            <w:pPr>
              <w:jc w:val="center"/>
            </w:pPr>
            <w:r w:rsidRPr="00192E77">
              <w:t>9</w:t>
            </w:r>
          </w:p>
        </w:tc>
        <w:tc>
          <w:tcPr>
            <w:tcW w:w="2551" w:type="dxa"/>
            <w:tcBorders>
              <w:top w:val="nil"/>
              <w:left w:val="nil"/>
              <w:bottom w:val="single" w:sz="4" w:space="0" w:color="auto"/>
              <w:right w:val="single" w:sz="4" w:space="0" w:color="auto"/>
            </w:tcBorders>
            <w:shd w:val="clear" w:color="auto" w:fill="auto"/>
            <w:noWrap/>
            <w:vAlign w:val="bottom"/>
          </w:tcPr>
          <w:p w:rsidR="00FE1424" w:rsidRPr="00192E77" w:rsidRDefault="00FE1424" w:rsidP="00B65996">
            <w:pPr>
              <w:jc w:val="center"/>
            </w:pPr>
            <w:r w:rsidRPr="00192E77">
              <w:t>МБОУ СОШ № 8</w:t>
            </w:r>
          </w:p>
        </w:tc>
      </w:tr>
      <w:tr w:rsidR="00FE1424" w:rsidRPr="000A62FC" w:rsidTr="00B65996">
        <w:trPr>
          <w:trHeight w:val="315"/>
          <w:jc w:val="center"/>
        </w:trPr>
        <w:tc>
          <w:tcPr>
            <w:tcW w:w="576" w:type="dxa"/>
            <w:tcBorders>
              <w:top w:val="nil"/>
              <w:left w:val="single" w:sz="4" w:space="0" w:color="auto"/>
              <w:bottom w:val="single" w:sz="4" w:space="0" w:color="auto"/>
              <w:right w:val="single" w:sz="4" w:space="0" w:color="auto"/>
            </w:tcBorders>
            <w:shd w:val="clear" w:color="auto" w:fill="auto"/>
            <w:noWrap/>
          </w:tcPr>
          <w:p w:rsidR="00FE1424" w:rsidRPr="00192E77" w:rsidRDefault="008859BF" w:rsidP="00B65996">
            <w:pPr>
              <w:jc w:val="center"/>
              <w:rPr>
                <w:color w:val="000000"/>
              </w:rPr>
            </w:pPr>
            <w:r w:rsidRPr="00192E77">
              <w:rPr>
                <w:color w:val="000000"/>
              </w:rPr>
              <w:t>66</w:t>
            </w:r>
          </w:p>
        </w:tc>
        <w:tc>
          <w:tcPr>
            <w:tcW w:w="2048" w:type="dxa"/>
            <w:tcBorders>
              <w:top w:val="nil"/>
              <w:left w:val="nil"/>
              <w:bottom w:val="single" w:sz="4" w:space="0" w:color="auto"/>
              <w:right w:val="single" w:sz="4" w:space="0" w:color="auto"/>
            </w:tcBorders>
            <w:shd w:val="clear" w:color="auto" w:fill="auto"/>
            <w:noWrap/>
            <w:vAlign w:val="bottom"/>
          </w:tcPr>
          <w:p w:rsidR="00FE1424" w:rsidRPr="00192E77" w:rsidRDefault="00FE1424" w:rsidP="00B65996">
            <w:pPr>
              <w:jc w:val="center"/>
              <w:rPr>
                <w:color w:val="000000"/>
              </w:rPr>
            </w:pPr>
            <w:r w:rsidRPr="00192E77">
              <w:rPr>
                <w:color w:val="000000"/>
              </w:rPr>
              <w:t>Технология</w:t>
            </w:r>
          </w:p>
        </w:tc>
        <w:tc>
          <w:tcPr>
            <w:tcW w:w="1418" w:type="dxa"/>
            <w:tcBorders>
              <w:top w:val="nil"/>
              <w:left w:val="nil"/>
              <w:bottom w:val="single" w:sz="4" w:space="0" w:color="auto"/>
              <w:right w:val="single" w:sz="4" w:space="0" w:color="auto"/>
            </w:tcBorders>
            <w:shd w:val="clear" w:color="auto" w:fill="auto"/>
            <w:noWrap/>
            <w:vAlign w:val="bottom"/>
          </w:tcPr>
          <w:p w:rsidR="00FE1424" w:rsidRPr="00192E77" w:rsidRDefault="00FE1424" w:rsidP="00B65996">
            <w:pPr>
              <w:jc w:val="center"/>
            </w:pPr>
            <w:r w:rsidRPr="00192E77">
              <w:t>Кочмарёв</w:t>
            </w:r>
          </w:p>
        </w:tc>
        <w:tc>
          <w:tcPr>
            <w:tcW w:w="1338" w:type="dxa"/>
            <w:tcBorders>
              <w:top w:val="nil"/>
              <w:left w:val="nil"/>
              <w:bottom w:val="single" w:sz="4" w:space="0" w:color="auto"/>
              <w:right w:val="single" w:sz="4" w:space="0" w:color="auto"/>
            </w:tcBorders>
            <w:shd w:val="clear" w:color="auto" w:fill="auto"/>
            <w:noWrap/>
            <w:vAlign w:val="bottom"/>
          </w:tcPr>
          <w:p w:rsidR="00FE1424" w:rsidRPr="00192E77" w:rsidRDefault="00FE1424" w:rsidP="00B65996">
            <w:pPr>
              <w:jc w:val="center"/>
            </w:pPr>
            <w:r w:rsidRPr="00192E77">
              <w:t>Юрий</w:t>
            </w:r>
          </w:p>
        </w:tc>
        <w:tc>
          <w:tcPr>
            <w:tcW w:w="1921" w:type="dxa"/>
            <w:tcBorders>
              <w:top w:val="nil"/>
              <w:left w:val="nil"/>
              <w:bottom w:val="single" w:sz="4" w:space="0" w:color="auto"/>
              <w:right w:val="single" w:sz="4" w:space="0" w:color="auto"/>
            </w:tcBorders>
            <w:shd w:val="clear" w:color="auto" w:fill="auto"/>
            <w:noWrap/>
            <w:vAlign w:val="bottom"/>
          </w:tcPr>
          <w:p w:rsidR="00FE1424" w:rsidRPr="00192E77" w:rsidRDefault="00FE1424" w:rsidP="00B65996">
            <w:pPr>
              <w:jc w:val="center"/>
            </w:pPr>
            <w:r w:rsidRPr="00192E77">
              <w:t>Михайлович</w:t>
            </w:r>
          </w:p>
        </w:tc>
        <w:tc>
          <w:tcPr>
            <w:tcW w:w="780" w:type="dxa"/>
            <w:tcBorders>
              <w:top w:val="nil"/>
              <w:left w:val="nil"/>
              <w:bottom w:val="single" w:sz="4" w:space="0" w:color="auto"/>
              <w:right w:val="single" w:sz="4" w:space="0" w:color="auto"/>
            </w:tcBorders>
            <w:shd w:val="clear" w:color="auto" w:fill="auto"/>
            <w:noWrap/>
            <w:vAlign w:val="bottom"/>
          </w:tcPr>
          <w:p w:rsidR="00FE1424" w:rsidRPr="00192E77" w:rsidRDefault="00FE1424" w:rsidP="00B65996">
            <w:pPr>
              <w:jc w:val="center"/>
            </w:pPr>
            <w:r w:rsidRPr="00192E77">
              <w:t>9</w:t>
            </w:r>
          </w:p>
        </w:tc>
        <w:tc>
          <w:tcPr>
            <w:tcW w:w="2551" w:type="dxa"/>
            <w:tcBorders>
              <w:top w:val="nil"/>
              <w:left w:val="nil"/>
              <w:bottom w:val="single" w:sz="4" w:space="0" w:color="auto"/>
              <w:right w:val="single" w:sz="4" w:space="0" w:color="auto"/>
            </w:tcBorders>
            <w:shd w:val="clear" w:color="auto" w:fill="auto"/>
            <w:noWrap/>
            <w:vAlign w:val="bottom"/>
          </w:tcPr>
          <w:p w:rsidR="00FE1424" w:rsidRPr="00192E77" w:rsidRDefault="00FE1424" w:rsidP="00B65996">
            <w:pPr>
              <w:jc w:val="center"/>
            </w:pPr>
            <w:r w:rsidRPr="00192E77">
              <w:t>МБОУ СОШ № 8</w:t>
            </w:r>
          </w:p>
        </w:tc>
      </w:tr>
      <w:tr w:rsidR="00FE1424" w:rsidRPr="000A62FC" w:rsidTr="00B65996">
        <w:trPr>
          <w:trHeight w:val="315"/>
          <w:jc w:val="center"/>
        </w:trPr>
        <w:tc>
          <w:tcPr>
            <w:tcW w:w="576" w:type="dxa"/>
            <w:tcBorders>
              <w:top w:val="nil"/>
              <w:left w:val="single" w:sz="4" w:space="0" w:color="auto"/>
              <w:bottom w:val="single" w:sz="4" w:space="0" w:color="auto"/>
              <w:right w:val="single" w:sz="4" w:space="0" w:color="auto"/>
            </w:tcBorders>
            <w:shd w:val="clear" w:color="auto" w:fill="auto"/>
            <w:noWrap/>
          </w:tcPr>
          <w:p w:rsidR="00FE1424" w:rsidRPr="00192E77" w:rsidRDefault="008859BF" w:rsidP="00B65996">
            <w:pPr>
              <w:jc w:val="center"/>
              <w:rPr>
                <w:color w:val="000000"/>
              </w:rPr>
            </w:pPr>
            <w:r w:rsidRPr="00192E77">
              <w:rPr>
                <w:color w:val="000000"/>
              </w:rPr>
              <w:t>67</w:t>
            </w:r>
          </w:p>
        </w:tc>
        <w:tc>
          <w:tcPr>
            <w:tcW w:w="2048" w:type="dxa"/>
            <w:tcBorders>
              <w:top w:val="nil"/>
              <w:left w:val="nil"/>
              <w:bottom w:val="single" w:sz="4" w:space="0" w:color="auto"/>
              <w:right w:val="single" w:sz="4" w:space="0" w:color="auto"/>
            </w:tcBorders>
            <w:shd w:val="clear" w:color="auto" w:fill="auto"/>
            <w:noWrap/>
            <w:vAlign w:val="bottom"/>
          </w:tcPr>
          <w:p w:rsidR="00FE1424" w:rsidRPr="00192E77" w:rsidRDefault="00FE1424" w:rsidP="00B65996">
            <w:pPr>
              <w:jc w:val="center"/>
              <w:rPr>
                <w:color w:val="000000"/>
              </w:rPr>
            </w:pPr>
            <w:r w:rsidRPr="00192E77">
              <w:rPr>
                <w:color w:val="000000"/>
              </w:rPr>
              <w:t>Технология</w:t>
            </w:r>
          </w:p>
        </w:tc>
        <w:tc>
          <w:tcPr>
            <w:tcW w:w="1418" w:type="dxa"/>
            <w:tcBorders>
              <w:top w:val="nil"/>
              <w:left w:val="nil"/>
              <w:bottom w:val="single" w:sz="4" w:space="0" w:color="auto"/>
              <w:right w:val="single" w:sz="4" w:space="0" w:color="auto"/>
            </w:tcBorders>
            <w:shd w:val="clear" w:color="auto" w:fill="auto"/>
            <w:vAlign w:val="bottom"/>
          </w:tcPr>
          <w:p w:rsidR="00FE1424" w:rsidRPr="00192E77" w:rsidRDefault="00FE1424" w:rsidP="00B65996">
            <w:pPr>
              <w:jc w:val="center"/>
            </w:pPr>
            <w:r w:rsidRPr="00192E77">
              <w:t>Бабин</w:t>
            </w:r>
          </w:p>
        </w:tc>
        <w:tc>
          <w:tcPr>
            <w:tcW w:w="1338" w:type="dxa"/>
            <w:tcBorders>
              <w:top w:val="nil"/>
              <w:left w:val="nil"/>
              <w:bottom w:val="single" w:sz="4" w:space="0" w:color="auto"/>
              <w:right w:val="single" w:sz="4" w:space="0" w:color="auto"/>
            </w:tcBorders>
            <w:shd w:val="clear" w:color="auto" w:fill="auto"/>
            <w:vAlign w:val="bottom"/>
          </w:tcPr>
          <w:p w:rsidR="00FE1424" w:rsidRPr="00192E77" w:rsidRDefault="00FE1424" w:rsidP="00B65996">
            <w:pPr>
              <w:jc w:val="center"/>
            </w:pPr>
            <w:r w:rsidRPr="00192E77">
              <w:t>Тимур</w:t>
            </w:r>
          </w:p>
        </w:tc>
        <w:tc>
          <w:tcPr>
            <w:tcW w:w="1921" w:type="dxa"/>
            <w:tcBorders>
              <w:top w:val="nil"/>
              <w:left w:val="nil"/>
              <w:bottom w:val="single" w:sz="4" w:space="0" w:color="auto"/>
              <w:right w:val="single" w:sz="4" w:space="0" w:color="auto"/>
            </w:tcBorders>
            <w:shd w:val="clear" w:color="auto" w:fill="auto"/>
            <w:vAlign w:val="bottom"/>
          </w:tcPr>
          <w:p w:rsidR="00FE1424" w:rsidRPr="00192E77" w:rsidRDefault="00FE1424" w:rsidP="00B65996">
            <w:pPr>
              <w:jc w:val="center"/>
            </w:pPr>
            <w:r w:rsidRPr="00192E77">
              <w:t>Олегович</w:t>
            </w:r>
          </w:p>
        </w:tc>
        <w:tc>
          <w:tcPr>
            <w:tcW w:w="780" w:type="dxa"/>
            <w:tcBorders>
              <w:top w:val="nil"/>
              <w:left w:val="nil"/>
              <w:bottom w:val="single" w:sz="4" w:space="0" w:color="auto"/>
              <w:right w:val="single" w:sz="4" w:space="0" w:color="auto"/>
            </w:tcBorders>
            <w:shd w:val="clear" w:color="auto" w:fill="auto"/>
            <w:vAlign w:val="bottom"/>
          </w:tcPr>
          <w:p w:rsidR="00FE1424" w:rsidRPr="00192E77" w:rsidRDefault="00FE1424" w:rsidP="00B65996">
            <w:pPr>
              <w:jc w:val="center"/>
            </w:pPr>
            <w:r w:rsidRPr="00192E77">
              <w:t>9</w:t>
            </w:r>
          </w:p>
        </w:tc>
        <w:tc>
          <w:tcPr>
            <w:tcW w:w="2551" w:type="dxa"/>
            <w:tcBorders>
              <w:top w:val="nil"/>
              <w:left w:val="nil"/>
              <w:bottom w:val="single" w:sz="4" w:space="0" w:color="auto"/>
              <w:right w:val="single" w:sz="4" w:space="0" w:color="auto"/>
            </w:tcBorders>
            <w:shd w:val="clear" w:color="auto" w:fill="auto"/>
            <w:noWrap/>
            <w:vAlign w:val="bottom"/>
          </w:tcPr>
          <w:p w:rsidR="00FE1424" w:rsidRPr="00192E77" w:rsidRDefault="00FE1424" w:rsidP="00B65996">
            <w:pPr>
              <w:jc w:val="center"/>
            </w:pPr>
            <w:r w:rsidRPr="00192E77">
              <w:t>МБОУ СОШ № 8</w:t>
            </w:r>
          </w:p>
        </w:tc>
      </w:tr>
      <w:tr w:rsidR="00FE1424" w:rsidRPr="000A62FC" w:rsidTr="00B65996">
        <w:trPr>
          <w:trHeight w:val="315"/>
          <w:jc w:val="center"/>
        </w:trPr>
        <w:tc>
          <w:tcPr>
            <w:tcW w:w="576" w:type="dxa"/>
            <w:tcBorders>
              <w:top w:val="nil"/>
              <w:left w:val="single" w:sz="4" w:space="0" w:color="auto"/>
              <w:bottom w:val="single" w:sz="4" w:space="0" w:color="auto"/>
              <w:right w:val="single" w:sz="4" w:space="0" w:color="auto"/>
            </w:tcBorders>
            <w:shd w:val="clear" w:color="auto" w:fill="auto"/>
            <w:noWrap/>
          </w:tcPr>
          <w:p w:rsidR="00FE1424" w:rsidRPr="00192E77" w:rsidRDefault="008859BF" w:rsidP="00B65996">
            <w:pPr>
              <w:jc w:val="center"/>
              <w:rPr>
                <w:color w:val="000000"/>
              </w:rPr>
            </w:pPr>
            <w:r w:rsidRPr="00192E77">
              <w:rPr>
                <w:color w:val="000000"/>
              </w:rPr>
              <w:t>68</w:t>
            </w:r>
          </w:p>
        </w:tc>
        <w:tc>
          <w:tcPr>
            <w:tcW w:w="2048" w:type="dxa"/>
            <w:tcBorders>
              <w:top w:val="nil"/>
              <w:left w:val="nil"/>
              <w:bottom w:val="single" w:sz="4" w:space="0" w:color="auto"/>
              <w:right w:val="single" w:sz="4" w:space="0" w:color="auto"/>
            </w:tcBorders>
            <w:shd w:val="clear" w:color="auto" w:fill="auto"/>
            <w:noWrap/>
            <w:vAlign w:val="bottom"/>
          </w:tcPr>
          <w:p w:rsidR="00FE1424" w:rsidRPr="00192E77" w:rsidRDefault="00FE1424" w:rsidP="00B65996">
            <w:pPr>
              <w:jc w:val="center"/>
              <w:rPr>
                <w:color w:val="000000"/>
              </w:rPr>
            </w:pPr>
            <w:r w:rsidRPr="00192E77">
              <w:rPr>
                <w:color w:val="000000"/>
              </w:rPr>
              <w:t>Технология</w:t>
            </w:r>
          </w:p>
        </w:tc>
        <w:tc>
          <w:tcPr>
            <w:tcW w:w="1418" w:type="dxa"/>
            <w:tcBorders>
              <w:top w:val="nil"/>
              <w:left w:val="nil"/>
              <w:bottom w:val="single" w:sz="4" w:space="0" w:color="auto"/>
              <w:right w:val="single" w:sz="4" w:space="0" w:color="auto"/>
            </w:tcBorders>
            <w:shd w:val="clear" w:color="auto" w:fill="auto"/>
            <w:noWrap/>
            <w:vAlign w:val="bottom"/>
          </w:tcPr>
          <w:p w:rsidR="00FE1424" w:rsidRPr="00192E77" w:rsidRDefault="00FE1424" w:rsidP="00B65996">
            <w:pPr>
              <w:jc w:val="center"/>
            </w:pPr>
            <w:r w:rsidRPr="00192E77">
              <w:t>Силин</w:t>
            </w:r>
          </w:p>
        </w:tc>
        <w:tc>
          <w:tcPr>
            <w:tcW w:w="1338" w:type="dxa"/>
            <w:tcBorders>
              <w:top w:val="nil"/>
              <w:left w:val="nil"/>
              <w:bottom w:val="single" w:sz="4" w:space="0" w:color="auto"/>
              <w:right w:val="single" w:sz="4" w:space="0" w:color="auto"/>
            </w:tcBorders>
            <w:shd w:val="clear" w:color="auto" w:fill="auto"/>
            <w:noWrap/>
            <w:vAlign w:val="bottom"/>
          </w:tcPr>
          <w:p w:rsidR="00FE1424" w:rsidRPr="00192E77" w:rsidRDefault="00FE1424" w:rsidP="00B65996">
            <w:pPr>
              <w:jc w:val="center"/>
            </w:pPr>
            <w:r w:rsidRPr="00192E77">
              <w:t>Дмитрий</w:t>
            </w:r>
          </w:p>
        </w:tc>
        <w:tc>
          <w:tcPr>
            <w:tcW w:w="1921" w:type="dxa"/>
            <w:tcBorders>
              <w:top w:val="nil"/>
              <w:left w:val="nil"/>
              <w:bottom w:val="single" w:sz="4" w:space="0" w:color="auto"/>
              <w:right w:val="single" w:sz="4" w:space="0" w:color="auto"/>
            </w:tcBorders>
            <w:shd w:val="clear" w:color="auto" w:fill="auto"/>
            <w:noWrap/>
            <w:vAlign w:val="bottom"/>
          </w:tcPr>
          <w:p w:rsidR="00FE1424" w:rsidRPr="00192E77" w:rsidRDefault="00FE1424" w:rsidP="00B65996">
            <w:pPr>
              <w:jc w:val="center"/>
            </w:pPr>
            <w:r w:rsidRPr="00192E77">
              <w:t>Николаевич</w:t>
            </w:r>
          </w:p>
        </w:tc>
        <w:tc>
          <w:tcPr>
            <w:tcW w:w="780" w:type="dxa"/>
            <w:tcBorders>
              <w:top w:val="nil"/>
              <w:left w:val="nil"/>
              <w:bottom w:val="single" w:sz="4" w:space="0" w:color="auto"/>
              <w:right w:val="single" w:sz="4" w:space="0" w:color="auto"/>
            </w:tcBorders>
            <w:shd w:val="clear" w:color="auto" w:fill="auto"/>
            <w:noWrap/>
            <w:vAlign w:val="bottom"/>
          </w:tcPr>
          <w:p w:rsidR="00FE1424" w:rsidRPr="00192E77" w:rsidRDefault="00FE1424" w:rsidP="00B65996">
            <w:pPr>
              <w:jc w:val="center"/>
            </w:pPr>
            <w:r w:rsidRPr="00192E77">
              <w:t>9</w:t>
            </w:r>
          </w:p>
        </w:tc>
        <w:tc>
          <w:tcPr>
            <w:tcW w:w="2551" w:type="dxa"/>
            <w:tcBorders>
              <w:top w:val="nil"/>
              <w:left w:val="nil"/>
              <w:bottom w:val="single" w:sz="4" w:space="0" w:color="auto"/>
              <w:right w:val="single" w:sz="4" w:space="0" w:color="auto"/>
            </w:tcBorders>
            <w:shd w:val="clear" w:color="auto" w:fill="auto"/>
            <w:noWrap/>
            <w:vAlign w:val="bottom"/>
          </w:tcPr>
          <w:p w:rsidR="00FE1424" w:rsidRPr="00192E77" w:rsidRDefault="00FE1424" w:rsidP="00B65996">
            <w:pPr>
              <w:jc w:val="center"/>
            </w:pPr>
            <w:r w:rsidRPr="00192E77">
              <w:t>МБОУ СОШ №2</w:t>
            </w:r>
          </w:p>
        </w:tc>
      </w:tr>
      <w:tr w:rsidR="00FE1424" w:rsidRPr="000A62FC" w:rsidTr="00B65996">
        <w:trPr>
          <w:trHeight w:val="315"/>
          <w:jc w:val="center"/>
        </w:trPr>
        <w:tc>
          <w:tcPr>
            <w:tcW w:w="576" w:type="dxa"/>
            <w:tcBorders>
              <w:top w:val="nil"/>
              <w:left w:val="single" w:sz="4" w:space="0" w:color="auto"/>
              <w:bottom w:val="single" w:sz="4" w:space="0" w:color="auto"/>
              <w:right w:val="single" w:sz="4" w:space="0" w:color="auto"/>
            </w:tcBorders>
            <w:shd w:val="clear" w:color="auto" w:fill="auto"/>
            <w:noWrap/>
          </w:tcPr>
          <w:p w:rsidR="00FE1424" w:rsidRPr="00192E77" w:rsidRDefault="008859BF" w:rsidP="00B65996">
            <w:pPr>
              <w:jc w:val="center"/>
              <w:rPr>
                <w:color w:val="000000"/>
              </w:rPr>
            </w:pPr>
            <w:r w:rsidRPr="00192E77">
              <w:rPr>
                <w:color w:val="000000"/>
              </w:rPr>
              <w:t>69</w:t>
            </w:r>
          </w:p>
        </w:tc>
        <w:tc>
          <w:tcPr>
            <w:tcW w:w="2048" w:type="dxa"/>
            <w:tcBorders>
              <w:top w:val="nil"/>
              <w:left w:val="nil"/>
              <w:bottom w:val="single" w:sz="4" w:space="0" w:color="auto"/>
              <w:right w:val="single" w:sz="4" w:space="0" w:color="auto"/>
            </w:tcBorders>
            <w:shd w:val="clear" w:color="auto" w:fill="auto"/>
            <w:noWrap/>
            <w:vAlign w:val="bottom"/>
          </w:tcPr>
          <w:p w:rsidR="00FE1424" w:rsidRPr="00192E77" w:rsidRDefault="00FE1424" w:rsidP="00B65996">
            <w:pPr>
              <w:jc w:val="center"/>
              <w:rPr>
                <w:color w:val="000000"/>
              </w:rPr>
            </w:pPr>
            <w:r w:rsidRPr="00192E77">
              <w:rPr>
                <w:color w:val="000000"/>
              </w:rPr>
              <w:t>Технология</w:t>
            </w:r>
          </w:p>
        </w:tc>
        <w:tc>
          <w:tcPr>
            <w:tcW w:w="1418" w:type="dxa"/>
            <w:tcBorders>
              <w:top w:val="nil"/>
              <w:left w:val="nil"/>
              <w:bottom w:val="single" w:sz="4" w:space="0" w:color="auto"/>
              <w:right w:val="single" w:sz="4" w:space="0" w:color="auto"/>
            </w:tcBorders>
            <w:shd w:val="clear" w:color="auto" w:fill="auto"/>
            <w:noWrap/>
            <w:vAlign w:val="bottom"/>
          </w:tcPr>
          <w:p w:rsidR="00FE1424" w:rsidRPr="00192E77" w:rsidRDefault="00FE1424" w:rsidP="00B65996">
            <w:pPr>
              <w:jc w:val="center"/>
            </w:pPr>
            <w:r w:rsidRPr="00192E77">
              <w:t>Воробьёв</w:t>
            </w:r>
          </w:p>
        </w:tc>
        <w:tc>
          <w:tcPr>
            <w:tcW w:w="1338" w:type="dxa"/>
            <w:tcBorders>
              <w:top w:val="nil"/>
              <w:left w:val="nil"/>
              <w:bottom w:val="single" w:sz="4" w:space="0" w:color="auto"/>
              <w:right w:val="single" w:sz="4" w:space="0" w:color="auto"/>
            </w:tcBorders>
            <w:shd w:val="clear" w:color="auto" w:fill="auto"/>
            <w:noWrap/>
            <w:vAlign w:val="bottom"/>
          </w:tcPr>
          <w:p w:rsidR="00FE1424" w:rsidRPr="00192E77" w:rsidRDefault="00FE1424" w:rsidP="00B65996">
            <w:pPr>
              <w:jc w:val="center"/>
            </w:pPr>
            <w:r w:rsidRPr="00192E77">
              <w:t>Глеб</w:t>
            </w:r>
          </w:p>
        </w:tc>
        <w:tc>
          <w:tcPr>
            <w:tcW w:w="1921" w:type="dxa"/>
            <w:tcBorders>
              <w:top w:val="nil"/>
              <w:left w:val="nil"/>
              <w:bottom w:val="single" w:sz="4" w:space="0" w:color="auto"/>
              <w:right w:val="single" w:sz="4" w:space="0" w:color="auto"/>
            </w:tcBorders>
            <w:shd w:val="clear" w:color="auto" w:fill="auto"/>
            <w:noWrap/>
            <w:vAlign w:val="bottom"/>
          </w:tcPr>
          <w:p w:rsidR="00FE1424" w:rsidRPr="00192E77" w:rsidRDefault="00FE1424" w:rsidP="00B65996">
            <w:pPr>
              <w:jc w:val="center"/>
            </w:pPr>
            <w:r w:rsidRPr="00192E77">
              <w:t>Андреевич</w:t>
            </w:r>
          </w:p>
        </w:tc>
        <w:tc>
          <w:tcPr>
            <w:tcW w:w="780" w:type="dxa"/>
            <w:tcBorders>
              <w:top w:val="nil"/>
              <w:left w:val="nil"/>
              <w:bottom w:val="single" w:sz="4" w:space="0" w:color="auto"/>
              <w:right w:val="single" w:sz="4" w:space="0" w:color="auto"/>
            </w:tcBorders>
            <w:shd w:val="clear" w:color="auto" w:fill="auto"/>
            <w:noWrap/>
            <w:vAlign w:val="bottom"/>
          </w:tcPr>
          <w:p w:rsidR="00FE1424" w:rsidRPr="00192E77" w:rsidRDefault="00FE1424" w:rsidP="00B65996">
            <w:pPr>
              <w:jc w:val="center"/>
            </w:pPr>
            <w:r w:rsidRPr="00192E77">
              <w:t>9</w:t>
            </w:r>
          </w:p>
        </w:tc>
        <w:tc>
          <w:tcPr>
            <w:tcW w:w="2551" w:type="dxa"/>
            <w:tcBorders>
              <w:top w:val="nil"/>
              <w:left w:val="nil"/>
              <w:bottom w:val="single" w:sz="4" w:space="0" w:color="auto"/>
              <w:right w:val="single" w:sz="4" w:space="0" w:color="auto"/>
            </w:tcBorders>
            <w:shd w:val="clear" w:color="auto" w:fill="auto"/>
            <w:noWrap/>
            <w:vAlign w:val="bottom"/>
          </w:tcPr>
          <w:p w:rsidR="00FE1424" w:rsidRPr="00192E77" w:rsidRDefault="00FE1424" w:rsidP="00B65996">
            <w:pPr>
              <w:jc w:val="center"/>
            </w:pPr>
            <w:r w:rsidRPr="00192E77">
              <w:t>МБОУ СОШ № 11</w:t>
            </w:r>
          </w:p>
        </w:tc>
      </w:tr>
      <w:tr w:rsidR="00FE1424" w:rsidRPr="000A62FC" w:rsidTr="00B65996">
        <w:trPr>
          <w:trHeight w:val="315"/>
          <w:jc w:val="center"/>
        </w:trPr>
        <w:tc>
          <w:tcPr>
            <w:tcW w:w="576" w:type="dxa"/>
            <w:tcBorders>
              <w:top w:val="nil"/>
              <w:left w:val="single" w:sz="4" w:space="0" w:color="auto"/>
              <w:bottom w:val="single" w:sz="4" w:space="0" w:color="auto"/>
              <w:right w:val="single" w:sz="4" w:space="0" w:color="auto"/>
            </w:tcBorders>
            <w:shd w:val="clear" w:color="auto" w:fill="auto"/>
            <w:noWrap/>
          </w:tcPr>
          <w:p w:rsidR="00FE1424" w:rsidRPr="00192E77" w:rsidRDefault="008859BF" w:rsidP="00B65996">
            <w:pPr>
              <w:jc w:val="center"/>
              <w:rPr>
                <w:color w:val="000000"/>
              </w:rPr>
            </w:pPr>
            <w:r w:rsidRPr="00192E77">
              <w:rPr>
                <w:color w:val="000000"/>
              </w:rPr>
              <w:t>70</w:t>
            </w:r>
          </w:p>
        </w:tc>
        <w:tc>
          <w:tcPr>
            <w:tcW w:w="2048" w:type="dxa"/>
            <w:tcBorders>
              <w:top w:val="nil"/>
              <w:left w:val="nil"/>
              <w:bottom w:val="single" w:sz="4" w:space="0" w:color="auto"/>
              <w:right w:val="single" w:sz="4" w:space="0" w:color="auto"/>
            </w:tcBorders>
            <w:shd w:val="clear" w:color="auto" w:fill="auto"/>
            <w:noWrap/>
            <w:vAlign w:val="bottom"/>
          </w:tcPr>
          <w:p w:rsidR="00FE1424" w:rsidRPr="00192E77" w:rsidRDefault="00FE1424" w:rsidP="00B65996">
            <w:pPr>
              <w:jc w:val="center"/>
              <w:rPr>
                <w:color w:val="000000"/>
              </w:rPr>
            </w:pPr>
            <w:r w:rsidRPr="00192E77">
              <w:rPr>
                <w:color w:val="000000"/>
              </w:rPr>
              <w:t>Технология</w:t>
            </w:r>
          </w:p>
        </w:tc>
        <w:tc>
          <w:tcPr>
            <w:tcW w:w="1418" w:type="dxa"/>
            <w:tcBorders>
              <w:top w:val="nil"/>
              <w:left w:val="nil"/>
              <w:bottom w:val="single" w:sz="4" w:space="0" w:color="auto"/>
              <w:right w:val="single" w:sz="4" w:space="0" w:color="auto"/>
            </w:tcBorders>
            <w:shd w:val="clear" w:color="auto" w:fill="auto"/>
            <w:noWrap/>
            <w:vAlign w:val="bottom"/>
          </w:tcPr>
          <w:p w:rsidR="00FE1424" w:rsidRPr="00192E77" w:rsidRDefault="00FE1424" w:rsidP="00B65996">
            <w:pPr>
              <w:jc w:val="center"/>
            </w:pPr>
            <w:r w:rsidRPr="00192E77">
              <w:t>Пискунов</w:t>
            </w:r>
          </w:p>
        </w:tc>
        <w:tc>
          <w:tcPr>
            <w:tcW w:w="1338" w:type="dxa"/>
            <w:tcBorders>
              <w:top w:val="nil"/>
              <w:left w:val="nil"/>
              <w:bottom w:val="single" w:sz="4" w:space="0" w:color="auto"/>
              <w:right w:val="single" w:sz="4" w:space="0" w:color="auto"/>
            </w:tcBorders>
            <w:shd w:val="clear" w:color="auto" w:fill="auto"/>
            <w:noWrap/>
            <w:vAlign w:val="bottom"/>
          </w:tcPr>
          <w:p w:rsidR="00FE1424" w:rsidRPr="00192E77" w:rsidRDefault="00FE1424" w:rsidP="00B65996">
            <w:pPr>
              <w:jc w:val="center"/>
            </w:pPr>
            <w:r w:rsidRPr="00192E77">
              <w:t>Ростислав</w:t>
            </w:r>
          </w:p>
        </w:tc>
        <w:tc>
          <w:tcPr>
            <w:tcW w:w="1921" w:type="dxa"/>
            <w:tcBorders>
              <w:top w:val="nil"/>
              <w:left w:val="nil"/>
              <w:bottom w:val="single" w:sz="4" w:space="0" w:color="auto"/>
              <w:right w:val="single" w:sz="4" w:space="0" w:color="auto"/>
            </w:tcBorders>
            <w:shd w:val="clear" w:color="auto" w:fill="auto"/>
            <w:noWrap/>
            <w:vAlign w:val="bottom"/>
          </w:tcPr>
          <w:p w:rsidR="00FE1424" w:rsidRPr="00192E77" w:rsidRDefault="00FE1424" w:rsidP="00B65996">
            <w:pPr>
              <w:jc w:val="center"/>
            </w:pPr>
            <w:r w:rsidRPr="00192E77">
              <w:t>Вячеславович</w:t>
            </w:r>
          </w:p>
        </w:tc>
        <w:tc>
          <w:tcPr>
            <w:tcW w:w="780" w:type="dxa"/>
            <w:tcBorders>
              <w:top w:val="nil"/>
              <w:left w:val="nil"/>
              <w:bottom w:val="single" w:sz="4" w:space="0" w:color="auto"/>
              <w:right w:val="single" w:sz="4" w:space="0" w:color="auto"/>
            </w:tcBorders>
            <w:shd w:val="clear" w:color="auto" w:fill="auto"/>
            <w:noWrap/>
            <w:vAlign w:val="bottom"/>
          </w:tcPr>
          <w:p w:rsidR="00FE1424" w:rsidRPr="00192E77" w:rsidRDefault="00FE1424" w:rsidP="00B65996">
            <w:pPr>
              <w:jc w:val="center"/>
            </w:pPr>
            <w:r w:rsidRPr="00192E77">
              <w:t>11</w:t>
            </w:r>
          </w:p>
        </w:tc>
        <w:tc>
          <w:tcPr>
            <w:tcW w:w="2551" w:type="dxa"/>
            <w:tcBorders>
              <w:top w:val="nil"/>
              <w:left w:val="nil"/>
              <w:bottom w:val="single" w:sz="4" w:space="0" w:color="auto"/>
              <w:right w:val="single" w:sz="4" w:space="0" w:color="auto"/>
            </w:tcBorders>
            <w:shd w:val="clear" w:color="auto" w:fill="auto"/>
            <w:noWrap/>
            <w:vAlign w:val="bottom"/>
          </w:tcPr>
          <w:p w:rsidR="00FE1424" w:rsidRPr="00192E77" w:rsidRDefault="00FE1424" w:rsidP="00B65996">
            <w:pPr>
              <w:jc w:val="center"/>
            </w:pPr>
            <w:r w:rsidRPr="00192E77">
              <w:t>МАОУ «Лицей №7»</w:t>
            </w:r>
          </w:p>
        </w:tc>
      </w:tr>
      <w:tr w:rsidR="00FE1424" w:rsidRPr="000A62FC" w:rsidTr="00B65996">
        <w:trPr>
          <w:trHeight w:val="315"/>
          <w:jc w:val="center"/>
        </w:trPr>
        <w:tc>
          <w:tcPr>
            <w:tcW w:w="576" w:type="dxa"/>
            <w:tcBorders>
              <w:top w:val="nil"/>
              <w:left w:val="single" w:sz="4" w:space="0" w:color="auto"/>
              <w:bottom w:val="single" w:sz="4" w:space="0" w:color="auto"/>
              <w:right w:val="single" w:sz="4" w:space="0" w:color="auto"/>
            </w:tcBorders>
            <w:shd w:val="clear" w:color="auto" w:fill="auto"/>
            <w:noWrap/>
          </w:tcPr>
          <w:p w:rsidR="00FE1424" w:rsidRPr="00192E77" w:rsidRDefault="008859BF" w:rsidP="00B65996">
            <w:pPr>
              <w:jc w:val="center"/>
              <w:rPr>
                <w:color w:val="000000"/>
              </w:rPr>
            </w:pPr>
            <w:r w:rsidRPr="00192E77">
              <w:rPr>
                <w:color w:val="000000"/>
              </w:rPr>
              <w:t>71</w:t>
            </w:r>
          </w:p>
        </w:tc>
        <w:tc>
          <w:tcPr>
            <w:tcW w:w="2048" w:type="dxa"/>
            <w:tcBorders>
              <w:top w:val="nil"/>
              <w:left w:val="nil"/>
              <w:bottom w:val="single" w:sz="4" w:space="0" w:color="auto"/>
              <w:right w:val="single" w:sz="4" w:space="0" w:color="auto"/>
            </w:tcBorders>
            <w:shd w:val="clear" w:color="auto" w:fill="auto"/>
            <w:noWrap/>
            <w:vAlign w:val="bottom"/>
          </w:tcPr>
          <w:p w:rsidR="00FE1424" w:rsidRPr="00192E77" w:rsidRDefault="00FE1424" w:rsidP="00B65996">
            <w:pPr>
              <w:jc w:val="center"/>
              <w:rPr>
                <w:color w:val="000000"/>
              </w:rPr>
            </w:pPr>
            <w:r w:rsidRPr="00192E77">
              <w:rPr>
                <w:color w:val="000000"/>
              </w:rPr>
              <w:t>Технология</w:t>
            </w:r>
          </w:p>
        </w:tc>
        <w:tc>
          <w:tcPr>
            <w:tcW w:w="1418" w:type="dxa"/>
            <w:tcBorders>
              <w:top w:val="nil"/>
              <w:left w:val="nil"/>
              <w:bottom w:val="single" w:sz="4" w:space="0" w:color="auto"/>
              <w:right w:val="single" w:sz="4" w:space="0" w:color="auto"/>
            </w:tcBorders>
            <w:shd w:val="clear" w:color="auto" w:fill="auto"/>
            <w:noWrap/>
            <w:vAlign w:val="bottom"/>
          </w:tcPr>
          <w:p w:rsidR="00FE1424" w:rsidRPr="00192E77" w:rsidRDefault="00FE1424" w:rsidP="00B65996">
            <w:pPr>
              <w:jc w:val="center"/>
            </w:pPr>
            <w:r w:rsidRPr="00192E77">
              <w:t>Федянин</w:t>
            </w:r>
          </w:p>
        </w:tc>
        <w:tc>
          <w:tcPr>
            <w:tcW w:w="1338" w:type="dxa"/>
            <w:tcBorders>
              <w:top w:val="nil"/>
              <w:left w:val="nil"/>
              <w:bottom w:val="single" w:sz="4" w:space="0" w:color="auto"/>
              <w:right w:val="single" w:sz="4" w:space="0" w:color="auto"/>
            </w:tcBorders>
            <w:shd w:val="clear" w:color="auto" w:fill="auto"/>
            <w:noWrap/>
            <w:vAlign w:val="bottom"/>
          </w:tcPr>
          <w:p w:rsidR="00FE1424" w:rsidRPr="00192E77" w:rsidRDefault="00FE1424" w:rsidP="00B65996">
            <w:pPr>
              <w:jc w:val="center"/>
            </w:pPr>
            <w:r w:rsidRPr="00192E77">
              <w:t>Владислав</w:t>
            </w:r>
          </w:p>
        </w:tc>
        <w:tc>
          <w:tcPr>
            <w:tcW w:w="1921" w:type="dxa"/>
            <w:tcBorders>
              <w:top w:val="nil"/>
              <w:left w:val="nil"/>
              <w:bottom w:val="single" w:sz="4" w:space="0" w:color="auto"/>
              <w:right w:val="single" w:sz="4" w:space="0" w:color="auto"/>
            </w:tcBorders>
            <w:shd w:val="clear" w:color="auto" w:fill="auto"/>
            <w:noWrap/>
            <w:vAlign w:val="bottom"/>
          </w:tcPr>
          <w:p w:rsidR="00FE1424" w:rsidRPr="00192E77" w:rsidRDefault="00FE1424" w:rsidP="00B65996">
            <w:pPr>
              <w:jc w:val="center"/>
            </w:pPr>
            <w:r w:rsidRPr="00192E77">
              <w:t>Станиславович</w:t>
            </w:r>
          </w:p>
        </w:tc>
        <w:tc>
          <w:tcPr>
            <w:tcW w:w="780" w:type="dxa"/>
            <w:tcBorders>
              <w:top w:val="nil"/>
              <w:left w:val="nil"/>
              <w:bottom w:val="single" w:sz="4" w:space="0" w:color="auto"/>
              <w:right w:val="single" w:sz="4" w:space="0" w:color="auto"/>
            </w:tcBorders>
            <w:shd w:val="clear" w:color="auto" w:fill="auto"/>
            <w:noWrap/>
            <w:vAlign w:val="bottom"/>
          </w:tcPr>
          <w:p w:rsidR="00FE1424" w:rsidRPr="00192E77" w:rsidRDefault="00FE1424" w:rsidP="00B65996">
            <w:pPr>
              <w:jc w:val="center"/>
            </w:pPr>
            <w:r w:rsidRPr="00192E77">
              <w:t>10</w:t>
            </w:r>
          </w:p>
        </w:tc>
        <w:tc>
          <w:tcPr>
            <w:tcW w:w="2551" w:type="dxa"/>
            <w:tcBorders>
              <w:top w:val="nil"/>
              <w:left w:val="nil"/>
              <w:bottom w:val="single" w:sz="4" w:space="0" w:color="auto"/>
              <w:right w:val="single" w:sz="4" w:space="0" w:color="auto"/>
            </w:tcBorders>
            <w:shd w:val="clear" w:color="auto" w:fill="auto"/>
            <w:noWrap/>
            <w:vAlign w:val="bottom"/>
          </w:tcPr>
          <w:p w:rsidR="00FE1424" w:rsidRPr="00192E77" w:rsidRDefault="00FE1424" w:rsidP="00B65996">
            <w:pPr>
              <w:jc w:val="center"/>
            </w:pPr>
            <w:r w:rsidRPr="00192E77">
              <w:t>МАОУ «Лицей №7»</w:t>
            </w:r>
          </w:p>
        </w:tc>
      </w:tr>
      <w:tr w:rsidR="00FE1424" w:rsidRPr="000A62FC" w:rsidTr="00B65996">
        <w:trPr>
          <w:trHeight w:val="315"/>
          <w:jc w:val="center"/>
        </w:trPr>
        <w:tc>
          <w:tcPr>
            <w:tcW w:w="576" w:type="dxa"/>
            <w:tcBorders>
              <w:top w:val="nil"/>
              <w:left w:val="single" w:sz="4" w:space="0" w:color="auto"/>
              <w:bottom w:val="single" w:sz="4" w:space="0" w:color="auto"/>
              <w:right w:val="single" w:sz="4" w:space="0" w:color="auto"/>
            </w:tcBorders>
            <w:shd w:val="clear" w:color="auto" w:fill="auto"/>
            <w:noWrap/>
          </w:tcPr>
          <w:p w:rsidR="00FE1424" w:rsidRPr="00192E77" w:rsidRDefault="008859BF" w:rsidP="00B65996">
            <w:pPr>
              <w:jc w:val="center"/>
              <w:rPr>
                <w:color w:val="000000"/>
              </w:rPr>
            </w:pPr>
            <w:r w:rsidRPr="00192E77">
              <w:rPr>
                <w:color w:val="000000"/>
              </w:rPr>
              <w:t>72</w:t>
            </w:r>
          </w:p>
        </w:tc>
        <w:tc>
          <w:tcPr>
            <w:tcW w:w="2048" w:type="dxa"/>
            <w:tcBorders>
              <w:top w:val="nil"/>
              <w:left w:val="nil"/>
              <w:bottom w:val="single" w:sz="4" w:space="0" w:color="auto"/>
              <w:right w:val="single" w:sz="4" w:space="0" w:color="auto"/>
            </w:tcBorders>
            <w:shd w:val="clear" w:color="auto" w:fill="auto"/>
            <w:noWrap/>
            <w:vAlign w:val="bottom"/>
          </w:tcPr>
          <w:p w:rsidR="00FE1424" w:rsidRPr="00192E77" w:rsidRDefault="00FE1424" w:rsidP="00B65996">
            <w:pPr>
              <w:jc w:val="center"/>
              <w:rPr>
                <w:color w:val="000000"/>
              </w:rPr>
            </w:pPr>
            <w:r w:rsidRPr="00192E77">
              <w:rPr>
                <w:color w:val="000000"/>
              </w:rPr>
              <w:t>Технология</w:t>
            </w:r>
          </w:p>
        </w:tc>
        <w:tc>
          <w:tcPr>
            <w:tcW w:w="1418" w:type="dxa"/>
            <w:tcBorders>
              <w:top w:val="nil"/>
              <w:left w:val="nil"/>
              <w:bottom w:val="single" w:sz="4" w:space="0" w:color="auto"/>
              <w:right w:val="single" w:sz="4" w:space="0" w:color="auto"/>
            </w:tcBorders>
            <w:shd w:val="clear" w:color="auto" w:fill="auto"/>
            <w:noWrap/>
            <w:vAlign w:val="bottom"/>
          </w:tcPr>
          <w:p w:rsidR="00FE1424" w:rsidRPr="00192E77" w:rsidRDefault="00FE1424" w:rsidP="00B65996">
            <w:pPr>
              <w:jc w:val="center"/>
            </w:pPr>
            <w:r w:rsidRPr="00192E77">
              <w:t>Мануйлов</w:t>
            </w:r>
          </w:p>
        </w:tc>
        <w:tc>
          <w:tcPr>
            <w:tcW w:w="1338" w:type="dxa"/>
            <w:tcBorders>
              <w:top w:val="nil"/>
              <w:left w:val="nil"/>
              <w:bottom w:val="single" w:sz="4" w:space="0" w:color="auto"/>
              <w:right w:val="single" w:sz="4" w:space="0" w:color="auto"/>
            </w:tcBorders>
            <w:shd w:val="clear" w:color="auto" w:fill="auto"/>
            <w:vAlign w:val="bottom"/>
          </w:tcPr>
          <w:p w:rsidR="00FE1424" w:rsidRPr="00192E77" w:rsidRDefault="00FE1424" w:rsidP="00B65996">
            <w:pPr>
              <w:jc w:val="center"/>
            </w:pPr>
            <w:r w:rsidRPr="00192E77">
              <w:t>Владимир</w:t>
            </w:r>
          </w:p>
        </w:tc>
        <w:tc>
          <w:tcPr>
            <w:tcW w:w="1921" w:type="dxa"/>
            <w:tcBorders>
              <w:top w:val="nil"/>
              <w:left w:val="nil"/>
              <w:bottom w:val="single" w:sz="4" w:space="0" w:color="auto"/>
              <w:right w:val="single" w:sz="4" w:space="0" w:color="auto"/>
            </w:tcBorders>
            <w:shd w:val="clear" w:color="auto" w:fill="auto"/>
            <w:noWrap/>
            <w:vAlign w:val="bottom"/>
          </w:tcPr>
          <w:p w:rsidR="00FE1424" w:rsidRPr="00192E77" w:rsidRDefault="00FE1424" w:rsidP="00B65996">
            <w:pPr>
              <w:jc w:val="center"/>
            </w:pPr>
            <w:r w:rsidRPr="00192E77">
              <w:t>Евгеньевич</w:t>
            </w:r>
          </w:p>
        </w:tc>
        <w:tc>
          <w:tcPr>
            <w:tcW w:w="780" w:type="dxa"/>
            <w:tcBorders>
              <w:top w:val="nil"/>
              <w:left w:val="nil"/>
              <w:bottom w:val="single" w:sz="4" w:space="0" w:color="auto"/>
              <w:right w:val="single" w:sz="4" w:space="0" w:color="auto"/>
            </w:tcBorders>
            <w:shd w:val="clear" w:color="auto" w:fill="auto"/>
            <w:noWrap/>
            <w:vAlign w:val="bottom"/>
          </w:tcPr>
          <w:p w:rsidR="00FE1424" w:rsidRPr="00192E77" w:rsidRDefault="00FE1424" w:rsidP="00B65996">
            <w:pPr>
              <w:jc w:val="center"/>
            </w:pPr>
            <w:r w:rsidRPr="00192E77">
              <w:t>10</w:t>
            </w:r>
          </w:p>
        </w:tc>
        <w:tc>
          <w:tcPr>
            <w:tcW w:w="2551" w:type="dxa"/>
            <w:tcBorders>
              <w:top w:val="nil"/>
              <w:left w:val="nil"/>
              <w:bottom w:val="single" w:sz="4" w:space="0" w:color="auto"/>
              <w:right w:val="single" w:sz="4" w:space="0" w:color="auto"/>
            </w:tcBorders>
            <w:shd w:val="clear" w:color="auto" w:fill="auto"/>
            <w:noWrap/>
            <w:vAlign w:val="bottom"/>
          </w:tcPr>
          <w:p w:rsidR="00FE1424" w:rsidRPr="00192E77" w:rsidRDefault="00FE1424" w:rsidP="00B65996">
            <w:pPr>
              <w:jc w:val="center"/>
            </w:pPr>
            <w:r w:rsidRPr="00192E77">
              <w:t>МАОУ «Лицей №7»</w:t>
            </w:r>
          </w:p>
        </w:tc>
      </w:tr>
      <w:tr w:rsidR="009A65A9" w:rsidRPr="000A62FC" w:rsidTr="00B65996">
        <w:trPr>
          <w:trHeight w:val="315"/>
          <w:jc w:val="center"/>
        </w:trPr>
        <w:tc>
          <w:tcPr>
            <w:tcW w:w="576" w:type="dxa"/>
            <w:tcBorders>
              <w:top w:val="nil"/>
              <w:left w:val="single" w:sz="4" w:space="0" w:color="auto"/>
              <w:bottom w:val="single" w:sz="4" w:space="0" w:color="auto"/>
              <w:right w:val="single" w:sz="4" w:space="0" w:color="auto"/>
            </w:tcBorders>
            <w:shd w:val="clear" w:color="auto" w:fill="auto"/>
            <w:noWrap/>
          </w:tcPr>
          <w:p w:rsidR="009A65A9" w:rsidRPr="00192E77" w:rsidRDefault="008859BF" w:rsidP="00B65996">
            <w:pPr>
              <w:jc w:val="center"/>
              <w:rPr>
                <w:color w:val="000000"/>
              </w:rPr>
            </w:pPr>
            <w:r w:rsidRPr="00192E77">
              <w:rPr>
                <w:color w:val="000000"/>
              </w:rPr>
              <w:t>73</w:t>
            </w:r>
          </w:p>
        </w:tc>
        <w:tc>
          <w:tcPr>
            <w:tcW w:w="2048" w:type="dxa"/>
            <w:tcBorders>
              <w:top w:val="nil"/>
              <w:left w:val="nil"/>
              <w:bottom w:val="single" w:sz="4" w:space="0" w:color="auto"/>
              <w:right w:val="single" w:sz="4" w:space="0" w:color="auto"/>
            </w:tcBorders>
            <w:shd w:val="clear" w:color="auto" w:fill="auto"/>
            <w:noWrap/>
          </w:tcPr>
          <w:p w:rsidR="009A65A9" w:rsidRPr="00192E77" w:rsidRDefault="009A65A9" w:rsidP="00B65996">
            <w:pPr>
              <w:jc w:val="center"/>
            </w:pPr>
            <w:r w:rsidRPr="00192E77">
              <w:t>Искусство (МХК)</w:t>
            </w:r>
          </w:p>
        </w:tc>
        <w:tc>
          <w:tcPr>
            <w:tcW w:w="1418" w:type="dxa"/>
            <w:tcBorders>
              <w:top w:val="nil"/>
              <w:left w:val="nil"/>
              <w:bottom w:val="single" w:sz="4" w:space="0" w:color="auto"/>
              <w:right w:val="single" w:sz="4" w:space="0" w:color="auto"/>
            </w:tcBorders>
            <w:shd w:val="clear" w:color="auto" w:fill="auto"/>
            <w:vAlign w:val="center"/>
          </w:tcPr>
          <w:p w:rsidR="009A65A9" w:rsidRPr="00192E77" w:rsidRDefault="009A65A9" w:rsidP="00B65996">
            <w:pPr>
              <w:jc w:val="center"/>
            </w:pPr>
            <w:r w:rsidRPr="00192E77">
              <w:t>Иванова</w:t>
            </w:r>
          </w:p>
        </w:tc>
        <w:tc>
          <w:tcPr>
            <w:tcW w:w="1338" w:type="dxa"/>
            <w:tcBorders>
              <w:top w:val="nil"/>
              <w:left w:val="nil"/>
              <w:bottom w:val="single" w:sz="4" w:space="0" w:color="auto"/>
              <w:right w:val="single" w:sz="4" w:space="0" w:color="auto"/>
            </w:tcBorders>
            <w:shd w:val="clear" w:color="auto" w:fill="auto"/>
            <w:vAlign w:val="center"/>
          </w:tcPr>
          <w:p w:rsidR="009A65A9" w:rsidRPr="00192E77" w:rsidRDefault="009A65A9" w:rsidP="00B65996">
            <w:pPr>
              <w:jc w:val="center"/>
            </w:pPr>
            <w:r w:rsidRPr="00192E77">
              <w:t>Алиса</w:t>
            </w:r>
          </w:p>
        </w:tc>
        <w:tc>
          <w:tcPr>
            <w:tcW w:w="1921" w:type="dxa"/>
            <w:tcBorders>
              <w:top w:val="nil"/>
              <w:left w:val="nil"/>
              <w:bottom w:val="single" w:sz="4" w:space="0" w:color="auto"/>
              <w:right w:val="single" w:sz="4" w:space="0" w:color="auto"/>
            </w:tcBorders>
            <w:shd w:val="clear" w:color="auto" w:fill="auto"/>
            <w:vAlign w:val="center"/>
          </w:tcPr>
          <w:p w:rsidR="009A65A9" w:rsidRPr="00192E77" w:rsidRDefault="009A65A9" w:rsidP="00B65996">
            <w:pPr>
              <w:jc w:val="center"/>
            </w:pPr>
            <w:r w:rsidRPr="00192E77">
              <w:t>Дмитриевна</w:t>
            </w:r>
          </w:p>
        </w:tc>
        <w:tc>
          <w:tcPr>
            <w:tcW w:w="780" w:type="dxa"/>
            <w:tcBorders>
              <w:top w:val="nil"/>
              <w:left w:val="nil"/>
              <w:bottom w:val="single" w:sz="4" w:space="0" w:color="auto"/>
              <w:right w:val="single" w:sz="4" w:space="0" w:color="auto"/>
            </w:tcBorders>
            <w:shd w:val="clear" w:color="auto" w:fill="auto"/>
            <w:noWrap/>
          </w:tcPr>
          <w:p w:rsidR="009A65A9" w:rsidRPr="00192E77" w:rsidRDefault="009A65A9" w:rsidP="00B65996">
            <w:pPr>
              <w:jc w:val="center"/>
            </w:pPr>
            <w:r w:rsidRPr="00192E77">
              <w:t>10</w:t>
            </w:r>
          </w:p>
        </w:tc>
        <w:tc>
          <w:tcPr>
            <w:tcW w:w="2551" w:type="dxa"/>
            <w:tcBorders>
              <w:top w:val="nil"/>
              <w:left w:val="nil"/>
              <w:bottom w:val="single" w:sz="4" w:space="0" w:color="auto"/>
              <w:right w:val="single" w:sz="4" w:space="0" w:color="auto"/>
            </w:tcBorders>
            <w:shd w:val="clear" w:color="auto" w:fill="auto"/>
            <w:noWrap/>
          </w:tcPr>
          <w:p w:rsidR="009A65A9" w:rsidRPr="00192E77" w:rsidRDefault="009A65A9" w:rsidP="00B65996">
            <w:pPr>
              <w:jc w:val="center"/>
              <w:rPr>
                <w:color w:val="000000"/>
              </w:rPr>
            </w:pPr>
            <w:r w:rsidRPr="00192E77">
              <w:rPr>
                <w:color w:val="000000"/>
              </w:rPr>
              <w:t>МАОУ «Лицей №6»</w:t>
            </w:r>
          </w:p>
        </w:tc>
      </w:tr>
      <w:tr w:rsidR="009A65A9" w:rsidRPr="000A62FC" w:rsidTr="00B65996">
        <w:trPr>
          <w:trHeight w:val="315"/>
          <w:jc w:val="center"/>
        </w:trPr>
        <w:tc>
          <w:tcPr>
            <w:tcW w:w="576" w:type="dxa"/>
            <w:tcBorders>
              <w:top w:val="nil"/>
              <w:left w:val="single" w:sz="4" w:space="0" w:color="auto"/>
              <w:bottom w:val="single" w:sz="4" w:space="0" w:color="auto"/>
              <w:right w:val="single" w:sz="4" w:space="0" w:color="auto"/>
            </w:tcBorders>
            <w:shd w:val="clear" w:color="auto" w:fill="auto"/>
            <w:noWrap/>
          </w:tcPr>
          <w:p w:rsidR="009A65A9" w:rsidRPr="00192E77" w:rsidRDefault="008859BF" w:rsidP="00B65996">
            <w:pPr>
              <w:jc w:val="center"/>
              <w:rPr>
                <w:color w:val="000000"/>
              </w:rPr>
            </w:pPr>
            <w:r w:rsidRPr="00192E77">
              <w:rPr>
                <w:color w:val="000000"/>
              </w:rPr>
              <w:t>74</w:t>
            </w:r>
          </w:p>
        </w:tc>
        <w:tc>
          <w:tcPr>
            <w:tcW w:w="2048" w:type="dxa"/>
            <w:tcBorders>
              <w:top w:val="nil"/>
              <w:left w:val="nil"/>
              <w:bottom w:val="single" w:sz="4" w:space="0" w:color="auto"/>
              <w:right w:val="single" w:sz="4" w:space="0" w:color="auto"/>
            </w:tcBorders>
            <w:shd w:val="clear" w:color="auto" w:fill="auto"/>
            <w:noWrap/>
          </w:tcPr>
          <w:p w:rsidR="009A65A9" w:rsidRPr="00192E77" w:rsidRDefault="009A65A9" w:rsidP="00B65996">
            <w:pPr>
              <w:jc w:val="center"/>
            </w:pPr>
            <w:r w:rsidRPr="00192E77">
              <w:t>Искусство (МХК)</w:t>
            </w:r>
          </w:p>
        </w:tc>
        <w:tc>
          <w:tcPr>
            <w:tcW w:w="1418" w:type="dxa"/>
            <w:tcBorders>
              <w:top w:val="nil"/>
              <w:left w:val="nil"/>
              <w:bottom w:val="single" w:sz="4" w:space="0" w:color="auto"/>
              <w:right w:val="single" w:sz="4" w:space="0" w:color="auto"/>
            </w:tcBorders>
            <w:shd w:val="clear" w:color="auto" w:fill="auto"/>
            <w:noWrap/>
            <w:vAlign w:val="bottom"/>
          </w:tcPr>
          <w:p w:rsidR="009A65A9" w:rsidRPr="00192E77" w:rsidRDefault="009A65A9" w:rsidP="00B65996">
            <w:pPr>
              <w:jc w:val="center"/>
            </w:pPr>
            <w:r w:rsidRPr="00192E77">
              <w:t>Плотников</w:t>
            </w:r>
          </w:p>
        </w:tc>
        <w:tc>
          <w:tcPr>
            <w:tcW w:w="1338" w:type="dxa"/>
            <w:tcBorders>
              <w:top w:val="nil"/>
              <w:left w:val="nil"/>
              <w:bottom w:val="single" w:sz="4" w:space="0" w:color="auto"/>
              <w:right w:val="single" w:sz="4" w:space="0" w:color="auto"/>
            </w:tcBorders>
            <w:shd w:val="clear" w:color="auto" w:fill="auto"/>
            <w:vAlign w:val="bottom"/>
          </w:tcPr>
          <w:p w:rsidR="009A65A9" w:rsidRPr="00192E77" w:rsidRDefault="009A65A9" w:rsidP="00B65996">
            <w:pPr>
              <w:jc w:val="center"/>
            </w:pPr>
            <w:r w:rsidRPr="00192E77">
              <w:t>Дмитрий</w:t>
            </w:r>
          </w:p>
        </w:tc>
        <w:tc>
          <w:tcPr>
            <w:tcW w:w="1921" w:type="dxa"/>
            <w:tcBorders>
              <w:top w:val="nil"/>
              <w:left w:val="nil"/>
              <w:bottom w:val="single" w:sz="4" w:space="0" w:color="auto"/>
              <w:right w:val="single" w:sz="4" w:space="0" w:color="auto"/>
            </w:tcBorders>
            <w:shd w:val="clear" w:color="auto" w:fill="auto"/>
            <w:noWrap/>
            <w:vAlign w:val="bottom"/>
          </w:tcPr>
          <w:p w:rsidR="009A65A9" w:rsidRPr="00192E77" w:rsidRDefault="009A65A9" w:rsidP="00B65996">
            <w:pPr>
              <w:jc w:val="center"/>
            </w:pPr>
            <w:r w:rsidRPr="00192E77">
              <w:t>Михайлович</w:t>
            </w:r>
          </w:p>
        </w:tc>
        <w:tc>
          <w:tcPr>
            <w:tcW w:w="780" w:type="dxa"/>
            <w:tcBorders>
              <w:top w:val="nil"/>
              <w:left w:val="nil"/>
              <w:bottom w:val="single" w:sz="4" w:space="0" w:color="auto"/>
              <w:right w:val="single" w:sz="4" w:space="0" w:color="auto"/>
            </w:tcBorders>
            <w:shd w:val="clear" w:color="auto" w:fill="auto"/>
            <w:noWrap/>
            <w:vAlign w:val="center"/>
          </w:tcPr>
          <w:p w:rsidR="009A65A9" w:rsidRPr="00192E77" w:rsidRDefault="009A65A9" w:rsidP="00B65996">
            <w:pPr>
              <w:jc w:val="center"/>
            </w:pPr>
            <w:r w:rsidRPr="00192E77">
              <w:t>11</w:t>
            </w:r>
          </w:p>
        </w:tc>
        <w:tc>
          <w:tcPr>
            <w:tcW w:w="2551" w:type="dxa"/>
            <w:tcBorders>
              <w:top w:val="nil"/>
              <w:left w:val="nil"/>
              <w:bottom w:val="single" w:sz="4" w:space="0" w:color="auto"/>
              <w:right w:val="single" w:sz="4" w:space="0" w:color="auto"/>
            </w:tcBorders>
            <w:shd w:val="clear" w:color="auto" w:fill="auto"/>
            <w:noWrap/>
            <w:vAlign w:val="bottom"/>
          </w:tcPr>
          <w:p w:rsidR="009A65A9" w:rsidRPr="00192E77" w:rsidRDefault="009A65A9" w:rsidP="00B65996">
            <w:pPr>
              <w:jc w:val="center"/>
            </w:pPr>
            <w:r w:rsidRPr="00192E77">
              <w:t>МБОУ СОШ №1</w:t>
            </w:r>
          </w:p>
        </w:tc>
      </w:tr>
      <w:tr w:rsidR="009A65A9" w:rsidRPr="000A62FC" w:rsidTr="00B65996">
        <w:trPr>
          <w:trHeight w:val="315"/>
          <w:jc w:val="center"/>
        </w:trPr>
        <w:tc>
          <w:tcPr>
            <w:tcW w:w="576" w:type="dxa"/>
            <w:tcBorders>
              <w:top w:val="nil"/>
              <w:left w:val="single" w:sz="4" w:space="0" w:color="auto"/>
              <w:bottom w:val="single" w:sz="4" w:space="0" w:color="auto"/>
              <w:right w:val="single" w:sz="4" w:space="0" w:color="auto"/>
            </w:tcBorders>
            <w:shd w:val="clear" w:color="auto" w:fill="auto"/>
            <w:noWrap/>
          </w:tcPr>
          <w:p w:rsidR="009A65A9" w:rsidRPr="00192E77" w:rsidRDefault="008859BF" w:rsidP="00B65996">
            <w:pPr>
              <w:jc w:val="center"/>
              <w:rPr>
                <w:color w:val="000000"/>
              </w:rPr>
            </w:pPr>
            <w:r w:rsidRPr="00192E77">
              <w:rPr>
                <w:color w:val="000000"/>
              </w:rPr>
              <w:t>75</w:t>
            </w:r>
          </w:p>
        </w:tc>
        <w:tc>
          <w:tcPr>
            <w:tcW w:w="2048" w:type="dxa"/>
            <w:tcBorders>
              <w:top w:val="nil"/>
              <w:left w:val="nil"/>
              <w:bottom w:val="single" w:sz="4" w:space="0" w:color="auto"/>
              <w:right w:val="single" w:sz="4" w:space="0" w:color="auto"/>
            </w:tcBorders>
            <w:shd w:val="clear" w:color="auto" w:fill="auto"/>
            <w:noWrap/>
          </w:tcPr>
          <w:p w:rsidR="009A65A9" w:rsidRPr="00192E77" w:rsidRDefault="009A65A9" w:rsidP="00B65996">
            <w:pPr>
              <w:jc w:val="center"/>
            </w:pPr>
            <w:r w:rsidRPr="00192E77">
              <w:t>Искусство (МХК)</w:t>
            </w:r>
          </w:p>
        </w:tc>
        <w:tc>
          <w:tcPr>
            <w:tcW w:w="1418" w:type="dxa"/>
            <w:tcBorders>
              <w:top w:val="nil"/>
              <w:left w:val="nil"/>
              <w:bottom w:val="single" w:sz="4" w:space="0" w:color="auto"/>
              <w:right w:val="single" w:sz="4" w:space="0" w:color="auto"/>
            </w:tcBorders>
            <w:shd w:val="clear" w:color="auto" w:fill="auto"/>
            <w:noWrap/>
            <w:vAlign w:val="center"/>
          </w:tcPr>
          <w:p w:rsidR="009A65A9" w:rsidRPr="00192E77" w:rsidRDefault="009A65A9" w:rsidP="00B65996">
            <w:pPr>
              <w:jc w:val="center"/>
            </w:pPr>
            <w:r w:rsidRPr="00192E77">
              <w:t>Низовцева</w:t>
            </w:r>
          </w:p>
        </w:tc>
        <w:tc>
          <w:tcPr>
            <w:tcW w:w="1338" w:type="dxa"/>
            <w:tcBorders>
              <w:top w:val="nil"/>
              <w:left w:val="nil"/>
              <w:bottom w:val="single" w:sz="4" w:space="0" w:color="auto"/>
              <w:right w:val="single" w:sz="4" w:space="0" w:color="auto"/>
            </w:tcBorders>
            <w:shd w:val="clear" w:color="auto" w:fill="auto"/>
            <w:vAlign w:val="center"/>
          </w:tcPr>
          <w:p w:rsidR="009A65A9" w:rsidRPr="00192E77" w:rsidRDefault="009A65A9" w:rsidP="00B65996">
            <w:pPr>
              <w:jc w:val="center"/>
            </w:pPr>
            <w:r w:rsidRPr="00192E77">
              <w:t>Мария</w:t>
            </w:r>
          </w:p>
        </w:tc>
        <w:tc>
          <w:tcPr>
            <w:tcW w:w="1921" w:type="dxa"/>
            <w:tcBorders>
              <w:top w:val="nil"/>
              <w:left w:val="nil"/>
              <w:bottom w:val="single" w:sz="4" w:space="0" w:color="auto"/>
              <w:right w:val="single" w:sz="4" w:space="0" w:color="auto"/>
            </w:tcBorders>
            <w:shd w:val="clear" w:color="auto" w:fill="auto"/>
            <w:vAlign w:val="center"/>
          </w:tcPr>
          <w:p w:rsidR="009A65A9" w:rsidRPr="00192E77" w:rsidRDefault="009A65A9" w:rsidP="00B65996">
            <w:pPr>
              <w:jc w:val="center"/>
            </w:pPr>
            <w:r w:rsidRPr="00192E77">
              <w:t>Евгеньевна</w:t>
            </w:r>
          </w:p>
        </w:tc>
        <w:tc>
          <w:tcPr>
            <w:tcW w:w="780" w:type="dxa"/>
            <w:tcBorders>
              <w:top w:val="nil"/>
              <w:left w:val="nil"/>
              <w:bottom w:val="single" w:sz="4" w:space="0" w:color="auto"/>
              <w:right w:val="single" w:sz="4" w:space="0" w:color="auto"/>
            </w:tcBorders>
            <w:shd w:val="clear" w:color="auto" w:fill="auto"/>
            <w:noWrap/>
            <w:vAlign w:val="center"/>
          </w:tcPr>
          <w:p w:rsidR="009A65A9" w:rsidRPr="00192E77" w:rsidRDefault="009A65A9" w:rsidP="00B65996">
            <w:pPr>
              <w:jc w:val="center"/>
            </w:pPr>
            <w:r w:rsidRPr="00192E77">
              <w:t>11</w:t>
            </w:r>
          </w:p>
        </w:tc>
        <w:tc>
          <w:tcPr>
            <w:tcW w:w="2551" w:type="dxa"/>
            <w:tcBorders>
              <w:top w:val="nil"/>
              <w:left w:val="nil"/>
              <w:bottom w:val="single" w:sz="4" w:space="0" w:color="auto"/>
              <w:right w:val="single" w:sz="4" w:space="0" w:color="auto"/>
            </w:tcBorders>
            <w:shd w:val="clear" w:color="auto" w:fill="auto"/>
            <w:noWrap/>
            <w:vAlign w:val="center"/>
          </w:tcPr>
          <w:p w:rsidR="009A65A9" w:rsidRPr="00192E77" w:rsidRDefault="009A65A9" w:rsidP="00B65996">
            <w:pPr>
              <w:jc w:val="center"/>
            </w:pPr>
            <w:r w:rsidRPr="00192E77">
              <w:t>МБОУ СОШ №11</w:t>
            </w:r>
          </w:p>
        </w:tc>
      </w:tr>
      <w:tr w:rsidR="009A65A9" w:rsidRPr="000A62FC" w:rsidTr="00B65996">
        <w:trPr>
          <w:trHeight w:val="315"/>
          <w:jc w:val="center"/>
        </w:trPr>
        <w:tc>
          <w:tcPr>
            <w:tcW w:w="576" w:type="dxa"/>
            <w:tcBorders>
              <w:top w:val="nil"/>
              <w:left w:val="single" w:sz="4" w:space="0" w:color="auto"/>
              <w:bottom w:val="single" w:sz="4" w:space="0" w:color="auto"/>
              <w:right w:val="single" w:sz="4" w:space="0" w:color="auto"/>
            </w:tcBorders>
            <w:shd w:val="clear" w:color="auto" w:fill="auto"/>
            <w:noWrap/>
          </w:tcPr>
          <w:p w:rsidR="009A65A9" w:rsidRPr="00192E77" w:rsidRDefault="008859BF" w:rsidP="00B65996">
            <w:pPr>
              <w:jc w:val="center"/>
              <w:rPr>
                <w:color w:val="000000"/>
              </w:rPr>
            </w:pPr>
            <w:r w:rsidRPr="00192E77">
              <w:rPr>
                <w:color w:val="000000"/>
              </w:rPr>
              <w:t>76</w:t>
            </w:r>
          </w:p>
        </w:tc>
        <w:tc>
          <w:tcPr>
            <w:tcW w:w="2048" w:type="dxa"/>
            <w:tcBorders>
              <w:top w:val="nil"/>
              <w:left w:val="nil"/>
              <w:bottom w:val="single" w:sz="4" w:space="0" w:color="auto"/>
              <w:right w:val="single" w:sz="4" w:space="0" w:color="auto"/>
            </w:tcBorders>
            <w:shd w:val="clear" w:color="auto" w:fill="auto"/>
            <w:noWrap/>
          </w:tcPr>
          <w:p w:rsidR="009A65A9" w:rsidRPr="00192E77" w:rsidRDefault="009A65A9" w:rsidP="00B65996">
            <w:pPr>
              <w:jc w:val="center"/>
            </w:pPr>
            <w:r w:rsidRPr="00192E77">
              <w:t>Искусство (МХК)</w:t>
            </w:r>
          </w:p>
        </w:tc>
        <w:tc>
          <w:tcPr>
            <w:tcW w:w="1418" w:type="dxa"/>
            <w:tcBorders>
              <w:top w:val="nil"/>
              <w:left w:val="nil"/>
              <w:bottom w:val="single" w:sz="4" w:space="0" w:color="auto"/>
              <w:right w:val="single" w:sz="4" w:space="0" w:color="auto"/>
            </w:tcBorders>
            <w:shd w:val="clear" w:color="auto" w:fill="auto"/>
            <w:noWrap/>
            <w:vAlign w:val="bottom"/>
          </w:tcPr>
          <w:p w:rsidR="009A65A9" w:rsidRPr="00192E77" w:rsidRDefault="009A65A9" w:rsidP="00B65996">
            <w:pPr>
              <w:jc w:val="center"/>
            </w:pPr>
            <w:r w:rsidRPr="00192E77">
              <w:t>Дедюкова</w:t>
            </w:r>
          </w:p>
        </w:tc>
        <w:tc>
          <w:tcPr>
            <w:tcW w:w="1338" w:type="dxa"/>
            <w:tcBorders>
              <w:top w:val="nil"/>
              <w:left w:val="nil"/>
              <w:bottom w:val="single" w:sz="4" w:space="0" w:color="auto"/>
              <w:right w:val="single" w:sz="4" w:space="0" w:color="auto"/>
            </w:tcBorders>
            <w:shd w:val="clear" w:color="auto" w:fill="auto"/>
            <w:vAlign w:val="bottom"/>
          </w:tcPr>
          <w:p w:rsidR="009A65A9" w:rsidRPr="00192E77" w:rsidRDefault="009A65A9" w:rsidP="00B65996">
            <w:pPr>
              <w:jc w:val="center"/>
            </w:pPr>
            <w:r w:rsidRPr="00192E77">
              <w:t>Алёна</w:t>
            </w:r>
          </w:p>
        </w:tc>
        <w:tc>
          <w:tcPr>
            <w:tcW w:w="1921" w:type="dxa"/>
            <w:tcBorders>
              <w:top w:val="nil"/>
              <w:left w:val="nil"/>
              <w:bottom w:val="single" w:sz="4" w:space="0" w:color="auto"/>
              <w:right w:val="single" w:sz="4" w:space="0" w:color="auto"/>
            </w:tcBorders>
            <w:shd w:val="clear" w:color="auto" w:fill="auto"/>
            <w:vAlign w:val="bottom"/>
          </w:tcPr>
          <w:p w:rsidR="009A65A9" w:rsidRPr="00192E77" w:rsidRDefault="009A65A9" w:rsidP="00B65996">
            <w:pPr>
              <w:jc w:val="center"/>
            </w:pPr>
            <w:r w:rsidRPr="00192E77">
              <w:t>Сергеевна</w:t>
            </w:r>
          </w:p>
        </w:tc>
        <w:tc>
          <w:tcPr>
            <w:tcW w:w="780" w:type="dxa"/>
            <w:tcBorders>
              <w:top w:val="nil"/>
              <w:left w:val="nil"/>
              <w:bottom w:val="single" w:sz="4" w:space="0" w:color="auto"/>
              <w:right w:val="single" w:sz="4" w:space="0" w:color="auto"/>
            </w:tcBorders>
            <w:shd w:val="clear" w:color="auto" w:fill="auto"/>
            <w:noWrap/>
            <w:vAlign w:val="bottom"/>
          </w:tcPr>
          <w:p w:rsidR="009A65A9" w:rsidRPr="00192E77" w:rsidRDefault="009A65A9" w:rsidP="00B65996">
            <w:pPr>
              <w:jc w:val="center"/>
            </w:pPr>
            <w:r w:rsidRPr="00192E77">
              <w:t>11</w:t>
            </w:r>
          </w:p>
        </w:tc>
        <w:tc>
          <w:tcPr>
            <w:tcW w:w="2551" w:type="dxa"/>
            <w:tcBorders>
              <w:top w:val="nil"/>
              <w:left w:val="nil"/>
              <w:bottom w:val="single" w:sz="4" w:space="0" w:color="auto"/>
              <w:right w:val="single" w:sz="4" w:space="0" w:color="auto"/>
            </w:tcBorders>
            <w:shd w:val="clear" w:color="auto" w:fill="auto"/>
            <w:noWrap/>
            <w:vAlign w:val="center"/>
          </w:tcPr>
          <w:p w:rsidR="009A65A9" w:rsidRPr="00192E77" w:rsidRDefault="009A65A9" w:rsidP="00B65996">
            <w:pPr>
              <w:jc w:val="center"/>
            </w:pPr>
            <w:r w:rsidRPr="00192E77">
              <w:t>МБОУ СОШ №3</w:t>
            </w:r>
          </w:p>
        </w:tc>
      </w:tr>
      <w:tr w:rsidR="00D31E0F" w:rsidRPr="000A62FC" w:rsidTr="00B65996">
        <w:trPr>
          <w:trHeight w:val="315"/>
          <w:jc w:val="center"/>
        </w:trPr>
        <w:tc>
          <w:tcPr>
            <w:tcW w:w="576" w:type="dxa"/>
            <w:tcBorders>
              <w:top w:val="nil"/>
              <w:left w:val="single" w:sz="4" w:space="0" w:color="auto"/>
              <w:bottom w:val="single" w:sz="4" w:space="0" w:color="auto"/>
              <w:right w:val="single" w:sz="4" w:space="0" w:color="auto"/>
            </w:tcBorders>
            <w:shd w:val="clear" w:color="auto" w:fill="auto"/>
            <w:noWrap/>
          </w:tcPr>
          <w:p w:rsidR="00D31E0F" w:rsidRPr="00192E77" w:rsidRDefault="008859BF" w:rsidP="00B65996">
            <w:pPr>
              <w:jc w:val="center"/>
              <w:rPr>
                <w:color w:val="000000"/>
              </w:rPr>
            </w:pPr>
            <w:r w:rsidRPr="00192E77">
              <w:rPr>
                <w:color w:val="000000"/>
              </w:rPr>
              <w:t>77</w:t>
            </w:r>
          </w:p>
        </w:tc>
        <w:tc>
          <w:tcPr>
            <w:tcW w:w="2048" w:type="dxa"/>
            <w:tcBorders>
              <w:top w:val="nil"/>
              <w:left w:val="nil"/>
              <w:bottom w:val="single" w:sz="4" w:space="0" w:color="auto"/>
              <w:right w:val="single" w:sz="4" w:space="0" w:color="auto"/>
            </w:tcBorders>
            <w:shd w:val="clear" w:color="auto" w:fill="auto"/>
            <w:noWrap/>
          </w:tcPr>
          <w:p w:rsidR="00D31E0F" w:rsidRPr="00192E77" w:rsidRDefault="00D31E0F" w:rsidP="00B65996">
            <w:pPr>
              <w:jc w:val="center"/>
            </w:pPr>
            <w:r w:rsidRPr="00192E77">
              <w:t>Физика</w:t>
            </w:r>
          </w:p>
        </w:tc>
        <w:tc>
          <w:tcPr>
            <w:tcW w:w="1418" w:type="dxa"/>
            <w:tcBorders>
              <w:top w:val="nil"/>
              <w:left w:val="nil"/>
              <w:bottom w:val="single" w:sz="4" w:space="0" w:color="auto"/>
              <w:right w:val="single" w:sz="4" w:space="0" w:color="auto"/>
            </w:tcBorders>
            <w:shd w:val="clear" w:color="auto" w:fill="auto"/>
            <w:noWrap/>
            <w:vAlign w:val="center"/>
          </w:tcPr>
          <w:p w:rsidR="00D31E0F" w:rsidRPr="00192E77" w:rsidRDefault="00D31E0F" w:rsidP="00B65996">
            <w:pPr>
              <w:jc w:val="center"/>
            </w:pPr>
            <w:r w:rsidRPr="00192E77">
              <w:t>Болуць</w:t>
            </w:r>
          </w:p>
        </w:tc>
        <w:tc>
          <w:tcPr>
            <w:tcW w:w="1338" w:type="dxa"/>
            <w:tcBorders>
              <w:top w:val="nil"/>
              <w:left w:val="nil"/>
              <w:bottom w:val="single" w:sz="4" w:space="0" w:color="auto"/>
              <w:right w:val="single" w:sz="4" w:space="0" w:color="auto"/>
            </w:tcBorders>
            <w:shd w:val="clear" w:color="auto" w:fill="auto"/>
            <w:vAlign w:val="center"/>
          </w:tcPr>
          <w:p w:rsidR="00D31E0F" w:rsidRPr="00192E77" w:rsidRDefault="00D31E0F" w:rsidP="00B65996">
            <w:pPr>
              <w:jc w:val="center"/>
            </w:pPr>
            <w:r w:rsidRPr="00192E77">
              <w:t>Роман</w:t>
            </w:r>
          </w:p>
        </w:tc>
        <w:tc>
          <w:tcPr>
            <w:tcW w:w="1921" w:type="dxa"/>
            <w:tcBorders>
              <w:top w:val="nil"/>
              <w:left w:val="nil"/>
              <w:bottom w:val="single" w:sz="4" w:space="0" w:color="auto"/>
              <w:right w:val="single" w:sz="4" w:space="0" w:color="auto"/>
            </w:tcBorders>
            <w:shd w:val="clear" w:color="auto" w:fill="auto"/>
            <w:vAlign w:val="center"/>
          </w:tcPr>
          <w:p w:rsidR="00D31E0F" w:rsidRPr="00192E77" w:rsidRDefault="00D31E0F" w:rsidP="00B65996">
            <w:pPr>
              <w:jc w:val="center"/>
            </w:pPr>
            <w:r w:rsidRPr="00192E77">
              <w:t>Валерьевич</w:t>
            </w:r>
          </w:p>
        </w:tc>
        <w:tc>
          <w:tcPr>
            <w:tcW w:w="780" w:type="dxa"/>
            <w:tcBorders>
              <w:top w:val="nil"/>
              <w:left w:val="nil"/>
              <w:bottom w:val="single" w:sz="4" w:space="0" w:color="auto"/>
              <w:right w:val="single" w:sz="4" w:space="0" w:color="auto"/>
            </w:tcBorders>
            <w:shd w:val="clear" w:color="auto" w:fill="auto"/>
            <w:noWrap/>
          </w:tcPr>
          <w:p w:rsidR="00D31E0F" w:rsidRPr="00192E77" w:rsidRDefault="00D31E0F" w:rsidP="00B65996">
            <w:pPr>
              <w:jc w:val="center"/>
            </w:pPr>
            <w:r w:rsidRPr="00192E77">
              <w:t>9</w:t>
            </w:r>
          </w:p>
        </w:tc>
        <w:tc>
          <w:tcPr>
            <w:tcW w:w="2551" w:type="dxa"/>
            <w:tcBorders>
              <w:top w:val="nil"/>
              <w:left w:val="nil"/>
              <w:bottom w:val="single" w:sz="4" w:space="0" w:color="auto"/>
              <w:right w:val="single" w:sz="4" w:space="0" w:color="auto"/>
            </w:tcBorders>
            <w:shd w:val="clear" w:color="auto" w:fill="auto"/>
            <w:noWrap/>
          </w:tcPr>
          <w:p w:rsidR="00D31E0F" w:rsidRPr="00192E77" w:rsidRDefault="00D31E0F" w:rsidP="00B65996">
            <w:pPr>
              <w:jc w:val="center"/>
              <w:rPr>
                <w:color w:val="000000"/>
              </w:rPr>
            </w:pPr>
            <w:r w:rsidRPr="00192E77">
              <w:rPr>
                <w:color w:val="000000"/>
              </w:rPr>
              <w:t>МАОУ «Лицей №7»</w:t>
            </w:r>
          </w:p>
        </w:tc>
      </w:tr>
      <w:tr w:rsidR="00D31E0F" w:rsidRPr="000A62FC" w:rsidTr="00B65996">
        <w:trPr>
          <w:trHeight w:val="315"/>
          <w:jc w:val="center"/>
        </w:trPr>
        <w:tc>
          <w:tcPr>
            <w:tcW w:w="576" w:type="dxa"/>
            <w:tcBorders>
              <w:top w:val="nil"/>
              <w:left w:val="single" w:sz="4" w:space="0" w:color="auto"/>
              <w:bottom w:val="single" w:sz="4" w:space="0" w:color="auto"/>
              <w:right w:val="single" w:sz="4" w:space="0" w:color="auto"/>
            </w:tcBorders>
            <w:shd w:val="clear" w:color="auto" w:fill="auto"/>
            <w:noWrap/>
          </w:tcPr>
          <w:p w:rsidR="00D31E0F" w:rsidRPr="00192E77" w:rsidRDefault="008859BF" w:rsidP="00B65996">
            <w:pPr>
              <w:jc w:val="center"/>
              <w:rPr>
                <w:color w:val="000000"/>
              </w:rPr>
            </w:pPr>
            <w:r w:rsidRPr="00192E77">
              <w:rPr>
                <w:color w:val="000000"/>
              </w:rPr>
              <w:t>78</w:t>
            </w:r>
          </w:p>
        </w:tc>
        <w:tc>
          <w:tcPr>
            <w:tcW w:w="2048" w:type="dxa"/>
            <w:tcBorders>
              <w:top w:val="nil"/>
              <w:left w:val="nil"/>
              <w:bottom w:val="single" w:sz="4" w:space="0" w:color="auto"/>
              <w:right w:val="single" w:sz="4" w:space="0" w:color="auto"/>
            </w:tcBorders>
            <w:shd w:val="clear" w:color="auto" w:fill="auto"/>
            <w:noWrap/>
          </w:tcPr>
          <w:p w:rsidR="00D31E0F" w:rsidRPr="00192E77" w:rsidRDefault="00D31E0F" w:rsidP="00B65996">
            <w:pPr>
              <w:jc w:val="center"/>
            </w:pPr>
            <w:r w:rsidRPr="00192E77">
              <w:t>Физика</w:t>
            </w:r>
          </w:p>
        </w:tc>
        <w:tc>
          <w:tcPr>
            <w:tcW w:w="1418" w:type="dxa"/>
            <w:tcBorders>
              <w:top w:val="nil"/>
              <w:left w:val="nil"/>
              <w:bottom w:val="single" w:sz="4" w:space="0" w:color="auto"/>
              <w:right w:val="single" w:sz="4" w:space="0" w:color="auto"/>
            </w:tcBorders>
            <w:shd w:val="clear" w:color="auto" w:fill="auto"/>
            <w:noWrap/>
            <w:vAlign w:val="center"/>
          </w:tcPr>
          <w:p w:rsidR="00D31E0F" w:rsidRPr="00192E77" w:rsidRDefault="00D31E0F" w:rsidP="00B65996">
            <w:pPr>
              <w:jc w:val="center"/>
            </w:pPr>
            <w:r w:rsidRPr="00192E77">
              <w:t>Сабитов</w:t>
            </w:r>
          </w:p>
        </w:tc>
        <w:tc>
          <w:tcPr>
            <w:tcW w:w="1338" w:type="dxa"/>
            <w:tcBorders>
              <w:top w:val="nil"/>
              <w:left w:val="nil"/>
              <w:bottom w:val="single" w:sz="4" w:space="0" w:color="auto"/>
              <w:right w:val="single" w:sz="4" w:space="0" w:color="auto"/>
            </w:tcBorders>
            <w:shd w:val="clear" w:color="auto" w:fill="auto"/>
            <w:vAlign w:val="center"/>
          </w:tcPr>
          <w:p w:rsidR="00D31E0F" w:rsidRPr="00192E77" w:rsidRDefault="00D31E0F" w:rsidP="00B65996">
            <w:pPr>
              <w:jc w:val="center"/>
            </w:pPr>
            <w:r w:rsidRPr="00192E77">
              <w:t>Артем</w:t>
            </w:r>
          </w:p>
        </w:tc>
        <w:tc>
          <w:tcPr>
            <w:tcW w:w="1921" w:type="dxa"/>
            <w:tcBorders>
              <w:top w:val="nil"/>
              <w:left w:val="nil"/>
              <w:bottom w:val="single" w:sz="4" w:space="0" w:color="auto"/>
              <w:right w:val="single" w:sz="4" w:space="0" w:color="auto"/>
            </w:tcBorders>
            <w:shd w:val="clear" w:color="auto" w:fill="auto"/>
            <w:vAlign w:val="center"/>
          </w:tcPr>
          <w:p w:rsidR="00D31E0F" w:rsidRPr="00192E77" w:rsidRDefault="00D31E0F" w:rsidP="00B65996">
            <w:pPr>
              <w:jc w:val="center"/>
            </w:pPr>
            <w:r w:rsidRPr="00192E77">
              <w:t>Андреевич</w:t>
            </w:r>
          </w:p>
        </w:tc>
        <w:tc>
          <w:tcPr>
            <w:tcW w:w="780" w:type="dxa"/>
            <w:tcBorders>
              <w:top w:val="nil"/>
              <w:left w:val="nil"/>
              <w:bottom w:val="single" w:sz="4" w:space="0" w:color="auto"/>
              <w:right w:val="single" w:sz="4" w:space="0" w:color="auto"/>
            </w:tcBorders>
            <w:shd w:val="clear" w:color="auto" w:fill="auto"/>
            <w:noWrap/>
          </w:tcPr>
          <w:p w:rsidR="00D31E0F" w:rsidRPr="00192E77" w:rsidRDefault="00D31E0F" w:rsidP="00B65996">
            <w:pPr>
              <w:jc w:val="center"/>
            </w:pPr>
            <w:r w:rsidRPr="00192E77">
              <w:t>11</w:t>
            </w:r>
          </w:p>
        </w:tc>
        <w:tc>
          <w:tcPr>
            <w:tcW w:w="2551" w:type="dxa"/>
            <w:tcBorders>
              <w:top w:val="nil"/>
              <w:left w:val="nil"/>
              <w:bottom w:val="single" w:sz="4" w:space="0" w:color="auto"/>
              <w:right w:val="single" w:sz="4" w:space="0" w:color="auto"/>
            </w:tcBorders>
            <w:shd w:val="clear" w:color="auto" w:fill="auto"/>
            <w:noWrap/>
          </w:tcPr>
          <w:p w:rsidR="00D31E0F" w:rsidRPr="00192E77" w:rsidRDefault="00D31E0F" w:rsidP="00B65996">
            <w:pPr>
              <w:jc w:val="center"/>
              <w:rPr>
                <w:color w:val="000000"/>
              </w:rPr>
            </w:pPr>
            <w:r w:rsidRPr="00192E77">
              <w:rPr>
                <w:color w:val="000000"/>
              </w:rPr>
              <w:t>МБОУ СОШ №13</w:t>
            </w:r>
          </w:p>
        </w:tc>
      </w:tr>
      <w:tr w:rsidR="00F40C6A" w:rsidRPr="000A62FC" w:rsidTr="000212C3">
        <w:trPr>
          <w:trHeight w:val="315"/>
          <w:jc w:val="center"/>
        </w:trPr>
        <w:tc>
          <w:tcPr>
            <w:tcW w:w="576" w:type="dxa"/>
            <w:tcBorders>
              <w:top w:val="nil"/>
              <w:left w:val="single" w:sz="4" w:space="0" w:color="auto"/>
              <w:bottom w:val="single" w:sz="4" w:space="0" w:color="auto"/>
              <w:right w:val="single" w:sz="4" w:space="0" w:color="auto"/>
            </w:tcBorders>
            <w:shd w:val="clear" w:color="auto" w:fill="auto"/>
            <w:noWrap/>
          </w:tcPr>
          <w:p w:rsidR="00F40C6A" w:rsidRPr="00192E77" w:rsidRDefault="00F40C6A" w:rsidP="00F40C6A">
            <w:pPr>
              <w:jc w:val="center"/>
              <w:rPr>
                <w:color w:val="000000"/>
              </w:rPr>
            </w:pPr>
            <w:r w:rsidRPr="00192E77">
              <w:rPr>
                <w:color w:val="000000"/>
              </w:rPr>
              <w:t>79</w:t>
            </w: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center"/>
          </w:tcPr>
          <w:p w:rsidR="00F40C6A" w:rsidRDefault="00F40C6A" w:rsidP="00F40C6A">
            <w:pPr>
              <w:jc w:val="center"/>
              <w:rPr>
                <w:color w:val="000000"/>
              </w:rPr>
            </w:pPr>
            <w:r>
              <w:rPr>
                <w:color w:val="000000"/>
              </w:rPr>
              <w:t>Биология</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F40C6A" w:rsidRDefault="00F40C6A" w:rsidP="00F40C6A">
            <w:r>
              <w:t>Литвенко</w:t>
            </w:r>
          </w:p>
        </w:tc>
        <w:tc>
          <w:tcPr>
            <w:tcW w:w="1338" w:type="dxa"/>
            <w:tcBorders>
              <w:top w:val="single" w:sz="4" w:space="0" w:color="auto"/>
              <w:left w:val="nil"/>
              <w:bottom w:val="single" w:sz="4" w:space="0" w:color="auto"/>
              <w:right w:val="single" w:sz="4" w:space="0" w:color="auto"/>
            </w:tcBorders>
            <w:shd w:val="clear" w:color="auto" w:fill="auto"/>
            <w:vAlign w:val="center"/>
          </w:tcPr>
          <w:p w:rsidR="00F40C6A" w:rsidRDefault="00F40C6A" w:rsidP="00F40C6A">
            <w:r>
              <w:t>Дмитрий</w:t>
            </w:r>
          </w:p>
        </w:tc>
        <w:tc>
          <w:tcPr>
            <w:tcW w:w="1921" w:type="dxa"/>
            <w:tcBorders>
              <w:top w:val="single" w:sz="4" w:space="0" w:color="auto"/>
              <w:left w:val="nil"/>
              <w:bottom w:val="single" w:sz="4" w:space="0" w:color="auto"/>
              <w:right w:val="single" w:sz="4" w:space="0" w:color="auto"/>
            </w:tcBorders>
            <w:shd w:val="clear" w:color="auto" w:fill="auto"/>
            <w:vAlign w:val="center"/>
          </w:tcPr>
          <w:p w:rsidR="00F40C6A" w:rsidRDefault="00F40C6A" w:rsidP="00F40C6A">
            <w:r>
              <w:t>Вадимович</w:t>
            </w:r>
          </w:p>
        </w:tc>
        <w:tc>
          <w:tcPr>
            <w:tcW w:w="7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40C6A" w:rsidRDefault="00F40C6A" w:rsidP="00F40C6A">
            <w:pPr>
              <w:jc w:val="center"/>
            </w:pPr>
            <w:r>
              <w:t>9</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F40C6A" w:rsidRDefault="00F40C6A" w:rsidP="00F40C6A">
            <w:pPr>
              <w:jc w:val="center"/>
            </w:pPr>
            <w:r>
              <w:t>Муниципальное автономное общеобразовательное учреждение "Лицей №6"</w:t>
            </w:r>
          </w:p>
        </w:tc>
      </w:tr>
      <w:tr w:rsidR="00F40C6A" w:rsidRPr="000A62FC" w:rsidTr="000212C3">
        <w:trPr>
          <w:trHeight w:val="315"/>
          <w:jc w:val="center"/>
        </w:trPr>
        <w:tc>
          <w:tcPr>
            <w:tcW w:w="576" w:type="dxa"/>
            <w:tcBorders>
              <w:top w:val="nil"/>
              <w:left w:val="single" w:sz="4" w:space="0" w:color="auto"/>
              <w:bottom w:val="single" w:sz="4" w:space="0" w:color="auto"/>
              <w:right w:val="single" w:sz="4" w:space="0" w:color="auto"/>
            </w:tcBorders>
            <w:shd w:val="clear" w:color="auto" w:fill="auto"/>
            <w:noWrap/>
          </w:tcPr>
          <w:p w:rsidR="00F40C6A" w:rsidRPr="000A62FC" w:rsidRDefault="00F40C6A" w:rsidP="00F40C6A">
            <w:pPr>
              <w:jc w:val="center"/>
              <w:rPr>
                <w:color w:val="000000"/>
              </w:rPr>
            </w:pPr>
            <w:r>
              <w:rPr>
                <w:color w:val="000000"/>
              </w:rPr>
              <w:t xml:space="preserve"> 80</w:t>
            </w:r>
          </w:p>
        </w:tc>
        <w:tc>
          <w:tcPr>
            <w:tcW w:w="2048" w:type="dxa"/>
            <w:tcBorders>
              <w:top w:val="nil"/>
              <w:left w:val="single" w:sz="4" w:space="0" w:color="auto"/>
              <w:bottom w:val="single" w:sz="4" w:space="0" w:color="auto"/>
              <w:right w:val="single" w:sz="4" w:space="0" w:color="auto"/>
            </w:tcBorders>
            <w:shd w:val="clear" w:color="auto" w:fill="auto"/>
            <w:noWrap/>
            <w:vAlign w:val="center"/>
          </w:tcPr>
          <w:p w:rsidR="00F40C6A" w:rsidRDefault="00F40C6A" w:rsidP="00F40C6A">
            <w:pPr>
              <w:jc w:val="center"/>
              <w:rPr>
                <w:color w:val="000000"/>
              </w:rPr>
            </w:pPr>
            <w:r>
              <w:rPr>
                <w:color w:val="000000"/>
              </w:rPr>
              <w:t>Биология</w:t>
            </w:r>
          </w:p>
        </w:tc>
        <w:tc>
          <w:tcPr>
            <w:tcW w:w="1418" w:type="dxa"/>
            <w:tcBorders>
              <w:top w:val="nil"/>
              <w:left w:val="single" w:sz="4" w:space="0" w:color="auto"/>
              <w:bottom w:val="single" w:sz="4" w:space="0" w:color="auto"/>
              <w:right w:val="single" w:sz="4" w:space="0" w:color="auto"/>
            </w:tcBorders>
            <w:shd w:val="clear" w:color="auto" w:fill="auto"/>
            <w:noWrap/>
            <w:vAlign w:val="bottom"/>
          </w:tcPr>
          <w:p w:rsidR="00F40C6A" w:rsidRDefault="00F40C6A" w:rsidP="00F40C6A">
            <w:r>
              <w:t>Клиновицкая</w:t>
            </w:r>
          </w:p>
        </w:tc>
        <w:tc>
          <w:tcPr>
            <w:tcW w:w="1338" w:type="dxa"/>
            <w:tcBorders>
              <w:top w:val="nil"/>
              <w:left w:val="nil"/>
              <w:bottom w:val="single" w:sz="4" w:space="0" w:color="auto"/>
              <w:right w:val="single" w:sz="4" w:space="0" w:color="auto"/>
            </w:tcBorders>
            <w:shd w:val="clear" w:color="auto" w:fill="auto"/>
            <w:noWrap/>
            <w:vAlign w:val="bottom"/>
          </w:tcPr>
          <w:p w:rsidR="00F40C6A" w:rsidRDefault="00F40C6A" w:rsidP="00F40C6A">
            <w:r>
              <w:t>Елена</w:t>
            </w:r>
          </w:p>
        </w:tc>
        <w:tc>
          <w:tcPr>
            <w:tcW w:w="1921" w:type="dxa"/>
            <w:tcBorders>
              <w:top w:val="nil"/>
              <w:left w:val="nil"/>
              <w:bottom w:val="single" w:sz="4" w:space="0" w:color="auto"/>
              <w:right w:val="single" w:sz="4" w:space="0" w:color="auto"/>
            </w:tcBorders>
            <w:shd w:val="clear" w:color="auto" w:fill="auto"/>
            <w:noWrap/>
            <w:vAlign w:val="bottom"/>
          </w:tcPr>
          <w:p w:rsidR="00F40C6A" w:rsidRDefault="00F40C6A" w:rsidP="00F40C6A">
            <w:r>
              <w:t>Витальевна</w:t>
            </w:r>
          </w:p>
        </w:tc>
        <w:tc>
          <w:tcPr>
            <w:tcW w:w="780" w:type="dxa"/>
            <w:tcBorders>
              <w:top w:val="nil"/>
              <w:left w:val="single" w:sz="4" w:space="0" w:color="auto"/>
              <w:bottom w:val="single" w:sz="4" w:space="0" w:color="auto"/>
              <w:right w:val="single" w:sz="4" w:space="0" w:color="auto"/>
            </w:tcBorders>
            <w:shd w:val="clear" w:color="auto" w:fill="auto"/>
            <w:noWrap/>
            <w:vAlign w:val="bottom"/>
          </w:tcPr>
          <w:p w:rsidR="00F40C6A" w:rsidRDefault="00F40C6A" w:rsidP="00F40C6A">
            <w:pPr>
              <w:jc w:val="center"/>
            </w:pPr>
            <w:r>
              <w:t>9</w:t>
            </w:r>
          </w:p>
        </w:tc>
        <w:tc>
          <w:tcPr>
            <w:tcW w:w="2551" w:type="dxa"/>
            <w:tcBorders>
              <w:top w:val="nil"/>
              <w:left w:val="single" w:sz="4" w:space="0" w:color="auto"/>
              <w:bottom w:val="single" w:sz="4" w:space="0" w:color="auto"/>
              <w:right w:val="single" w:sz="4" w:space="0" w:color="auto"/>
            </w:tcBorders>
            <w:shd w:val="clear" w:color="auto" w:fill="auto"/>
            <w:noWrap/>
            <w:vAlign w:val="center"/>
          </w:tcPr>
          <w:p w:rsidR="00F40C6A" w:rsidRDefault="00F40C6A" w:rsidP="00F40C6A">
            <w:pPr>
              <w:jc w:val="center"/>
              <w:rPr>
                <w:color w:val="000000"/>
              </w:rPr>
            </w:pPr>
            <w:r>
              <w:rPr>
                <w:color w:val="000000"/>
              </w:rPr>
              <w:t>Муниципальное бюджетное общеобразовательное учреждение "Средняя общеобразовательная школа №12"</w:t>
            </w:r>
          </w:p>
        </w:tc>
      </w:tr>
      <w:tr w:rsidR="00F40C6A" w:rsidRPr="000A62FC" w:rsidTr="000212C3">
        <w:trPr>
          <w:trHeight w:val="315"/>
          <w:jc w:val="center"/>
        </w:trPr>
        <w:tc>
          <w:tcPr>
            <w:tcW w:w="576" w:type="dxa"/>
            <w:tcBorders>
              <w:top w:val="nil"/>
              <w:left w:val="single" w:sz="4" w:space="0" w:color="auto"/>
              <w:bottom w:val="single" w:sz="4" w:space="0" w:color="auto"/>
              <w:right w:val="single" w:sz="4" w:space="0" w:color="auto"/>
            </w:tcBorders>
            <w:shd w:val="clear" w:color="auto" w:fill="auto"/>
            <w:noWrap/>
          </w:tcPr>
          <w:p w:rsidR="00F40C6A" w:rsidRPr="000A62FC" w:rsidRDefault="00F40C6A" w:rsidP="00F40C6A">
            <w:pPr>
              <w:jc w:val="center"/>
              <w:rPr>
                <w:color w:val="000000"/>
              </w:rPr>
            </w:pPr>
            <w:r>
              <w:rPr>
                <w:color w:val="000000"/>
              </w:rPr>
              <w:t>81</w:t>
            </w:r>
          </w:p>
        </w:tc>
        <w:tc>
          <w:tcPr>
            <w:tcW w:w="2048" w:type="dxa"/>
            <w:tcBorders>
              <w:top w:val="nil"/>
              <w:left w:val="single" w:sz="4" w:space="0" w:color="auto"/>
              <w:bottom w:val="single" w:sz="4" w:space="0" w:color="auto"/>
              <w:right w:val="single" w:sz="4" w:space="0" w:color="auto"/>
            </w:tcBorders>
            <w:shd w:val="clear" w:color="auto" w:fill="auto"/>
            <w:noWrap/>
            <w:vAlign w:val="center"/>
          </w:tcPr>
          <w:p w:rsidR="00F40C6A" w:rsidRDefault="00F40C6A" w:rsidP="00F40C6A">
            <w:pPr>
              <w:jc w:val="center"/>
              <w:rPr>
                <w:color w:val="000000"/>
              </w:rPr>
            </w:pPr>
            <w:r>
              <w:rPr>
                <w:color w:val="000000"/>
              </w:rPr>
              <w:t>Биология</w:t>
            </w:r>
          </w:p>
        </w:tc>
        <w:tc>
          <w:tcPr>
            <w:tcW w:w="1418" w:type="dxa"/>
            <w:tcBorders>
              <w:top w:val="nil"/>
              <w:left w:val="single" w:sz="4" w:space="0" w:color="auto"/>
              <w:bottom w:val="single" w:sz="4" w:space="0" w:color="auto"/>
              <w:right w:val="single" w:sz="4" w:space="0" w:color="auto"/>
            </w:tcBorders>
            <w:shd w:val="clear" w:color="auto" w:fill="auto"/>
            <w:noWrap/>
            <w:vAlign w:val="center"/>
          </w:tcPr>
          <w:p w:rsidR="00F40C6A" w:rsidRDefault="00F40C6A" w:rsidP="00F40C6A">
            <w:r>
              <w:t>Иванова</w:t>
            </w:r>
          </w:p>
        </w:tc>
        <w:tc>
          <w:tcPr>
            <w:tcW w:w="1338" w:type="dxa"/>
            <w:tcBorders>
              <w:top w:val="nil"/>
              <w:left w:val="nil"/>
              <w:bottom w:val="single" w:sz="4" w:space="0" w:color="auto"/>
              <w:right w:val="single" w:sz="4" w:space="0" w:color="auto"/>
            </w:tcBorders>
            <w:shd w:val="clear" w:color="auto" w:fill="auto"/>
            <w:noWrap/>
            <w:vAlign w:val="center"/>
          </w:tcPr>
          <w:p w:rsidR="00F40C6A" w:rsidRDefault="00F40C6A" w:rsidP="00F40C6A">
            <w:r>
              <w:t xml:space="preserve">Алиса </w:t>
            </w:r>
          </w:p>
        </w:tc>
        <w:tc>
          <w:tcPr>
            <w:tcW w:w="1921" w:type="dxa"/>
            <w:tcBorders>
              <w:top w:val="nil"/>
              <w:left w:val="nil"/>
              <w:bottom w:val="single" w:sz="4" w:space="0" w:color="auto"/>
              <w:right w:val="single" w:sz="4" w:space="0" w:color="auto"/>
            </w:tcBorders>
            <w:shd w:val="clear" w:color="auto" w:fill="auto"/>
            <w:noWrap/>
            <w:vAlign w:val="center"/>
          </w:tcPr>
          <w:p w:rsidR="00F40C6A" w:rsidRDefault="00F40C6A" w:rsidP="00F40C6A">
            <w:r>
              <w:t>Дмитриевна</w:t>
            </w:r>
          </w:p>
        </w:tc>
        <w:tc>
          <w:tcPr>
            <w:tcW w:w="780" w:type="dxa"/>
            <w:tcBorders>
              <w:top w:val="nil"/>
              <w:left w:val="single" w:sz="4" w:space="0" w:color="auto"/>
              <w:bottom w:val="single" w:sz="4" w:space="0" w:color="auto"/>
              <w:right w:val="single" w:sz="4" w:space="0" w:color="auto"/>
            </w:tcBorders>
            <w:shd w:val="clear" w:color="auto" w:fill="auto"/>
            <w:vAlign w:val="center"/>
          </w:tcPr>
          <w:p w:rsidR="00F40C6A" w:rsidRDefault="00F40C6A" w:rsidP="00F40C6A">
            <w:pPr>
              <w:jc w:val="center"/>
            </w:pPr>
            <w:r>
              <w:t>10</w:t>
            </w:r>
          </w:p>
        </w:tc>
        <w:tc>
          <w:tcPr>
            <w:tcW w:w="2551" w:type="dxa"/>
            <w:tcBorders>
              <w:top w:val="nil"/>
              <w:left w:val="single" w:sz="4" w:space="0" w:color="auto"/>
              <w:bottom w:val="single" w:sz="4" w:space="0" w:color="auto"/>
              <w:right w:val="single" w:sz="4" w:space="0" w:color="auto"/>
            </w:tcBorders>
            <w:shd w:val="clear" w:color="auto" w:fill="auto"/>
            <w:noWrap/>
            <w:vAlign w:val="center"/>
          </w:tcPr>
          <w:p w:rsidR="00F40C6A" w:rsidRDefault="00F40C6A" w:rsidP="00F40C6A">
            <w:pPr>
              <w:jc w:val="center"/>
            </w:pPr>
            <w:r>
              <w:t>Муниципальное автономное общеобразовательное учреждение "Лицей №6"</w:t>
            </w:r>
          </w:p>
        </w:tc>
      </w:tr>
      <w:tr w:rsidR="00F40C6A" w:rsidRPr="000A62FC" w:rsidTr="000212C3">
        <w:trPr>
          <w:trHeight w:val="315"/>
          <w:jc w:val="center"/>
        </w:trPr>
        <w:tc>
          <w:tcPr>
            <w:tcW w:w="576" w:type="dxa"/>
            <w:tcBorders>
              <w:top w:val="nil"/>
              <w:left w:val="single" w:sz="4" w:space="0" w:color="auto"/>
              <w:bottom w:val="single" w:sz="4" w:space="0" w:color="auto"/>
              <w:right w:val="single" w:sz="4" w:space="0" w:color="auto"/>
            </w:tcBorders>
            <w:shd w:val="clear" w:color="auto" w:fill="auto"/>
            <w:noWrap/>
          </w:tcPr>
          <w:p w:rsidR="00F40C6A" w:rsidRPr="000A62FC" w:rsidRDefault="00F40C6A" w:rsidP="00F40C6A">
            <w:pPr>
              <w:jc w:val="center"/>
              <w:rPr>
                <w:color w:val="000000"/>
              </w:rPr>
            </w:pPr>
            <w:r>
              <w:rPr>
                <w:color w:val="000000"/>
              </w:rPr>
              <w:t>82</w:t>
            </w:r>
          </w:p>
        </w:tc>
        <w:tc>
          <w:tcPr>
            <w:tcW w:w="2048" w:type="dxa"/>
            <w:tcBorders>
              <w:top w:val="nil"/>
              <w:left w:val="single" w:sz="4" w:space="0" w:color="auto"/>
              <w:bottom w:val="single" w:sz="4" w:space="0" w:color="auto"/>
              <w:right w:val="single" w:sz="4" w:space="0" w:color="auto"/>
            </w:tcBorders>
            <w:shd w:val="clear" w:color="auto" w:fill="auto"/>
            <w:noWrap/>
            <w:vAlign w:val="center"/>
          </w:tcPr>
          <w:p w:rsidR="00F40C6A" w:rsidRDefault="00F40C6A" w:rsidP="00F40C6A">
            <w:pPr>
              <w:jc w:val="center"/>
              <w:rPr>
                <w:color w:val="000000"/>
              </w:rPr>
            </w:pPr>
            <w:r>
              <w:rPr>
                <w:color w:val="000000"/>
              </w:rPr>
              <w:t>Биология</w:t>
            </w:r>
          </w:p>
        </w:tc>
        <w:tc>
          <w:tcPr>
            <w:tcW w:w="1418" w:type="dxa"/>
            <w:tcBorders>
              <w:top w:val="nil"/>
              <w:left w:val="single" w:sz="4" w:space="0" w:color="auto"/>
              <w:bottom w:val="single" w:sz="4" w:space="0" w:color="auto"/>
              <w:right w:val="single" w:sz="4" w:space="0" w:color="auto"/>
            </w:tcBorders>
            <w:shd w:val="clear" w:color="auto" w:fill="auto"/>
            <w:noWrap/>
            <w:vAlign w:val="center"/>
          </w:tcPr>
          <w:p w:rsidR="00F40C6A" w:rsidRDefault="00F40C6A" w:rsidP="00F40C6A">
            <w:r>
              <w:t>Васильев</w:t>
            </w:r>
          </w:p>
        </w:tc>
        <w:tc>
          <w:tcPr>
            <w:tcW w:w="1338" w:type="dxa"/>
            <w:tcBorders>
              <w:top w:val="nil"/>
              <w:left w:val="nil"/>
              <w:bottom w:val="single" w:sz="4" w:space="0" w:color="auto"/>
              <w:right w:val="single" w:sz="4" w:space="0" w:color="auto"/>
            </w:tcBorders>
            <w:shd w:val="clear" w:color="auto" w:fill="auto"/>
            <w:noWrap/>
            <w:vAlign w:val="center"/>
          </w:tcPr>
          <w:p w:rsidR="00F40C6A" w:rsidRDefault="00F40C6A" w:rsidP="00F40C6A">
            <w:r>
              <w:t>Михаил</w:t>
            </w:r>
          </w:p>
        </w:tc>
        <w:tc>
          <w:tcPr>
            <w:tcW w:w="1921" w:type="dxa"/>
            <w:tcBorders>
              <w:top w:val="nil"/>
              <w:left w:val="nil"/>
              <w:bottom w:val="single" w:sz="4" w:space="0" w:color="auto"/>
              <w:right w:val="single" w:sz="4" w:space="0" w:color="auto"/>
            </w:tcBorders>
            <w:shd w:val="clear" w:color="auto" w:fill="auto"/>
            <w:noWrap/>
            <w:vAlign w:val="center"/>
          </w:tcPr>
          <w:p w:rsidR="00F40C6A" w:rsidRDefault="00F40C6A" w:rsidP="00F40C6A">
            <w:r>
              <w:t>Денисович</w:t>
            </w:r>
          </w:p>
        </w:tc>
        <w:tc>
          <w:tcPr>
            <w:tcW w:w="780" w:type="dxa"/>
            <w:tcBorders>
              <w:top w:val="nil"/>
              <w:left w:val="single" w:sz="4" w:space="0" w:color="auto"/>
              <w:bottom w:val="single" w:sz="4" w:space="0" w:color="auto"/>
              <w:right w:val="single" w:sz="4" w:space="0" w:color="auto"/>
            </w:tcBorders>
            <w:shd w:val="clear" w:color="auto" w:fill="auto"/>
            <w:vAlign w:val="center"/>
          </w:tcPr>
          <w:p w:rsidR="00F40C6A" w:rsidRDefault="00F40C6A" w:rsidP="00F40C6A">
            <w:pPr>
              <w:jc w:val="center"/>
            </w:pPr>
            <w:r>
              <w:t>11</w:t>
            </w:r>
          </w:p>
        </w:tc>
        <w:tc>
          <w:tcPr>
            <w:tcW w:w="2551" w:type="dxa"/>
            <w:tcBorders>
              <w:top w:val="nil"/>
              <w:left w:val="single" w:sz="4" w:space="0" w:color="auto"/>
              <w:bottom w:val="single" w:sz="4" w:space="0" w:color="auto"/>
              <w:right w:val="single" w:sz="4" w:space="0" w:color="auto"/>
            </w:tcBorders>
            <w:shd w:val="clear" w:color="auto" w:fill="auto"/>
            <w:noWrap/>
            <w:vAlign w:val="center"/>
          </w:tcPr>
          <w:p w:rsidR="00F40C6A" w:rsidRDefault="00F40C6A" w:rsidP="00F40C6A">
            <w:pPr>
              <w:jc w:val="center"/>
            </w:pPr>
            <w:r>
              <w:t>Муниципальное автономное общеобразовательное учреждение "Лицей №7"</w:t>
            </w:r>
          </w:p>
        </w:tc>
      </w:tr>
      <w:tr w:rsidR="00F40C6A" w:rsidRPr="000A62FC" w:rsidTr="000212C3">
        <w:trPr>
          <w:trHeight w:val="315"/>
          <w:jc w:val="center"/>
        </w:trPr>
        <w:tc>
          <w:tcPr>
            <w:tcW w:w="576" w:type="dxa"/>
            <w:tcBorders>
              <w:top w:val="nil"/>
              <w:left w:val="single" w:sz="4" w:space="0" w:color="auto"/>
              <w:bottom w:val="single" w:sz="4" w:space="0" w:color="auto"/>
              <w:right w:val="single" w:sz="4" w:space="0" w:color="auto"/>
            </w:tcBorders>
            <w:shd w:val="clear" w:color="auto" w:fill="auto"/>
            <w:noWrap/>
          </w:tcPr>
          <w:p w:rsidR="00F40C6A" w:rsidRPr="000A62FC" w:rsidRDefault="00F40C6A" w:rsidP="00F40C6A">
            <w:pPr>
              <w:jc w:val="center"/>
              <w:rPr>
                <w:color w:val="000000"/>
              </w:rPr>
            </w:pPr>
            <w:r>
              <w:rPr>
                <w:color w:val="000000"/>
              </w:rPr>
              <w:t>83</w:t>
            </w:r>
          </w:p>
        </w:tc>
        <w:tc>
          <w:tcPr>
            <w:tcW w:w="2048" w:type="dxa"/>
            <w:tcBorders>
              <w:top w:val="nil"/>
              <w:left w:val="single" w:sz="4" w:space="0" w:color="auto"/>
              <w:bottom w:val="single" w:sz="4" w:space="0" w:color="auto"/>
              <w:right w:val="single" w:sz="4" w:space="0" w:color="auto"/>
            </w:tcBorders>
            <w:shd w:val="clear" w:color="auto" w:fill="auto"/>
            <w:noWrap/>
            <w:vAlign w:val="center"/>
          </w:tcPr>
          <w:p w:rsidR="00F40C6A" w:rsidRDefault="00F40C6A" w:rsidP="00F40C6A">
            <w:pPr>
              <w:jc w:val="center"/>
              <w:rPr>
                <w:color w:val="000000"/>
              </w:rPr>
            </w:pPr>
            <w:r>
              <w:rPr>
                <w:color w:val="000000"/>
              </w:rPr>
              <w:t>Биология</w:t>
            </w:r>
          </w:p>
        </w:tc>
        <w:tc>
          <w:tcPr>
            <w:tcW w:w="1418" w:type="dxa"/>
            <w:tcBorders>
              <w:top w:val="nil"/>
              <w:left w:val="single" w:sz="4" w:space="0" w:color="auto"/>
              <w:bottom w:val="single" w:sz="4" w:space="0" w:color="auto"/>
              <w:right w:val="single" w:sz="4" w:space="0" w:color="auto"/>
            </w:tcBorders>
            <w:shd w:val="clear" w:color="auto" w:fill="auto"/>
            <w:noWrap/>
            <w:vAlign w:val="center"/>
          </w:tcPr>
          <w:p w:rsidR="00F40C6A" w:rsidRDefault="00F40C6A" w:rsidP="00F40C6A">
            <w:r>
              <w:t xml:space="preserve">Матвеюк </w:t>
            </w:r>
          </w:p>
        </w:tc>
        <w:tc>
          <w:tcPr>
            <w:tcW w:w="1338" w:type="dxa"/>
            <w:tcBorders>
              <w:top w:val="nil"/>
              <w:left w:val="nil"/>
              <w:bottom w:val="single" w:sz="4" w:space="0" w:color="auto"/>
              <w:right w:val="single" w:sz="4" w:space="0" w:color="auto"/>
            </w:tcBorders>
            <w:shd w:val="clear" w:color="auto" w:fill="auto"/>
            <w:noWrap/>
            <w:vAlign w:val="center"/>
          </w:tcPr>
          <w:p w:rsidR="00F40C6A" w:rsidRDefault="00F40C6A" w:rsidP="00F40C6A">
            <w:r>
              <w:t>Платон</w:t>
            </w:r>
          </w:p>
        </w:tc>
        <w:tc>
          <w:tcPr>
            <w:tcW w:w="1921" w:type="dxa"/>
            <w:tcBorders>
              <w:top w:val="nil"/>
              <w:left w:val="nil"/>
              <w:bottom w:val="single" w:sz="4" w:space="0" w:color="auto"/>
              <w:right w:val="single" w:sz="4" w:space="0" w:color="auto"/>
            </w:tcBorders>
            <w:shd w:val="clear" w:color="auto" w:fill="auto"/>
            <w:noWrap/>
            <w:vAlign w:val="center"/>
          </w:tcPr>
          <w:p w:rsidR="00F40C6A" w:rsidRDefault="00F40C6A" w:rsidP="00F40C6A">
            <w:r>
              <w:t>Дмитриевич</w:t>
            </w:r>
          </w:p>
        </w:tc>
        <w:tc>
          <w:tcPr>
            <w:tcW w:w="780" w:type="dxa"/>
            <w:tcBorders>
              <w:top w:val="nil"/>
              <w:left w:val="single" w:sz="4" w:space="0" w:color="auto"/>
              <w:bottom w:val="single" w:sz="4" w:space="0" w:color="auto"/>
              <w:right w:val="single" w:sz="4" w:space="0" w:color="auto"/>
            </w:tcBorders>
            <w:shd w:val="clear" w:color="auto" w:fill="auto"/>
            <w:noWrap/>
            <w:vAlign w:val="center"/>
          </w:tcPr>
          <w:p w:rsidR="00F40C6A" w:rsidRDefault="00F40C6A" w:rsidP="00F40C6A">
            <w:pPr>
              <w:jc w:val="center"/>
            </w:pPr>
            <w:r>
              <w:t>11</w:t>
            </w:r>
          </w:p>
        </w:tc>
        <w:tc>
          <w:tcPr>
            <w:tcW w:w="2551" w:type="dxa"/>
            <w:tcBorders>
              <w:top w:val="nil"/>
              <w:left w:val="single" w:sz="4" w:space="0" w:color="auto"/>
              <w:bottom w:val="single" w:sz="4" w:space="0" w:color="auto"/>
              <w:right w:val="single" w:sz="4" w:space="0" w:color="auto"/>
            </w:tcBorders>
            <w:shd w:val="clear" w:color="auto" w:fill="auto"/>
            <w:noWrap/>
            <w:vAlign w:val="center"/>
          </w:tcPr>
          <w:p w:rsidR="00F40C6A" w:rsidRDefault="00F40C6A" w:rsidP="00F40C6A">
            <w:pPr>
              <w:jc w:val="center"/>
            </w:pPr>
            <w:r>
              <w:t>Муниципальное автономное общеобразовательное учреждение "Лицей №7"</w:t>
            </w:r>
          </w:p>
        </w:tc>
      </w:tr>
      <w:tr w:rsidR="00F40C6A" w:rsidRPr="000A62FC" w:rsidTr="000212C3">
        <w:trPr>
          <w:trHeight w:val="315"/>
          <w:jc w:val="center"/>
        </w:trPr>
        <w:tc>
          <w:tcPr>
            <w:tcW w:w="576" w:type="dxa"/>
            <w:tcBorders>
              <w:top w:val="nil"/>
              <w:left w:val="single" w:sz="4" w:space="0" w:color="auto"/>
              <w:bottom w:val="single" w:sz="4" w:space="0" w:color="auto"/>
              <w:right w:val="single" w:sz="4" w:space="0" w:color="auto"/>
            </w:tcBorders>
            <w:shd w:val="clear" w:color="auto" w:fill="auto"/>
            <w:noWrap/>
          </w:tcPr>
          <w:p w:rsidR="00F40C6A" w:rsidRPr="000A62FC" w:rsidRDefault="00F40C6A" w:rsidP="00F40C6A">
            <w:pPr>
              <w:jc w:val="center"/>
              <w:rPr>
                <w:color w:val="000000"/>
              </w:rPr>
            </w:pPr>
            <w:r>
              <w:rPr>
                <w:color w:val="000000"/>
              </w:rPr>
              <w:t>84</w:t>
            </w:r>
          </w:p>
        </w:tc>
        <w:tc>
          <w:tcPr>
            <w:tcW w:w="2048" w:type="dxa"/>
            <w:tcBorders>
              <w:top w:val="nil"/>
              <w:left w:val="single" w:sz="4" w:space="0" w:color="auto"/>
              <w:bottom w:val="single" w:sz="4" w:space="0" w:color="auto"/>
              <w:right w:val="single" w:sz="4" w:space="0" w:color="auto"/>
            </w:tcBorders>
            <w:shd w:val="clear" w:color="auto" w:fill="auto"/>
            <w:noWrap/>
            <w:vAlign w:val="center"/>
          </w:tcPr>
          <w:p w:rsidR="00F40C6A" w:rsidRDefault="00F40C6A" w:rsidP="00F40C6A">
            <w:pPr>
              <w:jc w:val="center"/>
              <w:rPr>
                <w:color w:val="000000"/>
              </w:rPr>
            </w:pPr>
            <w:r>
              <w:rPr>
                <w:color w:val="000000"/>
              </w:rPr>
              <w:t>Информатика и ИКТ</w:t>
            </w:r>
          </w:p>
        </w:tc>
        <w:tc>
          <w:tcPr>
            <w:tcW w:w="1418" w:type="dxa"/>
            <w:tcBorders>
              <w:top w:val="nil"/>
              <w:left w:val="single" w:sz="4" w:space="0" w:color="auto"/>
              <w:bottom w:val="single" w:sz="4" w:space="0" w:color="auto"/>
              <w:right w:val="single" w:sz="4" w:space="0" w:color="auto"/>
            </w:tcBorders>
            <w:shd w:val="clear" w:color="auto" w:fill="auto"/>
            <w:noWrap/>
            <w:vAlign w:val="bottom"/>
          </w:tcPr>
          <w:p w:rsidR="00F40C6A" w:rsidRDefault="00F40C6A" w:rsidP="00F40C6A">
            <w:r>
              <w:t>Болуць</w:t>
            </w:r>
          </w:p>
        </w:tc>
        <w:tc>
          <w:tcPr>
            <w:tcW w:w="1338" w:type="dxa"/>
            <w:tcBorders>
              <w:top w:val="nil"/>
              <w:left w:val="nil"/>
              <w:bottom w:val="single" w:sz="4" w:space="0" w:color="auto"/>
              <w:right w:val="single" w:sz="4" w:space="0" w:color="auto"/>
            </w:tcBorders>
            <w:shd w:val="clear" w:color="auto" w:fill="auto"/>
            <w:noWrap/>
            <w:vAlign w:val="bottom"/>
          </w:tcPr>
          <w:p w:rsidR="00F40C6A" w:rsidRDefault="00F40C6A" w:rsidP="00F40C6A">
            <w:r>
              <w:t>Роман</w:t>
            </w:r>
          </w:p>
        </w:tc>
        <w:tc>
          <w:tcPr>
            <w:tcW w:w="1921" w:type="dxa"/>
            <w:tcBorders>
              <w:top w:val="nil"/>
              <w:left w:val="nil"/>
              <w:bottom w:val="single" w:sz="4" w:space="0" w:color="auto"/>
              <w:right w:val="single" w:sz="4" w:space="0" w:color="auto"/>
            </w:tcBorders>
            <w:shd w:val="clear" w:color="auto" w:fill="auto"/>
            <w:noWrap/>
            <w:vAlign w:val="bottom"/>
          </w:tcPr>
          <w:p w:rsidR="00F40C6A" w:rsidRDefault="00F40C6A" w:rsidP="00F40C6A">
            <w:r>
              <w:t>Валерьевич</w:t>
            </w:r>
          </w:p>
        </w:tc>
        <w:tc>
          <w:tcPr>
            <w:tcW w:w="780" w:type="dxa"/>
            <w:tcBorders>
              <w:top w:val="nil"/>
              <w:left w:val="single" w:sz="4" w:space="0" w:color="auto"/>
              <w:bottom w:val="single" w:sz="4" w:space="0" w:color="auto"/>
              <w:right w:val="single" w:sz="4" w:space="0" w:color="auto"/>
            </w:tcBorders>
            <w:shd w:val="clear" w:color="auto" w:fill="auto"/>
            <w:noWrap/>
            <w:vAlign w:val="bottom"/>
          </w:tcPr>
          <w:p w:rsidR="00F40C6A" w:rsidRDefault="00F40C6A" w:rsidP="00F40C6A">
            <w:pPr>
              <w:jc w:val="center"/>
            </w:pPr>
            <w:r>
              <w:t>9</w:t>
            </w:r>
          </w:p>
        </w:tc>
        <w:tc>
          <w:tcPr>
            <w:tcW w:w="2551" w:type="dxa"/>
            <w:tcBorders>
              <w:top w:val="nil"/>
              <w:left w:val="single" w:sz="4" w:space="0" w:color="auto"/>
              <w:bottom w:val="single" w:sz="4" w:space="0" w:color="auto"/>
              <w:right w:val="single" w:sz="4" w:space="0" w:color="auto"/>
            </w:tcBorders>
            <w:shd w:val="clear" w:color="auto" w:fill="auto"/>
            <w:noWrap/>
            <w:vAlign w:val="center"/>
          </w:tcPr>
          <w:p w:rsidR="00F40C6A" w:rsidRDefault="00F40C6A" w:rsidP="00F40C6A">
            <w:pPr>
              <w:jc w:val="center"/>
            </w:pPr>
            <w:r>
              <w:t xml:space="preserve">Муниципальное автономное </w:t>
            </w:r>
            <w:r>
              <w:lastRenderedPageBreak/>
              <w:t>общеобразовательное учреждение "Лицей №7"</w:t>
            </w:r>
          </w:p>
        </w:tc>
      </w:tr>
      <w:tr w:rsidR="00F40C6A" w:rsidRPr="000A62FC" w:rsidTr="000212C3">
        <w:trPr>
          <w:trHeight w:val="315"/>
          <w:jc w:val="center"/>
        </w:trPr>
        <w:tc>
          <w:tcPr>
            <w:tcW w:w="576" w:type="dxa"/>
            <w:tcBorders>
              <w:top w:val="nil"/>
              <w:left w:val="single" w:sz="4" w:space="0" w:color="auto"/>
              <w:bottom w:val="single" w:sz="4" w:space="0" w:color="auto"/>
              <w:right w:val="single" w:sz="4" w:space="0" w:color="auto"/>
            </w:tcBorders>
            <w:shd w:val="clear" w:color="auto" w:fill="auto"/>
            <w:noWrap/>
          </w:tcPr>
          <w:p w:rsidR="00F40C6A" w:rsidRPr="000A62FC" w:rsidRDefault="00F40C6A" w:rsidP="00F40C6A">
            <w:pPr>
              <w:jc w:val="center"/>
              <w:rPr>
                <w:color w:val="000000"/>
              </w:rPr>
            </w:pPr>
            <w:r>
              <w:rPr>
                <w:color w:val="000000"/>
              </w:rPr>
              <w:t>85</w:t>
            </w:r>
          </w:p>
        </w:tc>
        <w:tc>
          <w:tcPr>
            <w:tcW w:w="2048" w:type="dxa"/>
            <w:tcBorders>
              <w:top w:val="nil"/>
              <w:left w:val="single" w:sz="4" w:space="0" w:color="auto"/>
              <w:bottom w:val="single" w:sz="4" w:space="0" w:color="auto"/>
              <w:right w:val="single" w:sz="4" w:space="0" w:color="auto"/>
            </w:tcBorders>
            <w:shd w:val="clear" w:color="auto" w:fill="auto"/>
            <w:noWrap/>
            <w:vAlign w:val="center"/>
          </w:tcPr>
          <w:p w:rsidR="00F40C6A" w:rsidRDefault="00F40C6A" w:rsidP="00F40C6A">
            <w:pPr>
              <w:jc w:val="center"/>
              <w:rPr>
                <w:color w:val="000000"/>
              </w:rPr>
            </w:pPr>
            <w:r>
              <w:rPr>
                <w:color w:val="000000"/>
              </w:rPr>
              <w:t>Информатика и ИКТ</w:t>
            </w:r>
          </w:p>
        </w:tc>
        <w:tc>
          <w:tcPr>
            <w:tcW w:w="1418" w:type="dxa"/>
            <w:tcBorders>
              <w:top w:val="nil"/>
              <w:left w:val="single" w:sz="4" w:space="0" w:color="auto"/>
              <w:bottom w:val="single" w:sz="4" w:space="0" w:color="auto"/>
              <w:right w:val="single" w:sz="4" w:space="0" w:color="auto"/>
            </w:tcBorders>
            <w:shd w:val="clear" w:color="auto" w:fill="auto"/>
            <w:noWrap/>
            <w:vAlign w:val="center"/>
          </w:tcPr>
          <w:p w:rsidR="00F40C6A" w:rsidRDefault="00F40C6A" w:rsidP="00F40C6A">
            <w:r>
              <w:t>Тимофеев</w:t>
            </w:r>
          </w:p>
        </w:tc>
        <w:tc>
          <w:tcPr>
            <w:tcW w:w="1338" w:type="dxa"/>
            <w:tcBorders>
              <w:top w:val="nil"/>
              <w:left w:val="nil"/>
              <w:bottom w:val="single" w:sz="4" w:space="0" w:color="auto"/>
              <w:right w:val="single" w:sz="4" w:space="0" w:color="auto"/>
            </w:tcBorders>
            <w:shd w:val="clear" w:color="auto" w:fill="auto"/>
            <w:noWrap/>
            <w:vAlign w:val="center"/>
          </w:tcPr>
          <w:p w:rsidR="00F40C6A" w:rsidRDefault="00F40C6A" w:rsidP="00F40C6A">
            <w:r>
              <w:t xml:space="preserve">Марат </w:t>
            </w:r>
          </w:p>
        </w:tc>
        <w:tc>
          <w:tcPr>
            <w:tcW w:w="1921" w:type="dxa"/>
            <w:tcBorders>
              <w:top w:val="nil"/>
              <w:left w:val="nil"/>
              <w:bottom w:val="single" w:sz="4" w:space="0" w:color="auto"/>
              <w:right w:val="single" w:sz="4" w:space="0" w:color="auto"/>
            </w:tcBorders>
            <w:shd w:val="clear" w:color="auto" w:fill="auto"/>
            <w:noWrap/>
            <w:vAlign w:val="center"/>
          </w:tcPr>
          <w:p w:rsidR="00F40C6A" w:rsidRDefault="00F40C6A" w:rsidP="00F40C6A">
            <w:r>
              <w:t>Вадимович</w:t>
            </w:r>
          </w:p>
        </w:tc>
        <w:tc>
          <w:tcPr>
            <w:tcW w:w="780" w:type="dxa"/>
            <w:tcBorders>
              <w:top w:val="nil"/>
              <w:left w:val="single" w:sz="4" w:space="0" w:color="auto"/>
              <w:bottom w:val="single" w:sz="4" w:space="0" w:color="auto"/>
              <w:right w:val="single" w:sz="4" w:space="0" w:color="auto"/>
            </w:tcBorders>
            <w:shd w:val="clear" w:color="auto" w:fill="auto"/>
            <w:noWrap/>
            <w:vAlign w:val="center"/>
          </w:tcPr>
          <w:p w:rsidR="00F40C6A" w:rsidRDefault="00F40C6A" w:rsidP="00F40C6A">
            <w:pPr>
              <w:jc w:val="center"/>
            </w:pPr>
            <w:r>
              <w:t>10</w:t>
            </w:r>
          </w:p>
        </w:tc>
        <w:tc>
          <w:tcPr>
            <w:tcW w:w="2551" w:type="dxa"/>
            <w:tcBorders>
              <w:top w:val="nil"/>
              <w:left w:val="single" w:sz="4" w:space="0" w:color="auto"/>
              <w:bottom w:val="single" w:sz="4" w:space="0" w:color="auto"/>
              <w:right w:val="single" w:sz="4" w:space="0" w:color="auto"/>
            </w:tcBorders>
            <w:shd w:val="clear" w:color="auto" w:fill="auto"/>
            <w:noWrap/>
            <w:vAlign w:val="center"/>
          </w:tcPr>
          <w:p w:rsidR="00F40C6A" w:rsidRDefault="00F40C6A" w:rsidP="00F40C6A">
            <w:pPr>
              <w:jc w:val="center"/>
              <w:rPr>
                <w:color w:val="000000"/>
              </w:rPr>
            </w:pPr>
            <w:r>
              <w:rPr>
                <w:color w:val="000000"/>
              </w:rPr>
              <w:t> </w:t>
            </w:r>
          </w:p>
        </w:tc>
      </w:tr>
      <w:tr w:rsidR="00F40C6A" w:rsidRPr="000A62FC" w:rsidTr="000212C3">
        <w:trPr>
          <w:trHeight w:val="315"/>
          <w:jc w:val="center"/>
        </w:trPr>
        <w:tc>
          <w:tcPr>
            <w:tcW w:w="576" w:type="dxa"/>
            <w:tcBorders>
              <w:top w:val="nil"/>
              <w:left w:val="single" w:sz="4" w:space="0" w:color="auto"/>
              <w:bottom w:val="single" w:sz="4" w:space="0" w:color="auto"/>
              <w:right w:val="single" w:sz="4" w:space="0" w:color="auto"/>
            </w:tcBorders>
            <w:shd w:val="clear" w:color="auto" w:fill="auto"/>
            <w:noWrap/>
          </w:tcPr>
          <w:p w:rsidR="00F40C6A" w:rsidRPr="000A62FC" w:rsidRDefault="00F40C6A" w:rsidP="00F40C6A">
            <w:pPr>
              <w:jc w:val="center"/>
              <w:rPr>
                <w:color w:val="000000"/>
              </w:rPr>
            </w:pPr>
            <w:r>
              <w:rPr>
                <w:color w:val="000000"/>
              </w:rPr>
              <w:t>86</w:t>
            </w:r>
          </w:p>
        </w:tc>
        <w:tc>
          <w:tcPr>
            <w:tcW w:w="2048" w:type="dxa"/>
            <w:tcBorders>
              <w:top w:val="nil"/>
              <w:left w:val="single" w:sz="4" w:space="0" w:color="auto"/>
              <w:bottom w:val="single" w:sz="4" w:space="0" w:color="auto"/>
              <w:right w:val="single" w:sz="4" w:space="0" w:color="auto"/>
            </w:tcBorders>
            <w:shd w:val="clear" w:color="auto" w:fill="auto"/>
            <w:noWrap/>
            <w:vAlign w:val="center"/>
          </w:tcPr>
          <w:p w:rsidR="00F40C6A" w:rsidRDefault="00F40C6A" w:rsidP="00F40C6A">
            <w:pPr>
              <w:jc w:val="center"/>
              <w:rPr>
                <w:color w:val="000000"/>
              </w:rPr>
            </w:pPr>
            <w:r>
              <w:rPr>
                <w:color w:val="000000"/>
              </w:rPr>
              <w:t>Информатика и ИКТ</w:t>
            </w:r>
          </w:p>
        </w:tc>
        <w:tc>
          <w:tcPr>
            <w:tcW w:w="1418" w:type="dxa"/>
            <w:tcBorders>
              <w:top w:val="nil"/>
              <w:left w:val="single" w:sz="4" w:space="0" w:color="auto"/>
              <w:bottom w:val="single" w:sz="4" w:space="0" w:color="auto"/>
              <w:right w:val="single" w:sz="4" w:space="0" w:color="auto"/>
            </w:tcBorders>
            <w:shd w:val="clear" w:color="auto" w:fill="auto"/>
            <w:noWrap/>
            <w:vAlign w:val="center"/>
          </w:tcPr>
          <w:p w:rsidR="00F40C6A" w:rsidRDefault="00F40C6A" w:rsidP="00F40C6A">
            <w:r>
              <w:t>Самойлов</w:t>
            </w:r>
          </w:p>
        </w:tc>
        <w:tc>
          <w:tcPr>
            <w:tcW w:w="1338" w:type="dxa"/>
            <w:tcBorders>
              <w:top w:val="nil"/>
              <w:left w:val="nil"/>
              <w:bottom w:val="single" w:sz="4" w:space="0" w:color="auto"/>
              <w:right w:val="single" w:sz="4" w:space="0" w:color="auto"/>
            </w:tcBorders>
            <w:shd w:val="clear" w:color="auto" w:fill="auto"/>
            <w:noWrap/>
            <w:vAlign w:val="center"/>
          </w:tcPr>
          <w:p w:rsidR="00F40C6A" w:rsidRDefault="00F40C6A" w:rsidP="00F40C6A">
            <w:r>
              <w:t>Мирон</w:t>
            </w:r>
          </w:p>
        </w:tc>
        <w:tc>
          <w:tcPr>
            <w:tcW w:w="1921" w:type="dxa"/>
            <w:tcBorders>
              <w:top w:val="nil"/>
              <w:left w:val="nil"/>
              <w:bottom w:val="single" w:sz="4" w:space="0" w:color="auto"/>
              <w:right w:val="single" w:sz="4" w:space="0" w:color="auto"/>
            </w:tcBorders>
            <w:shd w:val="clear" w:color="auto" w:fill="auto"/>
            <w:noWrap/>
            <w:vAlign w:val="center"/>
          </w:tcPr>
          <w:p w:rsidR="00F40C6A" w:rsidRDefault="00F40C6A" w:rsidP="00F40C6A">
            <w:r>
              <w:t>Вячеславович</w:t>
            </w:r>
          </w:p>
        </w:tc>
        <w:tc>
          <w:tcPr>
            <w:tcW w:w="780" w:type="dxa"/>
            <w:tcBorders>
              <w:top w:val="nil"/>
              <w:left w:val="single" w:sz="4" w:space="0" w:color="auto"/>
              <w:bottom w:val="single" w:sz="4" w:space="0" w:color="auto"/>
              <w:right w:val="single" w:sz="4" w:space="0" w:color="auto"/>
            </w:tcBorders>
            <w:shd w:val="clear" w:color="auto" w:fill="auto"/>
            <w:noWrap/>
            <w:vAlign w:val="center"/>
          </w:tcPr>
          <w:p w:rsidR="00F40C6A" w:rsidRDefault="00F40C6A" w:rsidP="00F40C6A">
            <w:pPr>
              <w:jc w:val="center"/>
            </w:pPr>
            <w:r>
              <w:t>11</w:t>
            </w:r>
          </w:p>
        </w:tc>
        <w:tc>
          <w:tcPr>
            <w:tcW w:w="2551" w:type="dxa"/>
            <w:tcBorders>
              <w:top w:val="nil"/>
              <w:left w:val="single" w:sz="4" w:space="0" w:color="auto"/>
              <w:bottom w:val="single" w:sz="4" w:space="0" w:color="auto"/>
              <w:right w:val="single" w:sz="4" w:space="0" w:color="auto"/>
            </w:tcBorders>
            <w:shd w:val="clear" w:color="auto" w:fill="auto"/>
            <w:noWrap/>
            <w:vAlign w:val="center"/>
          </w:tcPr>
          <w:p w:rsidR="00F40C6A" w:rsidRDefault="00F40C6A" w:rsidP="00F40C6A">
            <w:pPr>
              <w:jc w:val="center"/>
            </w:pPr>
            <w:r>
              <w:t>Муниципальное автономное общеобразовательное учреждение "Лицей №6"</w:t>
            </w:r>
          </w:p>
        </w:tc>
      </w:tr>
      <w:tr w:rsidR="00F40C6A" w:rsidRPr="000A62FC" w:rsidTr="000212C3">
        <w:trPr>
          <w:trHeight w:val="315"/>
          <w:jc w:val="center"/>
        </w:trPr>
        <w:tc>
          <w:tcPr>
            <w:tcW w:w="576" w:type="dxa"/>
            <w:tcBorders>
              <w:top w:val="nil"/>
              <w:left w:val="single" w:sz="4" w:space="0" w:color="auto"/>
              <w:bottom w:val="single" w:sz="4" w:space="0" w:color="auto"/>
              <w:right w:val="single" w:sz="4" w:space="0" w:color="auto"/>
            </w:tcBorders>
            <w:shd w:val="clear" w:color="auto" w:fill="auto"/>
            <w:noWrap/>
          </w:tcPr>
          <w:p w:rsidR="00F40C6A" w:rsidRPr="000A62FC" w:rsidRDefault="00F40C6A" w:rsidP="00F40C6A">
            <w:pPr>
              <w:jc w:val="center"/>
              <w:rPr>
                <w:color w:val="000000"/>
              </w:rPr>
            </w:pPr>
            <w:r>
              <w:rPr>
                <w:color w:val="000000"/>
              </w:rPr>
              <w:t>87</w:t>
            </w:r>
          </w:p>
        </w:tc>
        <w:tc>
          <w:tcPr>
            <w:tcW w:w="2048" w:type="dxa"/>
            <w:tcBorders>
              <w:top w:val="nil"/>
              <w:left w:val="single" w:sz="4" w:space="0" w:color="auto"/>
              <w:bottom w:val="single" w:sz="4" w:space="0" w:color="auto"/>
              <w:right w:val="single" w:sz="4" w:space="0" w:color="auto"/>
            </w:tcBorders>
            <w:shd w:val="clear" w:color="auto" w:fill="auto"/>
            <w:noWrap/>
            <w:vAlign w:val="center"/>
          </w:tcPr>
          <w:p w:rsidR="00F40C6A" w:rsidRDefault="00F40C6A" w:rsidP="00F40C6A">
            <w:pPr>
              <w:jc w:val="center"/>
              <w:rPr>
                <w:color w:val="000000"/>
              </w:rPr>
            </w:pPr>
            <w:r>
              <w:rPr>
                <w:color w:val="000000"/>
              </w:rPr>
              <w:t>Информатика и ИКТ</w:t>
            </w:r>
          </w:p>
        </w:tc>
        <w:tc>
          <w:tcPr>
            <w:tcW w:w="1418" w:type="dxa"/>
            <w:tcBorders>
              <w:top w:val="nil"/>
              <w:left w:val="single" w:sz="4" w:space="0" w:color="auto"/>
              <w:bottom w:val="single" w:sz="4" w:space="0" w:color="auto"/>
              <w:right w:val="single" w:sz="4" w:space="0" w:color="auto"/>
            </w:tcBorders>
            <w:shd w:val="clear" w:color="auto" w:fill="auto"/>
            <w:noWrap/>
            <w:vAlign w:val="center"/>
          </w:tcPr>
          <w:p w:rsidR="00F40C6A" w:rsidRDefault="00F40C6A" w:rsidP="00F40C6A">
            <w:r>
              <w:t>Мерлинский</w:t>
            </w:r>
          </w:p>
        </w:tc>
        <w:tc>
          <w:tcPr>
            <w:tcW w:w="1338" w:type="dxa"/>
            <w:tcBorders>
              <w:top w:val="nil"/>
              <w:left w:val="nil"/>
              <w:bottom w:val="single" w:sz="4" w:space="0" w:color="auto"/>
              <w:right w:val="single" w:sz="4" w:space="0" w:color="auto"/>
            </w:tcBorders>
            <w:shd w:val="clear" w:color="auto" w:fill="auto"/>
            <w:noWrap/>
            <w:vAlign w:val="center"/>
          </w:tcPr>
          <w:p w:rsidR="00F40C6A" w:rsidRDefault="00F40C6A" w:rsidP="00F40C6A">
            <w:r>
              <w:t>Глеб</w:t>
            </w:r>
          </w:p>
        </w:tc>
        <w:tc>
          <w:tcPr>
            <w:tcW w:w="1921" w:type="dxa"/>
            <w:tcBorders>
              <w:top w:val="nil"/>
              <w:left w:val="nil"/>
              <w:bottom w:val="single" w:sz="4" w:space="0" w:color="auto"/>
              <w:right w:val="single" w:sz="4" w:space="0" w:color="auto"/>
            </w:tcBorders>
            <w:shd w:val="clear" w:color="auto" w:fill="auto"/>
            <w:noWrap/>
            <w:vAlign w:val="center"/>
          </w:tcPr>
          <w:p w:rsidR="00F40C6A" w:rsidRDefault="00F40C6A" w:rsidP="00F40C6A">
            <w:r>
              <w:t>Яковлевич</w:t>
            </w:r>
          </w:p>
        </w:tc>
        <w:tc>
          <w:tcPr>
            <w:tcW w:w="780" w:type="dxa"/>
            <w:tcBorders>
              <w:top w:val="nil"/>
              <w:left w:val="single" w:sz="4" w:space="0" w:color="auto"/>
              <w:bottom w:val="single" w:sz="4" w:space="0" w:color="auto"/>
              <w:right w:val="single" w:sz="4" w:space="0" w:color="auto"/>
            </w:tcBorders>
            <w:shd w:val="clear" w:color="auto" w:fill="auto"/>
            <w:noWrap/>
            <w:vAlign w:val="center"/>
          </w:tcPr>
          <w:p w:rsidR="00F40C6A" w:rsidRDefault="00F40C6A" w:rsidP="00F40C6A">
            <w:pPr>
              <w:jc w:val="center"/>
            </w:pPr>
            <w:r>
              <w:t>11</w:t>
            </w:r>
          </w:p>
        </w:tc>
        <w:tc>
          <w:tcPr>
            <w:tcW w:w="2551" w:type="dxa"/>
            <w:tcBorders>
              <w:top w:val="nil"/>
              <w:left w:val="single" w:sz="4" w:space="0" w:color="auto"/>
              <w:bottom w:val="single" w:sz="4" w:space="0" w:color="auto"/>
              <w:right w:val="single" w:sz="4" w:space="0" w:color="auto"/>
            </w:tcBorders>
            <w:shd w:val="clear" w:color="auto" w:fill="auto"/>
            <w:noWrap/>
            <w:vAlign w:val="center"/>
          </w:tcPr>
          <w:p w:rsidR="00F40C6A" w:rsidRDefault="00F40C6A" w:rsidP="00F40C6A">
            <w:pPr>
              <w:jc w:val="center"/>
            </w:pPr>
            <w:r>
              <w:t>Муниципальное автономное общеобразовательное учреждение "Лицей №6"</w:t>
            </w:r>
          </w:p>
        </w:tc>
      </w:tr>
      <w:tr w:rsidR="00F40C6A" w:rsidRPr="000A62FC" w:rsidTr="000212C3">
        <w:trPr>
          <w:trHeight w:val="315"/>
          <w:jc w:val="center"/>
        </w:trPr>
        <w:tc>
          <w:tcPr>
            <w:tcW w:w="576" w:type="dxa"/>
            <w:tcBorders>
              <w:top w:val="nil"/>
              <w:left w:val="single" w:sz="4" w:space="0" w:color="auto"/>
              <w:bottom w:val="single" w:sz="4" w:space="0" w:color="auto"/>
              <w:right w:val="single" w:sz="4" w:space="0" w:color="auto"/>
            </w:tcBorders>
            <w:shd w:val="clear" w:color="auto" w:fill="auto"/>
            <w:noWrap/>
          </w:tcPr>
          <w:p w:rsidR="00F40C6A" w:rsidRPr="000A62FC" w:rsidRDefault="00F40C6A" w:rsidP="00F40C6A">
            <w:pPr>
              <w:jc w:val="center"/>
              <w:rPr>
                <w:color w:val="000000"/>
              </w:rPr>
            </w:pPr>
            <w:r>
              <w:rPr>
                <w:color w:val="000000"/>
              </w:rPr>
              <w:t>88</w:t>
            </w:r>
          </w:p>
        </w:tc>
        <w:tc>
          <w:tcPr>
            <w:tcW w:w="2048" w:type="dxa"/>
            <w:tcBorders>
              <w:top w:val="nil"/>
              <w:left w:val="single" w:sz="4" w:space="0" w:color="auto"/>
              <w:bottom w:val="single" w:sz="4" w:space="0" w:color="auto"/>
              <w:right w:val="single" w:sz="4" w:space="0" w:color="auto"/>
            </w:tcBorders>
            <w:shd w:val="clear" w:color="auto" w:fill="auto"/>
            <w:noWrap/>
            <w:vAlign w:val="center"/>
          </w:tcPr>
          <w:p w:rsidR="00F40C6A" w:rsidRDefault="00F40C6A" w:rsidP="00F40C6A">
            <w:pPr>
              <w:jc w:val="center"/>
              <w:rPr>
                <w:color w:val="000000"/>
              </w:rPr>
            </w:pPr>
            <w:r>
              <w:rPr>
                <w:color w:val="000000"/>
              </w:rPr>
              <w:t>История</w:t>
            </w:r>
          </w:p>
        </w:tc>
        <w:tc>
          <w:tcPr>
            <w:tcW w:w="1418" w:type="dxa"/>
            <w:tcBorders>
              <w:top w:val="nil"/>
              <w:left w:val="single" w:sz="4" w:space="0" w:color="auto"/>
              <w:bottom w:val="single" w:sz="4" w:space="0" w:color="auto"/>
              <w:right w:val="single" w:sz="4" w:space="0" w:color="auto"/>
            </w:tcBorders>
            <w:shd w:val="clear" w:color="auto" w:fill="auto"/>
            <w:noWrap/>
            <w:vAlign w:val="center"/>
          </w:tcPr>
          <w:p w:rsidR="00F40C6A" w:rsidRDefault="00F40C6A" w:rsidP="00F40C6A">
            <w:r>
              <w:t>Мещанова</w:t>
            </w:r>
          </w:p>
        </w:tc>
        <w:tc>
          <w:tcPr>
            <w:tcW w:w="1338" w:type="dxa"/>
            <w:tcBorders>
              <w:top w:val="nil"/>
              <w:left w:val="nil"/>
              <w:bottom w:val="single" w:sz="4" w:space="0" w:color="auto"/>
              <w:right w:val="single" w:sz="4" w:space="0" w:color="auto"/>
            </w:tcBorders>
            <w:shd w:val="clear" w:color="auto" w:fill="auto"/>
            <w:noWrap/>
            <w:vAlign w:val="center"/>
          </w:tcPr>
          <w:p w:rsidR="00F40C6A" w:rsidRDefault="00F40C6A" w:rsidP="00F40C6A">
            <w:r>
              <w:t>Вероника</w:t>
            </w:r>
          </w:p>
        </w:tc>
        <w:tc>
          <w:tcPr>
            <w:tcW w:w="1921" w:type="dxa"/>
            <w:tcBorders>
              <w:top w:val="nil"/>
              <w:left w:val="nil"/>
              <w:bottom w:val="single" w:sz="4" w:space="0" w:color="auto"/>
              <w:right w:val="single" w:sz="4" w:space="0" w:color="auto"/>
            </w:tcBorders>
            <w:shd w:val="clear" w:color="auto" w:fill="auto"/>
            <w:noWrap/>
            <w:vAlign w:val="center"/>
          </w:tcPr>
          <w:p w:rsidR="00F40C6A" w:rsidRDefault="00F40C6A" w:rsidP="00F40C6A">
            <w:r>
              <w:t>Вадимовна</w:t>
            </w:r>
          </w:p>
        </w:tc>
        <w:tc>
          <w:tcPr>
            <w:tcW w:w="780" w:type="dxa"/>
            <w:tcBorders>
              <w:top w:val="nil"/>
              <w:left w:val="single" w:sz="4" w:space="0" w:color="auto"/>
              <w:bottom w:val="single" w:sz="4" w:space="0" w:color="auto"/>
              <w:right w:val="single" w:sz="4" w:space="0" w:color="auto"/>
            </w:tcBorders>
            <w:shd w:val="clear" w:color="auto" w:fill="auto"/>
            <w:noWrap/>
            <w:vAlign w:val="bottom"/>
          </w:tcPr>
          <w:p w:rsidR="00F40C6A" w:rsidRDefault="00F40C6A" w:rsidP="00F40C6A">
            <w:pPr>
              <w:jc w:val="center"/>
            </w:pPr>
            <w:r>
              <w:t>9</w:t>
            </w:r>
          </w:p>
        </w:tc>
        <w:tc>
          <w:tcPr>
            <w:tcW w:w="2551" w:type="dxa"/>
            <w:tcBorders>
              <w:top w:val="nil"/>
              <w:left w:val="single" w:sz="4" w:space="0" w:color="auto"/>
              <w:bottom w:val="single" w:sz="4" w:space="0" w:color="auto"/>
              <w:right w:val="single" w:sz="4" w:space="0" w:color="auto"/>
            </w:tcBorders>
            <w:shd w:val="clear" w:color="auto" w:fill="auto"/>
            <w:noWrap/>
            <w:vAlign w:val="center"/>
          </w:tcPr>
          <w:p w:rsidR="00F40C6A" w:rsidRDefault="00F40C6A" w:rsidP="00F40C6A">
            <w:pPr>
              <w:jc w:val="center"/>
              <w:rPr>
                <w:color w:val="000000"/>
              </w:rPr>
            </w:pPr>
            <w:r>
              <w:rPr>
                <w:color w:val="000000"/>
              </w:rPr>
              <w:t>Муниципальное бюджетное общеобразовательное учреждение "Средняя общеобразовательная школа №1"</w:t>
            </w:r>
          </w:p>
        </w:tc>
      </w:tr>
      <w:tr w:rsidR="00F40C6A" w:rsidRPr="000A62FC" w:rsidTr="000212C3">
        <w:trPr>
          <w:trHeight w:val="315"/>
          <w:jc w:val="center"/>
        </w:trPr>
        <w:tc>
          <w:tcPr>
            <w:tcW w:w="576" w:type="dxa"/>
            <w:tcBorders>
              <w:top w:val="nil"/>
              <w:left w:val="single" w:sz="4" w:space="0" w:color="auto"/>
              <w:bottom w:val="single" w:sz="4" w:space="0" w:color="auto"/>
              <w:right w:val="single" w:sz="4" w:space="0" w:color="auto"/>
            </w:tcBorders>
            <w:shd w:val="clear" w:color="auto" w:fill="auto"/>
            <w:noWrap/>
          </w:tcPr>
          <w:p w:rsidR="00F40C6A" w:rsidRPr="000A62FC" w:rsidRDefault="00F40C6A" w:rsidP="00F40C6A">
            <w:pPr>
              <w:jc w:val="center"/>
              <w:rPr>
                <w:color w:val="000000"/>
              </w:rPr>
            </w:pPr>
            <w:r>
              <w:rPr>
                <w:color w:val="000000"/>
              </w:rPr>
              <w:t>89</w:t>
            </w:r>
          </w:p>
        </w:tc>
        <w:tc>
          <w:tcPr>
            <w:tcW w:w="2048" w:type="dxa"/>
            <w:tcBorders>
              <w:top w:val="nil"/>
              <w:left w:val="single" w:sz="4" w:space="0" w:color="auto"/>
              <w:bottom w:val="single" w:sz="4" w:space="0" w:color="auto"/>
              <w:right w:val="single" w:sz="4" w:space="0" w:color="auto"/>
            </w:tcBorders>
            <w:shd w:val="clear" w:color="auto" w:fill="auto"/>
            <w:noWrap/>
            <w:vAlign w:val="center"/>
          </w:tcPr>
          <w:p w:rsidR="00F40C6A" w:rsidRDefault="00F40C6A" w:rsidP="00F40C6A">
            <w:pPr>
              <w:jc w:val="center"/>
              <w:rPr>
                <w:color w:val="000000"/>
              </w:rPr>
            </w:pPr>
            <w:r>
              <w:rPr>
                <w:color w:val="000000"/>
              </w:rPr>
              <w:t>История</w:t>
            </w:r>
          </w:p>
        </w:tc>
        <w:tc>
          <w:tcPr>
            <w:tcW w:w="1418" w:type="dxa"/>
            <w:tcBorders>
              <w:top w:val="nil"/>
              <w:left w:val="single" w:sz="4" w:space="0" w:color="auto"/>
              <w:bottom w:val="single" w:sz="4" w:space="0" w:color="auto"/>
              <w:right w:val="single" w:sz="4" w:space="0" w:color="auto"/>
            </w:tcBorders>
            <w:shd w:val="clear" w:color="auto" w:fill="auto"/>
            <w:noWrap/>
            <w:vAlign w:val="center"/>
          </w:tcPr>
          <w:p w:rsidR="00F40C6A" w:rsidRDefault="00F40C6A" w:rsidP="00F40C6A">
            <w:r>
              <w:t>Терентьева</w:t>
            </w:r>
          </w:p>
        </w:tc>
        <w:tc>
          <w:tcPr>
            <w:tcW w:w="1338" w:type="dxa"/>
            <w:tcBorders>
              <w:top w:val="nil"/>
              <w:left w:val="nil"/>
              <w:bottom w:val="single" w:sz="4" w:space="0" w:color="auto"/>
              <w:right w:val="single" w:sz="4" w:space="0" w:color="auto"/>
            </w:tcBorders>
            <w:shd w:val="clear" w:color="auto" w:fill="auto"/>
            <w:noWrap/>
            <w:vAlign w:val="center"/>
          </w:tcPr>
          <w:p w:rsidR="00F40C6A" w:rsidRDefault="00F40C6A" w:rsidP="00F40C6A">
            <w:r>
              <w:t>Мария</w:t>
            </w:r>
          </w:p>
        </w:tc>
        <w:tc>
          <w:tcPr>
            <w:tcW w:w="1921" w:type="dxa"/>
            <w:tcBorders>
              <w:top w:val="nil"/>
              <w:left w:val="nil"/>
              <w:bottom w:val="single" w:sz="4" w:space="0" w:color="auto"/>
              <w:right w:val="single" w:sz="4" w:space="0" w:color="auto"/>
            </w:tcBorders>
            <w:shd w:val="clear" w:color="auto" w:fill="auto"/>
            <w:noWrap/>
            <w:vAlign w:val="center"/>
          </w:tcPr>
          <w:p w:rsidR="00F40C6A" w:rsidRDefault="00F40C6A" w:rsidP="00F40C6A">
            <w:r>
              <w:t>Сергеевна</w:t>
            </w:r>
          </w:p>
        </w:tc>
        <w:tc>
          <w:tcPr>
            <w:tcW w:w="780" w:type="dxa"/>
            <w:tcBorders>
              <w:top w:val="nil"/>
              <w:left w:val="single" w:sz="4" w:space="0" w:color="auto"/>
              <w:bottom w:val="single" w:sz="4" w:space="0" w:color="auto"/>
              <w:right w:val="single" w:sz="4" w:space="0" w:color="auto"/>
            </w:tcBorders>
            <w:shd w:val="clear" w:color="auto" w:fill="auto"/>
            <w:noWrap/>
            <w:vAlign w:val="bottom"/>
          </w:tcPr>
          <w:p w:rsidR="00F40C6A" w:rsidRDefault="00F40C6A" w:rsidP="00F40C6A">
            <w:pPr>
              <w:jc w:val="center"/>
            </w:pPr>
            <w:r>
              <w:t>9</w:t>
            </w:r>
          </w:p>
        </w:tc>
        <w:tc>
          <w:tcPr>
            <w:tcW w:w="2551" w:type="dxa"/>
            <w:tcBorders>
              <w:top w:val="nil"/>
              <w:left w:val="single" w:sz="4" w:space="0" w:color="auto"/>
              <w:bottom w:val="single" w:sz="4" w:space="0" w:color="auto"/>
              <w:right w:val="single" w:sz="4" w:space="0" w:color="auto"/>
            </w:tcBorders>
            <w:shd w:val="clear" w:color="auto" w:fill="auto"/>
            <w:noWrap/>
            <w:vAlign w:val="center"/>
          </w:tcPr>
          <w:p w:rsidR="00F40C6A" w:rsidRDefault="00F40C6A" w:rsidP="00F40C6A">
            <w:pPr>
              <w:jc w:val="center"/>
              <w:rPr>
                <w:color w:val="000000"/>
              </w:rPr>
            </w:pPr>
            <w:r>
              <w:rPr>
                <w:color w:val="000000"/>
              </w:rPr>
              <w:t>Муниципальное бюджетное общеобразовательное учреждение "Средняя общеобразовательная школа №1"</w:t>
            </w:r>
          </w:p>
        </w:tc>
      </w:tr>
      <w:tr w:rsidR="00F40C6A" w:rsidRPr="000A62FC" w:rsidTr="000212C3">
        <w:trPr>
          <w:trHeight w:val="315"/>
          <w:jc w:val="center"/>
        </w:trPr>
        <w:tc>
          <w:tcPr>
            <w:tcW w:w="576" w:type="dxa"/>
            <w:tcBorders>
              <w:top w:val="nil"/>
              <w:left w:val="single" w:sz="4" w:space="0" w:color="auto"/>
              <w:bottom w:val="single" w:sz="4" w:space="0" w:color="auto"/>
              <w:right w:val="single" w:sz="4" w:space="0" w:color="auto"/>
            </w:tcBorders>
            <w:shd w:val="clear" w:color="auto" w:fill="auto"/>
            <w:noWrap/>
          </w:tcPr>
          <w:p w:rsidR="00F40C6A" w:rsidRPr="000A62FC" w:rsidRDefault="00F40C6A" w:rsidP="00F40C6A">
            <w:pPr>
              <w:jc w:val="center"/>
              <w:rPr>
                <w:color w:val="000000"/>
              </w:rPr>
            </w:pPr>
            <w:r>
              <w:rPr>
                <w:color w:val="000000"/>
              </w:rPr>
              <w:t>90</w:t>
            </w:r>
          </w:p>
        </w:tc>
        <w:tc>
          <w:tcPr>
            <w:tcW w:w="2048" w:type="dxa"/>
            <w:tcBorders>
              <w:top w:val="nil"/>
              <w:left w:val="single" w:sz="4" w:space="0" w:color="auto"/>
              <w:bottom w:val="single" w:sz="4" w:space="0" w:color="auto"/>
              <w:right w:val="single" w:sz="4" w:space="0" w:color="auto"/>
            </w:tcBorders>
            <w:shd w:val="clear" w:color="auto" w:fill="auto"/>
            <w:noWrap/>
            <w:vAlign w:val="center"/>
          </w:tcPr>
          <w:p w:rsidR="00F40C6A" w:rsidRDefault="00F40C6A" w:rsidP="00F40C6A">
            <w:pPr>
              <w:jc w:val="center"/>
              <w:rPr>
                <w:color w:val="000000"/>
              </w:rPr>
            </w:pPr>
            <w:r>
              <w:rPr>
                <w:color w:val="000000"/>
              </w:rPr>
              <w:t>История</w:t>
            </w:r>
          </w:p>
        </w:tc>
        <w:tc>
          <w:tcPr>
            <w:tcW w:w="1418" w:type="dxa"/>
            <w:tcBorders>
              <w:top w:val="nil"/>
              <w:left w:val="single" w:sz="4" w:space="0" w:color="auto"/>
              <w:bottom w:val="single" w:sz="4" w:space="0" w:color="auto"/>
              <w:right w:val="single" w:sz="4" w:space="0" w:color="auto"/>
            </w:tcBorders>
            <w:shd w:val="clear" w:color="auto" w:fill="auto"/>
            <w:noWrap/>
            <w:vAlign w:val="center"/>
          </w:tcPr>
          <w:p w:rsidR="00F40C6A" w:rsidRDefault="00F40C6A" w:rsidP="00F40C6A">
            <w:r>
              <w:t>Большунова</w:t>
            </w:r>
          </w:p>
        </w:tc>
        <w:tc>
          <w:tcPr>
            <w:tcW w:w="1338" w:type="dxa"/>
            <w:tcBorders>
              <w:top w:val="nil"/>
              <w:left w:val="nil"/>
              <w:bottom w:val="single" w:sz="4" w:space="0" w:color="auto"/>
              <w:right w:val="single" w:sz="4" w:space="0" w:color="auto"/>
            </w:tcBorders>
            <w:shd w:val="clear" w:color="auto" w:fill="auto"/>
            <w:noWrap/>
            <w:vAlign w:val="center"/>
          </w:tcPr>
          <w:p w:rsidR="00F40C6A" w:rsidRDefault="00F40C6A" w:rsidP="00F40C6A">
            <w:r>
              <w:t>Мария</w:t>
            </w:r>
          </w:p>
        </w:tc>
        <w:tc>
          <w:tcPr>
            <w:tcW w:w="1921" w:type="dxa"/>
            <w:tcBorders>
              <w:top w:val="nil"/>
              <w:left w:val="nil"/>
              <w:bottom w:val="single" w:sz="4" w:space="0" w:color="auto"/>
              <w:right w:val="single" w:sz="4" w:space="0" w:color="auto"/>
            </w:tcBorders>
            <w:shd w:val="clear" w:color="auto" w:fill="auto"/>
            <w:noWrap/>
            <w:vAlign w:val="center"/>
          </w:tcPr>
          <w:p w:rsidR="00F40C6A" w:rsidRDefault="00F40C6A" w:rsidP="00F40C6A">
            <w:r>
              <w:t>Денисовна</w:t>
            </w:r>
          </w:p>
        </w:tc>
        <w:tc>
          <w:tcPr>
            <w:tcW w:w="780" w:type="dxa"/>
            <w:tcBorders>
              <w:top w:val="nil"/>
              <w:left w:val="single" w:sz="4" w:space="0" w:color="auto"/>
              <w:bottom w:val="single" w:sz="4" w:space="0" w:color="auto"/>
              <w:right w:val="single" w:sz="4" w:space="0" w:color="auto"/>
            </w:tcBorders>
            <w:shd w:val="clear" w:color="auto" w:fill="auto"/>
            <w:noWrap/>
            <w:vAlign w:val="bottom"/>
          </w:tcPr>
          <w:p w:rsidR="00F40C6A" w:rsidRDefault="00F40C6A" w:rsidP="00F40C6A">
            <w:pPr>
              <w:jc w:val="center"/>
            </w:pPr>
            <w:r>
              <w:t>9</w:t>
            </w:r>
          </w:p>
        </w:tc>
        <w:tc>
          <w:tcPr>
            <w:tcW w:w="2551" w:type="dxa"/>
            <w:tcBorders>
              <w:top w:val="nil"/>
              <w:left w:val="single" w:sz="4" w:space="0" w:color="auto"/>
              <w:bottom w:val="single" w:sz="4" w:space="0" w:color="auto"/>
              <w:right w:val="single" w:sz="4" w:space="0" w:color="auto"/>
            </w:tcBorders>
            <w:shd w:val="clear" w:color="auto" w:fill="auto"/>
            <w:noWrap/>
            <w:vAlign w:val="center"/>
          </w:tcPr>
          <w:p w:rsidR="00F40C6A" w:rsidRDefault="00F40C6A" w:rsidP="00F40C6A">
            <w:pPr>
              <w:jc w:val="center"/>
              <w:rPr>
                <w:color w:val="000000"/>
              </w:rPr>
            </w:pPr>
            <w:r>
              <w:rPr>
                <w:color w:val="000000"/>
              </w:rPr>
              <w:t>Муниципальное бюджетное общеобразовательное учреждение "Средняя общеобразовательная школа №1"</w:t>
            </w:r>
          </w:p>
        </w:tc>
      </w:tr>
      <w:tr w:rsidR="00F40C6A" w:rsidRPr="000A62FC" w:rsidTr="000212C3">
        <w:trPr>
          <w:trHeight w:val="315"/>
          <w:jc w:val="center"/>
        </w:trPr>
        <w:tc>
          <w:tcPr>
            <w:tcW w:w="576" w:type="dxa"/>
            <w:tcBorders>
              <w:top w:val="nil"/>
              <w:left w:val="single" w:sz="4" w:space="0" w:color="auto"/>
              <w:bottom w:val="single" w:sz="4" w:space="0" w:color="auto"/>
              <w:right w:val="single" w:sz="4" w:space="0" w:color="auto"/>
            </w:tcBorders>
            <w:shd w:val="clear" w:color="auto" w:fill="auto"/>
            <w:noWrap/>
          </w:tcPr>
          <w:p w:rsidR="00F40C6A" w:rsidRPr="000A62FC" w:rsidRDefault="00F40C6A" w:rsidP="00F40C6A">
            <w:pPr>
              <w:jc w:val="center"/>
              <w:rPr>
                <w:color w:val="000000"/>
              </w:rPr>
            </w:pPr>
            <w:r>
              <w:rPr>
                <w:color w:val="000000"/>
              </w:rPr>
              <w:t>91</w:t>
            </w:r>
          </w:p>
        </w:tc>
        <w:tc>
          <w:tcPr>
            <w:tcW w:w="2048" w:type="dxa"/>
            <w:tcBorders>
              <w:top w:val="nil"/>
              <w:left w:val="single" w:sz="4" w:space="0" w:color="auto"/>
              <w:bottom w:val="single" w:sz="4" w:space="0" w:color="auto"/>
              <w:right w:val="single" w:sz="4" w:space="0" w:color="auto"/>
            </w:tcBorders>
            <w:shd w:val="clear" w:color="auto" w:fill="auto"/>
            <w:noWrap/>
            <w:vAlign w:val="center"/>
          </w:tcPr>
          <w:p w:rsidR="00F40C6A" w:rsidRDefault="00F40C6A" w:rsidP="00F40C6A">
            <w:pPr>
              <w:jc w:val="center"/>
              <w:rPr>
                <w:color w:val="000000"/>
              </w:rPr>
            </w:pPr>
            <w:r>
              <w:rPr>
                <w:color w:val="000000"/>
              </w:rPr>
              <w:t>История</w:t>
            </w:r>
          </w:p>
        </w:tc>
        <w:tc>
          <w:tcPr>
            <w:tcW w:w="1418" w:type="dxa"/>
            <w:tcBorders>
              <w:top w:val="nil"/>
              <w:left w:val="single" w:sz="4" w:space="0" w:color="auto"/>
              <w:bottom w:val="single" w:sz="4" w:space="0" w:color="auto"/>
              <w:right w:val="single" w:sz="4" w:space="0" w:color="auto"/>
            </w:tcBorders>
            <w:shd w:val="clear" w:color="auto" w:fill="auto"/>
            <w:noWrap/>
            <w:vAlign w:val="bottom"/>
          </w:tcPr>
          <w:p w:rsidR="00F40C6A" w:rsidRDefault="00F40C6A" w:rsidP="00F40C6A">
            <w:r>
              <w:t>Герасимов</w:t>
            </w:r>
          </w:p>
        </w:tc>
        <w:tc>
          <w:tcPr>
            <w:tcW w:w="1338" w:type="dxa"/>
            <w:tcBorders>
              <w:top w:val="nil"/>
              <w:left w:val="nil"/>
              <w:bottom w:val="single" w:sz="4" w:space="0" w:color="auto"/>
              <w:right w:val="single" w:sz="4" w:space="0" w:color="auto"/>
            </w:tcBorders>
            <w:shd w:val="clear" w:color="auto" w:fill="auto"/>
            <w:noWrap/>
            <w:vAlign w:val="bottom"/>
          </w:tcPr>
          <w:p w:rsidR="00F40C6A" w:rsidRDefault="00F40C6A" w:rsidP="00F40C6A">
            <w:r>
              <w:t>Григорий</w:t>
            </w:r>
          </w:p>
        </w:tc>
        <w:tc>
          <w:tcPr>
            <w:tcW w:w="1921" w:type="dxa"/>
            <w:tcBorders>
              <w:top w:val="nil"/>
              <w:left w:val="nil"/>
              <w:bottom w:val="single" w:sz="4" w:space="0" w:color="auto"/>
              <w:right w:val="single" w:sz="4" w:space="0" w:color="auto"/>
            </w:tcBorders>
            <w:shd w:val="clear" w:color="auto" w:fill="auto"/>
            <w:noWrap/>
            <w:vAlign w:val="bottom"/>
          </w:tcPr>
          <w:p w:rsidR="00F40C6A" w:rsidRDefault="00F40C6A" w:rsidP="00F40C6A">
            <w:r>
              <w:t>Андреевич</w:t>
            </w:r>
          </w:p>
        </w:tc>
        <w:tc>
          <w:tcPr>
            <w:tcW w:w="780" w:type="dxa"/>
            <w:tcBorders>
              <w:top w:val="nil"/>
              <w:left w:val="single" w:sz="4" w:space="0" w:color="auto"/>
              <w:bottom w:val="single" w:sz="4" w:space="0" w:color="auto"/>
              <w:right w:val="single" w:sz="4" w:space="0" w:color="auto"/>
            </w:tcBorders>
            <w:shd w:val="clear" w:color="auto" w:fill="auto"/>
            <w:noWrap/>
            <w:vAlign w:val="bottom"/>
          </w:tcPr>
          <w:p w:rsidR="00F40C6A" w:rsidRDefault="00F40C6A" w:rsidP="00F40C6A">
            <w:pPr>
              <w:jc w:val="center"/>
            </w:pPr>
            <w:r>
              <w:t>9</w:t>
            </w:r>
          </w:p>
        </w:tc>
        <w:tc>
          <w:tcPr>
            <w:tcW w:w="2551" w:type="dxa"/>
            <w:tcBorders>
              <w:top w:val="nil"/>
              <w:left w:val="single" w:sz="4" w:space="0" w:color="auto"/>
              <w:bottom w:val="single" w:sz="4" w:space="0" w:color="auto"/>
              <w:right w:val="single" w:sz="4" w:space="0" w:color="auto"/>
            </w:tcBorders>
            <w:shd w:val="clear" w:color="auto" w:fill="auto"/>
            <w:noWrap/>
            <w:vAlign w:val="center"/>
          </w:tcPr>
          <w:p w:rsidR="00F40C6A" w:rsidRDefault="00F40C6A" w:rsidP="00F40C6A">
            <w:pPr>
              <w:jc w:val="center"/>
              <w:rPr>
                <w:color w:val="000000"/>
              </w:rPr>
            </w:pPr>
            <w:r>
              <w:rPr>
                <w:color w:val="000000"/>
              </w:rPr>
              <w:t>Муниципальное бюджетное общеобразовательное учреждение "Средняя общеобразовательная школа №1"</w:t>
            </w:r>
          </w:p>
        </w:tc>
      </w:tr>
      <w:tr w:rsidR="00F40C6A" w:rsidRPr="000A62FC" w:rsidTr="000212C3">
        <w:trPr>
          <w:trHeight w:val="315"/>
          <w:jc w:val="center"/>
        </w:trPr>
        <w:tc>
          <w:tcPr>
            <w:tcW w:w="576" w:type="dxa"/>
            <w:tcBorders>
              <w:top w:val="nil"/>
              <w:left w:val="single" w:sz="4" w:space="0" w:color="auto"/>
              <w:bottom w:val="single" w:sz="4" w:space="0" w:color="auto"/>
              <w:right w:val="single" w:sz="4" w:space="0" w:color="auto"/>
            </w:tcBorders>
            <w:shd w:val="clear" w:color="auto" w:fill="auto"/>
            <w:noWrap/>
          </w:tcPr>
          <w:p w:rsidR="00F40C6A" w:rsidRPr="000A62FC" w:rsidRDefault="00F40C6A" w:rsidP="00F40C6A">
            <w:pPr>
              <w:jc w:val="center"/>
              <w:rPr>
                <w:color w:val="000000"/>
              </w:rPr>
            </w:pPr>
            <w:r>
              <w:rPr>
                <w:color w:val="000000"/>
              </w:rPr>
              <w:t>92</w:t>
            </w:r>
          </w:p>
        </w:tc>
        <w:tc>
          <w:tcPr>
            <w:tcW w:w="2048" w:type="dxa"/>
            <w:tcBorders>
              <w:top w:val="nil"/>
              <w:left w:val="single" w:sz="4" w:space="0" w:color="auto"/>
              <w:bottom w:val="single" w:sz="4" w:space="0" w:color="auto"/>
              <w:right w:val="single" w:sz="4" w:space="0" w:color="auto"/>
            </w:tcBorders>
            <w:shd w:val="clear" w:color="auto" w:fill="auto"/>
            <w:noWrap/>
            <w:vAlign w:val="center"/>
          </w:tcPr>
          <w:p w:rsidR="00F40C6A" w:rsidRDefault="00F40C6A" w:rsidP="00F40C6A">
            <w:pPr>
              <w:jc w:val="center"/>
              <w:rPr>
                <w:color w:val="000000"/>
              </w:rPr>
            </w:pPr>
            <w:r>
              <w:rPr>
                <w:color w:val="000000"/>
              </w:rPr>
              <w:t>История</w:t>
            </w:r>
          </w:p>
        </w:tc>
        <w:tc>
          <w:tcPr>
            <w:tcW w:w="1418" w:type="dxa"/>
            <w:tcBorders>
              <w:top w:val="nil"/>
              <w:left w:val="single" w:sz="4" w:space="0" w:color="auto"/>
              <w:bottom w:val="single" w:sz="4" w:space="0" w:color="auto"/>
              <w:right w:val="single" w:sz="4" w:space="0" w:color="auto"/>
            </w:tcBorders>
            <w:shd w:val="clear" w:color="auto" w:fill="auto"/>
            <w:noWrap/>
            <w:vAlign w:val="bottom"/>
          </w:tcPr>
          <w:p w:rsidR="00F40C6A" w:rsidRDefault="00F40C6A" w:rsidP="00F40C6A">
            <w:r>
              <w:t>Толшина</w:t>
            </w:r>
          </w:p>
        </w:tc>
        <w:tc>
          <w:tcPr>
            <w:tcW w:w="1338" w:type="dxa"/>
            <w:tcBorders>
              <w:top w:val="nil"/>
              <w:left w:val="nil"/>
              <w:bottom w:val="single" w:sz="4" w:space="0" w:color="auto"/>
              <w:right w:val="single" w:sz="4" w:space="0" w:color="auto"/>
            </w:tcBorders>
            <w:shd w:val="clear" w:color="auto" w:fill="auto"/>
            <w:noWrap/>
            <w:vAlign w:val="bottom"/>
          </w:tcPr>
          <w:p w:rsidR="00F40C6A" w:rsidRDefault="00F40C6A" w:rsidP="00F40C6A">
            <w:r>
              <w:t>Мария</w:t>
            </w:r>
          </w:p>
        </w:tc>
        <w:tc>
          <w:tcPr>
            <w:tcW w:w="1921" w:type="dxa"/>
            <w:tcBorders>
              <w:top w:val="nil"/>
              <w:left w:val="nil"/>
              <w:bottom w:val="single" w:sz="4" w:space="0" w:color="auto"/>
              <w:right w:val="single" w:sz="4" w:space="0" w:color="auto"/>
            </w:tcBorders>
            <w:shd w:val="clear" w:color="auto" w:fill="auto"/>
            <w:noWrap/>
            <w:vAlign w:val="bottom"/>
          </w:tcPr>
          <w:p w:rsidR="00F40C6A" w:rsidRDefault="00F40C6A" w:rsidP="00F40C6A">
            <w:r>
              <w:t>Анатольевна</w:t>
            </w:r>
          </w:p>
        </w:tc>
        <w:tc>
          <w:tcPr>
            <w:tcW w:w="780" w:type="dxa"/>
            <w:tcBorders>
              <w:top w:val="nil"/>
              <w:left w:val="single" w:sz="4" w:space="0" w:color="auto"/>
              <w:bottom w:val="single" w:sz="4" w:space="0" w:color="auto"/>
              <w:right w:val="single" w:sz="4" w:space="0" w:color="auto"/>
            </w:tcBorders>
            <w:shd w:val="clear" w:color="auto" w:fill="auto"/>
            <w:noWrap/>
            <w:vAlign w:val="bottom"/>
          </w:tcPr>
          <w:p w:rsidR="00F40C6A" w:rsidRDefault="00F40C6A" w:rsidP="00F40C6A">
            <w:pPr>
              <w:jc w:val="center"/>
            </w:pPr>
            <w:r>
              <w:t>9</w:t>
            </w:r>
          </w:p>
        </w:tc>
        <w:tc>
          <w:tcPr>
            <w:tcW w:w="2551" w:type="dxa"/>
            <w:tcBorders>
              <w:top w:val="nil"/>
              <w:left w:val="single" w:sz="4" w:space="0" w:color="auto"/>
              <w:bottom w:val="single" w:sz="4" w:space="0" w:color="auto"/>
              <w:right w:val="single" w:sz="4" w:space="0" w:color="auto"/>
            </w:tcBorders>
            <w:shd w:val="clear" w:color="auto" w:fill="auto"/>
            <w:noWrap/>
            <w:vAlign w:val="center"/>
          </w:tcPr>
          <w:p w:rsidR="00F40C6A" w:rsidRDefault="00F40C6A" w:rsidP="00F40C6A">
            <w:pPr>
              <w:jc w:val="center"/>
              <w:rPr>
                <w:color w:val="000000"/>
              </w:rPr>
            </w:pPr>
            <w:r>
              <w:rPr>
                <w:color w:val="000000"/>
              </w:rPr>
              <w:t>Муниципальное бюджетное общеобразовательное учреждение "Средняя общеобразовательная школа №1"</w:t>
            </w:r>
          </w:p>
        </w:tc>
      </w:tr>
      <w:tr w:rsidR="00F40C6A" w:rsidRPr="000A62FC" w:rsidTr="000212C3">
        <w:trPr>
          <w:trHeight w:val="315"/>
          <w:jc w:val="center"/>
        </w:trPr>
        <w:tc>
          <w:tcPr>
            <w:tcW w:w="576" w:type="dxa"/>
            <w:tcBorders>
              <w:top w:val="nil"/>
              <w:left w:val="single" w:sz="4" w:space="0" w:color="auto"/>
              <w:bottom w:val="single" w:sz="4" w:space="0" w:color="auto"/>
              <w:right w:val="single" w:sz="4" w:space="0" w:color="auto"/>
            </w:tcBorders>
            <w:shd w:val="clear" w:color="auto" w:fill="auto"/>
            <w:noWrap/>
          </w:tcPr>
          <w:p w:rsidR="00F40C6A" w:rsidRPr="000A62FC" w:rsidRDefault="00F40C6A" w:rsidP="00F40C6A">
            <w:pPr>
              <w:jc w:val="center"/>
              <w:rPr>
                <w:color w:val="000000"/>
              </w:rPr>
            </w:pPr>
            <w:r>
              <w:rPr>
                <w:color w:val="000000"/>
              </w:rPr>
              <w:t>93</w:t>
            </w:r>
          </w:p>
        </w:tc>
        <w:tc>
          <w:tcPr>
            <w:tcW w:w="2048" w:type="dxa"/>
            <w:tcBorders>
              <w:top w:val="nil"/>
              <w:left w:val="single" w:sz="4" w:space="0" w:color="auto"/>
              <w:bottom w:val="single" w:sz="4" w:space="0" w:color="auto"/>
              <w:right w:val="single" w:sz="4" w:space="0" w:color="auto"/>
            </w:tcBorders>
            <w:shd w:val="clear" w:color="auto" w:fill="auto"/>
            <w:noWrap/>
            <w:vAlign w:val="center"/>
          </w:tcPr>
          <w:p w:rsidR="00F40C6A" w:rsidRDefault="00F40C6A" w:rsidP="00F40C6A">
            <w:pPr>
              <w:jc w:val="center"/>
              <w:rPr>
                <w:color w:val="000000"/>
              </w:rPr>
            </w:pPr>
            <w:r>
              <w:rPr>
                <w:color w:val="000000"/>
              </w:rPr>
              <w:t>История</w:t>
            </w:r>
          </w:p>
        </w:tc>
        <w:tc>
          <w:tcPr>
            <w:tcW w:w="1418" w:type="dxa"/>
            <w:tcBorders>
              <w:top w:val="nil"/>
              <w:left w:val="single" w:sz="4" w:space="0" w:color="auto"/>
              <w:bottom w:val="single" w:sz="4" w:space="0" w:color="auto"/>
              <w:right w:val="single" w:sz="4" w:space="0" w:color="auto"/>
            </w:tcBorders>
            <w:shd w:val="clear" w:color="auto" w:fill="auto"/>
            <w:noWrap/>
            <w:vAlign w:val="center"/>
          </w:tcPr>
          <w:p w:rsidR="00F40C6A" w:rsidRDefault="00F40C6A" w:rsidP="00F40C6A">
            <w:r>
              <w:t>Плотников</w:t>
            </w:r>
          </w:p>
        </w:tc>
        <w:tc>
          <w:tcPr>
            <w:tcW w:w="1338" w:type="dxa"/>
            <w:tcBorders>
              <w:top w:val="nil"/>
              <w:left w:val="nil"/>
              <w:bottom w:val="single" w:sz="4" w:space="0" w:color="auto"/>
              <w:right w:val="single" w:sz="4" w:space="0" w:color="auto"/>
            </w:tcBorders>
            <w:shd w:val="clear" w:color="auto" w:fill="auto"/>
            <w:noWrap/>
            <w:vAlign w:val="center"/>
          </w:tcPr>
          <w:p w:rsidR="00F40C6A" w:rsidRDefault="00F40C6A" w:rsidP="00F40C6A">
            <w:r>
              <w:t>Дмитрий</w:t>
            </w:r>
          </w:p>
        </w:tc>
        <w:tc>
          <w:tcPr>
            <w:tcW w:w="1921" w:type="dxa"/>
            <w:tcBorders>
              <w:top w:val="nil"/>
              <w:left w:val="nil"/>
              <w:bottom w:val="single" w:sz="4" w:space="0" w:color="auto"/>
              <w:right w:val="single" w:sz="4" w:space="0" w:color="auto"/>
            </w:tcBorders>
            <w:shd w:val="clear" w:color="auto" w:fill="auto"/>
            <w:noWrap/>
            <w:vAlign w:val="center"/>
          </w:tcPr>
          <w:p w:rsidR="00F40C6A" w:rsidRDefault="00F40C6A" w:rsidP="00F40C6A">
            <w:r>
              <w:t>Михайлович</w:t>
            </w:r>
          </w:p>
        </w:tc>
        <w:tc>
          <w:tcPr>
            <w:tcW w:w="780" w:type="dxa"/>
            <w:tcBorders>
              <w:top w:val="nil"/>
              <w:left w:val="single" w:sz="4" w:space="0" w:color="auto"/>
              <w:bottom w:val="single" w:sz="4" w:space="0" w:color="auto"/>
              <w:right w:val="single" w:sz="4" w:space="0" w:color="auto"/>
            </w:tcBorders>
            <w:shd w:val="clear" w:color="auto" w:fill="auto"/>
            <w:noWrap/>
            <w:vAlign w:val="center"/>
          </w:tcPr>
          <w:p w:rsidR="00F40C6A" w:rsidRDefault="00F40C6A" w:rsidP="00F40C6A">
            <w:pPr>
              <w:jc w:val="center"/>
            </w:pPr>
            <w:r>
              <w:t>11</w:t>
            </w:r>
          </w:p>
        </w:tc>
        <w:tc>
          <w:tcPr>
            <w:tcW w:w="2551" w:type="dxa"/>
            <w:tcBorders>
              <w:top w:val="nil"/>
              <w:left w:val="single" w:sz="4" w:space="0" w:color="auto"/>
              <w:bottom w:val="single" w:sz="4" w:space="0" w:color="auto"/>
              <w:right w:val="single" w:sz="4" w:space="0" w:color="auto"/>
            </w:tcBorders>
            <w:shd w:val="clear" w:color="auto" w:fill="auto"/>
            <w:noWrap/>
            <w:vAlign w:val="center"/>
          </w:tcPr>
          <w:p w:rsidR="00F40C6A" w:rsidRDefault="00F40C6A" w:rsidP="00F40C6A">
            <w:pPr>
              <w:jc w:val="center"/>
              <w:rPr>
                <w:color w:val="000000"/>
              </w:rPr>
            </w:pPr>
            <w:r>
              <w:rPr>
                <w:color w:val="000000"/>
              </w:rPr>
              <w:t xml:space="preserve">Муниципальное бюджетное </w:t>
            </w:r>
            <w:r>
              <w:rPr>
                <w:color w:val="000000"/>
              </w:rPr>
              <w:lastRenderedPageBreak/>
              <w:t>общеобразовательное учреждение "Средняя общеобразовательная школа №1"</w:t>
            </w:r>
          </w:p>
        </w:tc>
      </w:tr>
      <w:tr w:rsidR="00F40C6A" w:rsidRPr="000A62FC" w:rsidTr="000212C3">
        <w:trPr>
          <w:trHeight w:val="315"/>
          <w:jc w:val="center"/>
        </w:trPr>
        <w:tc>
          <w:tcPr>
            <w:tcW w:w="576" w:type="dxa"/>
            <w:tcBorders>
              <w:top w:val="nil"/>
              <w:left w:val="single" w:sz="4" w:space="0" w:color="auto"/>
              <w:bottom w:val="single" w:sz="4" w:space="0" w:color="auto"/>
              <w:right w:val="single" w:sz="4" w:space="0" w:color="auto"/>
            </w:tcBorders>
            <w:shd w:val="clear" w:color="auto" w:fill="auto"/>
            <w:noWrap/>
          </w:tcPr>
          <w:p w:rsidR="00F40C6A" w:rsidRPr="000A62FC" w:rsidRDefault="00F40C6A" w:rsidP="00F40C6A">
            <w:pPr>
              <w:jc w:val="center"/>
              <w:rPr>
                <w:color w:val="000000"/>
              </w:rPr>
            </w:pPr>
            <w:r>
              <w:rPr>
                <w:color w:val="000000"/>
              </w:rPr>
              <w:t>94</w:t>
            </w:r>
          </w:p>
        </w:tc>
        <w:tc>
          <w:tcPr>
            <w:tcW w:w="2048" w:type="dxa"/>
            <w:tcBorders>
              <w:top w:val="nil"/>
              <w:left w:val="single" w:sz="4" w:space="0" w:color="auto"/>
              <w:bottom w:val="single" w:sz="4" w:space="0" w:color="auto"/>
              <w:right w:val="single" w:sz="4" w:space="0" w:color="auto"/>
            </w:tcBorders>
            <w:shd w:val="clear" w:color="auto" w:fill="auto"/>
            <w:noWrap/>
            <w:vAlign w:val="center"/>
          </w:tcPr>
          <w:p w:rsidR="00F40C6A" w:rsidRDefault="00F40C6A" w:rsidP="00F40C6A">
            <w:pPr>
              <w:jc w:val="center"/>
              <w:rPr>
                <w:color w:val="000000"/>
              </w:rPr>
            </w:pPr>
            <w:r>
              <w:rPr>
                <w:color w:val="000000"/>
              </w:rPr>
              <w:t>История</w:t>
            </w:r>
          </w:p>
        </w:tc>
        <w:tc>
          <w:tcPr>
            <w:tcW w:w="1418" w:type="dxa"/>
            <w:tcBorders>
              <w:top w:val="nil"/>
              <w:left w:val="single" w:sz="4" w:space="0" w:color="auto"/>
              <w:bottom w:val="single" w:sz="4" w:space="0" w:color="auto"/>
              <w:right w:val="single" w:sz="4" w:space="0" w:color="auto"/>
            </w:tcBorders>
            <w:shd w:val="clear" w:color="auto" w:fill="auto"/>
            <w:noWrap/>
            <w:vAlign w:val="center"/>
          </w:tcPr>
          <w:p w:rsidR="00F40C6A" w:rsidRDefault="00F40C6A" w:rsidP="00F40C6A">
            <w:r>
              <w:t>Кривец</w:t>
            </w:r>
          </w:p>
        </w:tc>
        <w:tc>
          <w:tcPr>
            <w:tcW w:w="1338" w:type="dxa"/>
            <w:tcBorders>
              <w:top w:val="nil"/>
              <w:left w:val="nil"/>
              <w:bottom w:val="single" w:sz="4" w:space="0" w:color="auto"/>
              <w:right w:val="single" w:sz="4" w:space="0" w:color="auto"/>
            </w:tcBorders>
            <w:shd w:val="clear" w:color="auto" w:fill="auto"/>
            <w:noWrap/>
            <w:vAlign w:val="center"/>
          </w:tcPr>
          <w:p w:rsidR="00F40C6A" w:rsidRDefault="00F40C6A" w:rsidP="00F40C6A">
            <w:r>
              <w:t>Максим</w:t>
            </w:r>
          </w:p>
        </w:tc>
        <w:tc>
          <w:tcPr>
            <w:tcW w:w="1921" w:type="dxa"/>
            <w:tcBorders>
              <w:top w:val="nil"/>
              <w:left w:val="nil"/>
              <w:bottom w:val="single" w:sz="4" w:space="0" w:color="auto"/>
              <w:right w:val="single" w:sz="4" w:space="0" w:color="auto"/>
            </w:tcBorders>
            <w:shd w:val="clear" w:color="auto" w:fill="auto"/>
            <w:noWrap/>
            <w:vAlign w:val="center"/>
          </w:tcPr>
          <w:p w:rsidR="00F40C6A" w:rsidRDefault="00F40C6A" w:rsidP="00F40C6A">
            <w:r>
              <w:t>Юрьевич</w:t>
            </w:r>
          </w:p>
        </w:tc>
        <w:tc>
          <w:tcPr>
            <w:tcW w:w="780" w:type="dxa"/>
            <w:tcBorders>
              <w:top w:val="nil"/>
              <w:left w:val="single" w:sz="4" w:space="0" w:color="auto"/>
              <w:bottom w:val="single" w:sz="4" w:space="0" w:color="auto"/>
              <w:right w:val="single" w:sz="4" w:space="0" w:color="auto"/>
            </w:tcBorders>
            <w:shd w:val="clear" w:color="auto" w:fill="auto"/>
            <w:noWrap/>
            <w:vAlign w:val="center"/>
          </w:tcPr>
          <w:p w:rsidR="00F40C6A" w:rsidRDefault="00F40C6A" w:rsidP="00F40C6A">
            <w:pPr>
              <w:jc w:val="center"/>
            </w:pPr>
            <w:r>
              <w:t>11</w:t>
            </w:r>
          </w:p>
        </w:tc>
        <w:tc>
          <w:tcPr>
            <w:tcW w:w="2551" w:type="dxa"/>
            <w:tcBorders>
              <w:top w:val="nil"/>
              <w:left w:val="single" w:sz="4" w:space="0" w:color="auto"/>
              <w:bottom w:val="single" w:sz="4" w:space="0" w:color="auto"/>
              <w:right w:val="single" w:sz="4" w:space="0" w:color="auto"/>
            </w:tcBorders>
            <w:shd w:val="clear" w:color="auto" w:fill="auto"/>
            <w:noWrap/>
            <w:vAlign w:val="center"/>
          </w:tcPr>
          <w:p w:rsidR="00F40C6A" w:rsidRDefault="00F40C6A" w:rsidP="00F40C6A">
            <w:pPr>
              <w:jc w:val="center"/>
            </w:pPr>
            <w:r>
              <w:t>Муниципальное автономное общеобразовательное учреждение "Лицей №7"</w:t>
            </w:r>
          </w:p>
        </w:tc>
      </w:tr>
      <w:tr w:rsidR="00F40C6A" w:rsidRPr="000A62FC" w:rsidTr="000212C3">
        <w:trPr>
          <w:trHeight w:val="315"/>
          <w:jc w:val="center"/>
        </w:trPr>
        <w:tc>
          <w:tcPr>
            <w:tcW w:w="576" w:type="dxa"/>
            <w:tcBorders>
              <w:top w:val="nil"/>
              <w:left w:val="single" w:sz="4" w:space="0" w:color="auto"/>
              <w:bottom w:val="single" w:sz="4" w:space="0" w:color="auto"/>
              <w:right w:val="single" w:sz="4" w:space="0" w:color="auto"/>
            </w:tcBorders>
            <w:shd w:val="clear" w:color="auto" w:fill="auto"/>
            <w:noWrap/>
          </w:tcPr>
          <w:p w:rsidR="00F40C6A" w:rsidRPr="000A62FC" w:rsidRDefault="00F40C6A" w:rsidP="00F40C6A">
            <w:pPr>
              <w:jc w:val="center"/>
              <w:rPr>
                <w:color w:val="000000"/>
              </w:rPr>
            </w:pPr>
            <w:r>
              <w:rPr>
                <w:color w:val="000000"/>
              </w:rPr>
              <w:t>95</w:t>
            </w:r>
          </w:p>
        </w:tc>
        <w:tc>
          <w:tcPr>
            <w:tcW w:w="2048" w:type="dxa"/>
            <w:tcBorders>
              <w:top w:val="nil"/>
              <w:left w:val="single" w:sz="4" w:space="0" w:color="auto"/>
              <w:bottom w:val="single" w:sz="4" w:space="0" w:color="auto"/>
              <w:right w:val="single" w:sz="4" w:space="0" w:color="auto"/>
            </w:tcBorders>
            <w:shd w:val="clear" w:color="auto" w:fill="auto"/>
            <w:noWrap/>
            <w:vAlign w:val="center"/>
          </w:tcPr>
          <w:p w:rsidR="00F40C6A" w:rsidRDefault="00F40C6A" w:rsidP="00F40C6A">
            <w:pPr>
              <w:jc w:val="center"/>
              <w:rPr>
                <w:color w:val="000000"/>
              </w:rPr>
            </w:pPr>
            <w:r>
              <w:rPr>
                <w:color w:val="000000"/>
              </w:rPr>
              <w:t>История</w:t>
            </w:r>
          </w:p>
        </w:tc>
        <w:tc>
          <w:tcPr>
            <w:tcW w:w="1418" w:type="dxa"/>
            <w:tcBorders>
              <w:top w:val="nil"/>
              <w:left w:val="single" w:sz="4" w:space="0" w:color="auto"/>
              <w:bottom w:val="single" w:sz="4" w:space="0" w:color="auto"/>
              <w:right w:val="single" w:sz="4" w:space="0" w:color="auto"/>
            </w:tcBorders>
            <w:shd w:val="clear" w:color="auto" w:fill="auto"/>
            <w:noWrap/>
            <w:vAlign w:val="center"/>
          </w:tcPr>
          <w:p w:rsidR="00F40C6A" w:rsidRDefault="00F40C6A" w:rsidP="00F40C6A">
            <w:r>
              <w:t xml:space="preserve">Епифанцев </w:t>
            </w:r>
          </w:p>
        </w:tc>
        <w:tc>
          <w:tcPr>
            <w:tcW w:w="1338" w:type="dxa"/>
            <w:tcBorders>
              <w:top w:val="nil"/>
              <w:left w:val="nil"/>
              <w:bottom w:val="single" w:sz="4" w:space="0" w:color="auto"/>
              <w:right w:val="single" w:sz="4" w:space="0" w:color="auto"/>
            </w:tcBorders>
            <w:shd w:val="clear" w:color="auto" w:fill="auto"/>
            <w:noWrap/>
            <w:vAlign w:val="center"/>
          </w:tcPr>
          <w:p w:rsidR="00F40C6A" w:rsidRDefault="00F40C6A" w:rsidP="00F40C6A">
            <w:r>
              <w:t>Вадим</w:t>
            </w:r>
          </w:p>
        </w:tc>
        <w:tc>
          <w:tcPr>
            <w:tcW w:w="1921" w:type="dxa"/>
            <w:tcBorders>
              <w:top w:val="nil"/>
              <w:left w:val="nil"/>
              <w:bottom w:val="single" w:sz="4" w:space="0" w:color="auto"/>
              <w:right w:val="single" w:sz="4" w:space="0" w:color="auto"/>
            </w:tcBorders>
            <w:shd w:val="clear" w:color="auto" w:fill="auto"/>
            <w:noWrap/>
            <w:vAlign w:val="center"/>
          </w:tcPr>
          <w:p w:rsidR="00F40C6A" w:rsidRDefault="00F40C6A" w:rsidP="00F40C6A">
            <w:r>
              <w:t xml:space="preserve">Валерьевич </w:t>
            </w:r>
          </w:p>
        </w:tc>
        <w:tc>
          <w:tcPr>
            <w:tcW w:w="780" w:type="dxa"/>
            <w:tcBorders>
              <w:top w:val="nil"/>
              <w:left w:val="single" w:sz="4" w:space="0" w:color="auto"/>
              <w:bottom w:val="single" w:sz="4" w:space="0" w:color="auto"/>
              <w:right w:val="single" w:sz="4" w:space="0" w:color="auto"/>
            </w:tcBorders>
            <w:shd w:val="clear" w:color="auto" w:fill="auto"/>
            <w:noWrap/>
            <w:vAlign w:val="center"/>
          </w:tcPr>
          <w:p w:rsidR="00F40C6A" w:rsidRDefault="00F40C6A" w:rsidP="00F40C6A">
            <w:pPr>
              <w:jc w:val="center"/>
            </w:pPr>
            <w:r>
              <w:t>11</w:t>
            </w:r>
          </w:p>
        </w:tc>
        <w:tc>
          <w:tcPr>
            <w:tcW w:w="2551" w:type="dxa"/>
            <w:tcBorders>
              <w:top w:val="nil"/>
              <w:left w:val="single" w:sz="4" w:space="0" w:color="auto"/>
              <w:bottom w:val="single" w:sz="4" w:space="0" w:color="auto"/>
              <w:right w:val="single" w:sz="4" w:space="0" w:color="auto"/>
            </w:tcBorders>
            <w:shd w:val="clear" w:color="auto" w:fill="auto"/>
            <w:noWrap/>
            <w:vAlign w:val="center"/>
          </w:tcPr>
          <w:p w:rsidR="00F40C6A" w:rsidRDefault="00F40C6A" w:rsidP="00F40C6A">
            <w:pPr>
              <w:jc w:val="center"/>
            </w:pPr>
            <w:r>
              <w:t>Муниципальное автономное общеобразовательное учреждение "Лицей №6"</w:t>
            </w:r>
          </w:p>
        </w:tc>
      </w:tr>
      <w:tr w:rsidR="00F40C6A" w:rsidRPr="000A62FC" w:rsidTr="000212C3">
        <w:trPr>
          <w:trHeight w:val="315"/>
          <w:jc w:val="center"/>
        </w:trPr>
        <w:tc>
          <w:tcPr>
            <w:tcW w:w="576" w:type="dxa"/>
            <w:tcBorders>
              <w:top w:val="nil"/>
              <w:left w:val="single" w:sz="4" w:space="0" w:color="auto"/>
              <w:bottom w:val="single" w:sz="4" w:space="0" w:color="auto"/>
              <w:right w:val="single" w:sz="4" w:space="0" w:color="auto"/>
            </w:tcBorders>
            <w:shd w:val="clear" w:color="auto" w:fill="auto"/>
            <w:noWrap/>
          </w:tcPr>
          <w:p w:rsidR="00F40C6A" w:rsidRPr="000A62FC" w:rsidRDefault="00F40C6A" w:rsidP="00F40C6A">
            <w:pPr>
              <w:jc w:val="center"/>
              <w:rPr>
                <w:color w:val="000000"/>
              </w:rPr>
            </w:pPr>
            <w:r>
              <w:rPr>
                <w:color w:val="000000"/>
              </w:rPr>
              <w:t>96</w:t>
            </w:r>
          </w:p>
        </w:tc>
        <w:tc>
          <w:tcPr>
            <w:tcW w:w="2048" w:type="dxa"/>
            <w:tcBorders>
              <w:top w:val="nil"/>
              <w:left w:val="single" w:sz="4" w:space="0" w:color="auto"/>
              <w:bottom w:val="single" w:sz="4" w:space="0" w:color="auto"/>
              <w:right w:val="single" w:sz="4" w:space="0" w:color="auto"/>
            </w:tcBorders>
            <w:shd w:val="clear" w:color="auto" w:fill="auto"/>
            <w:noWrap/>
            <w:vAlign w:val="center"/>
          </w:tcPr>
          <w:p w:rsidR="00F40C6A" w:rsidRDefault="00F40C6A" w:rsidP="00F40C6A">
            <w:pPr>
              <w:jc w:val="center"/>
              <w:rPr>
                <w:color w:val="000000"/>
              </w:rPr>
            </w:pPr>
            <w:r>
              <w:rPr>
                <w:color w:val="000000"/>
              </w:rPr>
              <w:t>История</w:t>
            </w:r>
          </w:p>
        </w:tc>
        <w:tc>
          <w:tcPr>
            <w:tcW w:w="1418" w:type="dxa"/>
            <w:tcBorders>
              <w:top w:val="nil"/>
              <w:left w:val="single" w:sz="4" w:space="0" w:color="auto"/>
              <w:bottom w:val="single" w:sz="4" w:space="0" w:color="auto"/>
              <w:right w:val="single" w:sz="4" w:space="0" w:color="auto"/>
            </w:tcBorders>
            <w:shd w:val="clear" w:color="auto" w:fill="auto"/>
            <w:noWrap/>
            <w:vAlign w:val="center"/>
          </w:tcPr>
          <w:p w:rsidR="00F40C6A" w:rsidRDefault="00F40C6A" w:rsidP="00F40C6A">
            <w:r>
              <w:t>Щербаков</w:t>
            </w:r>
          </w:p>
        </w:tc>
        <w:tc>
          <w:tcPr>
            <w:tcW w:w="1338" w:type="dxa"/>
            <w:tcBorders>
              <w:top w:val="nil"/>
              <w:left w:val="nil"/>
              <w:bottom w:val="single" w:sz="4" w:space="0" w:color="auto"/>
              <w:right w:val="single" w:sz="4" w:space="0" w:color="auto"/>
            </w:tcBorders>
            <w:shd w:val="clear" w:color="auto" w:fill="auto"/>
            <w:noWrap/>
            <w:vAlign w:val="center"/>
          </w:tcPr>
          <w:p w:rsidR="00F40C6A" w:rsidRDefault="00F40C6A" w:rsidP="00F40C6A">
            <w:r>
              <w:t>Степан</w:t>
            </w:r>
          </w:p>
        </w:tc>
        <w:tc>
          <w:tcPr>
            <w:tcW w:w="1921" w:type="dxa"/>
            <w:tcBorders>
              <w:top w:val="nil"/>
              <w:left w:val="nil"/>
              <w:bottom w:val="single" w:sz="4" w:space="0" w:color="auto"/>
              <w:right w:val="single" w:sz="4" w:space="0" w:color="auto"/>
            </w:tcBorders>
            <w:shd w:val="clear" w:color="auto" w:fill="auto"/>
            <w:noWrap/>
            <w:vAlign w:val="center"/>
          </w:tcPr>
          <w:p w:rsidR="00F40C6A" w:rsidRDefault="00F40C6A" w:rsidP="00F40C6A">
            <w:r>
              <w:t>Вячеславович</w:t>
            </w:r>
          </w:p>
        </w:tc>
        <w:tc>
          <w:tcPr>
            <w:tcW w:w="780" w:type="dxa"/>
            <w:tcBorders>
              <w:top w:val="nil"/>
              <w:left w:val="single" w:sz="4" w:space="0" w:color="auto"/>
              <w:bottom w:val="single" w:sz="4" w:space="0" w:color="auto"/>
              <w:right w:val="single" w:sz="4" w:space="0" w:color="auto"/>
            </w:tcBorders>
            <w:shd w:val="clear" w:color="auto" w:fill="auto"/>
            <w:noWrap/>
            <w:vAlign w:val="center"/>
          </w:tcPr>
          <w:p w:rsidR="00F40C6A" w:rsidRDefault="00F40C6A" w:rsidP="00F40C6A">
            <w:pPr>
              <w:jc w:val="center"/>
            </w:pPr>
            <w:r>
              <w:t>11</w:t>
            </w:r>
          </w:p>
        </w:tc>
        <w:tc>
          <w:tcPr>
            <w:tcW w:w="2551" w:type="dxa"/>
            <w:tcBorders>
              <w:top w:val="nil"/>
              <w:left w:val="single" w:sz="4" w:space="0" w:color="auto"/>
              <w:bottom w:val="single" w:sz="4" w:space="0" w:color="auto"/>
              <w:right w:val="single" w:sz="4" w:space="0" w:color="auto"/>
            </w:tcBorders>
            <w:shd w:val="clear" w:color="auto" w:fill="auto"/>
            <w:noWrap/>
            <w:vAlign w:val="center"/>
          </w:tcPr>
          <w:p w:rsidR="00F40C6A" w:rsidRDefault="00F40C6A" w:rsidP="00F40C6A">
            <w:pPr>
              <w:jc w:val="center"/>
              <w:rPr>
                <w:color w:val="000000"/>
              </w:rPr>
            </w:pPr>
            <w:r>
              <w:rPr>
                <w:color w:val="000000"/>
              </w:rPr>
              <w:t>Муниципальное бюджетное общеобразовательное учреждение "Средняя общеобразовательная школа №12"</w:t>
            </w:r>
          </w:p>
        </w:tc>
      </w:tr>
      <w:tr w:rsidR="00F40C6A" w:rsidRPr="000A62FC" w:rsidTr="000212C3">
        <w:trPr>
          <w:trHeight w:val="315"/>
          <w:jc w:val="center"/>
        </w:trPr>
        <w:tc>
          <w:tcPr>
            <w:tcW w:w="576" w:type="dxa"/>
            <w:tcBorders>
              <w:top w:val="nil"/>
              <w:left w:val="single" w:sz="4" w:space="0" w:color="auto"/>
              <w:bottom w:val="single" w:sz="4" w:space="0" w:color="auto"/>
              <w:right w:val="single" w:sz="4" w:space="0" w:color="auto"/>
            </w:tcBorders>
            <w:shd w:val="clear" w:color="auto" w:fill="auto"/>
            <w:noWrap/>
          </w:tcPr>
          <w:p w:rsidR="00F40C6A" w:rsidRPr="000A62FC" w:rsidRDefault="00F40C6A" w:rsidP="00F40C6A">
            <w:pPr>
              <w:jc w:val="center"/>
              <w:rPr>
                <w:color w:val="000000"/>
              </w:rPr>
            </w:pPr>
            <w:r>
              <w:rPr>
                <w:color w:val="000000"/>
              </w:rPr>
              <w:t>97</w:t>
            </w:r>
          </w:p>
        </w:tc>
        <w:tc>
          <w:tcPr>
            <w:tcW w:w="2048" w:type="dxa"/>
            <w:tcBorders>
              <w:top w:val="nil"/>
              <w:left w:val="single" w:sz="4" w:space="0" w:color="auto"/>
              <w:bottom w:val="single" w:sz="4" w:space="0" w:color="auto"/>
              <w:right w:val="single" w:sz="4" w:space="0" w:color="auto"/>
            </w:tcBorders>
            <w:shd w:val="clear" w:color="auto" w:fill="auto"/>
            <w:noWrap/>
            <w:vAlign w:val="center"/>
          </w:tcPr>
          <w:p w:rsidR="00F40C6A" w:rsidRDefault="00F40C6A" w:rsidP="00F40C6A">
            <w:pPr>
              <w:jc w:val="center"/>
              <w:rPr>
                <w:color w:val="000000"/>
              </w:rPr>
            </w:pPr>
            <w:r>
              <w:rPr>
                <w:color w:val="000000"/>
              </w:rPr>
              <w:t>История</w:t>
            </w:r>
          </w:p>
        </w:tc>
        <w:tc>
          <w:tcPr>
            <w:tcW w:w="1418" w:type="dxa"/>
            <w:tcBorders>
              <w:top w:val="nil"/>
              <w:left w:val="single" w:sz="4" w:space="0" w:color="auto"/>
              <w:bottom w:val="single" w:sz="4" w:space="0" w:color="auto"/>
              <w:right w:val="single" w:sz="4" w:space="0" w:color="auto"/>
            </w:tcBorders>
            <w:shd w:val="clear" w:color="auto" w:fill="auto"/>
            <w:noWrap/>
            <w:vAlign w:val="center"/>
          </w:tcPr>
          <w:p w:rsidR="00F40C6A" w:rsidRDefault="00F40C6A" w:rsidP="00F40C6A">
            <w:r>
              <w:t>Лутаенко</w:t>
            </w:r>
          </w:p>
        </w:tc>
        <w:tc>
          <w:tcPr>
            <w:tcW w:w="1338" w:type="dxa"/>
            <w:tcBorders>
              <w:top w:val="nil"/>
              <w:left w:val="nil"/>
              <w:bottom w:val="single" w:sz="4" w:space="0" w:color="auto"/>
              <w:right w:val="single" w:sz="4" w:space="0" w:color="auto"/>
            </w:tcBorders>
            <w:shd w:val="clear" w:color="auto" w:fill="auto"/>
            <w:noWrap/>
            <w:vAlign w:val="center"/>
          </w:tcPr>
          <w:p w:rsidR="00F40C6A" w:rsidRDefault="00F40C6A" w:rsidP="00F40C6A">
            <w:r>
              <w:t>Лев</w:t>
            </w:r>
          </w:p>
        </w:tc>
        <w:tc>
          <w:tcPr>
            <w:tcW w:w="1921" w:type="dxa"/>
            <w:tcBorders>
              <w:top w:val="nil"/>
              <w:left w:val="nil"/>
              <w:bottom w:val="single" w:sz="4" w:space="0" w:color="auto"/>
              <w:right w:val="single" w:sz="4" w:space="0" w:color="auto"/>
            </w:tcBorders>
            <w:shd w:val="clear" w:color="auto" w:fill="auto"/>
            <w:noWrap/>
            <w:vAlign w:val="center"/>
          </w:tcPr>
          <w:p w:rsidR="00F40C6A" w:rsidRDefault="00F40C6A" w:rsidP="00F40C6A">
            <w:r>
              <w:t>Евгеньевич</w:t>
            </w:r>
          </w:p>
        </w:tc>
        <w:tc>
          <w:tcPr>
            <w:tcW w:w="780" w:type="dxa"/>
            <w:tcBorders>
              <w:top w:val="nil"/>
              <w:left w:val="single" w:sz="4" w:space="0" w:color="auto"/>
              <w:bottom w:val="single" w:sz="4" w:space="0" w:color="auto"/>
              <w:right w:val="single" w:sz="4" w:space="0" w:color="auto"/>
            </w:tcBorders>
            <w:shd w:val="clear" w:color="auto" w:fill="auto"/>
            <w:noWrap/>
            <w:vAlign w:val="center"/>
          </w:tcPr>
          <w:p w:rsidR="00F40C6A" w:rsidRDefault="00F40C6A" w:rsidP="00F40C6A">
            <w:pPr>
              <w:jc w:val="center"/>
            </w:pPr>
            <w:r>
              <w:t>11</w:t>
            </w:r>
          </w:p>
        </w:tc>
        <w:tc>
          <w:tcPr>
            <w:tcW w:w="2551" w:type="dxa"/>
            <w:tcBorders>
              <w:top w:val="nil"/>
              <w:left w:val="single" w:sz="4" w:space="0" w:color="auto"/>
              <w:bottom w:val="single" w:sz="4" w:space="0" w:color="auto"/>
              <w:right w:val="single" w:sz="4" w:space="0" w:color="auto"/>
            </w:tcBorders>
            <w:shd w:val="clear" w:color="auto" w:fill="auto"/>
            <w:noWrap/>
            <w:vAlign w:val="center"/>
          </w:tcPr>
          <w:p w:rsidR="00F40C6A" w:rsidRDefault="00F40C6A" w:rsidP="00F40C6A">
            <w:pPr>
              <w:jc w:val="center"/>
            </w:pPr>
            <w:r>
              <w:t>Муниципальное автономное общеобразовательное учреждение "Лицей №7"</w:t>
            </w:r>
          </w:p>
        </w:tc>
      </w:tr>
      <w:tr w:rsidR="00F40C6A" w:rsidRPr="000A62FC" w:rsidTr="000212C3">
        <w:trPr>
          <w:trHeight w:val="315"/>
          <w:jc w:val="center"/>
        </w:trPr>
        <w:tc>
          <w:tcPr>
            <w:tcW w:w="576" w:type="dxa"/>
            <w:tcBorders>
              <w:top w:val="nil"/>
              <w:left w:val="single" w:sz="4" w:space="0" w:color="auto"/>
              <w:bottom w:val="single" w:sz="4" w:space="0" w:color="auto"/>
              <w:right w:val="single" w:sz="4" w:space="0" w:color="auto"/>
            </w:tcBorders>
            <w:shd w:val="clear" w:color="auto" w:fill="auto"/>
            <w:noWrap/>
          </w:tcPr>
          <w:p w:rsidR="00F40C6A" w:rsidRPr="000A62FC" w:rsidRDefault="00F40C6A" w:rsidP="00F40C6A">
            <w:pPr>
              <w:jc w:val="center"/>
              <w:rPr>
                <w:color w:val="000000"/>
              </w:rPr>
            </w:pPr>
            <w:r>
              <w:rPr>
                <w:color w:val="000000"/>
              </w:rPr>
              <w:t>98</w:t>
            </w:r>
          </w:p>
        </w:tc>
        <w:tc>
          <w:tcPr>
            <w:tcW w:w="2048" w:type="dxa"/>
            <w:tcBorders>
              <w:top w:val="nil"/>
              <w:left w:val="single" w:sz="4" w:space="0" w:color="auto"/>
              <w:bottom w:val="single" w:sz="4" w:space="0" w:color="auto"/>
              <w:right w:val="single" w:sz="4" w:space="0" w:color="auto"/>
            </w:tcBorders>
            <w:shd w:val="clear" w:color="auto" w:fill="auto"/>
            <w:noWrap/>
            <w:vAlign w:val="center"/>
          </w:tcPr>
          <w:p w:rsidR="00F40C6A" w:rsidRDefault="00F40C6A" w:rsidP="00F40C6A">
            <w:pPr>
              <w:jc w:val="center"/>
              <w:rPr>
                <w:color w:val="000000"/>
              </w:rPr>
            </w:pPr>
            <w:r>
              <w:rPr>
                <w:color w:val="000000"/>
              </w:rPr>
              <w:t>Математика</w:t>
            </w:r>
          </w:p>
        </w:tc>
        <w:tc>
          <w:tcPr>
            <w:tcW w:w="1418" w:type="dxa"/>
            <w:tcBorders>
              <w:top w:val="nil"/>
              <w:left w:val="single" w:sz="4" w:space="0" w:color="auto"/>
              <w:bottom w:val="single" w:sz="4" w:space="0" w:color="auto"/>
              <w:right w:val="single" w:sz="4" w:space="0" w:color="auto"/>
            </w:tcBorders>
            <w:shd w:val="clear" w:color="auto" w:fill="auto"/>
            <w:noWrap/>
            <w:vAlign w:val="center"/>
          </w:tcPr>
          <w:p w:rsidR="00F40C6A" w:rsidRDefault="00F40C6A" w:rsidP="00F40C6A">
            <w:r>
              <w:t>Болуць</w:t>
            </w:r>
          </w:p>
        </w:tc>
        <w:tc>
          <w:tcPr>
            <w:tcW w:w="1338" w:type="dxa"/>
            <w:tcBorders>
              <w:top w:val="nil"/>
              <w:left w:val="nil"/>
              <w:bottom w:val="single" w:sz="4" w:space="0" w:color="auto"/>
              <w:right w:val="single" w:sz="4" w:space="0" w:color="auto"/>
            </w:tcBorders>
            <w:shd w:val="clear" w:color="auto" w:fill="auto"/>
            <w:noWrap/>
            <w:vAlign w:val="center"/>
          </w:tcPr>
          <w:p w:rsidR="00F40C6A" w:rsidRDefault="00F40C6A" w:rsidP="00F40C6A">
            <w:r>
              <w:t>Роман</w:t>
            </w:r>
          </w:p>
        </w:tc>
        <w:tc>
          <w:tcPr>
            <w:tcW w:w="1921" w:type="dxa"/>
            <w:tcBorders>
              <w:top w:val="nil"/>
              <w:left w:val="nil"/>
              <w:bottom w:val="single" w:sz="4" w:space="0" w:color="auto"/>
              <w:right w:val="single" w:sz="4" w:space="0" w:color="auto"/>
            </w:tcBorders>
            <w:shd w:val="clear" w:color="auto" w:fill="auto"/>
            <w:noWrap/>
            <w:vAlign w:val="center"/>
          </w:tcPr>
          <w:p w:rsidR="00F40C6A" w:rsidRDefault="00F40C6A" w:rsidP="00F40C6A">
            <w:r>
              <w:t>Валерьевич</w:t>
            </w:r>
          </w:p>
        </w:tc>
        <w:tc>
          <w:tcPr>
            <w:tcW w:w="780" w:type="dxa"/>
            <w:tcBorders>
              <w:top w:val="nil"/>
              <w:left w:val="single" w:sz="4" w:space="0" w:color="auto"/>
              <w:bottom w:val="single" w:sz="4" w:space="0" w:color="auto"/>
              <w:right w:val="single" w:sz="4" w:space="0" w:color="auto"/>
            </w:tcBorders>
            <w:shd w:val="clear" w:color="auto" w:fill="auto"/>
            <w:noWrap/>
            <w:vAlign w:val="center"/>
          </w:tcPr>
          <w:p w:rsidR="00F40C6A" w:rsidRDefault="00F40C6A" w:rsidP="00F40C6A">
            <w:pPr>
              <w:jc w:val="center"/>
            </w:pPr>
            <w:r>
              <w:t>9</w:t>
            </w:r>
          </w:p>
        </w:tc>
        <w:tc>
          <w:tcPr>
            <w:tcW w:w="2551" w:type="dxa"/>
            <w:tcBorders>
              <w:top w:val="nil"/>
              <w:left w:val="single" w:sz="4" w:space="0" w:color="auto"/>
              <w:bottom w:val="single" w:sz="4" w:space="0" w:color="auto"/>
              <w:right w:val="single" w:sz="4" w:space="0" w:color="auto"/>
            </w:tcBorders>
            <w:shd w:val="clear" w:color="auto" w:fill="auto"/>
            <w:noWrap/>
            <w:vAlign w:val="center"/>
          </w:tcPr>
          <w:p w:rsidR="00F40C6A" w:rsidRDefault="00F40C6A" w:rsidP="00F40C6A">
            <w:pPr>
              <w:jc w:val="center"/>
              <w:rPr>
                <w:color w:val="000000"/>
              </w:rPr>
            </w:pPr>
            <w:r>
              <w:rPr>
                <w:color w:val="000000"/>
              </w:rPr>
              <w:t>Муниципальное автономное общеобразовательное учреждение "Лицей №7"</w:t>
            </w:r>
          </w:p>
        </w:tc>
      </w:tr>
      <w:tr w:rsidR="00F40C6A" w:rsidRPr="000A62FC" w:rsidTr="000212C3">
        <w:trPr>
          <w:trHeight w:val="315"/>
          <w:jc w:val="center"/>
        </w:trPr>
        <w:tc>
          <w:tcPr>
            <w:tcW w:w="576" w:type="dxa"/>
            <w:tcBorders>
              <w:top w:val="nil"/>
              <w:left w:val="single" w:sz="4" w:space="0" w:color="auto"/>
              <w:bottom w:val="single" w:sz="4" w:space="0" w:color="auto"/>
              <w:right w:val="single" w:sz="4" w:space="0" w:color="auto"/>
            </w:tcBorders>
            <w:shd w:val="clear" w:color="auto" w:fill="auto"/>
            <w:noWrap/>
          </w:tcPr>
          <w:p w:rsidR="00F40C6A" w:rsidRPr="000A62FC" w:rsidRDefault="00F40C6A" w:rsidP="00F40C6A">
            <w:pPr>
              <w:jc w:val="center"/>
              <w:rPr>
                <w:color w:val="000000"/>
              </w:rPr>
            </w:pPr>
            <w:r>
              <w:rPr>
                <w:color w:val="000000"/>
              </w:rPr>
              <w:t>99</w:t>
            </w:r>
          </w:p>
        </w:tc>
        <w:tc>
          <w:tcPr>
            <w:tcW w:w="2048" w:type="dxa"/>
            <w:tcBorders>
              <w:top w:val="nil"/>
              <w:left w:val="single" w:sz="4" w:space="0" w:color="auto"/>
              <w:bottom w:val="single" w:sz="4" w:space="0" w:color="auto"/>
              <w:right w:val="single" w:sz="4" w:space="0" w:color="auto"/>
            </w:tcBorders>
            <w:shd w:val="clear" w:color="auto" w:fill="auto"/>
            <w:noWrap/>
            <w:vAlign w:val="center"/>
          </w:tcPr>
          <w:p w:rsidR="00F40C6A" w:rsidRDefault="00F40C6A" w:rsidP="00F40C6A">
            <w:pPr>
              <w:jc w:val="center"/>
              <w:rPr>
                <w:color w:val="000000"/>
              </w:rPr>
            </w:pPr>
            <w:r>
              <w:rPr>
                <w:color w:val="000000"/>
              </w:rPr>
              <w:t>ОБЖ</w:t>
            </w:r>
          </w:p>
        </w:tc>
        <w:tc>
          <w:tcPr>
            <w:tcW w:w="1418" w:type="dxa"/>
            <w:tcBorders>
              <w:top w:val="nil"/>
              <w:left w:val="single" w:sz="4" w:space="0" w:color="auto"/>
              <w:bottom w:val="single" w:sz="4" w:space="0" w:color="auto"/>
              <w:right w:val="single" w:sz="4" w:space="0" w:color="auto"/>
            </w:tcBorders>
            <w:shd w:val="clear" w:color="auto" w:fill="auto"/>
            <w:noWrap/>
            <w:vAlign w:val="center"/>
          </w:tcPr>
          <w:p w:rsidR="00F40C6A" w:rsidRDefault="00F40C6A" w:rsidP="00F40C6A">
            <w:r>
              <w:t>Толшина</w:t>
            </w:r>
          </w:p>
        </w:tc>
        <w:tc>
          <w:tcPr>
            <w:tcW w:w="1338" w:type="dxa"/>
            <w:tcBorders>
              <w:top w:val="nil"/>
              <w:left w:val="nil"/>
              <w:bottom w:val="single" w:sz="4" w:space="0" w:color="auto"/>
              <w:right w:val="single" w:sz="4" w:space="0" w:color="auto"/>
            </w:tcBorders>
            <w:shd w:val="clear" w:color="auto" w:fill="auto"/>
            <w:noWrap/>
            <w:vAlign w:val="center"/>
          </w:tcPr>
          <w:p w:rsidR="00F40C6A" w:rsidRDefault="00F40C6A" w:rsidP="00F40C6A">
            <w:r>
              <w:t>Мария</w:t>
            </w:r>
          </w:p>
        </w:tc>
        <w:tc>
          <w:tcPr>
            <w:tcW w:w="1921" w:type="dxa"/>
            <w:tcBorders>
              <w:top w:val="nil"/>
              <w:left w:val="nil"/>
              <w:bottom w:val="single" w:sz="4" w:space="0" w:color="auto"/>
              <w:right w:val="single" w:sz="4" w:space="0" w:color="auto"/>
            </w:tcBorders>
            <w:shd w:val="clear" w:color="auto" w:fill="auto"/>
            <w:noWrap/>
            <w:vAlign w:val="center"/>
          </w:tcPr>
          <w:p w:rsidR="00F40C6A" w:rsidRDefault="00F40C6A" w:rsidP="00F40C6A">
            <w:r>
              <w:t>Анатольевна</w:t>
            </w:r>
          </w:p>
        </w:tc>
        <w:tc>
          <w:tcPr>
            <w:tcW w:w="780" w:type="dxa"/>
            <w:tcBorders>
              <w:top w:val="nil"/>
              <w:left w:val="single" w:sz="4" w:space="0" w:color="auto"/>
              <w:bottom w:val="single" w:sz="4" w:space="0" w:color="auto"/>
              <w:right w:val="single" w:sz="4" w:space="0" w:color="auto"/>
            </w:tcBorders>
            <w:shd w:val="clear" w:color="auto" w:fill="auto"/>
            <w:noWrap/>
            <w:vAlign w:val="bottom"/>
          </w:tcPr>
          <w:p w:rsidR="00F40C6A" w:rsidRDefault="00F40C6A" w:rsidP="00F40C6A">
            <w:pPr>
              <w:jc w:val="center"/>
            </w:pPr>
            <w:r>
              <w:t>9</w:t>
            </w:r>
          </w:p>
        </w:tc>
        <w:tc>
          <w:tcPr>
            <w:tcW w:w="2551" w:type="dxa"/>
            <w:tcBorders>
              <w:top w:val="nil"/>
              <w:left w:val="single" w:sz="4" w:space="0" w:color="auto"/>
              <w:bottom w:val="single" w:sz="4" w:space="0" w:color="auto"/>
              <w:right w:val="single" w:sz="4" w:space="0" w:color="auto"/>
            </w:tcBorders>
            <w:shd w:val="clear" w:color="auto" w:fill="auto"/>
            <w:noWrap/>
            <w:vAlign w:val="center"/>
          </w:tcPr>
          <w:p w:rsidR="00F40C6A" w:rsidRDefault="00F40C6A" w:rsidP="00F40C6A">
            <w:pPr>
              <w:jc w:val="center"/>
              <w:rPr>
                <w:color w:val="000000"/>
              </w:rPr>
            </w:pPr>
            <w:r>
              <w:rPr>
                <w:color w:val="000000"/>
              </w:rPr>
              <w:t>Муниципальное бюджетное общеобразовательное учреждение "Средняя общеобразовательная школа №1"</w:t>
            </w:r>
          </w:p>
        </w:tc>
      </w:tr>
      <w:tr w:rsidR="00F40C6A" w:rsidRPr="000A62FC" w:rsidTr="000212C3">
        <w:trPr>
          <w:trHeight w:val="315"/>
          <w:jc w:val="center"/>
        </w:trPr>
        <w:tc>
          <w:tcPr>
            <w:tcW w:w="576" w:type="dxa"/>
            <w:tcBorders>
              <w:top w:val="nil"/>
              <w:left w:val="single" w:sz="4" w:space="0" w:color="auto"/>
              <w:bottom w:val="single" w:sz="4" w:space="0" w:color="auto"/>
              <w:right w:val="single" w:sz="4" w:space="0" w:color="auto"/>
            </w:tcBorders>
            <w:shd w:val="clear" w:color="auto" w:fill="auto"/>
            <w:noWrap/>
          </w:tcPr>
          <w:p w:rsidR="00F40C6A" w:rsidRPr="000A62FC" w:rsidRDefault="00F40C6A" w:rsidP="00F40C6A">
            <w:pPr>
              <w:jc w:val="center"/>
              <w:rPr>
                <w:color w:val="000000"/>
              </w:rPr>
            </w:pPr>
            <w:r>
              <w:rPr>
                <w:color w:val="000000"/>
              </w:rPr>
              <w:t>100</w:t>
            </w:r>
          </w:p>
        </w:tc>
        <w:tc>
          <w:tcPr>
            <w:tcW w:w="2048" w:type="dxa"/>
            <w:tcBorders>
              <w:top w:val="nil"/>
              <w:left w:val="single" w:sz="4" w:space="0" w:color="auto"/>
              <w:bottom w:val="single" w:sz="4" w:space="0" w:color="auto"/>
              <w:right w:val="single" w:sz="4" w:space="0" w:color="auto"/>
            </w:tcBorders>
            <w:shd w:val="clear" w:color="auto" w:fill="auto"/>
            <w:noWrap/>
            <w:vAlign w:val="center"/>
          </w:tcPr>
          <w:p w:rsidR="00F40C6A" w:rsidRDefault="00F40C6A" w:rsidP="00F40C6A">
            <w:pPr>
              <w:jc w:val="center"/>
              <w:rPr>
                <w:color w:val="000000"/>
              </w:rPr>
            </w:pPr>
            <w:r>
              <w:rPr>
                <w:color w:val="000000"/>
              </w:rPr>
              <w:t>ОБЖ</w:t>
            </w:r>
          </w:p>
        </w:tc>
        <w:tc>
          <w:tcPr>
            <w:tcW w:w="1418" w:type="dxa"/>
            <w:tcBorders>
              <w:top w:val="nil"/>
              <w:left w:val="single" w:sz="4" w:space="0" w:color="auto"/>
              <w:bottom w:val="single" w:sz="4" w:space="0" w:color="auto"/>
              <w:right w:val="single" w:sz="4" w:space="0" w:color="auto"/>
            </w:tcBorders>
            <w:shd w:val="clear" w:color="auto" w:fill="auto"/>
            <w:noWrap/>
            <w:vAlign w:val="center"/>
          </w:tcPr>
          <w:p w:rsidR="00F40C6A" w:rsidRDefault="00F40C6A" w:rsidP="00F40C6A">
            <w:r>
              <w:t>Герасимов</w:t>
            </w:r>
          </w:p>
        </w:tc>
        <w:tc>
          <w:tcPr>
            <w:tcW w:w="1338" w:type="dxa"/>
            <w:tcBorders>
              <w:top w:val="nil"/>
              <w:left w:val="nil"/>
              <w:bottom w:val="single" w:sz="4" w:space="0" w:color="auto"/>
              <w:right w:val="single" w:sz="4" w:space="0" w:color="auto"/>
            </w:tcBorders>
            <w:shd w:val="clear" w:color="auto" w:fill="auto"/>
            <w:noWrap/>
            <w:vAlign w:val="center"/>
          </w:tcPr>
          <w:p w:rsidR="00F40C6A" w:rsidRDefault="00F40C6A" w:rsidP="00F40C6A">
            <w:r>
              <w:t>Григорий</w:t>
            </w:r>
          </w:p>
        </w:tc>
        <w:tc>
          <w:tcPr>
            <w:tcW w:w="1921" w:type="dxa"/>
            <w:tcBorders>
              <w:top w:val="nil"/>
              <w:left w:val="nil"/>
              <w:bottom w:val="single" w:sz="4" w:space="0" w:color="auto"/>
              <w:right w:val="single" w:sz="4" w:space="0" w:color="auto"/>
            </w:tcBorders>
            <w:shd w:val="clear" w:color="auto" w:fill="auto"/>
            <w:noWrap/>
            <w:vAlign w:val="center"/>
          </w:tcPr>
          <w:p w:rsidR="00F40C6A" w:rsidRDefault="00F40C6A" w:rsidP="00F40C6A">
            <w:r>
              <w:t>Андреевич</w:t>
            </w:r>
          </w:p>
        </w:tc>
        <w:tc>
          <w:tcPr>
            <w:tcW w:w="780" w:type="dxa"/>
            <w:tcBorders>
              <w:top w:val="nil"/>
              <w:left w:val="single" w:sz="4" w:space="0" w:color="auto"/>
              <w:bottom w:val="single" w:sz="4" w:space="0" w:color="auto"/>
              <w:right w:val="single" w:sz="4" w:space="0" w:color="auto"/>
            </w:tcBorders>
            <w:shd w:val="clear" w:color="auto" w:fill="auto"/>
            <w:noWrap/>
            <w:vAlign w:val="bottom"/>
          </w:tcPr>
          <w:p w:rsidR="00F40C6A" w:rsidRDefault="00F40C6A" w:rsidP="00F40C6A">
            <w:pPr>
              <w:jc w:val="center"/>
            </w:pPr>
            <w:r>
              <w:t>9</w:t>
            </w:r>
          </w:p>
        </w:tc>
        <w:tc>
          <w:tcPr>
            <w:tcW w:w="2551" w:type="dxa"/>
            <w:tcBorders>
              <w:top w:val="nil"/>
              <w:left w:val="single" w:sz="4" w:space="0" w:color="auto"/>
              <w:bottom w:val="single" w:sz="4" w:space="0" w:color="auto"/>
              <w:right w:val="single" w:sz="4" w:space="0" w:color="auto"/>
            </w:tcBorders>
            <w:shd w:val="clear" w:color="auto" w:fill="auto"/>
            <w:noWrap/>
            <w:vAlign w:val="center"/>
          </w:tcPr>
          <w:p w:rsidR="00F40C6A" w:rsidRDefault="00F40C6A" w:rsidP="00F40C6A">
            <w:pPr>
              <w:jc w:val="center"/>
              <w:rPr>
                <w:color w:val="000000"/>
              </w:rPr>
            </w:pPr>
            <w:r>
              <w:rPr>
                <w:color w:val="000000"/>
              </w:rPr>
              <w:t>Муниципальное бюджетное общеобразовательное учреждение "Средняя общеобразовательная школа №1"</w:t>
            </w:r>
          </w:p>
        </w:tc>
      </w:tr>
      <w:tr w:rsidR="00F40C6A" w:rsidRPr="000A62FC" w:rsidTr="000212C3">
        <w:trPr>
          <w:trHeight w:val="315"/>
          <w:jc w:val="center"/>
        </w:trPr>
        <w:tc>
          <w:tcPr>
            <w:tcW w:w="576" w:type="dxa"/>
            <w:tcBorders>
              <w:top w:val="nil"/>
              <w:left w:val="single" w:sz="4" w:space="0" w:color="auto"/>
              <w:bottom w:val="single" w:sz="4" w:space="0" w:color="auto"/>
              <w:right w:val="single" w:sz="4" w:space="0" w:color="auto"/>
            </w:tcBorders>
            <w:shd w:val="clear" w:color="auto" w:fill="auto"/>
            <w:noWrap/>
          </w:tcPr>
          <w:p w:rsidR="00F40C6A" w:rsidRPr="000A62FC" w:rsidRDefault="00F40C6A" w:rsidP="00F40C6A">
            <w:pPr>
              <w:jc w:val="center"/>
              <w:rPr>
                <w:color w:val="000000"/>
              </w:rPr>
            </w:pPr>
            <w:r>
              <w:rPr>
                <w:color w:val="000000"/>
              </w:rPr>
              <w:t>101</w:t>
            </w:r>
          </w:p>
        </w:tc>
        <w:tc>
          <w:tcPr>
            <w:tcW w:w="2048" w:type="dxa"/>
            <w:tcBorders>
              <w:top w:val="nil"/>
              <w:left w:val="single" w:sz="4" w:space="0" w:color="auto"/>
              <w:bottom w:val="single" w:sz="4" w:space="0" w:color="auto"/>
              <w:right w:val="single" w:sz="4" w:space="0" w:color="auto"/>
            </w:tcBorders>
            <w:shd w:val="clear" w:color="auto" w:fill="auto"/>
            <w:noWrap/>
            <w:vAlign w:val="center"/>
          </w:tcPr>
          <w:p w:rsidR="00F40C6A" w:rsidRDefault="00F40C6A" w:rsidP="00F40C6A">
            <w:pPr>
              <w:jc w:val="center"/>
              <w:rPr>
                <w:color w:val="000000"/>
              </w:rPr>
            </w:pPr>
            <w:r>
              <w:rPr>
                <w:color w:val="000000"/>
              </w:rPr>
              <w:t>ОБЖ</w:t>
            </w:r>
          </w:p>
        </w:tc>
        <w:tc>
          <w:tcPr>
            <w:tcW w:w="1418" w:type="dxa"/>
            <w:tcBorders>
              <w:top w:val="nil"/>
              <w:left w:val="single" w:sz="4" w:space="0" w:color="auto"/>
              <w:bottom w:val="single" w:sz="4" w:space="0" w:color="auto"/>
              <w:right w:val="single" w:sz="4" w:space="0" w:color="auto"/>
            </w:tcBorders>
            <w:shd w:val="clear" w:color="auto" w:fill="auto"/>
            <w:noWrap/>
            <w:vAlign w:val="center"/>
          </w:tcPr>
          <w:p w:rsidR="00F40C6A" w:rsidRDefault="00F40C6A" w:rsidP="00F40C6A">
            <w:r>
              <w:t>Крапивина</w:t>
            </w:r>
          </w:p>
        </w:tc>
        <w:tc>
          <w:tcPr>
            <w:tcW w:w="1338" w:type="dxa"/>
            <w:tcBorders>
              <w:top w:val="nil"/>
              <w:left w:val="nil"/>
              <w:bottom w:val="single" w:sz="4" w:space="0" w:color="auto"/>
              <w:right w:val="single" w:sz="4" w:space="0" w:color="auto"/>
            </w:tcBorders>
            <w:shd w:val="clear" w:color="auto" w:fill="auto"/>
            <w:noWrap/>
            <w:vAlign w:val="center"/>
          </w:tcPr>
          <w:p w:rsidR="00F40C6A" w:rsidRDefault="00F40C6A" w:rsidP="00F40C6A">
            <w:r>
              <w:t>Дарья</w:t>
            </w:r>
          </w:p>
        </w:tc>
        <w:tc>
          <w:tcPr>
            <w:tcW w:w="1921" w:type="dxa"/>
            <w:tcBorders>
              <w:top w:val="nil"/>
              <w:left w:val="nil"/>
              <w:bottom w:val="single" w:sz="4" w:space="0" w:color="auto"/>
              <w:right w:val="single" w:sz="4" w:space="0" w:color="auto"/>
            </w:tcBorders>
            <w:shd w:val="clear" w:color="auto" w:fill="auto"/>
            <w:noWrap/>
            <w:vAlign w:val="center"/>
          </w:tcPr>
          <w:p w:rsidR="00F40C6A" w:rsidRDefault="00F40C6A" w:rsidP="00F40C6A">
            <w:r>
              <w:t>Руслановна</w:t>
            </w:r>
          </w:p>
        </w:tc>
        <w:tc>
          <w:tcPr>
            <w:tcW w:w="780" w:type="dxa"/>
            <w:tcBorders>
              <w:top w:val="nil"/>
              <w:left w:val="single" w:sz="4" w:space="0" w:color="auto"/>
              <w:bottom w:val="single" w:sz="4" w:space="0" w:color="auto"/>
              <w:right w:val="single" w:sz="4" w:space="0" w:color="auto"/>
            </w:tcBorders>
            <w:shd w:val="clear" w:color="auto" w:fill="auto"/>
            <w:noWrap/>
            <w:vAlign w:val="bottom"/>
          </w:tcPr>
          <w:p w:rsidR="00F40C6A" w:rsidRDefault="00F40C6A" w:rsidP="00F40C6A">
            <w:pPr>
              <w:jc w:val="center"/>
            </w:pPr>
            <w:r>
              <w:t>9</w:t>
            </w:r>
          </w:p>
        </w:tc>
        <w:tc>
          <w:tcPr>
            <w:tcW w:w="2551" w:type="dxa"/>
            <w:tcBorders>
              <w:top w:val="nil"/>
              <w:left w:val="single" w:sz="4" w:space="0" w:color="auto"/>
              <w:bottom w:val="single" w:sz="4" w:space="0" w:color="auto"/>
              <w:right w:val="single" w:sz="4" w:space="0" w:color="auto"/>
            </w:tcBorders>
            <w:shd w:val="clear" w:color="auto" w:fill="auto"/>
            <w:noWrap/>
            <w:vAlign w:val="center"/>
          </w:tcPr>
          <w:p w:rsidR="00F40C6A" w:rsidRDefault="00F40C6A" w:rsidP="00F40C6A">
            <w:pPr>
              <w:jc w:val="center"/>
            </w:pPr>
            <w:r>
              <w:t>Муниципальное автономное общеобразовательное учреждение "СОШ №4"</w:t>
            </w:r>
          </w:p>
        </w:tc>
      </w:tr>
      <w:tr w:rsidR="00F40C6A" w:rsidRPr="000A62FC" w:rsidTr="000212C3">
        <w:trPr>
          <w:trHeight w:val="315"/>
          <w:jc w:val="center"/>
        </w:trPr>
        <w:tc>
          <w:tcPr>
            <w:tcW w:w="576" w:type="dxa"/>
            <w:tcBorders>
              <w:top w:val="nil"/>
              <w:left w:val="single" w:sz="4" w:space="0" w:color="auto"/>
              <w:bottom w:val="single" w:sz="4" w:space="0" w:color="auto"/>
              <w:right w:val="single" w:sz="4" w:space="0" w:color="auto"/>
            </w:tcBorders>
            <w:shd w:val="clear" w:color="auto" w:fill="auto"/>
            <w:noWrap/>
          </w:tcPr>
          <w:p w:rsidR="00F40C6A" w:rsidRPr="000A62FC" w:rsidRDefault="00F40C6A" w:rsidP="00F40C6A">
            <w:pPr>
              <w:jc w:val="center"/>
              <w:rPr>
                <w:color w:val="000000"/>
              </w:rPr>
            </w:pPr>
            <w:r>
              <w:rPr>
                <w:color w:val="000000"/>
              </w:rPr>
              <w:lastRenderedPageBreak/>
              <w:t>102</w:t>
            </w:r>
          </w:p>
        </w:tc>
        <w:tc>
          <w:tcPr>
            <w:tcW w:w="2048" w:type="dxa"/>
            <w:tcBorders>
              <w:top w:val="nil"/>
              <w:left w:val="single" w:sz="4" w:space="0" w:color="auto"/>
              <w:bottom w:val="single" w:sz="4" w:space="0" w:color="auto"/>
              <w:right w:val="single" w:sz="4" w:space="0" w:color="auto"/>
            </w:tcBorders>
            <w:shd w:val="clear" w:color="auto" w:fill="auto"/>
            <w:noWrap/>
            <w:vAlign w:val="center"/>
          </w:tcPr>
          <w:p w:rsidR="00F40C6A" w:rsidRDefault="00F40C6A" w:rsidP="00F40C6A">
            <w:pPr>
              <w:jc w:val="center"/>
              <w:rPr>
                <w:color w:val="000000"/>
              </w:rPr>
            </w:pPr>
            <w:r>
              <w:rPr>
                <w:color w:val="000000"/>
              </w:rPr>
              <w:t>ОБЖ</w:t>
            </w:r>
          </w:p>
        </w:tc>
        <w:tc>
          <w:tcPr>
            <w:tcW w:w="1418" w:type="dxa"/>
            <w:tcBorders>
              <w:top w:val="nil"/>
              <w:left w:val="single" w:sz="4" w:space="0" w:color="auto"/>
              <w:bottom w:val="single" w:sz="4" w:space="0" w:color="auto"/>
              <w:right w:val="single" w:sz="4" w:space="0" w:color="auto"/>
            </w:tcBorders>
            <w:shd w:val="clear" w:color="auto" w:fill="auto"/>
            <w:noWrap/>
            <w:vAlign w:val="center"/>
          </w:tcPr>
          <w:p w:rsidR="00F40C6A" w:rsidRDefault="00F40C6A" w:rsidP="00F40C6A">
            <w:r>
              <w:t>Васин</w:t>
            </w:r>
          </w:p>
        </w:tc>
        <w:tc>
          <w:tcPr>
            <w:tcW w:w="1338" w:type="dxa"/>
            <w:tcBorders>
              <w:top w:val="nil"/>
              <w:left w:val="nil"/>
              <w:bottom w:val="single" w:sz="4" w:space="0" w:color="auto"/>
              <w:right w:val="single" w:sz="4" w:space="0" w:color="auto"/>
            </w:tcBorders>
            <w:shd w:val="clear" w:color="auto" w:fill="auto"/>
            <w:noWrap/>
            <w:vAlign w:val="center"/>
          </w:tcPr>
          <w:p w:rsidR="00F40C6A" w:rsidRDefault="00F40C6A" w:rsidP="00F40C6A">
            <w:r>
              <w:t>Даниил</w:t>
            </w:r>
          </w:p>
        </w:tc>
        <w:tc>
          <w:tcPr>
            <w:tcW w:w="1921" w:type="dxa"/>
            <w:tcBorders>
              <w:top w:val="nil"/>
              <w:left w:val="nil"/>
              <w:bottom w:val="single" w:sz="4" w:space="0" w:color="auto"/>
              <w:right w:val="single" w:sz="4" w:space="0" w:color="auto"/>
            </w:tcBorders>
            <w:shd w:val="clear" w:color="auto" w:fill="auto"/>
            <w:noWrap/>
            <w:vAlign w:val="center"/>
          </w:tcPr>
          <w:p w:rsidR="00F40C6A" w:rsidRDefault="00F40C6A" w:rsidP="00F40C6A">
            <w:r>
              <w:t>Дмитриевич</w:t>
            </w:r>
          </w:p>
        </w:tc>
        <w:tc>
          <w:tcPr>
            <w:tcW w:w="780" w:type="dxa"/>
            <w:tcBorders>
              <w:top w:val="nil"/>
              <w:left w:val="single" w:sz="4" w:space="0" w:color="auto"/>
              <w:bottom w:val="single" w:sz="4" w:space="0" w:color="auto"/>
              <w:right w:val="single" w:sz="4" w:space="0" w:color="auto"/>
            </w:tcBorders>
            <w:shd w:val="clear" w:color="auto" w:fill="auto"/>
            <w:noWrap/>
            <w:vAlign w:val="bottom"/>
          </w:tcPr>
          <w:p w:rsidR="00F40C6A" w:rsidRDefault="00F40C6A" w:rsidP="00F40C6A">
            <w:pPr>
              <w:jc w:val="center"/>
            </w:pPr>
            <w:r>
              <w:t>9</w:t>
            </w:r>
          </w:p>
        </w:tc>
        <w:tc>
          <w:tcPr>
            <w:tcW w:w="2551" w:type="dxa"/>
            <w:tcBorders>
              <w:top w:val="nil"/>
              <w:left w:val="single" w:sz="4" w:space="0" w:color="auto"/>
              <w:bottom w:val="single" w:sz="4" w:space="0" w:color="auto"/>
              <w:right w:val="single" w:sz="4" w:space="0" w:color="auto"/>
            </w:tcBorders>
            <w:shd w:val="clear" w:color="auto" w:fill="auto"/>
            <w:noWrap/>
            <w:vAlign w:val="center"/>
          </w:tcPr>
          <w:p w:rsidR="00F40C6A" w:rsidRDefault="00F40C6A" w:rsidP="00F40C6A">
            <w:pPr>
              <w:jc w:val="center"/>
            </w:pPr>
            <w:r>
              <w:t>Муниципальное автономное общеобразовательное учреждение "Лицей №6"</w:t>
            </w:r>
          </w:p>
        </w:tc>
      </w:tr>
      <w:tr w:rsidR="00F40C6A" w:rsidRPr="000A62FC" w:rsidTr="000212C3">
        <w:trPr>
          <w:trHeight w:val="315"/>
          <w:jc w:val="center"/>
        </w:trPr>
        <w:tc>
          <w:tcPr>
            <w:tcW w:w="576" w:type="dxa"/>
            <w:tcBorders>
              <w:top w:val="nil"/>
              <w:left w:val="single" w:sz="4" w:space="0" w:color="auto"/>
              <w:bottom w:val="single" w:sz="4" w:space="0" w:color="auto"/>
              <w:right w:val="single" w:sz="4" w:space="0" w:color="auto"/>
            </w:tcBorders>
            <w:shd w:val="clear" w:color="auto" w:fill="auto"/>
            <w:noWrap/>
          </w:tcPr>
          <w:p w:rsidR="00F40C6A" w:rsidRPr="000A62FC" w:rsidRDefault="00F40C6A" w:rsidP="00F40C6A">
            <w:pPr>
              <w:jc w:val="center"/>
              <w:rPr>
                <w:color w:val="000000"/>
              </w:rPr>
            </w:pPr>
            <w:r>
              <w:rPr>
                <w:color w:val="000000"/>
              </w:rPr>
              <w:t>103</w:t>
            </w:r>
          </w:p>
        </w:tc>
        <w:tc>
          <w:tcPr>
            <w:tcW w:w="2048" w:type="dxa"/>
            <w:tcBorders>
              <w:top w:val="nil"/>
              <w:left w:val="single" w:sz="4" w:space="0" w:color="auto"/>
              <w:bottom w:val="single" w:sz="4" w:space="0" w:color="auto"/>
              <w:right w:val="single" w:sz="4" w:space="0" w:color="auto"/>
            </w:tcBorders>
            <w:shd w:val="clear" w:color="auto" w:fill="auto"/>
            <w:noWrap/>
            <w:vAlign w:val="center"/>
          </w:tcPr>
          <w:p w:rsidR="00F40C6A" w:rsidRDefault="00F40C6A" w:rsidP="00F40C6A">
            <w:pPr>
              <w:jc w:val="center"/>
              <w:rPr>
                <w:color w:val="000000"/>
              </w:rPr>
            </w:pPr>
            <w:r>
              <w:rPr>
                <w:color w:val="000000"/>
              </w:rPr>
              <w:t>ОБЖ</w:t>
            </w:r>
          </w:p>
        </w:tc>
        <w:tc>
          <w:tcPr>
            <w:tcW w:w="1418" w:type="dxa"/>
            <w:tcBorders>
              <w:top w:val="nil"/>
              <w:left w:val="single" w:sz="4" w:space="0" w:color="auto"/>
              <w:bottom w:val="single" w:sz="4" w:space="0" w:color="auto"/>
              <w:right w:val="single" w:sz="4" w:space="0" w:color="auto"/>
            </w:tcBorders>
            <w:shd w:val="clear" w:color="auto" w:fill="auto"/>
            <w:noWrap/>
            <w:vAlign w:val="center"/>
          </w:tcPr>
          <w:p w:rsidR="00F40C6A" w:rsidRDefault="00F40C6A" w:rsidP="00F40C6A">
            <w:r>
              <w:t>Терентьева</w:t>
            </w:r>
          </w:p>
        </w:tc>
        <w:tc>
          <w:tcPr>
            <w:tcW w:w="1338" w:type="dxa"/>
            <w:tcBorders>
              <w:top w:val="nil"/>
              <w:left w:val="nil"/>
              <w:bottom w:val="single" w:sz="4" w:space="0" w:color="auto"/>
              <w:right w:val="single" w:sz="4" w:space="0" w:color="auto"/>
            </w:tcBorders>
            <w:shd w:val="clear" w:color="auto" w:fill="auto"/>
            <w:noWrap/>
            <w:vAlign w:val="center"/>
          </w:tcPr>
          <w:p w:rsidR="00F40C6A" w:rsidRDefault="00F40C6A" w:rsidP="00F40C6A">
            <w:r>
              <w:t>Мария</w:t>
            </w:r>
          </w:p>
        </w:tc>
        <w:tc>
          <w:tcPr>
            <w:tcW w:w="1921" w:type="dxa"/>
            <w:tcBorders>
              <w:top w:val="nil"/>
              <w:left w:val="nil"/>
              <w:bottom w:val="single" w:sz="4" w:space="0" w:color="auto"/>
              <w:right w:val="single" w:sz="4" w:space="0" w:color="auto"/>
            </w:tcBorders>
            <w:shd w:val="clear" w:color="auto" w:fill="auto"/>
            <w:noWrap/>
            <w:vAlign w:val="center"/>
          </w:tcPr>
          <w:p w:rsidR="00F40C6A" w:rsidRDefault="00F40C6A" w:rsidP="00F40C6A">
            <w:r>
              <w:t>Сергеевна</w:t>
            </w:r>
          </w:p>
        </w:tc>
        <w:tc>
          <w:tcPr>
            <w:tcW w:w="780" w:type="dxa"/>
            <w:tcBorders>
              <w:top w:val="nil"/>
              <w:left w:val="single" w:sz="4" w:space="0" w:color="auto"/>
              <w:bottom w:val="single" w:sz="4" w:space="0" w:color="auto"/>
              <w:right w:val="single" w:sz="4" w:space="0" w:color="auto"/>
            </w:tcBorders>
            <w:shd w:val="clear" w:color="auto" w:fill="auto"/>
            <w:noWrap/>
            <w:vAlign w:val="bottom"/>
          </w:tcPr>
          <w:p w:rsidR="00F40C6A" w:rsidRDefault="00F40C6A" w:rsidP="00F40C6A">
            <w:pPr>
              <w:jc w:val="center"/>
            </w:pPr>
            <w:r>
              <w:t>9</w:t>
            </w:r>
          </w:p>
        </w:tc>
        <w:tc>
          <w:tcPr>
            <w:tcW w:w="2551" w:type="dxa"/>
            <w:tcBorders>
              <w:top w:val="nil"/>
              <w:left w:val="single" w:sz="4" w:space="0" w:color="auto"/>
              <w:bottom w:val="single" w:sz="4" w:space="0" w:color="auto"/>
              <w:right w:val="single" w:sz="4" w:space="0" w:color="auto"/>
            </w:tcBorders>
            <w:shd w:val="clear" w:color="auto" w:fill="auto"/>
            <w:noWrap/>
            <w:vAlign w:val="center"/>
          </w:tcPr>
          <w:p w:rsidR="00F40C6A" w:rsidRDefault="00F40C6A" w:rsidP="00F40C6A">
            <w:pPr>
              <w:jc w:val="center"/>
              <w:rPr>
                <w:color w:val="000000"/>
              </w:rPr>
            </w:pPr>
            <w:r>
              <w:rPr>
                <w:color w:val="000000"/>
              </w:rPr>
              <w:t>Муниципальное бюджетное общеобразовательное учреждение "Средняя общеобразовательная школа №1"</w:t>
            </w:r>
          </w:p>
        </w:tc>
      </w:tr>
      <w:tr w:rsidR="00F40C6A" w:rsidRPr="000A62FC" w:rsidTr="000212C3">
        <w:trPr>
          <w:trHeight w:val="315"/>
          <w:jc w:val="center"/>
        </w:trPr>
        <w:tc>
          <w:tcPr>
            <w:tcW w:w="576" w:type="dxa"/>
            <w:tcBorders>
              <w:top w:val="nil"/>
              <w:left w:val="single" w:sz="4" w:space="0" w:color="auto"/>
              <w:bottom w:val="single" w:sz="4" w:space="0" w:color="auto"/>
              <w:right w:val="single" w:sz="4" w:space="0" w:color="auto"/>
            </w:tcBorders>
            <w:shd w:val="clear" w:color="auto" w:fill="auto"/>
            <w:noWrap/>
          </w:tcPr>
          <w:p w:rsidR="00F40C6A" w:rsidRPr="000A62FC" w:rsidRDefault="00F40C6A" w:rsidP="00F40C6A">
            <w:pPr>
              <w:jc w:val="center"/>
              <w:rPr>
                <w:color w:val="000000"/>
              </w:rPr>
            </w:pPr>
            <w:r>
              <w:rPr>
                <w:color w:val="000000"/>
              </w:rPr>
              <w:t>104</w:t>
            </w:r>
          </w:p>
        </w:tc>
        <w:tc>
          <w:tcPr>
            <w:tcW w:w="2048" w:type="dxa"/>
            <w:tcBorders>
              <w:top w:val="nil"/>
              <w:left w:val="single" w:sz="4" w:space="0" w:color="auto"/>
              <w:bottom w:val="single" w:sz="4" w:space="0" w:color="auto"/>
              <w:right w:val="single" w:sz="4" w:space="0" w:color="auto"/>
            </w:tcBorders>
            <w:shd w:val="clear" w:color="auto" w:fill="auto"/>
            <w:noWrap/>
            <w:vAlign w:val="center"/>
          </w:tcPr>
          <w:p w:rsidR="00F40C6A" w:rsidRDefault="00F40C6A" w:rsidP="00F40C6A">
            <w:pPr>
              <w:jc w:val="center"/>
              <w:rPr>
                <w:color w:val="000000"/>
              </w:rPr>
            </w:pPr>
            <w:r>
              <w:rPr>
                <w:color w:val="000000"/>
              </w:rPr>
              <w:t>ОБЖ</w:t>
            </w:r>
          </w:p>
        </w:tc>
        <w:tc>
          <w:tcPr>
            <w:tcW w:w="1418" w:type="dxa"/>
            <w:tcBorders>
              <w:top w:val="nil"/>
              <w:left w:val="single" w:sz="4" w:space="0" w:color="auto"/>
              <w:bottom w:val="single" w:sz="4" w:space="0" w:color="auto"/>
              <w:right w:val="single" w:sz="4" w:space="0" w:color="auto"/>
            </w:tcBorders>
            <w:shd w:val="clear" w:color="auto" w:fill="auto"/>
            <w:noWrap/>
            <w:vAlign w:val="bottom"/>
          </w:tcPr>
          <w:p w:rsidR="00F40C6A" w:rsidRDefault="00F40C6A" w:rsidP="00F40C6A">
            <w:r>
              <w:t>Климонтова</w:t>
            </w:r>
          </w:p>
        </w:tc>
        <w:tc>
          <w:tcPr>
            <w:tcW w:w="1338" w:type="dxa"/>
            <w:tcBorders>
              <w:top w:val="nil"/>
              <w:left w:val="nil"/>
              <w:bottom w:val="single" w:sz="4" w:space="0" w:color="auto"/>
              <w:right w:val="single" w:sz="4" w:space="0" w:color="auto"/>
            </w:tcBorders>
            <w:shd w:val="clear" w:color="auto" w:fill="auto"/>
            <w:noWrap/>
            <w:vAlign w:val="bottom"/>
          </w:tcPr>
          <w:p w:rsidR="00F40C6A" w:rsidRDefault="00F40C6A" w:rsidP="00F40C6A">
            <w:r>
              <w:t>Антонина</w:t>
            </w:r>
          </w:p>
        </w:tc>
        <w:tc>
          <w:tcPr>
            <w:tcW w:w="1921" w:type="dxa"/>
            <w:tcBorders>
              <w:top w:val="nil"/>
              <w:left w:val="nil"/>
              <w:bottom w:val="single" w:sz="4" w:space="0" w:color="auto"/>
              <w:right w:val="single" w:sz="4" w:space="0" w:color="auto"/>
            </w:tcBorders>
            <w:shd w:val="clear" w:color="auto" w:fill="auto"/>
            <w:noWrap/>
            <w:vAlign w:val="bottom"/>
          </w:tcPr>
          <w:p w:rsidR="00F40C6A" w:rsidRDefault="00F40C6A" w:rsidP="00F40C6A">
            <w:r>
              <w:t>Сергеевна</w:t>
            </w:r>
          </w:p>
        </w:tc>
        <w:tc>
          <w:tcPr>
            <w:tcW w:w="780" w:type="dxa"/>
            <w:tcBorders>
              <w:top w:val="nil"/>
              <w:left w:val="single" w:sz="4" w:space="0" w:color="auto"/>
              <w:bottom w:val="single" w:sz="4" w:space="0" w:color="auto"/>
              <w:right w:val="single" w:sz="4" w:space="0" w:color="auto"/>
            </w:tcBorders>
            <w:shd w:val="clear" w:color="auto" w:fill="auto"/>
            <w:noWrap/>
            <w:vAlign w:val="bottom"/>
          </w:tcPr>
          <w:p w:rsidR="00F40C6A" w:rsidRDefault="00F40C6A" w:rsidP="00F40C6A">
            <w:pPr>
              <w:jc w:val="center"/>
            </w:pPr>
            <w:r>
              <w:t>9</w:t>
            </w:r>
          </w:p>
        </w:tc>
        <w:tc>
          <w:tcPr>
            <w:tcW w:w="2551" w:type="dxa"/>
            <w:tcBorders>
              <w:top w:val="nil"/>
              <w:left w:val="single" w:sz="4" w:space="0" w:color="auto"/>
              <w:bottom w:val="single" w:sz="4" w:space="0" w:color="auto"/>
              <w:right w:val="single" w:sz="4" w:space="0" w:color="auto"/>
            </w:tcBorders>
            <w:shd w:val="clear" w:color="auto" w:fill="auto"/>
            <w:noWrap/>
            <w:vAlign w:val="center"/>
          </w:tcPr>
          <w:p w:rsidR="00F40C6A" w:rsidRDefault="00F40C6A" w:rsidP="00F40C6A">
            <w:pPr>
              <w:jc w:val="center"/>
              <w:rPr>
                <w:color w:val="000000"/>
              </w:rPr>
            </w:pPr>
            <w:r>
              <w:rPr>
                <w:color w:val="000000"/>
              </w:rPr>
              <w:t>Муниципальное бюджетное общеобразовательное учреждение "Средняя общеобразовательная школа №1"</w:t>
            </w:r>
          </w:p>
        </w:tc>
      </w:tr>
      <w:tr w:rsidR="00F40C6A" w:rsidRPr="000A62FC" w:rsidTr="000212C3">
        <w:trPr>
          <w:trHeight w:val="315"/>
          <w:jc w:val="center"/>
        </w:trPr>
        <w:tc>
          <w:tcPr>
            <w:tcW w:w="576" w:type="dxa"/>
            <w:tcBorders>
              <w:top w:val="nil"/>
              <w:left w:val="single" w:sz="4" w:space="0" w:color="auto"/>
              <w:bottom w:val="single" w:sz="4" w:space="0" w:color="auto"/>
              <w:right w:val="single" w:sz="4" w:space="0" w:color="auto"/>
            </w:tcBorders>
            <w:shd w:val="clear" w:color="auto" w:fill="auto"/>
            <w:noWrap/>
          </w:tcPr>
          <w:p w:rsidR="00F40C6A" w:rsidRPr="000A62FC" w:rsidRDefault="00F40C6A" w:rsidP="00F40C6A">
            <w:pPr>
              <w:jc w:val="center"/>
              <w:rPr>
                <w:color w:val="000000"/>
              </w:rPr>
            </w:pPr>
            <w:r>
              <w:rPr>
                <w:color w:val="000000"/>
              </w:rPr>
              <w:t>105</w:t>
            </w:r>
          </w:p>
        </w:tc>
        <w:tc>
          <w:tcPr>
            <w:tcW w:w="2048" w:type="dxa"/>
            <w:tcBorders>
              <w:top w:val="nil"/>
              <w:left w:val="single" w:sz="4" w:space="0" w:color="auto"/>
              <w:bottom w:val="single" w:sz="4" w:space="0" w:color="auto"/>
              <w:right w:val="single" w:sz="4" w:space="0" w:color="auto"/>
            </w:tcBorders>
            <w:shd w:val="clear" w:color="auto" w:fill="auto"/>
            <w:noWrap/>
            <w:vAlign w:val="center"/>
          </w:tcPr>
          <w:p w:rsidR="00F40C6A" w:rsidRDefault="00F40C6A" w:rsidP="00F40C6A">
            <w:pPr>
              <w:jc w:val="center"/>
              <w:rPr>
                <w:color w:val="000000"/>
              </w:rPr>
            </w:pPr>
            <w:r>
              <w:rPr>
                <w:color w:val="000000"/>
              </w:rPr>
              <w:t>ОБЖ</w:t>
            </w:r>
          </w:p>
        </w:tc>
        <w:tc>
          <w:tcPr>
            <w:tcW w:w="1418" w:type="dxa"/>
            <w:tcBorders>
              <w:top w:val="nil"/>
              <w:left w:val="single" w:sz="4" w:space="0" w:color="auto"/>
              <w:bottom w:val="single" w:sz="4" w:space="0" w:color="auto"/>
              <w:right w:val="single" w:sz="4" w:space="0" w:color="auto"/>
            </w:tcBorders>
            <w:shd w:val="clear" w:color="auto" w:fill="auto"/>
            <w:noWrap/>
            <w:vAlign w:val="bottom"/>
          </w:tcPr>
          <w:p w:rsidR="00F40C6A" w:rsidRDefault="00F40C6A" w:rsidP="00F40C6A">
            <w:r>
              <w:t xml:space="preserve">Урюмцева </w:t>
            </w:r>
          </w:p>
        </w:tc>
        <w:tc>
          <w:tcPr>
            <w:tcW w:w="1338" w:type="dxa"/>
            <w:tcBorders>
              <w:top w:val="nil"/>
              <w:left w:val="nil"/>
              <w:bottom w:val="single" w:sz="4" w:space="0" w:color="auto"/>
              <w:right w:val="single" w:sz="4" w:space="0" w:color="auto"/>
            </w:tcBorders>
            <w:shd w:val="clear" w:color="auto" w:fill="auto"/>
            <w:noWrap/>
            <w:vAlign w:val="bottom"/>
          </w:tcPr>
          <w:p w:rsidR="00F40C6A" w:rsidRDefault="00F40C6A" w:rsidP="00F40C6A">
            <w:r>
              <w:t xml:space="preserve">Алина </w:t>
            </w:r>
          </w:p>
        </w:tc>
        <w:tc>
          <w:tcPr>
            <w:tcW w:w="1921" w:type="dxa"/>
            <w:tcBorders>
              <w:top w:val="nil"/>
              <w:left w:val="nil"/>
              <w:bottom w:val="single" w:sz="4" w:space="0" w:color="auto"/>
              <w:right w:val="single" w:sz="4" w:space="0" w:color="auto"/>
            </w:tcBorders>
            <w:shd w:val="clear" w:color="auto" w:fill="auto"/>
            <w:noWrap/>
            <w:vAlign w:val="bottom"/>
          </w:tcPr>
          <w:p w:rsidR="00F40C6A" w:rsidRDefault="00F40C6A" w:rsidP="00F40C6A">
            <w:r>
              <w:t>Анатольевна</w:t>
            </w:r>
          </w:p>
        </w:tc>
        <w:tc>
          <w:tcPr>
            <w:tcW w:w="780" w:type="dxa"/>
            <w:tcBorders>
              <w:top w:val="nil"/>
              <w:left w:val="single" w:sz="4" w:space="0" w:color="auto"/>
              <w:bottom w:val="single" w:sz="4" w:space="0" w:color="auto"/>
              <w:right w:val="single" w:sz="4" w:space="0" w:color="auto"/>
            </w:tcBorders>
            <w:shd w:val="clear" w:color="auto" w:fill="auto"/>
            <w:noWrap/>
            <w:vAlign w:val="bottom"/>
          </w:tcPr>
          <w:p w:rsidR="00F40C6A" w:rsidRDefault="00F40C6A" w:rsidP="00F40C6A">
            <w:pPr>
              <w:jc w:val="center"/>
            </w:pPr>
            <w:r>
              <w:t>9</w:t>
            </w:r>
          </w:p>
        </w:tc>
        <w:tc>
          <w:tcPr>
            <w:tcW w:w="2551" w:type="dxa"/>
            <w:tcBorders>
              <w:top w:val="nil"/>
              <w:left w:val="single" w:sz="4" w:space="0" w:color="auto"/>
              <w:bottom w:val="single" w:sz="4" w:space="0" w:color="auto"/>
              <w:right w:val="single" w:sz="4" w:space="0" w:color="auto"/>
            </w:tcBorders>
            <w:shd w:val="clear" w:color="auto" w:fill="auto"/>
            <w:noWrap/>
            <w:vAlign w:val="center"/>
          </w:tcPr>
          <w:p w:rsidR="00F40C6A" w:rsidRDefault="00F40C6A" w:rsidP="00F40C6A">
            <w:pPr>
              <w:jc w:val="center"/>
              <w:rPr>
                <w:color w:val="000000"/>
              </w:rPr>
            </w:pPr>
            <w:r>
              <w:rPr>
                <w:color w:val="000000"/>
              </w:rPr>
              <w:t> </w:t>
            </w:r>
          </w:p>
        </w:tc>
      </w:tr>
      <w:tr w:rsidR="00F40C6A" w:rsidRPr="000A62FC" w:rsidTr="000212C3">
        <w:trPr>
          <w:trHeight w:val="315"/>
          <w:jc w:val="center"/>
        </w:trPr>
        <w:tc>
          <w:tcPr>
            <w:tcW w:w="576" w:type="dxa"/>
            <w:tcBorders>
              <w:top w:val="nil"/>
              <w:left w:val="single" w:sz="4" w:space="0" w:color="auto"/>
              <w:bottom w:val="single" w:sz="4" w:space="0" w:color="auto"/>
              <w:right w:val="single" w:sz="4" w:space="0" w:color="auto"/>
            </w:tcBorders>
            <w:shd w:val="clear" w:color="auto" w:fill="auto"/>
            <w:noWrap/>
          </w:tcPr>
          <w:p w:rsidR="00F40C6A" w:rsidRPr="000A62FC" w:rsidRDefault="00F40C6A" w:rsidP="00F40C6A">
            <w:pPr>
              <w:jc w:val="center"/>
              <w:rPr>
                <w:color w:val="000000"/>
              </w:rPr>
            </w:pPr>
            <w:r>
              <w:rPr>
                <w:color w:val="000000"/>
              </w:rPr>
              <w:t>106</w:t>
            </w:r>
          </w:p>
        </w:tc>
        <w:tc>
          <w:tcPr>
            <w:tcW w:w="2048" w:type="dxa"/>
            <w:tcBorders>
              <w:top w:val="nil"/>
              <w:left w:val="single" w:sz="4" w:space="0" w:color="auto"/>
              <w:bottom w:val="single" w:sz="4" w:space="0" w:color="auto"/>
              <w:right w:val="single" w:sz="4" w:space="0" w:color="auto"/>
            </w:tcBorders>
            <w:shd w:val="clear" w:color="auto" w:fill="auto"/>
            <w:noWrap/>
            <w:vAlign w:val="center"/>
          </w:tcPr>
          <w:p w:rsidR="00F40C6A" w:rsidRDefault="00F40C6A" w:rsidP="00F40C6A">
            <w:pPr>
              <w:jc w:val="center"/>
              <w:rPr>
                <w:color w:val="000000"/>
              </w:rPr>
            </w:pPr>
            <w:r>
              <w:rPr>
                <w:color w:val="000000"/>
              </w:rPr>
              <w:t>ОБЖ</w:t>
            </w:r>
          </w:p>
        </w:tc>
        <w:tc>
          <w:tcPr>
            <w:tcW w:w="1418" w:type="dxa"/>
            <w:tcBorders>
              <w:top w:val="nil"/>
              <w:left w:val="single" w:sz="4" w:space="0" w:color="auto"/>
              <w:bottom w:val="single" w:sz="4" w:space="0" w:color="auto"/>
              <w:right w:val="single" w:sz="4" w:space="0" w:color="auto"/>
            </w:tcBorders>
            <w:shd w:val="clear" w:color="auto" w:fill="auto"/>
            <w:noWrap/>
            <w:vAlign w:val="center"/>
          </w:tcPr>
          <w:p w:rsidR="00F40C6A" w:rsidRDefault="00F40C6A" w:rsidP="00F40C6A">
            <w:r>
              <w:t>Ванина</w:t>
            </w:r>
          </w:p>
        </w:tc>
        <w:tc>
          <w:tcPr>
            <w:tcW w:w="1338" w:type="dxa"/>
            <w:tcBorders>
              <w:top w:val="nil"/>
              <w:left w:val="nil"/>
              <w:bottom w:val="single" w:sz="4" w:space="0" w:color="auto"/>
              <w:right w:val="single" w:sz="4" w:space="0" w:color="auto"/>
            </w:tcBorders>
            <w:shd w:val="clear" w:color="auto" w:fill="auto"/>
            <w:noWrap/>
            <w:vAlign w:val="center"/>
          </w:tcPr>
          <w:p w:rsidR="00F40C6A" w:rsidRDefault="00F40C6A" w:rsidP="00F40C6A">
            <w:r>
              <w:t>Валерия</w:t>
            </w:r>
          </w:p>
        </w:tc>
        <w:tc>
          <w:tcPr>
            <w:tcW w:w="1921" w:type="dxa"/>
            <w:tcBorders>
              <w:top w:val="nil"/>
              <w:left w:val="nil"/>
              <w:bottom w:val="single" w:sz="4" w:space="0" w:color="auto"/>
              <w:right w:val="single" w:sz="4" w:space="0" w:color="auto"/>
            </w:tcBorders>
            <w:shd w:val="clear" w:color="auto" w:fill="auto"/>
            <w:noWrap/>
            <w:vAlign w:val="center"/>
          </w:tcPr>
          <w:p w:rsidR="00F40C6A" w:rsidRDefault="00F40C6A" w:rsidP="00F40C6A">
            <w:r>
              <w:t>Александровна</w:t>
            </w:r>
          </w:p>
        </w:tc>
        <w:tc>
          <w:tcPr>
            <w:tcW w:w="780" w:type="dxa"/>
            <w:tcBorders>
              <w:top w:val="nil"/>
              <w:left w:val="single" w:sz="4" w:space="0" w:color="auto"/>
              <w:bottom w:val="single" w:sz="4" w:space="0" w:color="auto"/>
              <w:right w:val="single" w:sz="4" w:space="0" w:color="auto"/>
            </w:tcBorders>
            <w:shd w:val="clear" w:color="auto" w:fill="auto"/>
            <w:noWrap/>
            <w:vAlign w:val="center"/>
          </w:tcPr>
          <w:p w:rsidR="00F40C6A" w:rsidRDefault="00F40C6A" w:rsidP="00F40C6A">
            <w:pPr>
              <w:jc w:val="center"/>
            </w:pPr>
            <w:r>
              <w:t>10</w:t>
            </w:r>
          </w:p>
        </w:tc>
        <w:tc>
          <w:tcPr>
            <w:tcW w:w="2551" w:type="dxa"/>
            <w:tcBorders>
              <w:top w:val="nil"/>
              <w:left w:val="single" w:sz="4" w:space="0" w:color="auto"/>
              <w:bottom w:val="single" w:sz="4" w:space="0" w:color="auto"/>
              <w:right w:val="single" w:sz="4" w:space="0" w:color="auto"/>
            </w:tcBorders>
            <w:shd w:val="clear" w:color="auto" w:fill="auto"/>
            <w:noWrap/>
            <w:vAlign w:val="center"/>
          </w:tcPr>
          <w:p w:rsidR="00F40C6A" w:rsidRDefault="00F40C6A" w:rsidP="00F40C6A">
            <w:pPr>
              <w:jc w:val="center"/>
              <w:rPr>
                <w:color w:val="000000"/>
              </w:rPr>
            </w:pPr>
            <w:r>
              <w:rPr>
                <w:color w:val="000000"/>
              </w:rPr>
              <w:t>Муниципальное бюджетное общеобразовательное учреждение "Средняя общеобразовательная школа №1"</w:t>
            </w:r>
          </w:p>
        </w:tc>
      </w:tr>
      <w:tr w:rsidR="00F40C6A" w:rsidRPr="000A62FC" w:rsidTr="000212C3">
        <w:trPr>
          <w:trHeight w:val="315"/>
          <w:jc w:val="center"/>
        </w:trPr>
        <w:tc>
          <w:tcPr>
            <w:tcW w:w="576" w:type="dxa"/>
            <w:tcBorders>
              <w:top w:val="nil"/>
              <w:left w:val="single" w:sz="4" w:space="0" w:color="auto"/>
              <w:bottom w:val="single" w:sz="4" w:space="0" w:color="auto"/>
              <w:right w:val="single" w:sz="4" w:space="0" w:color="auto"/>
            </w:tcBorders>
            <w:shd w:val="clear" w:color="auto" w:fill="auto"/>
            <w:noWrap/>
          </w:tcPr>
          <w:p w:rsidR="00F40C6A" w:rsidRPr="000A62FC" w:rsidRDefault="00F40C6A" w:rsidP="00F40C6A">
            <w:pPr>
              <w:jc w:val="center"/>
              <w:rPr>
                <w:color w:val="000000"/>
              </w:rPr>
            </w:pPr>
            <w:r>
              <w:rPr>
                <w:color w:val="000000"/>
              </w:rPr>
              <w:t>107</w:t>
            </w:r>
          </w:p>
        </w:tc>
        <w:tc>
          <w:tcPr>
            <w:tcW w:w="2048" w:type="dxa"/>
            <w:tcBorders>
              <w:top w:val="nil"/>
              <w:left w:val="single" w:sz="4" w:space="0" w:color="auto"/>
              <w:bottom w:val="single" w:sz="4" w:space="0" w:color="auto"/>
              <w:right w:val="single" w:sz="4" w:space="0" w:color="auto"/>
            </w:tcBorders>
            <w:shd w:val="clear" w:color="auto" w:fill="auto"/>
            <w:noWrap/>
            <w:vAlign w:val="center"/>
          </w:tcPr>
          <w:p w:rsidR="00F40C6A" w:rsidRDefault="00F40C6A" w:rsidP="00F40C6A">
            <w:pPr>
              <w:jc w:val="center"/>
              <w:rPr>
                <w:color w:val="000000"/>
              </w:rPr>
            </w:pPr>
            <w:r>
              <w:rPr>
                <w:color w:val="000000"/>
              </w:rPr>
              <w:t>ОБЖ</w:t>
            </w:r>
          </w:p>
        </w:tc>
        <w:tc>
          <w:tcPr>
            <w:tcW w:w="1418" w:type="dxa"/>
            <w:tcBorders>
              <w:top w:val="nil"/>
              <w:left w:val="single" w:sz="4" w:space="0" w:color="auto"/>
              <w:bottom w:val="single" w:sz="4" w:space="0" w:color="auto"/>
              <w:right w:val="single" w:sz="4" w:space="0" w:color="auto"/>
            </w:tcBorders>
            <w:shd w:val="clear" w:color="auto" w:fill="auto"/>
            <w:noWrap/>
            <w:vAlign w:val="center"/>
          </w:tcPr>
          <w:p w:rsidR="00F40C6A" w:rsidRDefault="00F40C6A" w:rsidP="00F40C6A">
            <w:r>
              <w:t>Серафимович</w:t>
            </w:r>
          </w:p>
        </w:tc>
        <w:tc>
          <w:tcPr>
            <w:tcW w:w="1338" w:type="dxa"/>
            <w:tcBorders>
              <w:top w:val="nil"/>
              <w:left w:val="nil"/>
              <w:bottom w:val="single" w:sz="4" w:space="0" w:color="auto"/>
              <w:right w:val="single" w:sz="4" w:space="0" w:color="auto"/>
            </w:tcBorders>
            <w:shd w:val="clear" w:color="auto" w:fill="auto"/>
            <w:noWrap/>
            <w:vAlign w:val="center"/>
          </w:tcPr>
          <w:p w:rsidR="00F40C6A" w:rsidRDefault="00F40C6A" w:rsidP="00F40C6A">
            <w:r>
              <w:t>Вячеслав</w:t>
            </w:r>
          </w:p>
        </w:tc>
        <w:tc>
          <w:tcPr>
            <w:tcW w:w="1921" w:type="dxa"/>
            <w:tcBorders>
              <w:top w:val="nil"/>
              <w:left w:val="nil"/>
              <w:bottom w:val="single" w:sz="4" w:space="0" w:color="auto"/>
              <w:right w:val="single" w:sz="4" w:space="0" w:color="auto"/>
            </w:tcBorders>
            <w:shd w:val="clear" w:color="auto" w:fill="auto"/>
            <w:noWrap/>
            <w:vAlign w:val="center"/>
          </w:tcPr>
          <w:p w:rsidR="00F40C6A" w:rsidRDefault="00F40C6A" w:rsidP="00F40C6A">
            <w:r>
              <w:t>Дмитриевич</w:t>
            </w:r>
          </w:p>
        </w:tc>
        <w:tc>
          <w:tcPr>
            <w:tcW w:w="780" w:type="dxa"/>
            <w:tcBorders>
              <w:top w:val="nil"/>
              <w:left w:val="single" w:sz="4" w:space="0" w:color="auto"/>
              <w:bottom w:val="single" w:sz="4" w:space="0" w:color="auto"/>
              <w:right w:val="single" w:sz="4" w:space="0" w:color="auto"/>
            </w:tcBorders>
            <w:shd w:val="clear" w:color="auto" w:fill="auto"/>
            <w:noWrap/>
            <w:vAlign w:val="center"/>
          </w:tcPr>
          <w:p w:rsidR="00F40C6A" w:rsidRDefault="00F40C6A" w:rsidP="00F40C6A">
            <w:pPr>
              <w:jc w:val="center"/>
            </w:pPr>
            <w:r>
              <w:t>10</w:t>
            </w:r>
          </w:p>
        </w:tc>
        <w:tc>
          <w:tcPr>
            <w:tcW w:w="2551" w:type="dxa"/>
            <w:tcBorders>
              <w:top w:val="nil"/>
              <w:left w:val="nil"/>
              <w:bottom w:val="nil"/>
              <w:right w:val="nil"/>
            </w:tcBorders>
            <w:shd w:val="clear" w:color="auto" w:fill="auto"/>
            <w:noWrap/>
            <w:vAlign w:val="bottom"/>
          </w:tcPr>
          <w:p w:rsidR="00F40C6A" w:rsidRDefault="00F40C6A" w:rsidP="00F40C6A">
            <w:pPr>
              <w:jc w:val="center"/>
              <w:rPr>
                <w:color w:val="212529"/>
              </w:rPr>
            </w:pPr>
            <w:r>
              <w:rPr>
                <w:color w:val="212529"/>
              </w:rPr>
              <w:t>БОУ ККШИ Государственное бюджетное общеобразовательное учреждение новосибирской области казачья кадетская школа-интернат «Казачий кадетский корпус имени героя Российской Федерации Олега Куянова»</w:t>
            </w:r>
          </w:p>
        </w:tc>
      </w:tr>
      <w:tr w:rsidR="00F40C6A" w:rsidRPr="000A62FC" w:rsidTr="000212C3">
        <w:trPr>
          <w:trHeight w:val="315"/>
          <w:jc w:val="center"/>
        </w:trPr>
        <w:tc>
          <w:tcPr>
            <w:tcW w:w="576" w:type="dxa"/>
            <w:tcBorders>
              <w:top w:val="nil"/>
              <w:left w:val="single" w:sz="4" w:space="0" w:color="auto"/>
              <w:bottom w:val="single" w:sz="4" w:space="0" w:color="auto"/>
              <w:right w:val="single" w:sz="4" w:space="0" w:color="auto"/>
            </w:tcBorders>
            <w:shd w:val="clear" w:color="auto" w:fill="auto"/>
            <w:noWrap/>
          </w:tcPr>
          <w:p w:rsidR="00F40C6A" w:rsidRPr="000A62FC" w:rsidRDefault="00F40C6A" w:rsidP="00F40C6A">
            <w:pPr>
              <w:jc w:val="center"/>
              <w:rPr>
                <w:color w:val="000000"/>
              </w:rPr>
            </w:pPr>
            <w:r>
              <w:rPr>
                <w:color w:val="000000"/>
              </w:rPr>
              <w:t>108</w:t>
            </w:r>
          </w:p>
        </w:tc>
        <w:tc>
          <w:tcPr>
            <w:tcW w:w="2048" w:type="dxa"/>
            <w:tcBorders>
              <w:top w:val="nil"/>
              <w:left w:val="single" w:sz="4" w:space="0" w:color="auto"/>
              <w:bottom w:val="single" w:sz="4" w:space="0" w:color="auto"/>
              <w:right w:val="single" w:sz="4" w:space="0" w:color="auto"/>
            </w:tcBorders>
            <w:shd w:val="clear" w:color="auto" w:fill="auto"/>
            <w:noWrap/>
            <w:vAlign w:val="center"/>
          </w:tcPr>
          <w:p w:rsidR="00F40C6A" w:rsidRDefault="00F40C6A" w:rsidP="00F40C6A">
            <w:pPr>
              <w:jc w:val="center"/>
              <w:rPr>
                <w:color w:val="000000"/>
              </w:rPr>
            </w:pPr>
            <w:r>
              <w:rPr>
                <w:color w:val="000000"/>
              </w:rPr>
              <w:t>ОБЖ</w:t>
            </w:r>
          </w:p>
        </w:tc>
        <w:tc>
          <w:tcPr>
            <w:tcW w:w="1418" w:type="dxa"/>
            <w:tcBorders>
              <w:top w:val="nil"/>
              <w:left w:val="single" w:sz="4" w:space="0" w:color="auto"/>
              <w:bottom w:val="single" w:sz="4" w:space="0" w:color="auto"/>
              <w:right w:val="single" w:sz="4" w:space="0" w:color="auto"/>
            </w:tcBorders>
            <w:shd w:val="clear" w:color="auto" w:fill="auto"/>
            <w:noWrap/>
            <w:vAlign w:val="center"/>
          </w:tcPr>
          <w:p w:rsidR="00F40C6A" w:rsidRDefault="00F40C6A" w:rsidP="00F40C6A">
            <w:r>
              <w:t>Евтеева</w:t>
            </w:r>
          </w:p>
        </w:tc>
        <w:tc>
          <w:tcPr>
            <w:tcW w:w="1338" w:type="dxa"/>
            <w:tcBorders>
              <w:top w:val="nil"/>
              <w:left w:val="nil"/>
              <w:bottom w:val="single" w:sz="4" w:space="0" w:color="auto"/>
              <w:right w:val="single" w:sz="4" w:space="0" w:color="auto"/>
            </w:tcBorders>
            <w:shd w:val="clear" w:color="auto" w:fill="auto"/>
            <w:noWrap/>
            <w:vAlign w:val="center"/>
          </w:tcPr>
          <w:p w:rsidR="00F40C6A" w:rsidRDefault="00F40C6A" w:rsidP="00F40C6A">
            <w:r>
              <w:t>Алена</w:t>
            </w:r>
          </w:p>
        </w:tc>
        <w:tc>
          <w:tcPr>
            <w:tcW w:w="1921" w:type="dxa"/>
            <w:tcBorders>
              <w:top w:val="nil"/>
              <w:left w:val="nil"/>
              <w:bottom w:val="single" w:sz="4" w:space="0" w:color="auto"/>
              <w:right w:val="single" w:sz="4" w:space="0" w:color="auto"/>
            </w:tcBorders>
            <w:shd w:val="clear" w:color="auto" w:fill="auto"/>
            <w:noWrap/>
            <w:vAlign w:val="center"/>
          </w:tcPr>
          <w:p w:rsidR="00F40C6A" w:rsidRDefault="00F40C6A" w:rsidP="00F40C6A">
            <w:r>
              <w:t>Николаевна</w:t>
            </w:r>
          </w:p>
        </w:tc>
        <w:tc>
          <w:tcPr>
            <w:tcW w:w="780" w:type="dxa"/>
            <w:tcBorders>
              <w:top w:val="nil"/>
              <w:left w:val="single" w:sz="4" w:space="0" w:color="auto"/>
              <w:bottom w:val="single" w:sz="4" w:space="0" w:color="auto"/>
              <w:right w:val="single" w:sz="4" w:space="0" w:color="auto"/>
            </w:tcBorders>
            <w:shd w:val="clear" w:color="auto" w:fill="auto"/>
            <w:noWrap/>
            <w:vAlign w:val="center"/>
          </w:tcPr>
          <w:p w:rsidR="00F40C6A" w:rsidRDefault="00F40C6A" w:rsidP="00F40C6A">
            <w:pPr>
              <w:jc w:val="center"/>
            </w:pPr>
            <w:r>
              <w:t>10</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F40C6A" w:rsidRDefault="00F40C6A" w:rsidP="00F40C6A">
            <w:pPr>
              <w:jc w:val="center"/>
              <w:rPr>
                <w:color w:val="000000"/>
              </w:rPr>
            </w:pPr>
            <w:r>
              <w:rPr>
                <w:color w:val="000000"/>
              </w:rPr>
              <w:t>Муниципальное бюджетное общеобразовательное учреждение "Средняя общеобразовательная школа с углубленным изучением отдельных предметов №2 "Спектр"</w:t>
            </w:r>
          </w:p>
        </w:tc>
      </w:tr>
      <w:tr w:rsidR="00F40C6A" w:rsidRPr="000A62FC" w:rsidTr="000212C3">
        <w:trPr>
          <w:trHeight w:val="315"/>
          <w:jc w:val="center"/>
        </w:trPr>
        <w:tc>
          <w:tcPr>
            <w:tcW w:w="576" w:type="dxa"/>
            <w:tcBorders>
              <w:top w:val="nil"/>
              <w:left w:val="single" w:sz="4" w:space="0" w:color="auto"/>
              <w:bottom w:val="single" w:sz="4" w:space="0" w:color="auto"/>
              <w:right w:val="single" w:sz="4" w:space="0" w:color="auto"/>
            </w:tcBorders>
            <w:shd w:val="clear" w:color="auto" w:fill="auto"/>
            <w:noWrap/>
          </w:tcPr>
          <w:p w:rsidR="00F40C6A" w:rsidRPr="000A62FC" w:rsidRDefault="00F40C6A" w:rsidP="00F40C6A">
            <w:pPr>
              <w:jc w:val="center"/>
              <w:rPr>
                <w:color w:val="000000"/>
              </w:rPr>
            </w:pPr>
            <w:r>
              <w:rPr>
                <w:color w:val="000000"/>
              </w:rPr>
              <w:lastRenderedPageBreak/>
              <w:t>109</w:t>
            </w:r>
          </w:p>
        </w:tc>
        <w:tc>
          <w:tcPr>
            <w:tcW w:w="2048" w:type="dxa"/>
            <w:tcBorders>
              <w:top w:val="nil"/>
              <w:left w:val="single" w:sz="4" w:space="0" w:color="auto"/>
              <w:bottom w:val="single" w:sz="4" w:space="0" w:color="auto"/>
              <w:right w:val="single" w:sz="4" w:space="0" w:color="auto"/>
            </w:tcBorders>
            <w:shd w:val="clear" w:color="auto" w:fill="auto"/>
            <w:noWrap/>
            <w:vAlign w:val="center"/>
          </w:tcPr>
          <w:p w:rsidR="00F40C6A" w:rsidRDefault="00F40C6A" w:rsidP="00F40C6A">
            <w:pPr>
              <w:jc w:val="center"/>
              <w:rPr>
                <w:color w:val="000000"/>
              </w:rPr>
            </w:pPr>
            <w:r>
              <w:rPr>
                <w:color w:val="000000"/>
              </w:rPr>
              <w:t>ОБЖ</w:t>
            </w:r>
          </w:p>
        </w:tc>
        <w:tc>
          <w:tcPr>
            <w:tcW w:w="1418" w:type="dxa"/>
            <w:tcBorders>
              <w:top w:val="nil"/>
              <w:left w:val="single" w:sz="4" w:space="0" w:color="auto"/>
              <w:bottom w:val="single" w:sz="4" w:space="0" w:color="auto"/>
              <w:right w:val="single" w:sz="4" w:space="0" w:color="auto"/>
            </w:tcBorders>
            <w:shd w:val="clear" w:color="auto" w:fill="auto"/>
            <w:noWrap/>
            <w:vAlign w:val="center"/>
          </w:tcPr>
          <w:p w:rsidR="00F40C6A" w:rsidRDefault="00F40C6A" w:rsidP="00F40C6A">
            <w:r>
              <w:t xml:space="preserve">Засорина </w:t>
            </w:r>
          </w:p>
        </w:tc>
        <w:tc>
          <w:tcPr>
            <w:tcW w:w="1338" w:type="dxa"/>
            <w:tcBorders>
              <w:top w:val="nil"/>
              <w:left w:val="nil"/>
              <w:bottom w:val="single" w:sz="4" w:space="0" w:color="auto"/>
              <w:right w:val="single" w:sz="4" w:space="0" w:color="auto"/>
            </w:tcBorders>
            <w:shd w:val="clear" w:color="auto" w:fill="auto"/>
            <w:noWrap/>
            <w:vAlign w:val="center"/>
          </w:tcPr>
          <w:p w:rsidR="00F40C6A" w:rsidRDefault="00F40C6A" w:rsidP="00F40C6A">
            <w:r>
              <w:t xml:space="preserve">Вероника </w:t>
            </w:r>
          </w:p>
        </w:tc>
        <w:tc>
          <w:tcPr>
            <w:tcW w:w="1921" w:type="dxa"/>
            <w:tcBorders>
              <w:top w:val="nil"/>
              <w:left w:val="nil"/>
              <w:bottom w:val="single" w:sz="4" w:space="0" w:color="auto"/>
              <w:right w:val="single" w:sz="4" w:space="0" w:color="auto"/>
            </w:tcBorders>
            <w:shd w:val="clear" w:color="auto" w:fill="auto"/>
            <w:noWrap/>
            <w:vAlign w:val="center"/>
          </w:tcPr>
          <w:p w:rsidR="00F40C6A" w:rsidRDefault="00F40C6A" w:rsidP="00F40C6A">
            <w:r>
              <w:t>Евгеньевна</w:t>
            </w:r>
          </w:p>
        </w:tc>
        <w:tc>
          <w:tcPr>
            <w:tcW w:w="780" w:type="dxa"/>
            <w:tcBorders>
              <w:top w:val="nil"/>
              <w:left w:val="single" w:sz="4" w:space="0" w:color="auto"/>
              <w:bottom w:val="single" w:sz="4" w:space="0" w:color="auto"/>
              <w:right w:val="single" w:sz="4" w:space="0" w:color="auto"/>
            </w:tcBorders>
            <w:shd w:val="clear" w:color="auto" w:fill="auto"/>
            <w:noWrap/>
            <w:vAlign w:val="center"/>
          </w:tcPr>
          <w:p w:rsidR="00F40C6A" w:rsidRDefault="00F40C6A" w:rsidP="00F40C6A">
            <w:pPr>
              <w:jc w:val="center"/>
            </w:pPr>
            <w:r>
              <w:t>10</w:t>
            </w:r>
          </w:p>
        </w:tc>
        <w:tc>
          <w:tcPr>
            <w:tcW w:w="2551" w:type="dxa"/>
            <w:tcBorders>
              <w:top w:val="nil"/>
              <w:left w:val="single" w:sz="4" w:space="0" w:color="auto"/>
              <w:bottom w:val="single" w:sz="4" w:space="0" w:color="auto"/>
              <w:right w:val="single" w:sz="4" w:space="0" w:color="auto"/>
            </w:tcBorders>
            <w:shd w:val="clear" w:color="auto" w:fill="auto"/>
            <w:noWrap/>
            <w:vAlign w:val="center"/>
          </w:tcPr>
          <w:p w:rsidR="00F40C6A" w:rsidRDefault="00F40C6A" w:rsidP="00F40C6A">
            <w:pPr>
              <w:jc w:val="center"/>
            </w:pPr>
            <w:r>
              <w:t>Муниципальное автономное общеобразовательное учреждение "СОШ №4"</w:t>
            </w:r>
          </w:p>
        </w:tc>
      </w:tr>
      <w:tr w:rsidR="00F40C6A" w:rsidRPr="000A62FC" w:rsidTr="000212C3">
        <w:trPr>
          <w:trHeight w:val="315"/>
          <w:jc w:val="center"/>
        </w:trPr>
        <w:tc>
          <w:tcPr>
            <w:tcW w:w="576" w:type="dxa"/>
            <w:tcBorders>
              <w:top w:val="nil"/>
              <w:left w:val="single" w:sz="4" w:space="0" w:color="auto"/>
              <w:bottom w:val="single" w:sz="4" w:space="0" w:color="auto"/>
              <w:right w:val="single" w:sz="4" w:space="0" w:color="auto"/>
            </w:tcBorders>
            <w:shd w:val="clear" w:color="auto" w:fill="auto"/>
            <w:noWrap/>
          </w:tcPr>
          <w:p w:rsidR="00F40C6A" w:rsidRPr="000A62FC" w:rsidRDefault="00F40C6A" w:rsidP="00F40C6A">
            <w:pPr>
              <w:jc w:val="center"/>
              <w:rPr>
                <w:color w:val="000000"/>
              </w:rPr>
            </w:pPr>
            <w:r>
              <w:rPr>
                <w:color w:val="000000"/>
              </w:rPr>
              <w:t>110</w:t>
            </w:r>
          </w:p>
        </w:tc>
        <w:tc>
          <w:tcPr>
            <w:tcW w:w="2048" w:type="dxa"/>
            <w:tcBorders>
              <w:top w:val="nil"/>
              <w:left w:val="single" w:sz="4" w:space="0" w:color="auto"/>
              <w:bottom w:val="single" w:sz="4" w:space="0" w:color="auto"/>
              <w:right w:val="single" w:sz="4" w:space="0" w:color="auto"/>
            </w:tcBorders>
            <w:shd w:val="clear" w:color="auto" w:fill="auto"/>
            <w:noWrap/>
            <w:vAlign w:val="center"/>
          </w:tcPr>
          <w:p w:rsidR="00F40C6A" w:rsidRDefault="00F40C6A" w:rsidP="00F40C6A">
            <w:pPr>
              <w:jc w:val="center"/>
              <w:rPr>
                <w:color w:val="000000"/>
              </w:rPr>
            </w:pPr>
            <w:r>
              <w:rPr>
                <w:color w:val="000000"/>
              </w:rPr>
              <w:t>ОБЖ</w:t>
            </w:r>
          </w:p>
        </w:tc>
        <w:tc>
          <w:tcPr>
            <w:tcW w:w="1418" w:type="dxa"/>
            <w:tcBorders>
              <w:top w:val="nil"/>
              <w:left w:val="single" w:sz="4" w:space="0" w:color="auto"/>
              <w:bottom w:val="single" w:sz="4" w:space="0" w:color="auto"/>
              <w:right w:val="single" w:sz="4" w:space="0" w:color="auto"/>
            </w:tcBorders>
            <w:shd w:val="clear" w:color="auto" w:fill="auto"/>
            <w:noWrap/>
            <w:vAlign w:val="center"/>
          </w:tcPr>
          <w:p w:rsidR="00F40C6A" w:rsidRDefault="00F40C6A" w:rsidP="00F40C6A">
            <w:r>
              <w:t>Слесаренко</w:t>
            </w:r>
          </w:p>
        </w:tc>
        <w:tc>
          <w:tcPr>
            <w:tcW w:w="1338" w:type="dxa"/>
            <w:tcBorders>
              <w:top w:val="nil"/>
              <w:left w:val="nil"/>
              <w:bottom w:val="single" w:sz="4" w:space="0" w:color="auto"/>
              <w:right w:val="single" w:sz="4" w:space="0" w:color="auto"/>
            </w:tcBorders>
            <w:shd w:val="clear" w:color="auto" w:fill="auto"/>
            <w:noWrap/>
            <w:vAlign w:val="center"/>
          </w:tcPr>
          <w:p w:rsidR="00F40C6A" w:rsidRDefault="00F40C6A" w:rsidP="00F40C6A">
            <w:r>
              <w:t>Элла</w:t>
            </w:r>
          </w:p>
        </w:tc>
        <w:tc>
          <w:tcPr>
            <w:tcW w:w="1921" w:type="dxa"/>
            <w:tcBorders>
              <w:top w:val="nil"/>
              <w:left w:val="nil"/>
              <w:bottom w:val="single" w:sz="4" w:space="0" w:color="auto"/>
              <w:right w:val="single" w:sz="4" w:space="0" w:color="auto"/>
            </w:tcBorders>
            <w:shd w:val="clear" w:color="auto" w:fill="auto"/>
            <w:noWrap/>
            <w:vAlign w:val="center"/>
          </w:tcPr>
          <w:p w:rsidR="00F40C6A" w:rsidRDefault="00F40C6A" w:rsidP="00F40C6A">
            <w:r>
              <w:t>Павловна</w:t>
            </w:r>
          </w:p>
        </w:tc>
        <w:tc>
          <w:tcPr>
            <w:tcW w:w="780" w:type="dxa"/>
            <w:tcBorders>
              <w:top w:val="nil"/>
              <w:left w:val="single" w:sz="4" w:space="0" w:color="auto"/>
              <w:bottom w:val="single" w:sz="4" w:space="0" w:color="auto"/>
              <w:right w:val="single" w:sz="4" w:space="0" w:color="auto"/>
            </w:tcBorders>
            <w:shd w:val="clear" w:color="auto" w:fill="auto"/>
            <w:noWrap/>
            <w:vAlign w:val="center"/>
          </w:tcPr>
          <w:p w:rsidR="00F40C6A" w:rsidRDefault="00F40C6A" w:rsidP="00F40C6A">
            <w:pPr>
              <w:jc w:val="center"/>
            </w:pPr>
            <w:r>
              <w:t>10</w:t>
            </w:r>
          </w:p>
        </w:tc>
        <w:tc>
          <w:tcPr>
            <w:tcW w:w="2551" w:type="dxa"/>
            <w:tcBorders>
              <w:top w:val="nil"/>
              <w:left w:val="single" w:sz="4" w:space="0" w:color="auto"/>
              <w:bottom w:val="single" w:sz="4" w:space="0" w:color="auto"/>
              <w:right w:val="single" w:sz="4" w:space="0" w:color="auto"/>
            </w:tcBorders>
            <w:shd w:val="clear" w:color="auto" w:fill="auto"/>
            <w:noWrap/>
            <w:vAlign w:val="center"/>
          </w:tcPr>
          <w:p w:rsidR="00F40C6A" w:rsidRDefault="00F40C6A" w:rsidP="00F40C6A">
            <w:pPr>
              <w:jc w:val="center"/>
              <w:rPr>
                <w:color w:val="000000"/>
              </w:rPr>
            </w:pPr>
            <w:r>
              <w:rPr>
                <w:color w:val="000000"/>
              </w:rPr>
              <w:t>Муниципальное бюджетное общеобразовательное учреждение "Средняя общеобразовательная школа №1"</w:t>
            </w:r>
          </w:p>
        </w:tc>
      </w:tr>
      <w:tr w:rsidR="00F40C6A" w:rsidRPr="000A62FC" w:rsidTr="000212C3">
        <w:trPr>
          <w:trHeight w:val="315"/>
          <w:jc w:val="center"/>
        </w:trPr>
        <w:tc>
          <w:tcPr>
            <w:tcW w:w="576" w:type="dxa"/>
            <w:tcBorders>
              <w:top w:val="nil"/>
              <w:left w:val="single" w:sz="4" w:space="0" w:color="auto"/>
              <w:bottom w:val="single" w:sz="4" w:space="0" w:color="auto"/>
              <w:right w:val="single" w:sz="4" w:space="0" w:color="auto"/>
            </w:tcBorders>
            <w:shd w:val="clear" w:color="auto" w:fill="auto"/>
            <w:noWrap/>
          </w:tcPr>
          <w:p w:rsidR="00F40C6A" w:rsidRPr="000A62FC" w:rsidRDefault="00F40C6A" w:rsidP="00F40C6A">
            <w:pPr>
              <w:jc w:val="center"/>
              <w:rPr>
                <w:color w:val="000000"/>
              </w:rPr>
            </w:pPr>
            <w:r>
              <w:rPr>
                <w:color w:val="000000"/>
              </w:rPr>
              <w:t>111</w:t>
            </w:r>
          </w:p>
        </w:tc>
        <w:tc>
          <w:tcPr>
            <w:tcW w:w="2048" w:type="dxa"/>
            <w:tcBorders>
              <w:top w:val="nil"/>
              <w:left w:val="single" w:sz="4" w:space="0" w:color="auto"/>
              <w:bottom w:val="single" w:sz="4" w:space="0" w:color="auto"/>
              <w:right w:val="single" w:sz="4" w:space="0" w:color="auto"/>
            </w:tcBorders>
            <w:shd w:val="clear" w:color="auto" w:fill="auto"/>
            <w:noWrap/>
            <w:vAlign w:val="center"/>
          </w:tcPr>
          <w:p w:rsidR="00F40C6A" w:rsidRDefault="00F40C6A" w:rsidP="00F40C6A">
            <w:pPr>
              <w:jc w:val="center"/>
              <w:rPr>
                <w:color w:val="000000"/>
              </w:rPr>
            </w:pPr>
            <w:r>
              <w:rPr>
                <w:color w:val="000000"/>
              </w:rPr>
              <w:t>ОБЖ</w:t>
            </w:r>
          </w:p>
        </w:tc>
        <w:tc>
          <w:tcPr>
            <w:tcW w:w="1418" w:type="dxa"/>
            <w:tcBorders>
              <w:top w:val="nil"/>
              <w:left w:val="single" w:sz="4" w:space="0" w:color="auto"/>
              <w:bottom w:val="single" w:sz="4" w:space="0" w:color="auto"/>
              <w:right w:val="single" w:sz="4" w:space="0" w:color="auto"/>
            </w:tcBorders>
            <w:shd w:val="clear" w:color="auto" w:fill="auto"/>
            <w:noWrap/>
            <w:vAlign w:val="center"/>
          </w:tcPr>
          <w:p w:rsidR="00F40C6A" w:rsidRDefault="00F40C6A" w:rsidP="00F40C6A">
            <w:r>
              <w:t>Энгельман</w:t>
            </w:r>
          </w:p>
        </w:tc>
        <w:tc>
          <w:tcPr>
            <w:tcW w:w="1338" w:type="dxa"/>
            <w:tcBorders>
              <w:top w:val="nil"/>
              <w:left w:val="nil"/>
              <w:bottom w:val="single" w:sz="4" w:space="0" w:color="auto"/>
              <w:right w:val="single" w:sz="4" w:space="0" w:color="auto"/>
            </w:tcBorders>
            <w:shd w:val="clear" w:color="auto" w:fill="auto"/>
            <w:noWrap/>
            <w:vAlign w:val="center"/>
          </w:tcPr>
          <w:p w:rsidR="00F40C6A" w:rsidRDefault="00F40C6A" w:rsidP="00F40C6A">
            <w:r>
              <w:t>Валерия</w:t>
            </w:r>
          </w:p>
        </w:tc>
        <w:tc>
          <w:tcPr>
            <w:tcW w:w="1921" w:type="dxa"/>
            <w:tcBorders>
              <w:top w:val="nil"/>
              <w:left w:val="nil"/>
              <w:bottom w:val="single" w:sz="4" w:space="0" w:color="auto"/>
              <w:right w:val="single" w:sz="4" w:space="0" w:color="auto"/>
            </w:tcBorders>
            <w:shd w:val="clear" w:color="auto" w:fill="auto"/>
            <w:noWrap/>
            <w:vAlign w:val="center"/>
          </w:tcPr>
          <w:p w:rsidR="00F40C6A" w:rsidRDefault="00F40C6A" w:rsidP="00F40C6A">
            <w:r>
              <w:t>Викторовна</w:t>
            </w:r>
          </w:p>
        </w:tc>
        <w:tc>
          <w:tcPr>
            <w:tcW w:w="780" w:type="dxa"/>
            <w:tcBorders>
              <w:top w:val="nil"/>
              <w:left w:val="single" w:sz="4" w:space="0" w:color="auto"/>
              <w:bottom w:val="single" w:sz="4" w:space="0" w:color="auto"/>
              <w:right w:val="single" w:sz="4" w:space="0" w:color="auto"/>
            </w:tcBorders>
            <w:shd w:val="clear" w:color="auto" w:fill="auto"/>
            <w:noWrap/>
            <w:vAlign w:val="center"/>
          </w:tcPr>
          <w:p w:rsidR="00F40C6A" w:rsidRDefault="00F40C6A" w:rsidP="00F40C6A">
            <w:pPr>
              <w:jc w:val="center"/>
            </w:pPr>
            <w:r>
              <w:t>10</w:t>
            </w:r>
          </w:p>
        </w:tc>
        <w:tc>
          <w:tcPr>
            <w:tcW w:w="2551" w:type="dxa"/>
            <w:tcBorders>
              <w:top w:val="nil"/>
              <w:left w:val="single" w:sz="4" w:space="0" w:color="auto"/>
              <w:bottom w:val="single" w:sz="4" w:space="0" w:color="auto"/>
              <w:right w:val="single" w:sz="4" w:space="0" w:color="auto"/>
            </w:tcBorders>
            <w:shd w:val="clear" w:color="auto" w:fill="auto"/>
            <w:noWrap/>
            <w:vAlign w:val="center"/>
          </w:tcPr>
          <w:p w:rsidR="00F40C6A" w:rsidRDefault="00F40C6A" w:rsidP="00F40C6A">
            <w:pPr>
              <w:jc w:val="center"/>
              <w:rPr>
                <w:color w:val="000000"/>
              </w:rPr>
            </w:pPr>
            <w:r>
              <w:rPr>
                <w:color w:val="000000"/>
              </w:rPr>
              <w:t>Муниципальное бюджетное общеобразовательное учреждение "Средняя общеобразовательная школа №3 Пеликан""</w:t>
            </w:r>
          </w:p>
        </w:tc>
      </w:tr>
      <w:tr w:rsidR="00F40C6A" w:rsidRPr="000A62FC" w:rsidTr="000212C3">
        <w:trPr>
          <w:trHeight w:val="315"/>
          <w:jc w:val="center"/>
        </w:trPr>
        <w:tc>
          <w:tcPr>
            <w:tcW w:w="576" w:type="dxa"/>
            <w:tcBorders>
              <w:top w:val="nil"/>
              <w:left w:val="single" w:sz="4" w:space="0" w:color="auto"/>
              <w:bottom w:val="single" w:sz="4" w:space="0" w:color="auto"/>
              <w:right w:val="single" w:sz="4" w:space="0" w:color="auto"/>
            </w:tcBorders>
            <w:shd w:val="clear" w:color="auto" w:fill="auto"/>
            <w:noWrap/>
          </w:tcPr>
          <w:p w:rsidR="00F40C6A" w:rsidRPr="000A62FC" w:rsidRDefault="00F40C6A" w:rsidP="00F40C6A">
            <w:pPr>
              <w:jc w:val="center"/>
              <w:rPr>
                <w:color w:val="000000"/>
              </w:rPr>
            </w:pPr>
            <w:r>
              <w:rPr>
                <w:color w:val="000000"/>
              </w:rPr>
              <w:t>112</w:t>
            </w:r>
          </w:p>
        </w:tc>
        <w:tc>
          <w:tcPr>
            <w:tcW w:w="2048" w:type="dxa"/>
            <w:tcBorders>
              <w:top w:val="nil"/>
              <w:left w:val="single" w:sz="4" w:space="0" w:color="auto"/>
              <w:bottom w:val="single" w:sz="4" w:space="0" w:color="auto"/>
              <w:right w:val="single" w:sz="4" w:space="0" w:color="auto"/>
            </w:tcBorders>
            <w:shd w:val="clear" w:color="auto" w:fill="auto"/>
            <w:noWrap/>
            <w:vAlign w:val="center"/>
          </w:tcPr>
          <w:p w:rsidR="00F40C6A" w:rsidRDefault="00F40C6A" w:rsidP="00F40C6A">
            <w:pPr>
              <w:jc w:val="center"/>
              <w:rPr>
                <w:color w:val="000000"/>
              </w:rPr>
            </w:pPr>
            <w:r>
              <w:rPr>
                <w:color w:val="000000"/>
              </w:rPr>
              <w:t>ОБЖ</w:t>
            </w:r>
          </w:p>
        </w:tc>
        <w:tc>
          <w:tcPr>
            <w:tcW w:w="1418" w:type="dxa"/>
            <w:tcBorders>
              <w:top w:val="nil"/>
              <w:left w:val="single" w:sz="4" w:space="0" w:color="auto"/>
              <w:bottom w:val="single" w:sz="4" w:space="0" w:color="auto"/>
              <w:right w:val="single" w:sz="4" w:space="0" w:color="auto"/>
            </w:tcBorders>
            <w:shd w:val="clear" w:color="auto" w:fill="auto"/>
            <w:noWrap/>
            <w:vAlign w:val="center"/>
          </w:tcPr>
          <w:p w:rsidR="00F40C6A" w:rsidRDefault="00F40C6A" w:rsidP="00F40C6A">
            <w:r>
              <w:t>Павлов</w:t>
            </w:r>
          </w:p>
        </w:tc>
        <w:tc>
          <w:tcPr>
            <w:tcW w:w="1338" w:type="dxa"/>
            <w:tcBorders>
              <w:top w:val="nil"/>
              <w:left w:val="nil"/>
              <w:bottom w:val="single" w:sz="4" w:space="0" w:color="auto"/>
              <w:right w:val="single" w:sz="4" w:space="0" w:color="auto"/>
            </w:tcBorders>
            <w:shd w:val="clear" w:color="auto" w:fill="auto"/>
            <w:noWrap/>
            <w:vAlign w:val="center"/>
          </w:tcPr>
          <w:p w:rsidR="00F40C6A" w:rsidRDefault="00F40C6A" w:rsidP="00F40C6A">
            <w:r>
              <w:t>Евгений</w:t>
            </w:r>
          </w:p>
        </w:tc>
        <w:tc>
          <w:tcPr>
            <w:tcW w:w="1921" w:type="dxa"/>
            <w:tcBorders>
              <w:top w:val="nil"/>
              <w:left w:val="nil"/>
              <w:bottom w:val="single" w:sz="4" w:space="0" w:color="auto"/>
              <w:right w:val="single" w:sz="4" w:space="0" w:color="auto"/>
            </w:tcBorders>
            <w:shd w:val="clear" w:color="auto" w:fill="auto"/>
            <w:noWrap/>
            <w:vAlign w:val="center"/>
          </w:tcPr>
          <w:p w:rsidR="00F40C6A" w:rsidRDefault="00F40C6A" w:rsidP="00F40C6A">
            <w:r>
              <w:t>Александрович</w:t>
            </w:r>
          </w:p>
        </w:tc>
        <w:tc>
          <w:tcPr>
            <w:tcW w:w="780" w:type="dxa"/>
            <w:tcBorders>
              <w:top w:val="nil"/>
              <w:left w:val="single" w:sz="4" w:space="0" w:color="auto"/>
              <w:bottom w:val="single" w:sz="4" w:space="0" w:color="auto"/>
              <w:right w:val="single" w:sz="4" w:space="0" w:color="auto"/>
            </w:tcBorders>
            <w:shd w:val="clear" w:color="auto" w:fill="auto"/>
            <w:noWrap/>
            <w:vAlign w:val="center"/>
          </w:tcPr>
          <w:p w:rsidR="00F40C6A" w:rsidRDefault="00F40C6A" w:rsidP="00F40C6A">
            <w:pPr>
              <w:jc w:val="center"/>
            </w:pPr>
            <w:r>
              <w:t>11</w:t>
            </w:r>
          </w:p>
        </w:tc>
        <w:tc>
          <w:tcPr>
            <w:tcW w:w="2551" w:type="dxa"/>
            <w:tcBorders>
              <w:top w:val="nil"/>
              <w:left w:val="single" w:sz="4" w:space="0" w:color="auto"/>
              <w:bottom w:val="single" w:sz="4" w:space="0" w:color="auto"/>
              <w:right w:val="single" w:sz="4" w:space="0" w:color="auto"/>
            </w:tcBorders>
            <w:shd w:val="clear" w:color="auto" w:fill="auto"/>
            <w:noWrap/>
            <w:vAlign w:val="center"/>
          </w:tcPr>
          <w:p w:rsidR="00F40C6A" w:rsidRDefault="00F40C6A" w:rsidP="00F40C6A">
            <w:pPr>
              <w:jc w:val="center"/>
              <w:rPr>
                <w:color w:val="000000"/>
              </w:rPr>
            </w:pPr>
            <w:r>
              <w:rPr>
                <w:color w:val="000000"/>
              </w:rPr>
              <w:t>Муниципальное бюджетное общеобразовательное учреждение "Средняя общеобразовательная школа №1"</w:t>
            </w:r>
          </w:p>
        </w:tc>
      </w:tr>
      <w:tr w:rsidR="00F40C6A" w:rsidRPr="000A62FC" w:rsidTr="000212C3">
        <w:trPr>
          <w:trHeight w:val="315"/>
          <w:jc w:val="center"/>
        </w:trPr>
        <w:tc>
          <w:tcPr>
            <w:tcW w:w="576" w:type="dxa"/>
            <w:tcBorders>
              <w:top w:val="nil"/>
              <w:left w:val="single" w:sz="4" w:space="0" w:color="auto"/>
              <w:bottom w:val="single" w:sz="4" w:space="0" w:color="auto"/>
              <w:right w:val="single" w:sz="4" w:space="0" w:color="auto"/>
            </w:tcBorders>
            <w:shd w:val="clear" w:color="auto" w:fill="auto"/>
            <w:noWrap/>
          </w:tcPr>
          <w:p w:rsidR="00F40C6A" w:rsidRPr="000A62FC" w:rsidRDefault="00F40C6A" w:rsidP="00F40C6A">
            <w:pPr>
              <w:jc w:val="center"/>
              <w:rPr>
                <w:color w:val="000000"/>
              </w:rPr>
            </w:pPr>
            <w:r>
              <w:rPr>
                <w:color w:val="000000"/>
              </w:rPr>
              <w:t>113</w:t>
            </w:r>
          </w:p>
        </w:tc>
        <w:tc>
          <w:tcPr>
            <w:tcW w:w="2048" w:type="dxa"/>
            <w:tcBorders>
              <w:top w:val="nil"/>
              <w:left w:val="single" w:sz="4" w:space="0" w:color="auto"/>
              <w:bottom w:val="single" w:sz="4" w:space="0" w:color="auto"/>
              <w:right w:val="single" w:sz="4" w:space="0" w:color="auto"/>
            </w:tcBorders>
            <w:shd w:val="clear" w:color="auto" w:fill="auto"/>
            <w:noWrap/>
            <w:vAlign w:val="center"/>
          </w:tcPr>
          <w:p w:rsidR="00F40C6A" w:rsidRDefault="00F40C6A" w:rsidP="00F40C6A">
            <w:pPr>
              <w:jc w:val="center"/>
              <w:rPr>
                <w:color w:val="000000"/>
              </w:rPr>
            </w:pPr>
            <w:r>
              <w:rPr>
                <w:color w:val="000000"/>
              </w:rPr>
              <w:t>ОБЖ</w:t>
            </w:r>
          </w:p>
        </w:tc>
        <w:tc>
          <w:tcPr>
            <w:tcW w:w="1418" w:type="dxa"/>
            <w:tcBorders>
              <w:top w:val="nil"/>
              <w:left w:val="single" w:sz="4" w:space="0" w:color="auto"/>
              <w:bottom w:val="single" w:sz="4" w:space="0" w:color="auto"/>
              <w:right w:val="single" w:sz="4" w:space="0" w:color="auto"/>
            </w:tcBorders>
            <w:shd w:val="clear" w:color="auto" w:fill="auto"/>
            <w:noWrap/>
            <w:vAlign w:val="center"/>
          </w:tcPr>
          <w:p w:rsidR="00F40C6A" w:rsidRDefault="00F40C6A" w:rsidP="00F40C6A">
            <w:r>
              <w:t>Григоренко</w:t>
            </w:r>
          </w:p>
        </w:tc>
        <w:tc>
          <w:tcPr>
            <w:tcW w:w="1338" w:type="dxa"/>
            <w:tcBorders>
              <w:top w:val="nil"/>
              <w:left w:val="nil"/>
              <w:bottom w:val="single" w:sz="4" w:space="0" w:color="auto"/>
              <w:right w:val="single" w:sz="4" w:space="0" w:color="auto"/>
            </w:tcBorders>
            <w:shd w:val="clear" w:color="auto" w:fill="auto"/>
            <w:noWrap/>
            <w:vAlign w:val="center"/>
          </w:tcPr>
          <w:p w:rsidR="00F40C6A" w:rsidRDefault="00F40C6A" w:rsidP="00F40C6A">
            <w:r>
              <w:t>Владимир</w:t>
            </w:r>
          </w:p>
        </w:tc>
        <w:tc>
          <w:tcPr>
            <w:tcW w:w="1921" w:type="dxa"/>
            <w:tcBorders>
              <w:top w:val="nil"/>
              <w:left w:val="nil"/>
              <w:bottom w:val="single" w:sz="4" w:space="0" w:color="auto"/>
              <w:right w:val="single" w:sz="4" w:space="0" w:color="auto"/>
            </w:tcBorders>
            <w:shd w:val="clear" w:color="auto" w:fill="auto"/>
            <w:noWrap/>
            <w:vAlign w:val="center"/>
          </w:tcPr>
          <w:p w:rsidR="00F40C6A" w:rsidRDefault="00F40C6A" w:rsidP="00F40C6A">
            <w:r>
              <w:t>Владимирович</w:t>
            </w:r>
          </w:p>
        </w:tc>
        <w:tc>
          <w:tcPr>
            <w:tcW w:w="780" w:type="dxa"/>
            <w:tcBorders>
              <w:top w:val="nil"/>
              <w:left w:val="single" w:sz="4" w:space="0" w:color="auto"/>
              <w:bottom w:val="single" w:sz="4" w:space="0" w:color="auto"/>
              <w:right w:val="single" w:sz="4" w:space="0" w:color="auto"/>
            </w:tcBorders>
            <w:shd w:val="clear" w:color="auto" w:fill="auto"/>
            <w:noWrap/>
            <w:vAlign w:val="center"/>
          </w:tcPr>
          <w:p w:rsidR="00F40C6A" w:rsidRDefault="00F40C6A" w:rsidP="00F40C6A">
            <w:pPr>
              <w:jc w:val="center"/>
            </w:pPr>
            <w:r>
              <w:t>11</w:t>
            </w:r>
          </w:p>
        </w:tc>
        <w:tc>
          <w:tcPr>
            <w:tcW w:w="2551" w:type="dxa"/>
            <w:tcBorders>
              <w:top w:val="nil"/>
              <w:left w:val="single" w:sz="4" w:space="0" w:color="auto"/>
              <w:bottom w:val="single" w:sz="4" w:space="0" w:color="auto"/>
              <w:right w:val="single" w:sz="4" w:space="0" w:color="auto"/>
            </w:tcBorders>
            <w:shd w:val="clear" w:color="auto" w:fill="auto"/>
            <w:noWrap/>
            <w:vAlign w:val="center"/>
          </w:tcPr>
          <w:p w:rsidR="00F40C6A" w:rsidRDefault="00F40C6A" w:rsidP="00F40C6A">
            <w:pPr>
              <w:jc w:val="center"/>
              <w:rPr>
                <w:color w:val="000000"/>
              </w:rPr>
            </w:pPr>
            <w:r>
              <w:rPr>
                <w:color w:val="000000"/>
              </w:rPr>
              <w:t>Муниципальное бюджетное общеобразовательное учреждение "Средняя общеобразовательная школа №1"</w:t>
            </w:r>
          </w:p>
        </w:tc>
      </w:tr>
      <w:tr w:rsidR="00F40C6A" w:rsidRPr="000A62FC" w:rsidTr="000212C3">
        <w:trPr>
          <w:trHeight w:val="315"/>
          <w:jc w:val="center"/>
        </w:trPr>
        <w:tc>
          <w:tcPr>
            <w:tcW w:w="576" w:type="dxa"/>
            <w:tcBorders>
              <w:top w:val="nil"/>
              <w:left w:val="single" w:sz="4" w:space="0" w:color="auto"/>
              <w:bottom w:val="single" w:sz="4" w:space="0" w:color="auto"/>
              <w:right w:val="single" w:sz="4" w:space="0" w:color="auto"/>
            </w:tcBorders>
            <w:shd w:val="clear" w:color="auto" w:fill="auto"/>
            <w:noWrap/>
          </w:tcPr>
          <w:p w:rsidR="00F40C6A" w:rsidRPr="000A62FC" w:rsidRDefault="00F40C6A" w:rsidP="00F40C6A">
            <w:pPr>
              <w:jc w:val="center"/>
              <w:rPr>
                <w:color w:val="000000"/>
              </w:rPr>
            </w:pPr>
            <w:r>
              <w:rPr>
                <w:color w:val="000000"/>
              </w:rPr>
              <w:t>114</w:t>
            </w:r>
          </w:p>
        </w:tc>
        <w:tc>
          <w:tcPr>
            <w:tcW w:w="2048" w:type="dxa"/>
            <w:tcBorders>
              <w:top w:val="nil"/>
              <w:left w:val="single" w:sz="4" w:space="0" w:color="auto"/>
              <w:bottom w:val="single" w:sz="4" w:space="0" w:color="auto"/>
              <w:right w:val="single" w:sz="4" w:space="0" w:color="auto"/>
            </w:tcBorders>
            <w:shd w:val="clear" w:color="auto" w:fill="auto"/>
            <w:noWrap/>
            <w:vAlign w:val="center"/>
          </w:tcPr>
          <w:p w:rsidR="00F40C6A" w:rsidRDefault="00F40C6A" w:rsidP="00F40C6A">
            <w:pPr>
              <w:jc w:val="center"/>
              <w:rPr>
                <w:color w:val="000000"/>
              </w:rPr>
            </w:pPr>
            <w:r>
              <w:rPr>
                <w:color w:val="000000"/>
              </w:rPr>
              <w:t>ОБЖ</w:t>
            </w:r>
          </w:p>
        </w:tc>
        <w:tc>
          <w:tcPr>
            <w:tcW w:w="1418" w:type="dxa"/>
            <w:tcBorders>
              <w:top w:val="nil"/>
              <w:left w:val="single" w:sz="4" w:space="0" w:color="auto"/>
              <w:bottom w:val="single" w:sz="4" w:space="0" w:color="auto"/>
              <w:right w:val="single" w:sz="4" w:space="0" w:color="auto"/>
            </w:tcBorders>
            <w:shd w:val="clear" w:color="auto" w:fill="auto"/>
            <w:noWrap/>
            <w:vAlign w:val="center"/>
          </w:tcPr>
          <w:p w:rsidR="00F40C6A" w:rsidRDefault="00F40C6A" w:rsidP="00F40C6A">
            <w:r>
              <w:t>Сергеев</w:t>
            </w:r>
          </w:p>
        </w:tc>
        <w:tc>
          <w:tcPr>
            <w:tcW w:w="1338" w:type="dxa"/>
            <w:tcBorders>
              <w:top w:val="nil"/>
              <w:left w:val="nil"/>
              <w:bottom w:val="single" w:sz="4" w:space="0" w:color="auto"/>
              <w:right w:val="single" w:sz="4" w:space="0" w:color="auto"/>
            </w:tcBorders>
            <w:shd w:val="clear" w:color="auto" w:fill="auto"/>
            <w:noWrap/>
            <w:vAlign w:val="center"/>
          </w:tcPr>
          <w:p w:rsidR="00F40C6A" w:rsidRDefault="00F40C6A" w:rsidP="00F40C6A">
            <w:r>
              <w:t>Владимир</w:t>
            </w:r>
          </w:p>
        </w:tc>
        <w:tc>
          <w:tcPr>
            <w:tcW w:w="1921" w:type="dxa"/>
            <w:tcBorders>
              <w:top w:val="nil"/>
              <w:left w:val="nil"/>
              <w:bottom w:val="single" w:sz="4" w:space="0" w:color="auto"/>
              <w:right w:val="single" w:sz="4" w:space="0" w:color="auto"/>
            </w:tcBorders>
            <w:shd w:val="clear" w:color="auto" w:fill="auto"/>
            <w:noWrap/>
            <w:vAlign w:val="center"/>
          </w:tcPr>
          <w:p w:rsidR="00F40C6A" w:rsidRDefault="00F40C6A" w:rsidP="00F40C6A">
            <w:r>
              <w:t>Александрович</w:t>
            </w:r>
          </w:p>
        </w:tc>
        <w:tc>
          <w:tcPr>
            <w:tcW w:w="780" w:type="dxa"/>
            <w:tcBorders>
              <w:top w:val="nil"/>
              <w:left w:val="single" w:sz="4" w:space="0" w:color="auto"/>
              <w:bottom w:val="single" w:sz="4" w:space="0" w:color="auto"/>
              <w:right w:val="single" w:sz="4" w:space="0" w:color="auto"/>
            </w:tcBorders>
            <w:shd w:val="clear" w:color="auto" w:fill="auto"/>
            <w:noWrap/>
            <w:vAlign w:val="center"/>
          </w:tcPr>
          <w:p w:rsidR="00F40C6A" w:rsidRDefault="00F40C6A" w:rsidP="00F40C6A">
            <w:pPr>
              <w:jc w:val="center"/>
            </w:pPr>
            <w:r>
              <w:t>11</w:t>
            </w:r>
          </w:p>
        </w:tc>
        <w:tc>
          <w:tcPr>
            <w:tcW w:w="2551" w:type="dxa"/>
            <w:tcBorders>
              <w:top w:val="nil"/>
              <w:left w:val="single" w:sz="4" w:space="0" w:color="auto"/>
              <w:bottom w:val="single" w:sz="4" w:space="0" w:color="auto"/>
              <w:right w:val="single" w:sz="4" w:space="0" w:color="auto"/>
            </w:tcBorders>
            <w:shd w:val="clear" w:color="auto" w:fill="auto"/>
            <w:noWrap/>
            <w:vAlign w:val="center"/>
          </w:tcPr>
          <w:p w:rsidR="00F40C6A" w:rsidRDefault="00F40C6A" w:rsidP="00F40C6A">
            <w:pPr>
              <w:jc w:val="center"/>
              <w:rPr>
                <w:color w:val="000000"/>
              </w:rPr>
            </w:pPr>
            <w:r>
              <w:rPr>
                <w:color w:val="000000"/>
              </w:rPr>
              <w:t>Муниципальное бюджетное общеобразовательное учреждение "Средняя общеобразовательная школа №5"</w:t>
            </w:r>
          </w:p>
        </w:tc>
      </w:tr>
      <w:tr w:rsidR="00F40C6A" w:rsidRPr="000A62FC" w:rsidTr="000212C3">
        <w:trPr>
          <w:trHeight w:val="315"/>
          <w:jc w:val="center"/>
        </w:trPr>
        <w:tc>
          <w:tcPr>
            <w:tcW w:w="576" w:type="dxa"/>
            <w:tcBorders>
              <w:top w:val="nil"/>
              <w:left w:val="single" w:sz="4" w:space="0" w:color="auto"/>
              <w:bottom w:val="single" w:sz="4" w:space="0" w:color="auto"/>
              <w:right w:val="single" w:sz="4" w:space="0" w:color="auto"/>
            </w:tcBorders>
            <w:shd w:val="clear" w:color="auto" w:fill="auto"/>
            <w:noWrap/>
          </w:tcPr>
          <w:p w:rsidR="00F40C6A" w:rsidRPr="000A62FC" w:rsidRDefault="00F40C6A" w:rsidP="00F40C6A">
            <w:pPr>
              <w:jc w:val="center"/>
              <w:rPr>
                <w:color w:val="000000"/>
              </w:rPr>
            </w:pPr>
            <w:r>
              <w:rPr>
                <w:color w:val="000000"/>
              </w:rPr>
              <w:t>115</w:t>
            </w:r>
          </w:p>
        </w:tc>
        <w:tc>
          <w:tcPr>
            <w:tcW w:w="2048" w:type="dxa"/>
            <w:tcBorders>
              <w:top w:val="nil"/>
              <w:left w:val="single" w:sz="4" w:space="0" w:color="auto"/>
              <w:bottom w:val="single" w:sz="4" w:space="0" w:color="auto"/>
              <w:right w:val="single" w:sz="4" w:space="0" w:color="auto"/>
            </w:tcBorders>
            <w:shd w:val="clear" w:color="auto" w:fill="auto"/>
            <w:noWrap/>
            <w:vAlign w:val="center"/>
          </w:tcPr>
          <w:p w:rsidR="00F40C6A" w:rsidRDefault="00F40C6A" w:rsidP="00F40C6A">
            <w:pPr>
              <w:jc w:val="center"/>
              <w:rPr>
                <w:color w:val="000000"/>
              </w:rPr>
            </w:pPr>
            <w:r>
              <w:rPr>
                <w:color w:val="000000"/>
              </w:rPr>
              <w:t>Право</w:t>
            </w:r>
          </w:p>
        </w:tc>
        <w:tc>
          <w:tcPr>
            <w:tcW w:w="1418" w:type="dxa"/>
            <w:tcBorders>
              <w:top w:val="nil"/>
              <w:left w:val="single" w:sz="4" w:space="0" w:color="auto"/>
              <w:bottom w:val="single" w:sz="4" w:space="0" w:color="auto"/>
              <w:right w:val="single" w:sz="4" w:space="0" w:color="auto"/>
            </w:tcBorders>
            <w:shd w:val="clear" w:color="auto" w:fill="auto"/>
            <w:noWrap/>
            <w:vAlign w:val="bottom"/>
          </w:tcPr>
          <w:p w:rsidR="00F40C6A" w:rsidRDefault="00F40C6A" w:rsidP="00F40C6A">
            <w:r>
              <w:t xml:space="preserve">Гончаров </w:t>
            </w:r>
          </w:p>
        </w:tc>
        <w:tc>
          <w:tcPr>
            <w:tcW w:w="1338" w:type="dxa"/>
            <w:tcBorders>
              <w:top w:val="nil"/>
              <w:left w:val="nil"/>
              <w:bottom w:val="single" w:sz="4" w:space="0" w:color="auto"/>
              <w:right w:val="single" w:sz="4" w:space="0" w:color="auto"/>
            </w:tcBorders>
            <w:shd w:val="clear" w:color="auto" w:fill="auto"/>
            <w:noWrap/>
            <w:vAlign w:val="bottom"/>
          </w:tcPr>
          <w:p w:rsidR="00F40C6A" w:rsidRDefault="00F40C6A" w:rsidP="00F40C6A">
            <w:r>
              <w:t>Денис</w:t>
            </w:r>
          </w:p>
        </w:tc>
        <w:tc>
          <w:tcPr>
            <w:tcW w:w="1921" w:type="dxa"/>
            <w:tcBorders>
              <w:top w:val="nil"/>
              <w:left w:val="nil"/>
              <w:bottom w:val="single" w:sz="4" w:space="0" w:color="auto"/>
              <w:right w:val="single" w:sz="4" w:space="0" w:color="auto"/>
            </w:tcBorders>
            <w:shd w:val="clear" w:color="auto" w:fill="auto"/>
            <w:noWrap/>
            <w:vAlign w:val="bottom"/>
          </w:tcPr>
          <w:p w:rsidR="00F40C6A" w:rsidRDefault="00F40C6A" w:rsidP="00F40C6A">
            <w:r>
              <w:t xml:space="preserve">Сергеевич </w:t>
            </w:r>
          </w:p>
        </w:tc>
        <w:tc>
          <w:tcPr>
            <w:tcW w:w="780" w:type="dxa"/>
            <w:tcBorders>
              <w:top w:val="nil"/>
              <w:left w:val="single" w:sz="4" w:space="0" w:color="auto"/>
              <w:bottom w:val="single" w:sz="4" w:space="0" w:color="auto"/>
              <w:right w:val="single" w:sz="4" w:space="0" w:color="auto"/>
            </w:tcBorders>
            <w:shd w:val="clear" w:color="auto" w:fill="auto"/>
            <w:noWrap/>
            <w:vAlign w:val="bottom"/>
          </w:tcPr>
          <w:p w:rsidR="00F40C6A" w:rsidRDefault="00F40C6A" w:rsidP="00F40C6A">
            <w:pPr>
              <w:jc w:val="center"/>
            </w:pPr>
            <w:r>
              <w:t>9</w:t>
            </w:r>
          </w:p>
        </w:tc>
        <w:tc>
          <w:tcPr>
            <w:tcW w:w="2551" w:type="dxa"/>
            <w:tcBorders>
              <w:top w:val="nil"/>
              <w:left w:val="single" w:sz="4" w:space="0" w:color="auto"/>
              <w:bottom w:val="single" w:sz="4" w:space="0" w:color="auto"/>
              <w:right w:val="single" w:sz="4" w:space="0" w:color="auto"/>
            </w:tcBorders>
            <w:shd w:val="clear" w:color="auto" w:fill="auto"/>
            <w:noWrap/>
            <w:vAlign w:val="center"/>
          </w:tcPr>
          <w:p w:rsidR="00F40C6A" w:rsidRDefault="00F40C6A" w:rsidP="00F40C6A">
            <w:pPr>
              <w:jc w:val="center"/>
            </w:pPr>
            <w:r>
              <w:t>Муниципальное автономное общеобразовательное учреждение "Лицей №6"</w:t>
            </w:r>
          </w:p>
        </w:tc>
      </w:tr>
      <w:tr w:rsidR="00F40C6A" w:rsidRPr="000A62FC" w:rsidTr="000212C3">
        <w:trPr>
          <w:trHeight w:val="315"/>
          <w:jc w:val="center"/>
        </w:trPr>
        <w:tc>
          <w:tcPr>
            <w:tcW w:w="576" w:type="dxa"/>
            <w:tcBorders>
              <w:top w:val="nil"/>
              <w:left w:val="single" w:sz="4" w:space="0" w:color="auto"/>
              <w:bottom w:val="single" w:sz="4" w:space="0" w:color="auto"/>
              <w:right w:val="single" w:sz="4" w:space="0" w:color="auto"/>
            </w:tcBorders>
            <w:shd w:val="clear" w:color="auto" w:fill="auto"/>
            <w:noWrap/>
          </w:tcPr>
          <w:p w:rsidR="00F40C6A" w:rsidRPr="000A62FC" w:rsidRDefault="00F40C6A" w:rsidP="00F40C6A">
            <w:pPr>
              <w:jc w:val="center"/>
              <w:rPr>
                <w:color w:val="000000"/>
              </w:rPr>
            </w:pPr>
            <w:r>
              <w:rPr>
                <w:color w:val="000000"/>
              </w:rPr>
              <w:t>116</w:t>
            </w:r>
          </w:p>
        </w:tc>
        <w:tc>
          <w:tcPr>
            <w:tcW w:w="2048" w:type="dxa"/>
            <w:tcBorders>
              <w:top w:val="nil"/>
              <w:left w:val="single" w:sz="4" w:space="0" w:color="auto"/>
              <w:bottom w:val="single" w:sz="4" w:space="0" w:color="auto"/>
              <w:right w:val="single" w:sz="4" w:space="0" w:color="auto"/>
            </w:tcBorders>
            <w:shd w:val="clear" w:color="auto" w:fill="auto"/>
            <w:noWrap/>
            <w:vAlign w:val="center"/>
          </w:tcPr>
          <w:p w:rsidR="00F40C6A" w:rsidRDefault="00F40C6A" w:rsidP="00F40C6A">
            <w:pPr>
              <w:jc w:val="center"/>
              <w:rPr>
                <w:color w:val="000000"/>
              </w:rPr>
            </w:pPr>
            <w:r>
              <w:rPr>
                <w:color w:val="000000"/>
              </w:rPr>
              <w:t>Право</w:t>
            </w:r>
          </w:p>
        </w:tc>
        <w:tc>
          <w:tcPr>
            <w:tcW w:w="1418" w:type="dxa"/>
            <w:tcBorders>
              <w:top w:val="nil"/>
              <w:left w:val="single" w:sz="4" w:space="0" w:color="auto"/>
              <w:bottom w:val="single" w:sz="4" w:space="0" w:color="auto"/>
              <w:right w:val="single" w:sz="4" w:space="0" w:color="auto"/>
            </w:tcBorders>
            <w:shd w:val="clear" w:color="auto" w:fill="auto"/>
            <w:noWrap/>
            <w:vAlign w:val="center"/>
          </w:tcPr>
          <w:p w:rsidR="00F40C6A" w:rsidRDefault="00F40C6A" w:rsidP="00F40C6A">
            <w:r>
              <w:t>Нейфельдт</w:t>
            </w:r>
          </w:p>
        </w:tc>
        <w:tc>
          <w:tcPr>
            <w:tcW w:w="1338" w:type="dxa"/>
            <w:tcBorders>
              <w:top w:val="nil"/>
              <w:left w:val="nil"/>
              <w:bottom w:val="single" w:sz="4" w:space="0" w:color="auto"/>
              <w:right w:val="single" w:sz="4" w:space="0" w:color="auto"/>
            </w:tcBorders>
            <w:shd w:val="clear" w:color="auto" w:fill="auto"/>
            <w:noWrap/>
            <w:vAlign w:val="center"/>
          </w:tcPr>
          <w:p w:rsidR="00F40C6A" w:rsidRDefault="00F40C6A" w:rsidP="00F40C6A">
            <w:r>
              <w:t>Анастасия</w:t>
            </w:r>
          </w:p>
        </w:tc>
        <w:tc>
          <w:tcPr>
            <w:tcW w:w="1921" w:type="dxa"/>
            <w:tcBorders>
              <w:top w:val="nil"/>
              <w:left w:val="nil"/>
              <w:bottom w:val="single" w:sz="4" w:space="0" w:color="auto"/>
              <w:right w:val="single" w:sz="4" w:space="0" w:color="auto"/>
            </w:tcBorders>
            <w:shd w:val="clear" w:color="auto" w:fill="auto"/>
            <w:noWrap/>
            <w:vAlign w:val="center"/>
          </w:tcPr>
          <w:p w:rsidR="00F40C6A" w:rsidRDefault="00F40C6A" w:rsidP="00F40C6A">
            <w:r>
              <w:t>Андреевна</w:t>
            </w:r>
          </w:p>
        </w:tc>
        <w:tc>
          <w:tcPr>
            <w:tcW w:w="780" w:type="dxa"/>
            <w:tcBorders>
              <w:top w:val="nil"/>
              <w:left w:val="single" w:sz="4" w:space="0" w:color="auto"/>
              <w:bottom w:val="single" w:sz="4" w:space="0" w:color="auto"/>
              <w:right w:val="single" w:sz="4" w:space="0" w:color="auto"/>
            </w:tcBorders>
            <w:shd w:val="clear" w:color="auto" w:fill="auto"/>
            <w:noWrap/>
            <w:vAlign w:val="bottom"/>
          </w:tcPr>
          <w:p w:rsidR="00F40C6A" w:rsidRDefault="00F40C6A" w:rsidP="00F40C6A">
            <w:pPr>
              <w:jc w:val="center"/>
            </w:pPr>
            <w:r>
              <w:t>11</w:t>
            </w:r>
          </w:p>
        </w:tc>
        <w:tc>
          <w:tcPr>
            <w:tcW w:w="2551" w:type="dxa"/>
            <w:tcBorders>
              <w:top w:val="nil"/>
              <w:left w:val="single" w:sz="4" w:space="0" w:color="auto"/>
              <w:bottom w:val="single" w:sz="4" w:space="0" w:color="auto"/>
              <w:right w:val="single" w:sz="4" w:space="0" w:color="auto"/>
            </w:tcBorders>
            <w:shd w:val="clear" w:color="auto" w:fill="auto"/>
            <w:noWrap/>
            <w:vAlign w:val="center"/>
          </w:tcPr>
          <w:p w:rsidR="00F40C6A" w:rsidRDefault="00F40C6A" w:rsidP="00F40C6A">
            <w:pPr>
              <w:jc w:val="center"/>
              <w:rPr>
                <w:color w:val="000000"/>
              </w:rPr>
            </w:pPr>
            <w:r>
              <w:rPr>
                <w:color w:val="000000"/>
              </w:rPr>
              <w:t>Муниципальное бюджетное общеобразовательное учреждение "Средняя общеобразовательная школа №1"</w:t>
            </w:r>
          </w:p>
        </w:tc>
      </w:tr>
      <w:tr w:rsidR="00F40C6A" w:rsidRPr="000A62FC" w:rsidTr="000212C3">
        <w:trPr>
          <w:trHeight w:val="315"/>
          <w:jc w:val="center"/>
        </w:trPr>
        <w:tc>
          <w:tcPr>
            <w:tcW w:w="576" w:type="dxa"/>
            <w:tcBorders>
              <w:top w:val="nil"/>
              <w:left w:val="single" w:sz="4" w:space="0" w:color="auto"/>
              <w:bottom w:val="single" w:sz="4" w:space="0" w:color="auto"/>
              <w:right w:val="single" w:sz="4" w:space="0" w:color="auto"/>
            </w:tcBorders>
            <w:shd w:val="clear" w:color="auto" w:fill="auto"/>
            <w:noWrap/>
          </w:tcPr>
          <w:p w:rsidR="00F40C6A" w:rsidRPr="000A62FC" w:rsidRDefault="00F40C6A" w:rsidP="00F40C6A">
            <w:pPr>
              <w:jc w:val="center"/>
              <w:rPr>
                <w:color w:val="000000"/>
              </w:rPr>
            </w:pPr>
            <w:r>
              <w:rPr>
                <w:color w:val="000000"/>
              </w:rPr>
              <w:t>117</w:t>
            </w:r>
          </w:p>
        </w:tc>
        <w:tc>
          <w:tcPr>
            <w:tcW w:w="2048" w:type="dxa"/>
            <w:tcBorders>
              <w:top w:val="nil"/>
              <w:left w:val="single" w:sz="4" w:space="0" w:color="auto"/>
              <w:bottom w:val="single" w:sz="4" w:space="0" w:color="auto"/>
              <w:right w:val="single" w:sz="4" w:space="0" w:color="auto"/>
            </w:tcBorders>
            <w:shd w:val="clear" w:color="auto" w:fill="auto"/>
            <w:noWrap/>
            <w:vAlign w:val="center"/>
          </w:tcPr>
          <w:p w:rsidR="00F40C6A" w:rsidRDefault="00F40C6A" w:rsidP="00F40C6A">
            <w:pPr>
              <w:jc w:val="center"/>
              <w:rPr>
                <w:color w:val="000000"/>
              </w:rPr>
            </w:pPr>
            <w:r>
              <w:rPr>
                <w:color w:val="000000"/>
              </w:rPr>
              <w:t>Право</w:t>
            </w:r>
          </w:p>
        </w:tc>
        <w:tc>
          <w:tcPr>
            <w:tcW w:w="1418" w:type="dxa"/>
            <w:tcBorders>
              <w:top w:val="nil"/>
              <w:left w:val="single" w:sz="4" w:space="0" w:color="auto"/>
              <w:bottom w:val="single" w:sz="4" w:space="0" w:color="auto"/>
              <w:right w:val="single" w:sz="4" w:space="0" w:color="auto"/>
            </w:tcBorders>
            <w:shd w:val="clear" w:color="auto" w:fill="auto"/>
            <w:noWrap/>
            <w:vAlign w:val="center"/>
          </w:tcPr>
          <w:p w:rsidR="00F40C6A" w:rsidRDefault="00F40C6A" w:rsidP="00F40C6A">
            <w:r>
              <w:t>Лутаенко</w:t>
            </w:r>
          </w:p>
        </w:tc>
        <w:tc>
          <w:tcPr>
            <w:tcW w:w="1338" w:type="dxa"/>
            <w:tcBorders>
              <w:top w:val="nil"/>
              <w:left w:val="nil"/>
              <w:bottom w:val="single" w:sz="4" w:space="0" w:color="auto"/>
              <w:right w:val="single" w:sz="4" w:space="0" w:color="auto"/>
            </w:tcBorders>
            <w:shd w:val="clear" w:color="auto" w:fill="auto"/>
            <w:noWrap/>
            <w:vAlign w:val="center"/>
          </w:tcPr>
          <w:p w:rsidR="00F40C6A" w:rsidRDefault="00F40C6A" w:rsidP="00F40C6A">
            <w:r>
              <w:t xml:space="preserve">Лев </w:t>
            </w:r>
          </w:p>
        </w:tc>
        <w:tc>
          <w:tcPr>
            <w:tcW w:w="1921" w:type="dxa"/>
            <w:tcBorders>
              <w:top w:val="nil"/>
              <w:left w:val="nil"/>
              <w:bottom w:val="single" w:sz="4" w:space="0" w:color="auto"/>
              <w:right w:val="single" w:sz="4" w:space="0" w:color="auto"/>
            </w:tcBorders>
            <w:shd w:val="clear" w:color="auto" w:fill="auto"/>
            <w:noWrap/>
            <w:vAlign w:val="center"/>
          </w:tcPr>
          <w:p w:rsidR="00F40C6A" w:rsidRDefault="00F40C6A" w:rsidP="00F40C6A">
            <w:r>
              <w:t>Евгеньевич</w:t>
            </w:r>
          </w:p>
        </w:tc>
        <w:tc>
          <w:tcPr>
            <w:tcW w:w="780" w:type="dxa"/>
            <w:tcBorders>
              <w:top w:val="nil"/>
              <w:left w:val="single" w:sz="4" w:space="0" w:color="auto"/>
              <w:bottom w:val="single" w:sz="4" w:space="0" w:color="auto"/>
              <w:right w:val="single" w:sz="4" w:space="0" w:color="auto"/>
            </w:tcBorders>
            <w:shd w:val="clear" w:color="auto" w:fill="auto"/>
            <w:noWrap/>
            <w:vAlign w:val="bottom"/>
          </w:tcPr>
          <w:p w:rsidR="00F40C6A" w:rsidRDefault="00F40C6A" w:rsidP="00F40C6A">
            <w:pPr>
              <w:jc w:val="center"/>
            </w:pPr>
            <w:r>
              <w:t>11</w:t>
            </w:r>
          </w:p>
        </w:tc>
        <w:tc>
          <w:tcPr>
            <w:tcW w:w="2551" w:type="dxa"/>
            <w:tcBorders>
              <w:top w:val="nil"/>
              <w:left w:val="single" w:sz="4" w:space="0" w:color="auto"/>
              <w:bottom w:val="single" w:sz="4" w:space="0" w:color="auto"/>
              <w:right w:val="single" w:sz="4" w:space="0" w:color="auto"/>
            </w:tcBorders>
            <w:shd w:val="clear" w:color="auto" w:fill="auto"/>
            <w:noWrap/>
            <w:vAlign w:val="center"/>
          </w:tcPr>
          <w:p w:rsidR="00F40C6A" w:rsidRDefault="00F40C6A" w:rsidP="00F40C6A">
            <w:pPr>
              <w:jc w:val="center"/>
            </w:pPr>
            <w:r>
              <w:t xml:space="preserve">Муниципальное автономное </w:t>
            </w:r>
            <w:r>
              <w:lastRenderedPageBreak/>
              <w:t>общеобразовательное учреждение "Лицей №7"</w:t>
            </w:r>
          </w:p>
        </w:tc>
      </w:tr>
      <w:tr w:rsidR="00F40C6A" w:rsidRPr="000A62FC" w:rsidTr="00B65996">
        <w:trPr>
          <w:trHeight w:val="315"/>
          <w:jc w:val="center"/>
        </w:trPr>
        <w:tc>
          <w:tcPr>
            <w:tcW w:w="576" w:type="dxa"/>
            <w:tcBorders>
              <w:top w:val="nil"/>
              <w:left w:val="single" w:sz="4" w:space="0" w:color="auto"/>
              <w:bottom w:val="single" w:sz="4" w:space="0" w:color="auto"/>
              <w:right w:val="single" w:sz="4" w:space="0" w:color="auto"/>
            </w:tcBorders>
            <w:shd w:val="clear" w:color="auto" w:fill="auto"/>
            <w:noWrap/>
          </w:tcPr>
          <w:p w:rsidR="00F40C6A" w:rsidRPr="000A62FC" w:rsidRDefault="00F40C6A" w:rsidP="00F40C6A">
            <w:pPr>
              <w:jc w:val="center"/>
              <w:rPr>
                <w:color w:val="000000"/>
              </w:rPr>
            </w:pPr>
            <w:r>
              <w:rPr>
                <w:color w:val="000000"/>
              </w:rPr>
              <w:t>101</w:t>
            </w:r>
          </w:p>
        </w:tc>
        <w:tc>
          <w:tcPr>
            <w:tcW w:w="2048" w:type="dxa"/>
            <w:tcBorders>
              <w:top w:val="nil"/>
              <w:left w:val="nil"/>
              <w:bottom w:val="single" w:sz="4" w:space="0" w:color="auto"/>
              <w:right w:val="single" w:sz="4" w:space="0" w:color="auto"/>
            </w:tcBorders>
            <w:shd w:val="clear" w:color="000000" w:fill="FFFFFF"/>
            <w:noWrap/>
          </w:tcPr>
          <w:p w:rsidR="00F40C6A" w:rsidRPr="000A62FC" w:rsidRDefault="00F40C6A" w:rsidP="00F40C6A">
            <w:pPr>
              <w:jc w:val="center"/>
            </w:pPr>
            <w:r>
              <w:t>Олимпиада по астрономии им. В.Я. Струве</w:t>
            </w:r>
          </w:p>
        </w:tc>
        <w:tc>
          <w:tcPr>
            <w:tcW w:w="1418" w:type="dxa"/>
            <w:tcBorders>
              <w:top w:val="nil"/>
              <w:left w:val="nil"/>
              <w:bottom w:val="single" w:sz="4" w:space="0" w:color="auto"/>
              <w:right w:val="single" w:sz="4" w:space="0" w:color="auto"/>
            </w:tcBorders>
            <w:shd w:val="clear" w:color="000000" w:fill="FFFFFF"/>
            <w:noWrap/>
            <w:vAlign w:val="center"/>
          </w:tcPr>
          <w:p w:rsidR="00F40C6A" w:rsidRDefault="00F40C6A" w:rsidP="00F40C6A">
            <w:r>
              <w:t>Марин</w:t>
            </w:r>
          </w:p>
        </w:tc>
        <w:tc>
          <w:tcPr>
            <w:tcW w:w="1338" w:type="dxa"/>
            <w:tcBorders>
              <w:top w:val="nil"/>
              <w:left w:val="nil"/>
              <w:bottom w:val="single" w:sz="4" w:space="0" w:color="auto"/>
              <w:right w:val="single" w:sz="4" w:space="0" w:color="auto"/>
            </w:tcBorders>
            <w:shd w:val="clear" w:color="000000" w:fill="FFFFFF"/>
            <w:vAlign w:val="center"/>
          </w:tcPr>
          <w:p w:rsidR="00F40C6A" w:rsidRDefault="00F40C6A" w:rsidP="00F40C6A">
            <w:r>
              <w:t>Тимур</w:t>
            </w:r>
          </w:p>
        </w:tc>
        <w:tc>
          <w:tcPr>
            <w:tcW w:w="1921" w:type="dxa"/>
            <w:tcBorders>
              <w:top w:val="nil"/>
              <w:left w:val="nil"/>
              <w:bottom w:val="single" w:sz="4" w:space="0" w:color="auto"/>
              <w:right w:val="single" w:sz="4" w:space="0" w:color="auto"/>
            </w:tcBorders>
            <w:shd w:val="clear" w:color="000000" w:fill="FFFFFF"/>
            <w:vAlign w:val="center"/>
          </w:tcPr>
          <w:p w:rsidR="00F40C6A" w:rsidRDefault="00F40C6A" w:rsidP="00F40C6A">
            <w:r>
              <w:t>Сергеевич</w:t>
            </w:r>
          </w:p>
        </w:tc>
        <w:tc>
          <w:tcPr>
            <w:tcW w:w="780" w:type="dxa"/>
            <w:tcBorders>
              <w:top w:val="nil"/>
              <w:left w:val="nil"/>
              <w:bottom w:val="single" w:sz="4" w:space="0" w:color="auto"/>
              <w:right w:val="single" w:sz="4" w:space="0" w:color="auto"/>
            </w:tcBorders>
            <w:shd w:val="clear" w:color="000000" w:fill="FFFFFF"/>
            <w:noWrap/>
          </w:tcPr>
          <w:p w:rsidR="00F40C6A" w:rsidRPr="000A62FC" w:rsidRDefault="00F40C6A" w:rsidP="00F40C6A">
            <w:pPr>
              <w:jc w:val="center"/>
            </w:pPr>
            <w:r>
              <w:t>8</w:t>
            </w:r>
          </w:p>
        </w:tc>
        <w:tc>
          <w:tcPr>
            <w:tcW w:w="2551" w:type="dxa"/>
            <w:tcBorders>
              <w:top w:val="nil"/>
              <w:left w:val="nil"/>
              <w:bottom w:val="single" w:sz="4" w:space="0" w:color="auto"/>
              <w:right w:val="single" w:sz="4" w:space="0" w:color="auto"/>
            </w:tcBorders>
            <w:shd w:val="clear" w:color="auto" w:fill="auto"/>
            <w:noWrap/>
            <w:vAlign w:val="center"/>
          </w:tcPr>
          <w:p w:rsidR="00F40C6A" w:rsidRDefault="00F40C6A" w:rsidP="00F40C6A">
            <w:r>
              <w:t>МАОУ «Лицей №7»</w:t>
            </w:r>
          </w:p>
        </w:tc>
      </w:tr>
      <w:tr w:rsidR="00F40C6A" w:rsidRPr="000A62FC" w:rsidTr="00B65996">
        <w:trPr>
          <w:trHeight w:val="315"/>
          <w:jc w:val="center"/>
        </w:trPr>
        <w:tc>
          <w:tcPr>
            <w:tcW w:w="576" w:type="dxa"/>
            <w:tcBorders>
              <w:top w:val="nil"/>
              <w:left w:val="single" w:sz="4" w:space="0" w:color="auto"/>
              <w:bottom w:val="single" w:sz="4" w:space="0" w:color="auto"/>
              <w:right w:val="single" w:sz="4" w:space="0" w:color="auto"/>
            </w:tcBorders>
            <w:shd w:val="clear" w:color="auto" w:fill="auto"/>
            <w:noWrap/>
          </w:tcPr>
          <w:p w:rsidR="00F40C6A" w:rsidRPr="000A62FC" w:rsidRDefault="00F40C6A" w:rsidP="00F40C6A">
            <w:pPr>
              <w:jc w:val="center"/>
              <w:rPr>
                <w:color w:val="000000"/>
              </w:rPr>
            </w:pPr>
            <w:r w:rsidRPr="000A62FC">
              <w:rPr>
                <w:color w:val="000000"/>
              </w:rPr>
              <w:t>1</w:t>
            </w:r>
            <w:r>
              <w:rPr>
                <w:color w:val="000000"/>
              </w:rPr>
              <w:t>02</w:t>
            </w:r>
          </w:p>
        </w:tc>
        <w:tc>
          <w:tcPr>
            <w:tcW w:w="2048" w:type="dxa"/>
            <w:tcBorders>
              <w:top w:val="nil"/>
              <w:left w:val="nil"/>
              <w:bottom w:val="single" w:sz="4" w:space="0" w:color="auto"/>
              <w:right w:val="single" w:sz="4" w:space="0" w:color="auto"/>
            </w:tcBorders>
            <w:shd w:val="clear" w:color="000000" w:fill="FFFFFF"/>
            <w:noWrap/>
            <w:hideMark/>
          </w:tcPr>
          <w:p w:rsidR="00F40C6A" w:rsidRPr="000A62FC" w:rsidRDefault="00F40C6A" w:rsidP="00F40C6A">
            <w:pPr>
              <w:jc w:val="center"/>
            </w:pPr>
            <w:r w:rsidRPr="000A62FC">
              <w:t>Олимпиада по физике Дж. К. Максвелла</w:t>
            </w:r>
          </w:p>
        </w:tc>
        <w:tc>
          <w:tcPr>
            <w:tcW w:w="1418" w:type="dxa"/>
            <w:tcBorders>
              <w:top w:val="nil"/>
              <w:left w:val="nil"/>
              <w:bottom w:val="single" w:sz="4" w:space="0" w:color="auto"/>
              <w:right w:val="single" w:sz="4" w:space="0" w:color="auto"/>
            </w:tcBorders>
            <w:shd w:val="clear" w:color="000000" w:fill="FFFFFF"/>
            <w:noWrap/>
            <w:vAlign w:val="center"/>
          </w:tcPr>
          <w:p w:rsidR="00F40C6A" w:rsidRDefault="00F40C6A" w:rsidP="00F40C6A">
            <w:r>
              <w:t>Клименко</w:t>
            </w:r>
          </w:p>
        </w:tc>
        <w:tc>
          <w:tcPr>
            <w:tcW w:w="1338" w:type="dxa"/>
            <w:tcBorders>
              <w:top w:val="nil"/>
              <w:left w:val="nil"/>
              <w:bottom w:val="single" w:sz="4" w:space="0" w:color="auto"/>
              <w:right w:val="single" w:sz="4" w:space="0" w:color="auto"/>
            </w:tcBorders>
            <w:shd w:val="clear" w:color="000000" w:fill="FFFFFF"/>
            <w:noWrap/>
            <w:vAlign w:val="center"/>
          </w:tcPr>
          <w:p w:rsidR="00F40C6A" w:rsidRDefault="00F40C6A" w:rsidP="00F40C6A">
            <w:r>
              <w:t>Макисм</w:t>
            </w:r>
          </w:p>
        </w:tc>
        <w:tc>
          <w:tcPr>
            <w:tcW w:w="1921" w:type="dxa"/>
            <w:tcBorders>
              <w:top w:val="nil"/>
              <w:left w:val="nil"/>
              <w:bottom w:val="single" w:sz="4" w:space="0" w:color="auto"/>
              <w:right w:val="single" w:sz="4" w:space="0" w:color="auto"/>
            </w:tcBorders>
            <w:shd w:val="clear" w:color="000000" w:fill="FFFFFF"/>
            <w:noWrap/>
            <w:vAlign w:val="center"/>
          </w:tcPr>
          <w:p w:rsidR="00F40C6A" w:rsidRDefault="00F40C6A" w:rsidP="00F40C6A">
            <w:r>
              <w:t>Васильевич</w:t>
            </w:r>
          </w:p>
        </w:tc>
        <w:tc>
          <w:tcPr>
            <w:tcW w:w="780" w:type="dxa"/>
            <w:tcBorders>
              <w:top w:val="nil"/>
              <w:left w:val="nil"/>
              <w:bottom w:val="single" w:sz="4" w:space="0" w:color="auto"/>
              <w:right w:val="single" w:sz="4" w:space="0" w:color="auto"/>
            </w:tcBorders>
            <w:shd w:val="clear" w:color="000000" w:fill="FFFFFF"/>
            <w:noWrap/>
            <w:vAlign w:val="center"/>
          </w:tcPr>
          <w:p w:rsidR="00F40C6A" w:rsidRDefault="00F40C6A" w:rsidP="00F40C6A">
            <w:pPr>
              <w:jc w:val="center"/>
            </w:pPr>
            <w:r>
              <w:t>8</w:t>
            </w:r>
          </w:p>
        </w:tc>
        <w:tc>
          <w:tcPr>
            <w:tcW w:w="2551" w:type="dxa"/>
            <w:tcBorders>
              <w:top w:val="nil"/>
              <w:left w:val="nil"/>
              <w:bottom w:val="single" w:sz="4" w:space="0" w:color="auto"/>
              <w:right w:val="single" w:sz="4" w:space="0" w:color="auto"/>
            </w:tcBorders>
            <w:shd w:val="clear" w:color="auto" w:fill="auto"/>
            <w:noWrap/>
            <w:vAlign w:val="center"/>
          </w:tcPr>
          <w:p w:rsidR="00F40C6A" w:rsidRDefault="00F40C6A" w:rsidP="00F40C6A">
            <w:pPr>
              <w:rPr>
                <w:color w:val="000000"/>
              </w:rPr>
            </w:pPr>
            <w:r>
              <w:rPr>
                <w:color w:val="000000"/>
              </w:rPr>
              <w:t>ЧОУ «Правосланая Гимназия Серафима Саровского»</w:t>
            </w:r>
          </w:p>
        </w:tc>
      </w:tr>
      <w:tr w:rsidR="00F40C6A" w:rsidRPr="000A62FC" w:rsidTr="00B65996">
        <w:trPr>
          <w:trHeight w:val="315"/>
          <w:jc w:val="center"/>
        </w:trPr>
        <w:tc>
          <w:tcPr>
            <w:tcW w:w="576" w:type="dxa"/>
            <w:tcBorders>
              <w:top w:val="nil"/>
              <w:left w:val="single" w:sz="4" w:space="0" w:color="auto"/>
              <w:bottom w:val="single" w:sz="4" w:space="0" w:color="auto"/>
              <w:right w:val="single" w:sz="4" w:space="0" w:color="auto"/>
            </w:tcBorders>
            <w:shd w:val="clear" w:color="auto" w:fill="auto"/>
            <w:noWrap/>
          </w:tcPr>
          <w:p w:rsidR="00F40C6A" w:rsidRPr="000A62FC" w:rsidRDefault="00F40C6A" w:rsidP="00F40C6A">
            <w:pPr>
              <w:jc w:val="center"/>
              <w:rPr>
                <w:color w:val="000000"/>
              </w:rPr>
            </w:pPr>
            <w:r w:rsidRPr="000A62FC">
              <w:rPr>
                <w:color w:val="000000"/>
              </w:rPr>
              <w:t>1</w:t>
            </w:r>
            <w:r>
              <w:rPr>
                <w:color w:val="000000"/>
              </w:rPr>
              <w:t>03</w:t>
            </w:r>
          </w:p>
        </w:tc>
        <w:tc>
          <w:tcPr>
            <w:tcW w:w="2048" w:type="dxa"/>
            <w:tcBorders>
              <w:top w:val="nil"/>
              <w:left w:val="nil"/>
              <w:bottom w:val="single" w:sz="4" w:space="0" w:color="auto"/>
              <w:right w:val="single" w:sz="4" w:space="0" w:color="auto"/>
            </w:tcBorders>
            <w:shd w:val="clear" w:color="000000" w:fill="FFFFFF"/>
            <w:noWrap/>
            <w:hideMark/>
          </w:tcPr>
          <w:p w:rsidR="00F40C6A" w:rsidRPr="000A62FC" w:rsidRDefault="00F40C6A" w:rsidP="00F40C6A">
            <w:pPr>
              <w:jc w:val="center"/>
            </w:pPr>
            <w:r w:rsidRPr="000A62FC">
              <w:t>Олимпиада по физике Дж. К. Максвелла</w:t>
            </w:r>
          </w:p>
        </w:tc>
        <w:tc>
          <w:tcPr>
            <w:tcW w:w="1418" w:type="dxa"/>
            <w:tcBorders>
              <w:top w:val="nil"/>
              <w:left w:val="nil"/>
              <w:bottom w:val="single" w:sz="4" w:space="0" w:color="auto"/>
              <w:right w:val="single" w:sz="4" w:space="0" w:color="auto"/>
            </w:tcBorders>
            <w:shd w:val="clear" w:color="000000" w:fill="FFFFFF"/>
            <w:noWrap/>
            <w:vAlign w:val="center"/>
          </w:tcPr>
          <w:p w:rsidR="00F40C6A" w:rsidRDefault="00F40C6A" w:rsidP="00F40C6A">
            <w:r>
              <w:t>Бохан</w:t>
            </w:r>
          </w:p>
        </w:tc>
        <w:tc>
          <w:tcPr>
            <w:tcW w:w="1338" w:type="dxa"/>
            <w:tcBorders>
              <w:top w:val="nil"/>
              <w:left w:val="nil"/>
              <w:bottom w:val="single" w:sz="4" w:space="0" w:color="auto"/>
              <w:right w:val="single" w:sz="4" w:space="0" w:color="auto"/>
            </w:tcBorders>
            <w:shd w:val="clear" w:color="000000" w:fill="FFFFFF"/>
            <w:noWrap/>
            <w:vAlign w:val="center"/>
          </w:tcPr>
          <w:p w:rsidR="00F40C6A" w:rsidRDefault="00F40C6A" w:rsidP="00F40C6A">
            <w:r>
              <w:t>Михаил</w:t>
            </w:r>
          </w:p>
        </w:tc>
        <w:tc>
          <w:tcPr>
            <w:tcW w:w="1921" w:type="dxa"/>
            <w:tcBorders>
              <w:top w:val="nil"/>
              <w:left w:val="nil"/>
              <w:bottom w:val="single" w:sz="4" w:space="0" w:color="auto"/>
              <w:right w:val="single" w:sz="4" w:space="0" w:color="auto"/>
            </w:tcBorders>
            <w:shd w:val="clear" w:color="000000" w:fill="FFFFFF"/>
            <w:noWrap/>
            <w:vAlign w:val="center"/>
          </w:tcPr>
          <w:p w:rsidR="00F40C6A" w:rsidRDefault="00F40C6A" w:rsidP="00F40C6A">
            <w:r>
              <w:t>Николаевич</w:t>
            </w:r>
          </w:p>
        </w:tc>
        <w:tc>
          <w:tcPr>
            <w:tcW w:w="780" w:type="dxa"/>
            <w:tcBorders>
              <w:top w:val="nil"/>
              <w:left w:val="nil"/>
              <w:bottom w:val="single" w:sz="4" w:space="0" w:color="auto"/>
              <w:right w:val="single" w:sz="4" w:space="0" w:color="auto"/>
            </w:tcBorders>
            <w:shd w:val="clear" w:color="000000" w:fill="FFFFFF"/>
            <w:noWrap/>
            <w:vAlign w:val="center"/>
          </w:tcPr>
          <w:p w:rsidR="00F40C6A" w:rsidRDefault="00F40C6A" w:rsidP="00F40C6A">
            <w:pPr>
              <w:jc w:val="center"/>
            </w:pPr>
            <w:r>
              <w:t>7</w:t>
            </w:r>
          </w:p>
        </w:tc>
        <w:tc>
          <w:tcPr>
            <w:tcW w:w="2551" w:type="dxa"/>
            <w:tcBorders>
              <w:top w:val="nil"/>
              <w:left w:val="nil"/>
              <w:bottom w:val="single" w:sz="4" w:space="0" w:color="auto"/>
              <w:right w:val="single" w:sz="4" w:space="0" w:color="auto"/>
            </w:tcBorders>
            <w:shd w:val="clear" w:color="auto" w:fill="auto"/>
            <w:noWrap/>
            <w:vAlign w:val="center"/>
          </w:tcPr>
          <w:p w:rsidR="00F40C6A" w:rsidRDefault="00F40C6A" w:rsidP="00F40C6A">
            <w:pPr>
              <w:rPr>
                <w:color w:val="000000"/>
              </w:rPr>
            </w:pPr>
            <w:r>
              <w:rPr>
                <w:color w:val="000000"/>
              </w:rPr>
              <w:t>МБОУ СОШ № 11</w:t>
            </w:r>
          </w:p>
        </w:tc>
      </w:tr>
      <w:tr w:rsidR="00F40C6A" w:rsidRPr="000A62FC" w:rsidTr="00B65996">
        <w:trPr>
          <w:trHeight w:val="315"/>
          <w:jc w:val="center"/>
        </w:trPr>
        <w:tc>
          <w:tcPr>
            <w:tcW w:w="576" w:type="dxa"/>
            <w:tcBorders>
              <w:top w:val="nil"/>
              <w:left w:val="single" w:sz="4" w:space="0" w:color="auto"/>
              <w:bottom w:val="single" w:sz="4" w:space="0" w:color="auto"/>
              <w:right w:val="single" w:sz="4" w:space="0" w:color="auto"/>
            </w:tcBorders>
            <w:shd w:val="clear" w:color="auto" w:fill="auto"/>
            <w:noWrap/>
          </w:tcPr>
          <w:p w:rsidR="00F40C6A" w:rsidRPr="000A62FC" w:rsidRDefault="00F40C6A" w:rsidP="00F40C6A">
            <w:pPr>
              <w:jc w:val="center"/>
              <w:rPr>
                <w:color w:val="000000"/>
              </w:rPr>
            </w:pPr>
            <w:r w:rsidRPr="000A62FC">
              <w:rPr>
                <w:color w:val="000000"/>
              </w:rPr>
              <w:t>1</w:t>
            </w:r>
            <w:r>
              <w:rPr>
                <w:color w:val="000000"/>
              </w:rPr>
              <w:t>04</w:t>
            </w:r>
          </w:p>
        </w:tc>
        <w:tc>
          <w:tcPr>
            <w:tcW w:w="2048" w:type="dxa"/>
            <w:tcBorders>
              <w:top w:val="nil"/>
              <w:left w:val="nil"/>
              <w:bottom w:val="single" w:sz="4" w:space="0" w:color="auto"/>
              <w:right w:val="single" w:sz="4" w:space="0" w:color="auto"/>
            </w:tcBorders>
            <w:shd w:val="clear" w:color="000000" w:fill="FFFFFF"/>
            <w:noWrap/>
            <w:hideMark/>
          </w:tcPr>
          <w:p w:rsidR="00F40C6A" w:rsidRPr="000A62FC" w:rsidRDefault="00F40C6A" w:rsidP="00F40C6A">
            <w:pPr>
              <w:jc w:val="center"/>
            </w:pPr>
            <w:r w:rsidRPr="000A62FC">
              <w:t>Олимпиада по физике Дж. К. Максвелла</w:t>
            </w:r>
          </w:p>
        </w:tc>
        <w:tc>
          <w:tcPr>
            <w:tcW w:w="1418" w:type="dxa"/>
            <w:tcBorders>
              <w:top w:val="nil"/>
              <w:left w:val="nil"/>
              <w:bottom w:val="single" w:sz="4" w:space="0" w:color="auto"/>
              <w:right w:val="single" w:sz="4" w:space="0" w:color="auto"/>
            </w:tcBorders>
            <w:shd w:val="clear" w:color="000000" w:fill="FFFFFF"/>
            <w:noWrap/>
            <w:vAlign w:val="center"/>
          </w:tcPr>
          <w:p w:rsidR="00F40C6A" w:rsidRDefault="00F40C6A" w:rsidP="00F40C6A">
            <w:r>
              <w:t xml:space="preserve">Береснева </w:t>
            </w:r>
          </w:p>
        </w:tc>
        <w:tc>
          <w:tcPr>
            <w:tcW w:w="1338" w:type="dxa"/>
            <w:tcBorders>
              <w:top w:val="nil"/>
              <w:left w:val="nil"/>
              <w:bottom w:val="single" w:sz="4" w:space="0" w:color="auto"/>
              <w:right w:val="single" w:sz="4" w:space="0" w:color="auto"/>
            </w:tcBorders>
            <w:shd w:val="clear" w:color="000000" w:fill="FFFFFF"/>
            <w:noWrap/>
            <w:vAlign w:val="center"/>
          </w:tcPr>
          <w:p w:rsidR="00F40C6A" w:rsidRDefault="00F40C6A" w:rsidP="00F40C6A">
            <w:r>
              <w:t xml:space="preserve">Елена </w:t>
            </w:r>
          </w:p>
        </w:tc>
        <w:tc>
          <w:tcPr>
            <w:tcW w:w="1921" w:type="dxa"/>
            <w:tcBorders>
              <w:top w:val="nil"/>
              <w:left w:val="nil"/>
              <w:bottom w:val="single" w:sz="4" w:space="0" w:color="auto"/>
              <w:right w:val="single" w:sz="4" w:space="0" w:color="auto"/>
            </w:tcBorders>
            <w:shd w:val="clear" w:color="000000" w:fill="FFFFFF"/>
            <w:noWrap/>
            <w:vAlign w:val="center"/>
          </w:tcPr>
          <w:p w:rsidR="00F40C6A" w:rsidRDefault="00F40C6A" w:rsidP="00F40C6A">
            <w:r>
              <w:t>Александровна</w:t>
            </w:r>
          </w:p>
        </w:tc>
        <w:tc>
          <w:tcPr>
            <w:tcW w:w="780" w:type="dxa"/>
            <w:tcBorders>
              <w:top w:val="nil"/>
              <w:left w:val="nil"/>
              <w:bottom w:val="single" w:sz="4" w:space="0" w:color="auto"/>
              <w:right w:val="single" w:sz="4" w:space="0" w:color="auto"/>
            </w:tcBorders>
            <w:shd w:val="clear" w:color="000000" w:fill="FFFFFF"/>
            <w:noWrap/>
            <w:vAlign w:val="center"/>
          </w:tcPr>
          <w:p w:rsidR="00F40C6A" w:rsidRDefault="00F40C6A" w:rsidP="00F40C6A">
            <w:pPr>
              <w:jc w:val="center"/>
            </w:pPr>
            <w:r>
              <w:t>7</w:t>
            </w:r>
          </w:p>
        </w:tc>
        <w:tc>
          <w:tcPr>
            <w:tcW w:w="2551" w:type="dxa"/>
            <w:tcBorders>
              <w:top w:val="nil"/>
              <w:left w:val="nil"/>
              <w:bottom w:val="single" w:sz="4" w:space="0" w:color="auto"/>
              <w:right w:val="single" w:sz="4" w:space="0" w:color="auto"/>
            </w:tcBorders>
            <w:shd w:val="clear" w:color="auto" w:fill="auto"/>
            <w:noWrap/>
            <w:vAlign w:val="center"/>
          </w:tcPr>
          <w:p w:rsidR="00F40C6A" w:rsidRDefault="00F40C6A" w:rsidP="00F40C6A">
            <w:r>
              <w:t>МАОУ «Лицей № 6»</w:t>
            </w:r>
          </w:p>
        </w:tc>
      </w:tr>
    </w:tbl>
    <w:p w:rsidR="00655CC0" w:rsidRDefault="00655CC0" w:rsidP="009C3C21">
      <w:pPr>
        <w:jc w:val="right"/>
        <w:rPr>
          <w:sz w:val="28"/>
          <w:szCs w:val="28"/>
        </w:rPr>
      </w:pPr>
    </w:p>
    <w:p w:rsidR="002D1DF7" w:rsidRDefault="002D1DF7" w:rsidP="009C3C21">
      <w:pPr>
        <w:jc w:val="right"/>
        <w:rPr>
          <w:sz w:val="28"/>
          <w:szCs w:val="28"/>
        </w:rPr>
      </w:pPr>
    </w:p>
    <w:p w:rsidR="002D1DF7" w:rsidRDefault="002D1DF7" w:rsidP="009C3C21">
      <w:pPr>
        <w:jc w:val="right"/>
        <w:rPr>
          <w:sz w:val="28"/>
          <w:szCs w:val="28"/>
        </w:rPr>
      </w:pPr>
    </w:p>
    <w:p w:rsidR="002D1DF7" w:rsidRDefault="002D1DF7" w:rsidP="009C3C21">
      <w:pPr>
        <w:jc w:val="right"/>
        <w:rPr>
          <w:sz w:val="28"/>
          <w:szCs w:val="28"/>
        </w:rPr>
      </w:pPr>
    </w:p>
    <w:p w:rsidR="002D1DF7" w:rsidRDefault="002D1DF7" w:rsidP="009C3C21">
      <w:pPr>
        <w:jc w:val="right"/>
        <w:rPr>
          <w:sz w:val="28"/>
          <w:szCs w:val="28"/>
        </w:rPr>
      </w:pPr>
    </w:p>
    <w:p w:rsidR="002D1DF7" w:rsidRDefault="002D1DF7" w:rsidP="009C3C21">
      <w:pPr>
        <w:jc w:val="right"/>
        <w:rPr>
          <w:sz w:val="28"/>
          <w:szCs w:val="28"/>
        </w:rPr>
      </w:pPr>
    </w:p>
    <w:p w:rsidR="002D1DF7" w:rsidRDefault="002D1DF7" w:rsidP="009C3C21">
      <w:pPr>
        <w:jc w:val="right"/>
        <w:rPr>
          <w:sz w:val="28"/>
          <w:szCs w:val="28"/>
        </w:rPr>
      </w:pPr>
    </w:p>
    <w:p w:rsidR="002D1DF7" w:rsidRDefault="002D1DF7" w:rsidP="009C3C21">
      <w:pPr>
        <w:jc w:val="right"/>
        <w:rPr>
          <w:sz w:val="28"/>
          <w:szCs w:val="28"/>
        </w:rPr>
      </w:pPr>
    </w:p>
    <w:p w:rsidR="002D1DF7" w:rsidRDefault="002D1DF7" w:rsidP="009C3C21">
      <w:pPr>
        <w:jc w:val="right"/>
        <w:rPr>
          <w:sz w:val="28"/>
          <w:szCs w:val="28"/>
        </w:rPr>
      </w:pPr>
    </w:p>
    <w:p w:rsidR="002D1DF7" w:rsidRDefault="002D1DF7" w:rsidP="009C3C21">
      <w:pPr>
        <w:jc w:val="right"/>
        <w:rPr>
          <w:sz w:val="28"/>
          <w:szCs w:val="28"/>
        </w:rPr>
      </w:pPr>
    </w:p>
    <w:p w:rsidR="002D1DF7" w:rsidRDefault="002D1DF7" w:rsidP="009C3C21">
      <w:pPr>
        <w:jc w:val="right"/>
        <w:rPr>
          <w:sz w:val="28"/>
          <w:szCs w:val="28"/>
        </w:rPr>
      </w:pPr>
    </w:p>
    <w:p w:rsidR="002D1DF7" w:rsidRDefault="002D1DF7" w:rsidP="009C3C21">
      <w:pPr>
        <w:jc w:val="right"/>
        <w:rPr>
          <w:sz w:val="28"/>
          <w:szCs w:val="28"/>
        </w:rPr>
      </w:pPr>
    </w:p>
    <w:p w:rsidR="002D1DF7" w:rsidRDefault="002D1DF7" w:rsidP="009C3C21">
      <w:pPr>
        <w:jc w:val="right"/>
        <w:rPr>
          <w:sz w:val="28"/>
          <w:szCs w:val="28"/>
        </w:rPr>
      </w:pPr>
    </w:p>
    <w:p w:rsidR="0045529C" w:rsidRDefault="0045529C" w:rsidP="0045529C">
      <w:pPr>
        <w:rPr>
          <w:sz w:val="28"/>
          <w:szCs w:val="28"/>
        </w:rPr>
      </w:pPr>
    </w:p>
    <w:p w:rsidR="00AB08B5" w:rsidRDefault="00AB08B5" w:rsidP="0045529C">
      <w:pPr>
        <w:rPr>
          <w:sz w:val="28"/>
          <w:szCs w:val="28"/>
        </w:rPr>
      </w:pPr>
    </w:p>
    <w:p w:rsidR="00432067" w:rsidRDefault="00432067" w:rsidP="0045529C">
      <w:pPr>
        <w:rPr>
          <w:sz w:val="28"/>
          <w:szCs w:val="28"/>
        </w:rPr>
      </w:pPr>
    </w:p>
    <w:p w:rsidR="00432067" w:rsidRDefault="00432067" w:rsidP="0045529C">
      <w:pPr>
        <w:rPr>
          <w:sz w:val="28"/>
          <w:szCs w:val="28"/>
        </w:rPr>
      </w:pPr>
    </w:p>
    <w:p w:rsidR="00432067" w:rsidRDefault="00432067" w:rsidP="0045529C">
      <w:pPr>
        <w:rPr>
          <w:sz w:val="28"/>
          <w:szCs w:val="28"/>
        </w:rPr>
      </w:pPr>
    </w:p>
    <w:p w:rsidR="00432067" w:rsidRDefault="00432067" w:rsidP="0045529C">
      <w:pPr>
        <w:rPr>
          <w:sz w:val="28"/>
          <w:szCs w:val="28"/>
        </w:rPr>
      </w:pPr>
    </w:p>
    <w:p w:rsidR="00432067" w:rsidRDefault="00432067" w:rsidP="0045529C">
      <w:pPr>
        <w:rPr>
          <w:sz w:val="28"/>
          <w:szCs w:val="28"/>
        </w:rPr>
      </w:pPr>
    </w:p>
    <w:p w:rsidR="00432067" w:rsidRDefault="00432067" w:rsidP="0045529C">
      <w:pPr>
        <w:rPr>
          <w:sz w:val="28"/>
          <w:szCs w:val="28"/>
        </w:rPr>
      </w:pPr>
    </w:p>
    <w:p w:rsidR="00432067" w:rsidRDefault="00432067" w:rsidP="0045529C">
      <w:pPr>
        <w:rPr>
          <w:sz w:val="28"/>
          <w:szCs w:val="28"/>
        </w:rPr>
      </w:pPr>
    </w:p>
    <w:p w:rsidR="00432067" w:rsidRDefault="00432067" w:rsidP="0045529C">
      <w:pPr>
        <w:rPr>
          <w:sz w:val="28"/>
          <w:szCs w:val="28"/>
        </w:rPr>
      </w:pPr>
    </w:p>
    <w:p w:rsidR="00432067" w:rsidRDefault="00432067" w:rsidP="0045529C">
      <w:pPr>
        <w:rPr>
          <w:sz w:val="28"/>
          <w:szCs w:val="28"/>
        </w:rPr>
      </w:pPr>
    </w:p>
    <w:p w:rsidR="00432067" w:rsidRDefault="00432067" w:rsidP="0045529C">
      <w:pPr>
        <w:rPr>
          <w:sz w:val="28"/>
          <w:szCs w:val="28"/>
        </w:rPr>
      </w:pPr>
    </w:p>
    <w:p w:rsidR="00432067" w:rsidRDefault="00432067" w:rsidP="0045529C">
      <w:pPr>
        <w:rPr>
          <w:sz w:val="28"/>
          <w:szCs w:val="28"/>
        </w:rPr>
      </w:pPr>
    </w:p>
    <w:p w:rsidR="00655CC0" w:rsidRDefault="00655CC0" w:rsidP="009C3C21">
      <w:pPr>
        <w:jc w:val="right"/>
        <w:rPr>
          <w:sz w:val="28"/>
          <w:szCs w:val="28"/>
        </w:rPr>
      </w:pPr>
    </w:p>
    <w:p w:rsidR="00D57A9E" w:rsidRDefault="00D57A9E" w:rsidP="00D57A9E">
      <w:pPr>
        <w:rPr>
          <w:sz w:val="28"/>
          <w:szCs w:val="28"/>
        </w:rPr>
      </w:pPr>
    </w:p>
    <w:p w:rsidR="0091309C" w:rsidRPr="00432067" w:rsidRDefault="0091309C" w:rsidP="00BB7587">
      <w:pPr>
        <w:jc w:val="right"/>
        <w:rPr>
          <w:sz w:val="28"/>
          <w:szCs w:val="28"/>
          <w:lang w:val="en-US"/>
        </w:rPr>
      </w:pPr>
      <w:r>
        <w:lastRenderedPageBreak/>
        <w:tab/>
      </w:r>
      <w:r>
        <w:tab/>
      </w:r>
      <w:r>
        <w:tab/>
      </w:r>
      <w:r>
        <w:tab/>
      </w:r>
      <w:r>
        <w:tab/>
      </w:r>
      <w:r>
        <w:tab/>
      </w:r>
      <w:r>
        <w:tab/>
      </w:r>
      <w:r>
        <w:tab/>
      </w:r>
      <w:r>
        <w:tab/>
      </w:r>
      <w:r w:rsidR="00AB08B5">
        <w:t xml:space="preserve">                         </w:t>
      </w:r>
      <w:r w:rsidR="00AB08B5">
        <w:rPr>
          <w:sz w:val="28"/>
          <w:szCs w:val="28"/>
        </w:rPr>
        <w:t>Приложение №</w:t>
      </w:r>
      <w:r w:rsidR="00432067">
        <w:rPr>
          <w:sz w:val="28"/>
          <w:szCs w:val="28"/>
          <w:lang w:val="en-US"/>
        </w:rPr>
        <w:t>3</w:t>
      </w:r>
    </w:p>
    <w:p w:rsidR="0091309C" w:rsidRPr="00543FED" w:rsidRDefault="00543FED" w:rsidP="00BB7587">
      <w:pPr>
        <w:jc w:val="right"/>
        <w:rPr>
          <w:sz w:val="28"/>
          <w:szCs w:val="28"/>
        </w:rPr>
      </w:pPr>
      <w:r w:rsidRPr="00543FED">
        <w:rPr>
          <w:sz w:val="28"/>
          <w:szCs w:val="28"/>
        </w:rPr>
        <w:t xml:space="preserve">  </w:t>
      </w:r>
      <w:r w:rsidR="0091309C" w:rsidRPr="00543FED">
        <w:rPr>
          <w:sz w:val="28"/>
          <w:szCs w:val="28"/>
        </w:rPr>
        <w:t xml:space="preserve">к приказу МКУ «УО и МП» </w:t>
      </w:r>
    </w:p>
    <w:p w:rsidR="0091309C" w:rsidRPr="00543FED" w:rsidRDefault="00543FED" w:rsidP="00BB7587">
      <w:pPr>
        <w:jc w:val="right"/>
        <w:outlineLvl w:val="0"/>
        <w:rPr>
          <w:sz w:val="28"/>
          <w:szCs w:val="28"/>
        </w:rPr>
      </w:pPr>
      <w:r w:rsidRPr="00543FED">
        <w:rPr>
          <w:sz w:val="28"/>
          <w:szCs w:val="28"/>
        </w:rPr>
        <w:t xml:space="preserve">                                                                              </w:t>
      </w:r>
      <w:r w:rsidR="0091309C" w:rsidRPr="00543FED">
        <w:rPr>
          <w:sz w:val="28"/>
          <w:szCs w:val="28"/>
        </w:rPr>
        <w:t xml:space="preserve"> от______20</w:t>
      </w:r>
      <w:r w:rsidRPr="00543FED">
        <w:rPr>
          <w:sz w:val="28"/>
          <w:szCs w:val="28"/>
        </w:rPr>
        <w:t>2</w:t>
      </w:r>
      <w:r w:rsidR="004D6B7B">
        <w:rPr>
          <w:sz w:val="28"/>
          <w:szCs w:val="28"/>
        </w:rPr>
        <w:t>2</w:t>
      </w:r>
      <w:r w:rsidR="0091309C" w:rsidRPr="00543FED">
        <w:rPr>
          <w:sz w:val="28"/>
          <w:szCs w:val="28"/>
        </w:rPr>
        <w:t xml:space="preserve"> №____</w:t>
      </w:r>
    </w:p>
    <w:p w:rsidR="00432067" w:rsidRPr="000212C3" w:rsidRDefault="00432067" w:rsidP="00BB7587">
      <w:pPr>
        <w:rPr>
          <w:b/>
        </w:rPr>
      </w:pPr>
    </w:p>
    <w:p w:rsidR="00432067" w:rsidRPr="000212C3" w:rsidRDefault="00432067" w:rsidP="00432067">
      <w:pPr>
        <w:jc w:val="center"/>
        <w:rPr>
          <w:b/>
        </w:rPr>
      </w:pPr>
    </w:p>
    <w:p w:rsidR="00432067" w:rsidRPr="000212C3" w:rsidRDefault="00432067" w:rsidP="00432067">
      <w:pPr>
        <w:jc w:val="center"/>
        <w:rPr>
          <w:b/>
        </w:rPr>
      </w:pPr>
      <w:r w:rsidRPr="000212C3">
        <w:rPr>
          <w:b/>
        </w:rPr>
        <w:t>Организационно-технологическая модель проведения регионального этапа всероссийской олимпиады школьников в 2022-2023 учебном году на территории Новосибирской области</w:t>
      </w:r>
    </w:p>
    <w:p w:rsidR="00432067" w:rsidRDefault="00432067" w:rsidP="0091309C">
      <w:pPr>
        <w:jc w:val="center"/>
      </w:pPr>
    </w:p>
    <w:p w:rsidR="00432067" w:rsidRDefault="00432067" w:rsidP="00432067">
      <w:pPr>
        <w:ind w:firstLine="709"/>
        <w:contextualSpacing/>
        <w:jc w:val="both"/>
      </w:pPr>
      <w:r>
        <w:t xml:space="preserve"> 1. Общие положения 1.1. Организационно-технологическая модель проведения регионального этапа всероссийской олимпиады школьников в 2022-2023 учебном году (далее – РЭ ВсОШ, олимпиада) на территории Новосибирской области разработана в соответствии с Порядком проведения всероссийской олимпиады школьников, утвержденным приказом Министерства просвещения Российской Федерации от 27 ноября 2020 года № 678 «Об утверждении Порядка проведения всероссийской олимпиады школьников» (далее – Порядок), Требованиями к организации и проведению регионального этапа всероссийской олимпиады школьников в 2022/2023 учебном году, утвержденными протоколами центральных предметно-методических комиссий (далее – ЦПМК) по каждому общеобразовательному предмету (далее – Требования), с соблюдением действующих на момент проведения РЭ ВсОШ санитарно-эпидемиологических требований к условиям и организации обучения в образовательных организациях на территории Новосибирской области (далее – СанПин). 1.2. Организационно-технологическая модель (далее – ОТМ) определяет механизм проведения РЭ олимпиады, перечень общеобразовательных предметов, по которым проводится олимпиада, состав участников, их права и обязанности, требования к определению победителей и призеров РЭ олимпиады. 1.3. Организатором РЭ олимпиады является министерство образования Новосибирской области (далее – Министерство). 1.4. Организационно-методическое сопровождение РЭ олимпиады осуществляет государственное автономное учреждение дополнительного образования Новосибирской области «Областной центр развития творчества детей и юношества» – региональный координатор ВсОШ (далее – ОЦРТДиЮ). 1.5. Информационную поддержку РЭ олимпиады обеспечивают Министерство и ОЦРТДиЮ. 1.6. Ответственными за расшифрование и тиражирование материалов РЭ олимпиады являются уполномоченные сотрудники ОЦРТДиЮ, которые обеспечивают конфиденциальность при получении, тиражировании и доставке олимпиадных заданий до мест проведения олимпиады. 1.7. Сведения о результатах РЭ олимпиады в электронную систему учета (ЭСУ) и государственный информационный ресурс (ГИР) вносит ответственное лицо ОЦРТДиЮ. 2. Организация проведения регионального этапа ВсОШ 2.1. РЭ ВсОШ на территории Новосибирской области проводится для обучающихся, осваивающих образовательные программы основного общего и среднего общего образования, по 24-м общеобразовательным предметам: астрономия, биология, география, иностранные языки (английский, немецкий, французский, испанский, китайский, итальянский), информатика, история, искусство (мировая художественная культура), литература, математика, обществознание, основы безопасности жизнедеятельности, русский язык, право, технология, физика, физическая культура, химия, экология, экономика, по заданиям, разработанным ЦПМК по каждому общеобразовательному предмету. 2.2. Сроки проведения РЭ олимпиады определяются Министерством просвещения Российской Федерации (далее – Министерство просвещения). 2.3. Конкретные места проведения РЭ олимпиады по каждому общеобразовательному предмету устанавливаются Министерством. 2.4. Время начала олимпиадных туров по каждому общеобразовательному предмету определяется с учетом часовых поясов (временные регламенты для каждого субъекта РФ), в соответствии с графиком проведения РЭ олимпиады, утвержденного Министерством просвещения. 2.5. Продолжительность и формат проведения олимпиадных туров РЭ олимпиады по каждому общеобразовательному предмету закрепляются Требованиями. 2.6. Форма проведения олимпиадных туров РЭ олимпиады – очная, с использованием средств видеозаписи, осуществляемой в течение всего периода выполнения олимпиадных заданий. В случае, если в </w:t>
      </w:r>
      <w:r>
        <w:lastRenderedPageBreak/>
        <w:t xml:space="preserve">олимпиадных заданиях предусмотрены задания, требующие устного ответа, также производится запись с использованием средств цифровой аудиозаписи. Процедуры анализа олимпиадных заданий, показа выполненных олимпиадных работ и апелляции проводятся дистанционно с использованием информационно-коммуникационных технологий (далее – ИКТ). 2.7. Порядок проведения РЭ олимпиады по каждому общеобразовательному предмету (время начала и продолжительность проведения олимпиадных туров, даты показа выполненных олимпиадных работ, сроки проведения и ссылки на онлайн-подключение к процедурам анализа олимпиадных заданий и апелляций) содержится в программах проведения олимпиады по каждому общеобразовательному предмету (далее – Программа), утвержденных Оргкомитетом РЭ олимпиады (утвержден приказом министерства образования Новосибирской области от 26.12.2022 № 3094 «О проведении регионального этапа всероссийской олимпиады школьников на территории Новосибирской области в 2022- 2023 учебном году»), которые публикуются на официальном сайте регионального координатора ВсОШ: detinso.ru, раздел «Центр олимпиадного движения» (далее - сайт), не позднее 5 дней до дня проведения олимпиадного тура по соответствующему общеобразовательному предмету. 2.8. Результаты РЭ олимпиады по каждому общеобразовательному предмету: предварительные таблицы (представляющие собой список участников в алфавитном порядке по фамилиям с указанием набранных баллов) и итоговые таблицы (ранжированный список участников, расположенных по мере убывания набранных ими баллов; участники с равным количеством баллов располагаются в алфавитном порядке), с указанием сведений об участниках (фамилия, инициалы, класс, муниципальное образование, количество баллов; а в итоговых таблицах также с указанием статуса: победитель, призер, участник) публикуются на сайте на страницах: «Предварительные результаты РЭ ВсОШ» (закрытый доступ, логин и пароль к которому предоставляется каждому участнику во время регистрации на РЭ олимпиады), «Итоговые результаты РЭ ВсОШ». 2.9. В региональном этапе олимпиады принимают участие: участники муниципального этапа ВсОШ текущего учебного года, набравшие необходимое для участия в РЭ олимпиады количество баллов, установленное Министерством; победители и призеры РЭ ВсОШ предыдущего учебного года, продолжающие освоение основных образовательных программ основного общего и среднего общего образования; в том числе, лица, осваивающие указанные образовательные программы в форме самообразования или семейного образования. Списки участников регионального этапа ВсОШ по каждому общеобразовательному предмету публикуются на сайте на странице «Муниципальные координаторы», доступной только муниципальным координаторам (далее – МК). МК направляют списки в общеобразовательные организации для информирования обучающихся. 2.10. Для проведения РЭ олимпиады, в соответствии с Порядком, формируются: Оргкомитет (в составе не менее 10 человек); жюри по каждому общеобразовательному предмету (не менее 15 человек), апелляционные комиссии по каждому общеобразовательному предмету (не менее 3 человек), составы которых утверждаются приказом Министерства. 2.11. Тиражирование комплектов олимпиадных заданий РЭ олимпиады в день проведения соревновательного тура или в день получения заданий осуществляют уполномоченные сотрудники ОЦРТДиЮ, с соблюдением мер по обеспечению конфиденциальности информации, содержащейся в комплектах заданий, в том числе, при получении и доставке олимпиадных заданий до мест проведения олимпиады. При тиражировании заданий не допускается изменения масштаба печати, т.е. должен быть сохранен масштаб, в котором документ получен из ЦПМК. Тиражирование комплектов олимпиадных заданий проводится отдельно по каждому году обучения (в случае деления на соответствующие группы), по которому проводится РЭ олимпиады. Количество комплектов должно соответствовать количеству участников в соответствии со списком участников РЭ олимпиады по соответствующему общеобразовательному предмету. Дополнительно тиражируются комплекты по каждому году обучения для председателя жюри по соответствующему предмету и резервные комплекты из расчета 1–2 комплекта на каждые 20 участников. После завершения тиражирования комплекты заданий по каждому году обучения упаковываются и передаются на хранение до начала проведения соревновательного тура координатору на площадке проведения </w:t>
      </w:r>
      <w:r>
        <w:lastRenderedPageBreak/>
        <w:t xml:space="preserve">олимпиады. Упаковка проводится согласно распределению участников олимпиады по аудиториям, в которых непосредственно проводится олимпиадный тур (далее – локации). Дополнительные комплекты заданий упаковываются отдельно. Координатор на площадке проведения РЭ олимпиады несет ответственность за сохранность и конфиденциальность переданных ему материалов. 3. Проведение регионального этапа ВсОШ 3.1. Участники РЭ ВсОШ прибывают в место проведения РЭ олимпиады за 1 астрономический час до начала олимпиадного тура и в обязательном порядке проходят очную процедуру регистрации, в процессе которой проверяется правомочность их участия в олимпиаде и достоверность имеющихся в распоряжении Оргкомитета сведений о них. При регистрации участники предъявляют документы, в соответствии с перечнем, утвержденным Оргкомитетом: -оригинал паспорта или свидетельства о рождении, если участнику не исполнилось 14 лет (в таком случае, в справку, выданную по месту учебы, обязательно должна быть вклеена фотография участника); - справка с места учебы участника (установленный бланк с наличием полного официального юридического наименования образовательной организации (далее – ОО) с указанием ФИО участника, класса обучения, даты), оформленная в период не более, чем за 5 дней до начала РЭ олимпиады по соответствующему предмету, и утвержденная печатью и подписью руководителя ОО; - медицинская справка об эпидемиологическом окружении участника, выданная не ранее 3-х дней до прибытия на РЭ олимпиады; - медицинская справка-допуск участника РЭ олимпиады по физической культуре, основам безопасности жизнедеятельности, технологии с обязательным указанием наименования медицинского учреждения и личной печатью врача, допустившего участника до участия в РЭ олимпиады, выданная не ранее 3-х дней до прибытия на РЭ олимпиады; - письменное согласие родителя (законного представителя) на обработку персональных данных участника РЭ олимпиады (в случае совершеннолетия /с 18 лет/, личного согласия участника) по установленной организатором РЭ олимпиады форме (образцы заявлений опубликованы на сайте, страница «Региональный этап ВсОШ_2022-23»). 3.2. Во время проведения РЭ олимпиады в местах проведения олимпиады (совокупность помещений, которые используются для проведения соревновательных, в том числе практических туров) могут присутствовать лица, определенные пунктом 20 Порядка и пунктом 2.18 Требований. 3.3. Лица, сопровождающие участников РЭ олимпиады (далее – сопровождающие), во время проведения олимпиадных туров должны находиться в специально отведенном Оргкомитетом помещении. Сопровождающие предъявляют документы, в соответствии с перечнем, утвержденным Оргкомитетом: -документ, удостоверяющий личность сопровождающего (паспорт); -медицинская справка об эпидемиологическом окружении сопровождающего, выданная не ранее 3-х дней до прибытия на РЭ олимпиады; -приказ о сопровождении и о возложении ответственности за жизнь и здоровье обучающихся в пути следования к местам проведения РЭ олимпиады и обратно, а также во время его проведения. 3.4. Все присутствующие на РЭ олимпиады лица должны соблюдать действующие на момент проведения олимпиады СанПин. 3.5. Перед входом в локацию участник должен предъявить документ, удостоверяющий личность, дежурным в локации (в случае наличия медицинской маски, снять ее). Дежурные в локации сверяют данные, указанные в документе участника, со списком участников, распределенных в данную локацию, и указывают на место, который должен занять участник. Произвольная рассадка участников соревновательного тура в локации не допускается. Личные вещи участников олимпиады размещаются в отдельной зоне, выделенной в локации. 3.6. За 15 мин до начала олимпиадного тура участники РЭ олимпиады занимают рабочие места в локациях, согласно спискам распределения, сформированным Оргкомитетом олимпиады. 3.7. В локации каждому участнику предоставляется отдельное рабочее место, оборудованное в соответствии с Требованиями по соответствующему общеобразовательному предмету, с соблюдением действующих СанПин. Для участников РЭ олимпиады с ОВЗ и детей-инвалидов обеспечиваются специальные условия, учитывающие состояние их здоровья, особенности психофизического развития (в соответствии с Порядком и Требованиями). Локации должны быть оснащены функционирующими часами, находящимися в поле зрения участников. 3.8. До начала олимпиадного тура представители </w:t>
      </w:r>
      <w:r>
        <w:lastRenderedPageBreak/>
        <w:t xml:space="preserve">Оргкомитета или члены жюри в локации проводят инструктаж для участников РЭ олимпиады, в ходе которого информируют участников о продолжительности соревновательного тура, справочных материалах, средствах связи и электронно-вычислительной техники, разрешенных и запрещенных к использованию во время проведения соревновательного тура, правилах поведения, запрещенных действиях, датах опубликования результатов, а также о месте ознакомления с результатами, процедурах анализа олимпиадных заданий, просмотра олимпиадных работ участников и о порядке подачи апелляции в случаях несогласия с выставленными баллами. С момента начала проведения инструктажа начинают действовать правила защиты информации от утечки в месте проведения РЭ ВсОШ. 3.9. После проведения инструктажа дежурные в локации выдают участникам олимпиады комплекты олимпиадных заданий (лицевой стороной вниз), бумагу для выполнения заданий (специальные бланки или заранее проштампованные листы формата А4) и черновики (проштампованные листы/тетради). 3.10. Участники заполняют титульный/подписной лист своей работы, одновременно (по команде дежурных в локации) переворачивают комплекты олимпиадных заданий и приступают к их выполнению. 3.11. Ответы на задания вносятся участниками только на лицевую сторону бланка (листа) ответов. Обратная сторона бланков не сканируется и не проверяется. Бланки, содержащие отметки участников, по которым его можно идентифицировать, не проверяются и не оцениваются. Участник вносится в протоколы результатов с отметкой 0, о чем составляется акт представителем Оргкомитета и председателем жюри по соответствующему общеобразовательному предмету. В случае если участнику не хватило места в бланке (листах) ответа, он может запросить дополнительный лист (бланк) ответа, который будет считаться частью работы и подлежит шифрованию нумерации (если предусмотрена) и проверке. 3.12. Дежурный в локации указывает на доске (или ином месте) время начала и время окончания соревновательного тура. За 60, 30 и 5 минут до истечения времени, отведенного для выполнения олимпиадных заданий, предупреждает об этом участников олимпиады. 3.13. В ходе выполнения олимпиадных заданий дежурный в локации не может отвечать на вопросы участников, касающиеся заданий. Вопросы, возникающие у участников олимпиады по содержанию задания, задаются только в письменном виде на специально подготовленных бланках. На содержательные вопросы ответ озвучивается для всех участников данной параллели. На вопросы, связанные с невнимательным прочтением условий, и вопросов не по существу задачи дается письменный ответ «без комментариев». 3.14. После окончания олимпиадного тура представители Оргкомитета собирают в локации олимпиадные работы участников и передают их шифровальной комиссии, утвержденной Оргкомитетом РЭ ВсОШ. Шифровальная комиссия свою работу (кодирование (обезличивание), сканирование олимпиадных работ) осуществляет в специально отведенном помещении, исключающем доступ посторонних лиц. Места работы шифровальных комиссий должны быть оборудованы: - средствами видеозаписи, осуществляющими видеофиксацию в течение всего периода проведения сканирования и печати скан-копий олимпиадных работ участников вплоть до их передачи для осуществления процедуры проверки; - станциями сканирования олимпиадных работ участников ВсОШ с выходом в интернет. Камеры видеонаблюдения следует устанавливать таким образом, чтобы в обзор видеокамеры попадали рабочие места всех членов шифровальной комиссии, процесс сканирования олимпиадных работ участников (включая компьютер, принтер и сканер), стол раскладки и последующей упаковки копий олимпиадных работ участников. Титульные (подписные) листы олимпиадных работ участников, отдельно для каждого класса и каждого соревновательного тура, упаковываются в конверты и хранятся в ОЦРТДиЮ до проведения процедуры декодирования. 3.15. Разбор олимпиадных заданий, показ олимпиадных работ участников, апелляция проводятся в установленном порядке в соответствии с Программой по каждому общеобразовательному предмету. 4. Функции жюри 4.1. Для проведения РЭ олимпиады Министерство формирует и утверждает приказом состав жюри РЭ олимпиады по каждому общеобразовательному предмету. Количество членов жюри по каждому общеобразовательному предмету составляет не менее 15 человек. В состав жюри входят председатель жюри и члены жюри из числа педагогических, научно-педагогических </w:t>
      </w:r>
      <w:r>
        <w:lastRenderedPageBreak/>
        <w:t xml:space="preserve">работников, руководящих работников образовательных организаций, аспирантов, ординаторов, победителей международных олимпиад школьников, победителей и призеров заключительного этапа ВсОШ по соответствующим общеобразовательным предметам, а также специалистов, обладающих профессиональными знаниями, навыками и опытом в сфере, соответствующей общеобразовательному предмету олимпиады. Председатель и члены жюри, получившие информацию о заданиях, критериях и методике оценивания, несут установленную законодательством Российской Федерации ответственность за обеспечение их неразглашения. 4.2. Председатель, члены жюри РЭ олимпиады присутствуют в месте проведения олимпиады и участвуют в инструктаже участников РЭ олимпиады. 4.3. Жюри РЭ олимпиады (далее – жюри) осуществляет оценивание выполненных олимпиадных работ в соответствии с критериями и методиками оценивания выполненных олимпиадных заданий, разработанных ЦПМК по соответствующему общеобразовательному предмету. Письменные олимпиадные работы РЭ олимпиады проверяются не менее чем двумя членами жюри. В случае существенного расхождения в баллах, выставленных двумя членами жюри, назначается третья проверка. Существенное расхождение в баллах определено в критериях оценивания по соответствующему общеобразовательному предмету. Члену жюри, осуществляющему третью проверку, предоставляется информация о баллах, выставленных членами жюри, ранее проверявшим олимпиадную работу. Распределение олимпиадных работ между членами жюри, а также определение необходимости третьей проверки осуществляются председателем жюри. Выполнение олимпиадных заданий в устной форме оценивается не менее чем двумя членами жюри, и из двух выставленных оценок выводится среднее арифметическое в соответствии с правилами математического округления. Проверка олимпиадных работ осуществляется в течение 7 календарных дней. По завершении процедуры проверки обезличенные олимпиадные работы и ведомости с обезличенными результатами председатель жюри по соответствующему предмету передает ОЦРТДиЮ для декодирования. 4.4. Жюри с использованием ИКТ в режиме видео-конференц-связи проводит анализ олимпиадных заданий и их решений в соответствии с Порядком и Требованиями ЦПМК по соответствующему общеобразовательному предмету. При проведении анализа выполнения олимпиадных заданий и их решений жюри доводят до участников РЭ олимпиады информацию о правильных решениях олимпиадных заданий, критериях и методике оценивания выполненных олимпиадных работ, типичных ошибках, которые могли быть допущены или были допущены участниками при выполнении олимпиадных заданий. При проведении анализа выполнения олимпиадных заданий и их решений могут присутствовать сопровождающие лица. Сопровождающие лица не могут вмешиваться в проведение процедуры анализа выполненных олимпиадных работ и их решений. В случае нарушения данного условия они удаляются с данной процедуры. 4.5. После процедуры апелляции на основании протокола апелляционной комиссии председатель жюри вносит изменения в рейтинговую таблицу. 4.6. Жюри определяет победителей и призеров РЭ ВсОШ на основании ранжированного списка участников по каждому общеобразовательному предмету с учетом результатов рассмотрения апелляций и в соответствии с квотой, установленной Министерством, и оформляет итоговый протокол. 4.7. Жюри направляет итоговый протокол в ОЦРТДиЮ в срок не позднее 13 календарных дней со дня последней даты проведения соревновательных туров РЭ олимпиады по соответствующему общеобразовательному предмету в формате, определенном Требованиями ЦПМК, подписанный председателем и секретарем жюри по соответствующему общеобразовательному предмету, с результатами РЭ олимпиады, оформленными в виде рейтинговой таблицы победителей, призеров и участников с указанием сведений об участниках, классе обучения и набранных ими баллах по общеобразовательному предмету. 4.8. Жюри направляет в ОЦРТДиЮ аналитический отчет о результатах выполнения олимпиадных заданий, подписанный председателем жюри, в срок не позднее 13 календарных дней со дня утверждения результатов РЭ олимпиады по соответствующему общеобразовательному предмету в формате, определенном Требованиями ЦПМК. 5. Порядок показа проверенных олимпиадных работ 5.1. По завершению процедуры проверки обезличенные олимпиадные работы и обезличенные </w:t>
      </w:r>
      <w:r>
        <w:lastRenderedPageBreak/>
        <w:t>таблицы результатов (рейтинговые) жюри передает ОЦРТДиЮ для декодирования. 5.2. Декодирование олимпиадных работ должно быть завершено до начала процедуры показа работ. 5.3. Оргкомитет РЭ олимпиады направляет участнику в сроки, указанные в Программе по соответствующему предмету, для просмотра копию проверенной олимпиадной работы с оценкой жюри, на адрес электронной почты, которую участник указал на титульном (подписном) листе своей олимпиадной работы. 5.4. Оригиналы олимпиадных работ участников и проверенные скан-копии хранятся Оргкомитетом РЭ олимпиады в течение одного года. 6. Порядок рассмотрения апелляции по результатам проверки заданий 6.1. После просмотра работы и анализа олимпиадных заданий, в случае несогласия с выставленными баллами, участник РЭ олимпиады имеет право в течение времени, указанного в Программе, подать электронное заявление на апелляцию на адрес электронной почты, указанной в Программе, по установленной Оргкомитетом олимпиады форме (образец заявления опубликован на сайте, страница «Региональный этап ВсОШ_2022-23»), с приложением скан-копии документа, удостоверяющего личность. 6.2. Для рассмотрения апелляций участников РЭ олимпиады формируются и утверждаются приказом Министерства апелляционные комиссии по каждому общеобразовательному предмету в составе не менее 3 человек из представителей Министерства, учредителей образовательных организаций, органов местного самоуправления, организаций, осуществляющих образовательную деятельность, научных, общественных и иных организаций и объединений. Общее руководство работой апелляционной комиссии осуществляется ее председателем. 6.3. Апелляции проводятся с использованием ИКТ в режиме видео-конференц-связи с осуществлением аудио- и видеозаписи (сроки проведения апелляций и ссылки для онлайн</w:t>
      </w:r>
      <w:r>
        <w:t xml:space="preserve">подключения указаны в Программе по соответствующему общеобразовательному предмету). Для рассмотрения апелляции членам апелляционной комиссии предоставляются копии проверенных олимпиадных работ участников, критерии, методика их оценивания, протоколы оценивания выполненных олимпиадных заданий. 6.4. Участник РЭ олимпиады вправе в заявлении на апелляцию просить о рассмотрении апелляции без его участия. В случае неявки участника РЭ олимпиады на апелляцию по уважительным причинам (болезни или иных обстоятельств), подтвержденных документально, не просившего о рассмотрении апелляции без его участия, рассмотрение апелляции по существу проводится без его участия. В случае неявки участника РЭ олимпиады на процедуру рассмотрения апелляции без объяснения причин, не просившего о рассмотрении апелляции без его участия, заявление на апелляцию считается недействительным и рассмотрение апелляции по существу не проводится. При подключении к апелляции в режиме видео-конференц-связи участник РЭ олимпиады обязан предъявить документ, удостоверяющий личность. 6.5. При рассмотрении апелляции также могут присутствовать лица, определенные пунктом 82 Порядка и пунктом 5.15 Требований. Указанные лица не вправе принимать участие в рассмотрении апелляции. В случае нарушения указанного требования, перечисленные лица удаляются апелляционной комиссией с процедуры апелляции с составлением акта об их удалении, который представляется организатору РЭ олимпиады. 6.6. Апелляции не рассматриваются по вопросам содержания и структуры олимпиадных заданий, критериев и методики оценивания их выполнения, также при проведении апелляции не рассматриваются черновики. 6.7. На заседании апелляционной комиссии рассматривается оценивание только тех заданий, которые указаны участником в заявлении на апелляцию. 6.8. По результатам рассмотрения апелляции принимается решение об отклонении или удовлетворении апелляции: - отклонить апелляцию, сохранив количество баллов, - удовлетворить апелляцию с понижением количества баллов, - удовлетворить апелляцию с повышением количества баллов. В случае равенства голосов решающим является голос председателя апелляционной комиссии. 6.9. По результатам рассмотрения апелляции составляется протокол, который подписывается председателем и членами апелляционной комиссии. 6.10. Апелляционная комиссия информирует участника РЭ олимпиады о принятом решении. Согласие участника РЭ олимпиады, подававшего заявление на апелляцию, с решением апелляционной комиссии фиксируется на видео, и в протоколе апелляции делается соответствующая отметка. В случае отказа в протоколе апелляции также делается </w:t>
      </w:r>
      <w:r>
        <w:lastRenderedPageBreak/>
        <w:t xml:space="preserve">соответствующая отметка. 6.11. Решение апелляционной комиссии является окончательным и пересмотру не подлежит. 6.12. Протоколы апелляционной комиссии передаются председателю жюри для внесения соответствующих изменений в рейтинговую таблицу, итоговый протокол и в отчетную документацию для определения победителей и призеров регионального этапа олимпиады. 6.13. Документами по проведению апелляции являются: - заявления участников РЭ олимпиады на апелляцию; - журнал (листы) регистрации апелляций; - протоколы рассмотрения апелляции, видеозапись проведения апелляции. 7. Функции участников РЭ олимпиады 7.1. В региональном этапе олимпиады принимают участие: участники муниципального этапа ВсОШ текущего учебного года, набравшие необходимое для участия в РЭ олимпиады количество баллов, установленное Министерством; победители и призеры РЭ ВсОШ предыдущего учебного года, продолжающие освоение основных образовательных программ основного общего и среднего общего образования; в том числе, лица, осваивающие указанные образовательные программы в форме самообразования или семейного образования. Списки участников регионального этапа ВсОШ по каждому общеобразовательному предмету публикуются на сайте на странице «Муниципальные координаторы», доступной только муниципальным координаторам (далее – МК). МК направляют списки в общеобразовательные организации для информирования обучающихся. 7.2. Принимая участие в РЭ ВсОШ, участники автоматически соглашаются с требованиями и условиями Порядка, установленного регламента и иных нормативных документов, связанных с организацией и проведением РЭ ВсОШ, с соблюдением действующих СанПин. 7.3. Участники РЭ ВсОШ прибывают в место проведения РЭ олимпиады за 1 астрономический час до начала олимпиадного тура. 7.4. Участники РЭ олимпиады в обязательном порядке проходят очную процедуру регистрации, в процессе которой проверяется правомочность их участия в РЭ олимпиады и достоверность имеющихся в распоряжении Оргкомитета сведений о них. 7.5. При регистрации участники предъявляют документы, в соответствии с перечнем, утвержденным Оргкомитетом РЭ ВсОШ (см. п. 3.1 данной ОТМ). 7.6. За 15 мин до начала олимпиадного тура участники РЭ олимпиады занимают рабочие места в локациях, согласно спискам распределения, сформированным Оргкомитетом. 7.7. При входе в локацию, участник олимпиады должен предъявить документ, удостоверяющий личность, дежурным в локации (в случае наличия медицинской маски, снять ее). Дежурные в локации сверяют данные, указанные в документе участника, со списком участников РЭ олимпиады, распределенных в данную локацию, и указывают на место, которое должен занять участник. Произвольная рассадка участников соревновательного тура в локации не допускается. 7.8. В локациях до начала олимпиадного тура для участников РЭ олимпиады проводится инструктаж о продолжительности олимпиады, о правилах поведения во время олимпиады; о справочных материалах, средствах связи и электронно-вычислительной техники, запрещенных и разрешенных к использованию во время проведения олимпиады; о порядке проведения анализа олимпиадных заданий, показа олимпиадных работ, подачи заявления на апелляцию о несогласии с выставленными баллами, о сроках и регламенте проведения данных процедур, а также о месте ознакомления с результатами РЭ олимпиады. С момента начала проведения инструктажа начинают действовать правила защиты информации от утечки в месте проведения РЭ олимпиады. 7.9. Участникам РЭ олимпиады не разрешается брать в локации бумагу, справочные материалы (словари, справочники, учебники и т.д.), мобильные телефоны, диктофоны, плейеры, смарт-часы и любые другие технические средства, если иное не рекомендовано в Требованиях по соответствующему общеобразовательному предмету. 7.10. Участникам разрешается приносить в локации канцелярские принадлежности в прозрачном пенале; прохладительные напитки в прозрачной упаковке, печенье, шоколад, необходимые лекарства. 7.11. Участникам запрещается разговаривать и мешать окружающим, меняться местами без указания дежурных в локациях, вставать с места, обмениваться любыми материалами или предметами. Покидать локацию во время проведения соревновательного тура участники имеют право только в сопровождении дежурного в локации (представителя Оргкомитета) на несколько минут по уважительной причине (в места общего пользования или медицинскую комнату), листы заданий и ответов, черновики остаются в локации у </w:t>
      </w:r>
      <w:r>
        <w:lastRenderedPageBreak/>
        <w:t xml:space="preserve">представителя Оргкомитета (члена жюри), который фиксирует время отсутствия участника в локации, при этом время, потраченное на выход, не компенсируется. 7.12. Находясь в локации, участники должен выполнять все требования организаторов, относящиеся к проведению РЭ олимпиады. Если возникает вопрос, участник должен поднять руку и ждать, когда подойдёт дежурный по аудитории. Дежурный в локации не может отвечать на вопросы участников, касающиеся заданий. Вопросы, возникающие у участника РЭ олимпиады по содержанию задания, задаются только в письменном виде на специально подготовленных бланках. На содержательные вопросы ответ озвучивается для всех участников данной параллели. На вопросы, связанные с невнимательным прочтением условий, и вопросов не по существу задачи дается письменный ответ «без комментариев». 7.13. Участники выполняют олимпиадные задания на бланках ответов или на листах А4, проштампованных и выданных Оргкомитетом (дежурными) вместе с черновиками (также проштампованными). 7.14. В чистовых работах участникам категорически запрещается указывать фамилии, инициалы, делать рисунки или какие-либо другие отметки, дешифрующие работу. Дешифрованная работа не проверяется и не оценивается. Участник вносится в протоколы результатов с отметкой 0, о чем составляется акт представителем Оргкомитета и председателем жюри по соответствующему общеобразовательному предмету. 7.15. Участники выполняют задания гелевыми или капиллярными ручками с черными, синими или фиолетовыми чернилами; использование ручек с другими цветными чернилами, а также корректоров категорически запрещается. 7.16. Продолжительность выполнения олимпиадных заданий не может превышать времени, утверждённого в Требованиях по соответствующему общеобразовательному предмету. 7.17. После завершения работы участники должны сдать бланки заданий (если иного не прописано в Требованиях по соответствующему общеобразовательному предмету), бланки ответов и черновики. Проверке подлежат только листы ответов, черновики не проверяются, если иного не прописано в Требованиях по соответствующему общеобразовательному предмету. 7.18. Участники, закончившие выполнение заданий раньше отведенного срока на туре, обязаны оставаться в локации или перейти в специально отведенное Оргкомитетом помещение в присутствии дежурного с выполнением в данном помещении всех условий защиты утечки информации до времени окончания олимпиадного тура, в том числе отсутствия у участника доступа к мобильной и интернет-связи, с соблюдением СанПин. 7.19. В случае нарушения Порядка, правил и требований, связанных с организацией и проведением РЭ ВсОШ, или отказа выполнять их, участник удаляется из локации в специально отведенное Оргкомитетом помещение в сопровождении дежурного с выполнением в данном помещении всех условий защиты информации до окончания олимпиадного тура с отсутствием доступа к мобильной и интернет-связи. Составляется протокол (акт) с указанием причины удаления. Участник РЭ олимпиады, который был удален, лишается права дальнейшего участия в РЭ олимпиады по соответствующему общеобразовательному предмету в текущем году. Работа данного участника членами жюри не проверяется, но участник вносится в протоколы результатов с отметкой о дисквалификации. 7.20. Процедуры анализа олимпиадных заданий, показа работ и апелляции проводятся дистанционно с использованием ИКТ в порядке и сроки, указанные в Программе по соответствующему общеобразовательному предмету. 7.21. Оргкомитет РЭ олимпиады направляет всем участникам олимпиады для просмотра сканированные работы, проверенные жюри РЭ олимпиады, на электронные адреса, указанные участниками на титульных/подписных листах олимпиадных работ. 7.22. После просмотра работ, жюри проводит анализ олимпиадных заданий (сроки проведения и ссылки для онлайн-подключения указаны в Программе). При проведении анализа выполнения олимпиадных заданий и их решений жюри доводят до участников информацию о правильных решениях олимпиадных заданий, критериях и методике оценивания выполненных олимпиадных работ, типичных ошибках, которые могли быть допущены или были допущены участниками при выполнении олимпиадных заданий. 7.23. В случае несогласия с выставленными баллами, участники РЭ олимпиады имеют право, после просмотра работ и анализа олимпиадных заданий, в течение времени, указанного в Программе, подать на адрес электронной почты, указанной в Программе, электронное заявление на </w:t>
      </w:r>
      <w:r>
        <w:lastRenderedPageBreak/>
        <w:t xml:space="preserve">апелляцию по установленной Оргкомитетом олимпиады форме (образец заявления опубликован на сайте, страница «Региональный этап ВсОШ_2022-23»), с приложением скан-копии документа, удостоверяющего личность. 7.24. Апелляции участников РЭ олимпиады в режиме видео-конференц-связи, с осуществлением аудио- и видеозаписи, рассматривает апелляционная комиссия по каждому общеобразовательному предмету. При подключении к процедуре онлайн-апелляции участник обязан предъявить документ, удостоверяющий личность. Участник вправе в заявлении на апелляцию просить о рассмотрении апелляции без его участия. В случае неявки участника РЭ олимпиады на апелляцию по уважительным причинам (болезни или иных обстоятельств), подтвержденных документально, не просившего о рассмотрении апелляции без его участия, рассмотрение апелляции по существу проводится без его участия. В случае неявки участника на процедуру рассмотрения апелляции без объяснения причин, не просившего о рассмотрении апелляции без его участия, заявление на апелляцию считается недействительным и рассмотрение апелляции по существу не проводится. Апелляции не рассматриваются по вопросам содержания и структуры олимпиадных заданий, критериев и методики оценивания их выполнения, также при проведении апелляции не рассматриваются черновики. На заседании апелляционной комиссии рассматривается оценивание только тех заданий, которые указаны участником в заявлении на апелляцию. При рассмотрении апелляции также могут присутствовать лица, определенные пунктом 82 Порядка и пунктом 5.15 Требований. Указанные лица не вправе принимать участие в рассмотрении апелляции. В случае нарушения указанного требования, перечисленные лица удаляются апелляционной комиссией с процедуры апелляции с составлением акта об их удалении, который представляется организатору РЭ олимпиады. 7.25. По результатам рассмотрения апелляции принимается решение об отклонении или удовлетворении апелляции: - отклонить апелляцию, сохранив количество баллов, - удовлетворить апелляцию с понижением количества баллов, - удовлетворить апелляцию с повышением количества баллов. В случае равенства голосов решающим является голос председателя апелляционной комиссии. По результатам рассмотрения апелляции составляется протокол, который подписывается председателем и членами апелляционной комиссии. Участник олимпиады информируется апелляционной комиссией о принятом решении. Согласие участника РЭ олимпиады с решением апелляционной комиссии фиксируется на видео, и в протоколе апелляции делается соответствующая отметка. В случае отказа в протоколе апелляции также делается соответствующая отметка. Решение апелляционной комиссии является окончательным и пересмотру не подлежит. 8. Функции представителей Оргкомитета РЭ олимпиады и дежурных 8.1. Представители Оргкомитета РЭ ВсОШ и дежурные обязаны во время организации и проведении РЭ ВсОШ соблюдать действующие СанПин. 8.2. Представители Оргкомитета должны: - заранее прибыть в место проведения олимпиады; - контролировать соблюдение участниками и сопровождающими лицами действующие СанПин; - организовать регистрацию и сбор документов участников РЭ олимпиады; - подготовить локации к проведению РЭ олимпиады, обеспечить рассадку участников в локациях согласно заранее сформированным спискам распределения; - обеспечить рабочее место каждому участнику РЭ олимпиады, оборудованное с учетом Требований к проведению РЭ олимпиады по каждому общеобразовательному предмету; - обеспечить проведение инструктажа для участников РЭ олимпиады о порядке и проведении олимпиадных туров и других процедур олимпиады; - обеспечить видеофиксацию проведения олимпиадных туров; - обеспечить каждого участника комплектом олимпиадных заданий, бланками (листами) ответов, черновиками; - обеспечить работу шифровальной комиссии: кодирование (обезличивание), сканирование олимпиадных работ и передачу их для проверки жюри; - принимать участие при решении конфликтных ситуаций, в том числе, вправе удалить участника РЭ олимпиады с олимпиадного тура, в случае нарушения им Порядка и Требований проведения РЭ ВсОШ, составив протокол (акт) об удалении; - обеспечить в месте проведения олимпиады помещение для лиц, сопровождающих участников РЭ олимпиады; - не допускать во время проведения соревновательных туров любые контакты сопровождающих с участниками РЭ олимпиады, а также не допускать нахождение </w:t>
      </w:r>
      <w:r>
        <w:lastRenderedPageBreak/>
        <w:t xml:space="preserve">сопровождающих в местах проведения соревновательных туров; - обеспечить с использованием ИКТ показ олимпиадных работ участников РЭ олимпиады (направить для просмотра сканированные работы, проверенные жюри, на электронные адреса, указанные участниками на титульных/подписных листах работ); - организовать с использованием ИКТ в режиме видео-конференц-связи работу жюри по проведению процедуры разбора олимпиадных заданий по каждому общеобразовательному предмету в соответствии с порядком, содержащемся в Программах по каждому общеобразовательному предмету; - организовать с использованием ИКТ в режиме видео-конференц-связи работу апелляционных комиссий по проведению процедуры апелляций по каждому общеобразовательному предмету в соответствии с порядком, содержащемся в Программах по каждому общеобразовательному предмету; - обеспечить хранение олимпиадных работ в защищенном месте; - обеспечить своевременное дешифрование предварительных результатов и олимпиадных работ участников РЭ олимпиады; - обеспечить своевременное размещение результатов РЭ ВсОШ (предварительные и итоговые таблицы) по каждому общеобразовательному предмету на сайте на страницах: «Предварительные результаты РЭ ВсОШ» (закрытый доступ, логин и пароль к которому предоставляется каждому участнику во время регистрации на РЭ олимпиады), «Итоговые результаты РЭ ВсОШ». - обеспечить своевременное внесение сведений о результатах РЭ ВсОШ в ЭСУ и ГИР. 8.3. Дежурные должны: - заранее прибыть в место проведения олимпиады; - контролировать соблюдение участниками и сопровождающими лицами действующие СанПин; - оказать помощь Оргкомитету РЭ ВсОШ в регистрации участников олимпиады, проверке и сборе их документов; - оказать помощь Оргкомитету в подготовке локаций к проведению РЭ олимпиады, рассадке участников в локациях согласно заранее сформированным Оргкомитетом спискам распределения (со сверкой, на входе в локацию, документов, удостоверяющих личность участников); - обеспечить сопровождение лиц, сопровождающих участников РЭ олимпиады, в специально отведенное для них помещение; - не допускать во время проведения соревновательных туров любые контакты сопровождающих с участниками олимпиады, а также не допускать нахождение сопровождающих в местах проведения соревновательных туров; - оказать помощь Оргкомитету в выдаче каждому участнику комплектов олимпиадных заданий (лицевой стороной вниз), бланков (листов) ответов, черновиков, а после окончания соревновательного тура принять их у участников, проверив наличие всех листов; - зафиксировать на доске время начала и окончания олимпиадного тура; - предупредить участников за 60, 30, 5 минут до истечения времени, отведенного для выполнения олимпиадных заданий; - обеспечить порядок во время проведения соревновательных туров; - обеспечить сопровождение участников РЭ олимпиады в места общего пользования или медицинскую комнату с соблюдением Порядка и Требований к организации и проведению РЭ ВсОШ; - обеспечить сопровождение участников, закончивших выполнение заданий раньше отведенного срока на туре, в специально отведенное Оргкомитетом помещение и нахождение в нем с выполнением всех условий защиты утечки информации до времени окончания олимпиадного тура, в том числе отсутствия у участника доступа к мобильной и интернет-связи, с соблюдением СанПин; - дежурные в локациях не могут отвечать на вопросы участников, касающиеся заданий. 9. Функции лиц, сопровождающих участников РЭ олимпиады 9.1. Лица, сопровождающие участников РЭ олимпиады, должны соблюдать действующие СанПин. 9.2. В период проведения РЭ олимпиады лица, сопровождающие участников олимпиады, должны осуществлять контроль за соблюдением участниками норм общественного поведения, Порядка и Требований к организации и проведению РЭ олимпиады. 9.3. Сопровождающие несут полную персональную ответственность в соответствии с действующим законодательством Российской Федерации за жизнь и здоровье участников олимпиады в пути следования к местам проведения РЭ олимпиады и обратно, а также во время проведения олимпиады. В случае возникновения угрозы жизни и здоровью участников РЭ олимпиады, сопровождающие должны незамедлительно оповестить организаторов РЭ олимпиады или представителей экстренных служб о данном факте. 9.4. Сопровождающие обеспечивают наличие и сохранность документов, которые должен иметь при себе участник и предъявить их при регистрации в месте </w:t>
      </w:r>
      <w:r>
        <w:lastRenderedPageBreak/>
        <w:t>проведения РЭ олимпиады. 9.5. Во время проведения РЭ олимпиады сопровождающие должны находиться в специально отведенном Оргкомитетом помещении. 9.6. Сопровождающим запрещается во время проведения соревновательных туров любые контакты с участниками РЭ олимпиады, а также не допускается их нахождение в местах проведения соревновательных туров. Перед началом соревновательных туров лица, сопровождающие участников, предупреждаются о недопустимости контактов с участниками до окончания соответствующих туров. В случае такого контакта участник лишается права дальнейшего участия в РЭ олимпиаде по данному общеобразовательному предмету в текущем учебном году. 9.7. В случае заселения делегации в общежитие, гостиницу, хостел и т.п., сопровождающий обязан сопровождать участников в течение всего периода проживания и соблюдать действующие СанПин. 10. Подведение итогов РЭ олимпиады 10.1. Индивидуальные результаты участников РЭ олимпиады с указанием сведений об участниках (фамилия, инициалы, класс, муниципальное образование, количество баллов) заносятся в рейтинговую таблицу результатов участников РЭ олимпиады, представляющую собой ранжированный список участников, расположенных по мере убывания набранных ими баллов. Участники с равным количеством баллов располагаются в алфавитном порядке. 10.2. Окончательные итоги РЭ олимпиады подводятся на заседании жюри после завершения процесса рассмотрения апелляций и внесенных в ранжированный список изменений результатов оценивания. 10.3. На основании рейтинговой таблицы и в соответствии с квотой, установленной Министерством (см. п. 10.9 ОТМ), жюри определяет победителей и призеров РЭ олимпиады. 10.4. Документом, фиксирующим итоговые результаты РЭ олимпиады, является протокол жюри, подписанный его председателем и секретарем. 10.5. Председатель жюри в срок не позднее 2 календарных дней со дня принятия решений апелляционной комиссией по результатам рассмотрения апелляции по соответствующему общеобразовательному предмету предоставляет организатору РЭ олимпиады протокол, утверждающий индивидуальные результаты участников регионального этапа ВсОШ, оформленный в виде рейтинговой таблицы победителей, призёров и участников. А также в срок не позднее 14 календарных дней со дня утверждения результатов регионального этапа олимпиады по соответствующему общеобразовательному предмету – аналитические отчеты о результатах выполнения олимпиадных заданий. Итоговые результаты регионального этапа ВсОШ утверждаются приказом Министерства. 10.6. Итоговые индивидуальные результаты участников регионального этапа олимпиады публикуются на сайте, страница «Итоговые результаты РЭ ВсОШ» на 14-й календарный день со дня окончания соревновательных туров олимпиады по соответствующему общеобразовательному предмету. 10.7. В день подписания протокола, его копия и обезличенное приложение (рейтинговая таблица индивидуальных результатов участников без указания персональных данных участника: фамилия, имя и отчество), загружаются уполномоченным лицом Оргкомитета на ресурс, определенный Министерством просвещения. 10.8. В течение 5 дней после подведения итогов РЭ олимпиады по каждому общеобразовательному предмету уполномоченное лицо Оргкомитета осуществляет загрузку обезличенных скан-копий проверенных работ всех участников на ресурс, определенный Министерством просвещения. 10.9. Квота победителей и призеров РЭ олимпиады составляет не более 35 процентов от общего числа участников РЭ олимпиады по каждому общеобразовательному предмету, число победителей не должно превышать 10 процентов от общего числа участников по каждому общеобразовательному предмету, при этом победителем и призёром признается участник, набравший не менее 50 процентов от максимально возможного количества баллов по итогам оценивания выполненных олимпиадных заданий. Оргкомитет РЭ олимпиады вправе принять решение: - об увеличении квоты победителей и (или) призеров РЭ олимпиады в случае равного количества баллов участников, занесенных в итоговую ведомость, - о снижении пятидесятипроцентной составляющей от максимально возможного количества баллов по итогам оценивания олимпиадных работ при определении победителей и (или) призеров РЭ олимпиады по какому-либо общеобразовательному предмету).</w:t>
      </w:r>
    </w:p>
    <w:p w:rsidR="000212C3" w:rsidRDefault="000212C3" w:rsidP="00BB7587"/>
    <w:p w:rsidR="000212C3" w:rsidRPr="004D6B7B" w:rsidRDefault="000212C3" w:rsidP="000212C3">
      <w:pPr>
        <w:tabs>
          <w:tab w:val="left" w:pos="420"/>
        </w:tabs>
        <w:jc w:val="right"/>
        <w:rPr>
          <w:sz w:val="22"/>
          <w:szCs w:val="22"/>
        </w:rPr>
      </w:pPr>
      <w:r>
        <w:rPr>
          <w:sz w:val="28"/>
        </w:rPr>
        <w:lastRenderedPageBreak/>
        <w:t>Приложение №4</w:t>
      </w:r>
    </w:p>
    <w:p w:rsidR="000212C3" w:rsidRDefault="000212C3" w:rsidP="000212C3">
      <w:pPr>
        <w:ind w:left="5664"/>
        <w:jc w:val="right"/>
        <w:rPr>
          <w:sz w:val="28"/>
        </w:rPr>
      </w:pPr>
      <w:r>
        <w:rPr>
          <w:sz w:val="28"/>
        </w:rPr>
        <w:t>к приказу МКУ «УО и МП»</w:t>
      </w:r>
    </w:p>
    <w:p w:rsidR="000212C3" w:rsidRDefault="000212C3" w:rsidP="000212C3">
      <w:pPr>
        <w:jc w:val="right"/>
        <w:outlineLvl w:val="0"/>
        <w:rPr>
          <w:sz w:val="28"/>
          <w:szCs w:val="28"/>
        </w:rPr>
      </w:pPr>
      <w:r w:rsidRPr="00881104">
        <w:rPr>
          <w:sz w:val="28"/>
          <w:szCs w:val="28"/>
        </w:rPr>
        <w:t>от</w:t>
      </w:r>
      <w:r>
        <w:rPr>
          <w:sz w:val="28"/>
          <w:szCs w:val="28"/>
        </w:rPr>
        <w:t>______</w:t>
      </w:r>
      <w:r w:rsidRPr="00881104">
        <w:rPr>
          <w:sz w:val="28"/>
          <w:szCs w:val="28"/>
        </w:rPr>
        <w:t>20</w:t>
      </w:r>
      <w:r>
        <w:rPr>
          <w:sz w:val="28"/>
          <w:szCs w:val="28"/>
        </w:rPr>
        <w:t xml:space="preserve">22 </w:t>
      </w:r>
      <w:r w:rsidRPr="00881104">
        <w:rPr>
          <w:sz w:val="28"/>
          <w:szCs w:val="28"/>
        </w:rPr>
        <w:t xml:space="preserve"> №</w:t>
      </w:r>
      <w:r>
        <w:rPr>
          <w:sz w:val="28"/>
          <w:szCs w:val="28"/>
        </w:rPr>
        <w:t>____</w:t>
      </w:r>
    </w:p>
    <w:p w:rsidR="000212C3" w:rsidRDefault="000212C3" w:rsidP="00E96685">
      <w:pPr>
        <w:jc w:val="center"/>
      </w:pPr>
    </w:p>
    <w:p w:rsidR="000212C3" w:rsidRPr="000212C3" w:rsidRDefault="000212C3" w:rsidP="00BB7587">
      <w:pPr>
        <w:contextualSpacing/>
        <w:rPr>
          <w:b/>
        </w:rPr>
      </w:pPr>
    </w:p>
    <w:p w:rsidR="000212C3" w:rsidRPr="000212C3" w:rsidRDefault="000212C3" w:rsidP="000212C3">
      <w:pPr>
        <w:ind w:firstLine="709"/>
        <w:contextualSpacing/>
        <w:jc w:val="center"/>
        <w:rPr>
          <w:b/>
        </w:rPr>
      </w:pPr>
      <w:r w:rsidRPr="000212C3">
        <w:rPr>
          <w:b/>
        </w:rPr>
        <w:t>Памятка для лиц, сопровождающих участников на региональный этап всероссийской олимпиады школьников в 2022-2023 учебном году (далее – Олимпиада)</w:t>
      </w:r>
    </w:p>
    <w:p w:rsidR="000212C3" w:rsidRDefault="000212C3" w:rsidP="000212C3">
      <w:pPr>
        <w:ind w:firstLine="709"/>
        <w:contextualSpacing/>
        <w:jc w:val="both"/>
      </w:pPr>
    </w:p>
    <w:p w:rsidR="000212C3" w:rsidRDefault="000212C3" w:rsidP="000212C3">
      <w:pPr>
        <w:ind w:firstLine="709"/>
        <w:contextualSpacing/>
        <w:jc w:val="both"/>
      </w:pPr>
      <w:r>
        <w:t xml:space="preserve"> 1. Сопровождающие лица должны соблюдать действующие на момент проведения санитарно-эпидемиологические требования к устройству, содержанию и организации работы образовательных организаций (далее – СанПин): 2. Сопровождение участников обеспечивается взрослыми из расчета 1 сопровождающий на группу до 12 человек в период следования к месту проведения Олимпиады и обратно. Сопровождающим участников Олимпиады может быть лицо не моложе 25 лет из числа штатных педагогических сотрудников общеобразовательных организаций, преподающих общеобразовательный предмет, по которому проводится Олимпиада. 3. Сопровождающий в обязательном порядке должен иметь при себе: -документ, удостоверяющий личность сопровождающего (паспорт); -медицинская справка об эпидемиологическом окружении сопровождающего, выданная не ранее 3-х дней до прибытия на РЭ олимпиады; -приказ о сопровождении и о возложении ответственности за жизнь и здоровье обучающихся в пути следования к местам проведения РЭ олимпиады и обратно, а также во время его проведения. 4. Перед отъездом к месту проведения Олимпиады сопровождающему необходимо: - ознакомиться на официальном сайте регионального координатора всероссийской олимпиады школьников: detinso.ru (раздел «Центр олимпиадного движения», страница «Программы проведения РЭ ВсОШ-2023 по предметам») с Программой проведения Олимпиады по соответствующему общеобразовательному предмету, которая публикуются не позднее 5 дней до олимпиадного тура по соответствующему общеобразовательному предмету и содержит информацию о времени проведения олимпиадных туров, сроках и порядке показа проверенных олимпиадных работ, сроках проведения и ссылки на онлайн</w:t>
      </w:r>
      <w:r>
        <w:t xml:space="preserve">подключение к процедурам анализа олимпиадных заданий и апелляций, а также иную актуальную информацию по организации и проведению Олимпиады по соответствующему общеобразовательному предмету; - провести инструктаж для участников Олимпиады о правилах поведения при поездке в транспорте, в общественном месте, в месте проведения Олимпиады, в месте проживания на Олимпиаде, с соблюдением действующих СанПин; - ознакомить участников с правилами поведения во время выполнения олимпиадных заданий (участникам запрещается самовольно передвигаться по аудитории, разговаривать, самостоятельно выходить из аудитории во время олимпиадного тура; проносить в аудиторию бумаги, справочные материалы, электронные средства связи, диктофоны, плееры, электронные книги, фотоаппараты и иное техническое оборудование, если иное не рекомендовано в Требованиях центральной предметно-методической комиссии по соответствующему общеобразовательному предмету Олимпиады); - соблюдать временные регламенты, разработанные и рекомендованные Министерством просвещения Российской Федерации для каждого субъекта РФ, в соответствии с которыми, с целью обеспечения конфиденциальности информации, связанной с содержанием олимпиадных заданий, участникам Олимпиады запрещается покидать место проведения Олимпиады до ее официального окончания, а именно, до времени, указанного в расписании проведения Олимпиады. 5. Сопровождающий обеспечивает наличие и сохранность документов, которые должен иметь при себе участник и предъявить их при регистрации в месте проведения Олимпиады: -оригинал паспорта или свидетельства о рождении, если участнику не исполнилось 14 лет (в таком случае, в справку, выданную по месту учебы, обязательно должна быть вклеена фотография участника); - справка с места учебы участника (установленный бланк с наличием полного официального юридического наименования образовательной организации (далее – ОО) с указанием ФИО участника, класса обучения, даты), оформленная в период не более, чем за 5 дней до начала </w:t>
      </w:r>
      <w:r>
        <w:lastRenderedPageBreak/>
        <w:t>Олимпиады по соответствующему предмету, и утвержденная печатью и подписью руководителя ОО; - медицинская справка об эпидемиологическом окружении участника, выданная не ранее 3-х дней до прибытия на Олимпиаду; - медицинская справка-допуск участника Олимпиады по физической культуре, основам безопасности жизнедеятельности, технологии с обязательным указанием наименования медицинского учреждения и личной печатью врача, допустившего участника до участия в Олимпиаде, выданная не ранее 3-х дней до прибытия на Олимпиаду; - письменное согласие родителя (законного представителя) на обработку персональных данных участника (в случае совершеннолетия /с 18 лет/, личного согласия участника) по установленной организатором Олимпиады форме (образцы заявлений опубликованы на официальном сайте регионального координатора ВсОШ: detinso.ru, раздел «Центр олимпиадного движения», страница «Региональный этап ВсОШ_2022-23». 6. Регистрация участников Олимпиады начинается за 1 астрономический час и заканчивается за 15 мин до начала Олимпиады (время начала олимпиадного тура – в соответствии с расписанием, разработанным и рекомендованным Минпросвещения России для Новосибирской области). 7. Во время проведения Олимпиады лица, сопровождающие участников Олимпиады, должны находиться в специально отведенной Оргкомитетом аудитории, не покидать место проведения Олимпиады. 8. В случае заселения делегации в общежитие, гостиницу, хостел и т.п. сопровождающий обязан сопровождать участников в течение всего периода проживания и соблюдать действующие СанПин.</w:t>
      </w:r>
    </w:p>
    <w:p w:rsidR="000212C3" w:rsidRDefault="000212C3" w:rsidP="00E96685">
      <w:pPr>
        <w:jc w:val="center"/>
      </w:pPr>
    </w:p>
    <w:p w:rsidR="000212C3" w:rsidRDefault="000212C3" w:rsidP="00BB7587">
      <w:pPr>
        <w:contextualSpacing/>
        <w:jc w:val="both"/>
      </w:pPr>
    </w:p>
    <w:p w:rsidR="000212C3" w:rsidRPr="000212C3" w:rsidRDefault="000212C3" w:rsidP="000212C3">
      <w:pPr>
        <w:ind w:firstLine="709"/>
        <w:contextualSpacing/>
        <w:jc w:val="center"/>
        <w:rPr>
          <w:b/>
        </w:rPr>
      </w:pPr>
      <w:r w:rsidRPr="000212C3">
        <w:rPr>
          <w:b/>
        </w:rPr>
        <w:t>Памятка участника регионального этапа всероссийской олимпиады школьников в 2022-2023 учебном году</w:t>
      </w:r>
    </w:p>
    <w:p w:rsidR="000212C3" w:rsidRDefault="000212C3" w:rsidP="000212C3">
      <w:pPr>
        <w:ind w:firstLine="709"/>
        <w:contextualSpacing/>
        <w:jc w:val="both"/>
      </w:pPr>
    </w:p>
    <w:p w:rsidR="000212C3" w:rsidRDefault="000212C3" w:rsidP="000212C3">
      <w:pPr>
        <w:ind w:firstLine="709"/>
        <w:contextualSpacing/>
        <w:jc w:val="both"/>
      </w:pPr>
      <w:r>
        <w:t xml:space="preserve"> 1. На региональном этапе всероссийской олимпиады школьников в 2022-2023 учебном году (далее – Олимпиада) по каждому общеобразовательному предмету принимают индивидуальное участие: - участники муниципального этапа Олимпиады текущего учебного года, набравшие необходимое для участия в региональном этапе Олимпиады количество баллов, установленное организатором регионального этапа Олимпиады; - победители и призёры регионального этапа Олимпиады предыдущего учебного года, продолжающие обучение в организациях, осуществляющих образовательную деятельность по образовательным программам основного общего и среднего общего образования. В том числе, лица, осваивающие указанные образовательные программы в форме самообразования или семейного образования. Списки участников регионального этапа по каждому общеобразовательному предмету публикуются на сайте на странице «Муниципальные координаторы», доступной только муниципальным координаторам (далее – МК). МК направляют списки в общеобразовательные организации для информирования обучающихся. 2. Принимая участие в Олимпиаде, участник автоматически соглашается с требованиями и условиями Порядка проведения всероссийской олимпиады школьников, утвержденного приказом Министерства просвещения Российской Федерации от 27 ноября 2020 года № 678 «Об утверждении Порядка проведения всероссийской олимпиады школьников» (далее – Порядок), установленного регламента и иных нормативных документов, связанных с организацией и проведением Олимпиады, с соблюдением действующих на момент проведения РЭ ВсОШ санитарно-эпидемиологических требований к условиям и организации обучения в образовательных организациях на территории Новосибирской области (далее – СанПин). 3. Форма проведения олимпиадных туров регионального этапа Олимпиады – очная, с использованием средств видеозаписи, осуществляемой в течение всего периода выполнения олимпиадных заданий. В случае, если в олимпиадных заданиях предусмотрены задания, требующие устного ответа, также производится запись с использованием средств цифровой аудиозаписи. Порядок проведения Олимпиады по каждому общеобразовательному предмету (время проведения олимпиадных туров, сроки показа проверенных олимпиадных работ, сроки проведения и ссылки на онлайн-подключение к процедурам анализа олимпиадных заданий и апелляций) </w:t>
      </w:r>
      <w:r>
        <w:lastRenderedPageBreak/>
        <w:t xml:space="preserve">содержится в Программах проведения Олимпиады по каждому общеобразовательному предмету (а также иная актуальная информация по организации и проведению Олимпиады), которые публикуются на официальном сайте регионального координатора ВсОШ: detinso.ru (раздел «Центр олимпиадного движения»), не позднее 5 дней до олимпиадного тура по соответствующему общеобразовательному предмету. 4. Участник Олимпиады прибывает в место проведения Олимпиады не ранее, чем за 1 астрономический час до начала олимпиадного тура. 5. Участник Олимпиады в обязательном порядке проходит очную процедуру регистрации, в процессе которой проверяется правомочность его участия в Олимпиаде и достоверность имеющихся в распоряжении Оргкомитета сведений о нем. При регистрации участник предъявляет документы, в соответствии с перечнем, утвержденным Оргкомитетом: -оригинал паспорта или свидетельства о рождении, если участнику не исполнилось 14 лет (в таком случае, в справку, выданную по месту учебы, обязательно должна быть вклеена фотография участника); - справка с места учебы участника (установленный бланк с наличием полного официального юридического наименования образовательной организации (далее – ОО) с указанием ФИО участника, класса обучения, даты), оформленная в период не более, чем за 5 дней до начала Олимпиады по соответствующему предмету, и утвержденная печатью и подписью руководителя ОО; - медицинская справка об эпидемиологическом окружении участника, выданная не ранее 3-х дней до прибытия на Олимпиаду; - медицинская справка-допуск участника Олимпиады по физической культуре, основам безопасности жизнедеятельности, технологии с обязательным указанием наименования медицинского учреждения и личной печатью врача, допустившего участника до участия в Олимпиаде, выданная не ранее 3-х дней до прибытия на Олимпиаду; - письменное согласие родителя (законного представителя) на обработку персональных данных участника (в случае совершеннолетия /с 18 лет/, личного согласия участника) по установленной организатором Олимпиады форме (образцы заявлений опубликованы на официальном сайте регионального координатора ВсОШ: detinso.ru, раздел «Центр олимпиадного движения», страница «Региональный этап ВсОШ_2022-23»), 6. За 15 мин до начала олимпиадного тура участник Олимпиады занимает рабочее место в аудитории, в которой непосредственно проводится олимпиадный тур (далее – локация), согласно спискам распределения, сформированным Оргкомитетом. 7. При входе в локацию, участник Олимпиады должен снять маску (если имеется) и предъявить документ, удостоверяющий личность, дежурным в локации. Дежурные в локации сверяют данные, указанные в документе участника, со списком участников, распределенных в данную локацию, и указывают на место, которое должен занять участник. Произвольная рассадка участников соревновательного тура в локации не допускается. 8. За 15 мин до начала олимпиадного тура проводится инструктаж о продолжительности Олимпиады, о правилах поведения во время Олимпиады; о справочных материалах, средствах связи и электронно-вычислительной техники, запрещенных и разрешенных к использованию во время проведения Олимпиады; о порядке проведения анализа олимпиадных заданий, показа олимпиадных работ, подачи заявления на апелляцию о несогласии с выставленными баллами, о сроках и регламенте проведения данных процедур, а также о месте ознакомления с результатами Олимпиады. С момента начала проведения инструктажа начинают действовать правила защиты информации от утечки в месте проведения Олимпиады. 9. Участнику Олимпиады не разрешается брать в локацию бумагу, справочные материалы (словари, справочники, учебники и т.д.), мобильные телефоны, диктофоны, плейеры, смарт-часы и любые другие технические средства, если иное не рекомендовано в Требованиях центральной предметно-методической комиссии по каждому общеобразовательному предмету Олимпиады. 10. Участнику разрешается приносить в локацию канцелярские принадлежности в прозрачном пенале; прохладительные напитки в прозрачной упаковке, печенье, шоколад, необходимые лекарства. 11. Участнику Олимпиады запрещается разговаривать и мешать окружающим, меняться местами без указания дежурных в локации, разговаривать, вставать с места, обмениваться любыми материалами или предметами. Покидать локацию во время проведения соревновательного тура участник имеет право только в сопровождении дежурного в локации </w:t>
      </w:r>
      <w:r>
        <w:lastRenderedPageBreak/>
        <w:t xml:space="preserve">(представителя Оргкомитета) на несколько минут по уважительной причине (в места общего пользования или медицинскую комнату), листы заданий и ответов, черновики остаются в локации у представителя Оргкомитета (члена жюри), который фиксирует время отсутствия участника в локации, при этом время, потраченное на выход, не компенсируется. 12. Находясь в локации, участник должен выполнять все требования организаторов, относящиеся к проведению Олимпиады. Если возникает вопрос, участник должен поднять руку и ждать, когда подойдёт дежурный по аудитории. Дежурный в локации не может отвечать на вопросы участников, касающиеся заданий. Вопросы, возникающие у участника Олимпиады по содержанию задания, задаются только в письменном виде на специально подготовленных бланках. На содержательные вопросы ответ озвучивается для всех участников Олимпиады данной параллели. На вопросы, связанные с невнимательным прочтением условий, и вопросов не по существу задачи дается письменный ответ «без комментариев». 13. Олимпиадные задания выполняются на бланках ответов, в тетрадях или на листах А4, проштампованных и выданных Оргкомитетом вместе с черновиками (также проштампованными). Черновики сдаются вместе с чистовыми работами, однако проверке подлежат только чистовики, если иного не прописано в Требованиях к проведению регионального этапа Олимпиады по соответствующему общеобразовательному предмету. 14. В чистовых работах категорически запрещается указывать фамилии, инициалы, делать рисунки или какие-либо другие отметки, дешифрующие работу. Дешифрованная работа не проверяется и не оценивается. Участник вносится в протоколы результатов с отметкой 0, о чем составляется акт представителем Оргкомитета и председателем жюри по соответствующему общеобразовательному предмету. 15. Задания выполняются ручками с черными, синими или фиолетовыми чернилами; использование ручек с другими цветными чернилами, а также корректоров категорически запрещается. 16. Продолжительность выполнения олимпиадных заданий не может превышать времени, утверждённого в Требованиях к проведению регионального этапа Олимпиады по каждому общеобразовательному предмету. 17. Участники, закончившие выполнение заданий раньше отведенного срока на туре, обязаны оставаться в локации или перейти в специально отведенное Оргкомитетом помещение в присутствии дежурного с выполнением в данном помещении всех условий защиты утечки информации до времени окончания олимпиадного тура, в том числе отсутствия у участника доступа к мобильной и интернет-связи, с соблюдением СанПин. 18. В случае нарушения Порядка, правил и требований, связанных с организацией и проведением Олимпиады, или отказа выполнять их, участник Олимпиады удаляется из локации в специально отведенное Оргкомитетом помещение в сопровождении дежурного с выполнением в данном помещении всех условий защиты информации до окончания олимпиадного тура с отсутствием доступа к мобильной и интернет-связи. Составляется протокол (акт) с указанием причины удаления. Участник Олимпиады, который был удален, лишается права дальнейшего участия в Олимпиаде по соответствующему общеобразовательному предмету в текущем году. Работа данного участника Олимпиады членами жюри не проверяется, но участник вносится в протоколы результатов с отметкой о дисквалификации. 19. Процедуры анализа олимпиадных заданий, показа работ и апелляции проводятся дистанционно с использованием информационно-коммуникационных технологий. Оргкомитет Олимпиады направляет участнику для просмотра сканированную олимпиадную работу, проверенную жюри, на адрес его электронной почты (указанную участником на титульном листе работы) в сроки, указанные в Программе проведения Олимпиады по каждому общеобразовательному предмету (далее – Программа). После просмотра работ, жюри Олимпиады проводит анализ олимпиадных заданий в сроки и по ссылкам онлайн-подключения, указанным в Программе. После просмотра работы и анализа олимпиадных заданий, в случае несогласия с выставленными баллами, участник Олимпиады имеет право в течение времени, указанного в Программе, подать электронное заявление на апелляцию по установленной Оргкомитетом форме (образец заявления опубликован на сайте: detinso.ru (раздел «Центр олимпиадного движения», страница «Региональный этап ВсОШ_2022-23»), с приложением скан-копии документа, удостоверяющего личность, на адрес электронной почты, указанной в Программе. Апелляции </w:t>
      </w:r>
      <w:r>
        <w:lastRenderedPageBreak/>
        <w:t>участников Олимпиады, с осуществлением аудио- и видеозаписи, рассматривает апелляционная комиссия по каждому общеобразовательному предмету, состав которой утвержден приказом. Общее руководство работой апелляционной комиссии осуществляет ее председатель. Участник вправе в заявлении на апелляцию просить о рассмотрении апелляции без его участия. В случае неявки по уважительным причинам (болезни или иных обстоятельств), подтвержденных документально, участника, не просившего о рассмотрении апелляции без его участия, рассмотрение апелляции по существу проводится без его участия. В случае неявки участника на процедуру рассмотрения апелляции без объяснения причин, не просившего о рассмотрении апелляции без его участия, заявление на апелляцию считается недействительным и рассмотрение апелляции по существу не проводится. При подключении к дистанционной процедуре апелляции участник обязан предъявить документ, удостоверяющий личность. При рассмотрении апелляции также могут присутствовать лица, определенные пунктом 82 Порядка и пунктом 5.15 Требований к организации и проведению регионального этапа всероссийской олимпиады школьников в 2022/2023 учебном году, утвержденными протоколами центральных предметно</w:t>
      </w:r>
      <w:r>
        <w:t xml:space="preserve">методических комиссий по каждому общеобразовательному предмету. В случае нарушения указанного требования, перечисленные лица удаляются апелляционной комиссией с процедуры апелляции с составлением акта об их удалении, который представляется организатору Олимпиады. Апелляции не рассматриваются по вопросам содержания и структуры олимпиадных заданий, критериев и методики оценивания их выполнения, также при проведении апелляции не рассматриваются черновики. На заседании апелляционной комиссии рассматривается оценивание только тех заданий, которые указаны участником в заявлении на апелляцию. По результатам рассмотрения апелляции принимается решение об отклонении или удовлетворении апелляции: - отклонить апелляцию, сохранив количество баллов, - удовлетворить апелляцию с понижением количества баллов, - удовлетворить апелляцию с повышением количества баллов. В случае равенства голосов решающим является голос председателя апелляционной комиссии. По результатам рассмотрения апелляции составляется протокол, который подписывается председателем и членами апелляционной комиссии. Апелляционная комиссия информирует участника Олимпиады о принятом решении. Согласие участника Олимпиады, подававшего заявление на апелляцию, с решением апелляционной комиссии фиксируется на видео, и в протоколе апелляции делается соответствующая отметка. В случае отказа в протоколе апелляции также делается соответствующая отметка. Решение апелляционной комиссии является окончательным и пересмотру не подлежит. 20. На основании протокола апелляционной комиссии председатель жюри вносит изменения в рейтинговую таблицу результатов и определяет победителей и призеров Олимпиады по соответствующему общеобразовательному предмету. 21. Результаты РЭ олимпиады по каждому общеобразовательному предмету: предварительные таблицы (представляющие собой список участников в алфавитном порядке по фамилиям с указанием набранных баллов) и итоговые таблицы (ранжированный список участников, расположенных по мере убывания набранных ими баллов; участники с равным количеством баллов располагаются в алфавитном порядке), с указанием сведений об участниках (фамилия, инициалы, класс, муниципальное образование, количество баллов; а в итоговых таблицах также с указанием статуса: победитель, призер, участник) публикуются на сайте на страницах: «Предварительные результаты РЭ ВсОШ» (закрытый доступ, логин и пароль к которому предоставляется каждому участнику во время регистрации на РЭ олимпиады), «Итоговые результаты РЭ ВсОШ» (итоговые результаты утверждаются не позднее 14 календарных дней со дня последней даты проведения соревновательных туров Олимпиады). 22. Квота победителей и призеров РЭ олимпиады составляет не более 35 процентов от общего числа участников РЭ олимпиады по каждому общеобразовательному предмету, число победителей не должно превышать 10 процентов от общего числа участников по каждому общеобразовательному предмету, при этом победителем и призёром признается участник, набравший не менее 50 процентов от максимально возможного количества баллов по итогам оценивания выполненных олимпиадных заданий. Оргкомитет РЭ олимпиады вправе принять решение: - об увеличении квоты победителей и </w:t>
      </w:r>
      <w:r>
        <w:lastRenderedPageBreak/>
        <w:t>(или) призеров РЭ олимпиады в случае равного количества баллов участников, занесенных в итоговую ведомость, - о снижении пятидесятипроцентной составляющей от максимально возможного количества баллов по итогам оценивания олимпиадных работ при определении победителей и (или) призеров РЭ олимпиады по какому-либо общеобразовательному предмету).</w:t>
      </w:r>
    </w:p>
    <w:p w:rsidR="000212C3" w:rsidRDefault="000212C3" w:rsidP="00E96685">
      <w:pPr>
        <w:jc w:val="center"/>
      </w:pPr>
    </w:p>
    <w:p w:rsidR="000212C3" w:rsidRDefault="000212C3" w:rsidP="00E96685">
      <w:pPr>
        <w:jc w:val="center"/>
      </w:pPr>
    </w:p>
    <w:p w:rsidR="000212C3" w:rsidRDefault="000212C3" w:rsidP="00E96685">
      <w:pPr>
        <w:jc w:val="center"/>
      </w:pPr>
    </w:p>
    <w:p w:rsidR="000212C3" w:rsidRDefault="000212C3" w:rsidP="00E96685">
      <w:pPr>
        <w:jc w:val="center"/>
      </w:pPr>
    </w:p>
    <w:p w:rsidR="000212C3" w:rsidRDefault="000212C3" w:rsidP="00E96685">
      <w:pPr>
        <w:jc w:val="center"/>
      </w:pPr>
    </w:p>
    <w:p w:rsidR="000212C3" w:rsidRDefault="000212C3" w:rsidP="00E96685">
      <w:pPr>
        <w:jc w:val="center"/>
      </w:pPr>
    </w:p>
    <w:p w:rsidR="000212C3" w:rsidRDefault="000212C3" w:rsidP="00E96685">
      <w:pPr>
        <w:jc w:val="center"/>
      </w:pPr>
    </w:p>
    <w:p w:rsidR="000212C3" w:rsidRDefault="000212C3" w:rsidP="00E96685">
      <w:pPr>
        <w:jc w:val="center"/>
      </w:pPr>
    </w:p>
    <w:p w:rsidR="000212C3" w:rsidRDefault="000212C3" w:rsidP="00E96685">
      <w:pPr>
        <w:jc w:val="center"/>
      </w:pPr>
    </w:p>
    <w:p w:rsidR="000212C3" w:rsidRDefault="000212C3" w:rsidP="00E96685">
      <w:pPr>
        <w:jc w:val="center"/>
      </w:pPr>
    </w:p>
    <w:p w:rsidR="000212C3" w:rsidRDefault="000212C3" w:rsidP="00E96685">
      <w:pPr>
        <w:jc w:val="center"/>
      </w:pPr>
    </w:p>
    <w:p w:rsidR="000212C3" w:rsidRDefault="000212C3" w:rsidP="00E96685">
      <w:pPr>
        <w:jc w:val="center"/>
      </w:pPr>
    </w:p>
    <w:p w:rsidR="000212C3" w:rsidRDefault="000212C3" w:rsidP="00E96685">
      <w:pPr>
        <w:jc w:val="center"/>
      </w:pPr>
    </w:p>
    <w:p w:rsidR="000212C3" w:rsidRDefault="000212C3" w:rsidP="00E96685">
      <w:pPr>
        <w:jc w:val="center"/>
      </w:pPr>
    </w:p>
    <w:p w:rsidR="000212C3" w:rsidRDefault="000212C3" w:rsidP="00E96685">
      <w:pPr>
        <w:jc w:val="center"/>
      </w:pPr>
    </w:p>
    <w:p w:rsidR="000212C3" w:rsidRDefault="000212C3" w:rsidP="00E96685">
      <w:pPr>
        <w:jc w:val="center"/>
      </w:pPr>
    </w:p>
    <w:p w:rsidR="000212C3" w:rsidRDefault="000212C3" w:rsidP="00E96685">
      <w:pPr>
        <w:jc w:val="center"/>
      </w:pPr>
    </w:p>
    <w:p w:rsidR="000212C3" w:rsidRDefault="000212C3" w:rsidP="00E96685">
      <w:pPr>
        <w:jc w:val="center"/>
      </w:pPr>
    </w:p>
    <w:p w:rsidR="000212C3" w:rsidRDefault="000212C3" w:rsidP="00E96685">
      <w:pPr>
        <w:jc w:val="center"/>
      </w:pPr>
    </w:p>
    <w:p w:rsidR="000212C3" w:rsidRDefault="000212C3" w:rsidP="00E96685">
      <w:pPr>
        <w:jc w:val="center"/>
      </w:pPr>
    </w:p>
    <w:p w:rsidR="000212C3" w:rsidRDefault="000212C3" w:rsidP="00E96685">
      <w:pPr>
        <w:jc w:val="center"/>
      </w:pPr>
    </w:p>
    <w:p w:rsidR="000212C3" w:rsidRDefault="000212C3" w:rsidP="00E96685">
      <w:pPr>
        <w:jc w:val="center"/>
      </w:pPr>
    </w:p>
    <w:p w:rsidR="000212C3" w:rsidRDefault="000212C3" w:rsidP="00E96685">
      <w:pPr>
        <w:jc w:val="center"/>
      </w:pPr>
    </w:p>
    <w:p w:rsidR="000212C3" w:rsidRDefault="000212C3" w:rsidP="00E96685">
      <w:pPr>
        <w:jc w:val="center"/>
      </w:pPr>
    </w:p>
    <w:p w:rsidR="000212C3" w:rsidRDefault="000212C3" w:rsidP="00E96685">
      <w:pPr>
        <w:jc w:val="center"/>
      </w:pPr>
    </w:p>
    <w:p w:rsidR="000212C3" w:rsidRDefault="000212C3" w:rsidP="00E96685">
      <w:pPr>
        <w:jc w:val="center"/>
      </w:pPr>
    </w:p>
    <w:p w:rsidR="000212C3" w:rsidRDefault="000212C3" w:rsidP="00E96685">
      <w:pPr>
        <w:jc w:val="center"/>
      </w:pPr>
    </w:p>
    <w:p w:rsidR="000212C3" w:rsidRDefault="000212C3" w:rsidP="00E96685">
      <w:pPr>
        <w:jc w:val="center"/>
      </w:pPr>
    </w:p>
    <w:p w:rsidR="000212C3" w:rsidRDefault="000212C3" w:rsidP="00E96685">
      <w:pPr>
        <w:jc w:val="center"/>
      </w:pPr>
    </w:p>
    <w:p w:rsidR="000212C3" w:rsidRDefault="000212C3" w:rsidP="00E96685">
      <w:pPr>
        <w:jc w:val="center"/>
      </w:pPr>
    </w:p>
    <w:p w:rsidR="000212C3" w:rsidRDefault="000212C3" w:rsidP="00E96685">
      <w:pPr>
        <w:jc w:val="center"/>
      </w:pPr>
    </w:p>
    <w:p w:rsidR="000212C3" w:rsidRDefault="000212C3" w:rsidP="00E96685">
      <w:pPr>
        <w:jc w:val="center"/>
      </w:pPr>
    </w:p>
    <w:p w:rsidR="000212C3" w:rsidRDefault="000212C3" w:rsidP="00E96685">
      <w:pPr>
        <w:jc w:val="center"/>
      </w:pPr>
    </w:p>
    <w:p w:rsidR="000212C3" w:rsidRDefault="000212C3" w:rsidP="00E96685">
      <w:pPr>
        <w:jc w:val="center"/>
      </w:pPr>
    </w:p>
    <w:p w:rsidR="000212C3" w:rsidRDefault="000212C3" w:rsidP="00E96685">
      <w:pPr>
        <w:jc w:val="center"/>
      </w:pPr>
    </w:p>
    <w:p w:rsidR="000212C3" w:rsidRDefault="000212C3" w:rsidP="00E96685">
      <w:pPr>
        <w:jc w:val="center"/>
      </w:pPr>
    </w:p>
    <w:p w:rsidR="000212C3" w:rsidRDefault="000212C3" w:rsidP="00E96685">
      <w:pPr>
        <w:jc w:val="center"/>
      </w:pPr>
    </w:p>
    <w:p w:rsidR="000212C3" w:rsidRDefault="000212C3" w:rsidP="00E96685">
      <w:pPr>
        <w:jc w:val="center"/>
      </w:pPr>
    </w:p>
    <w:p w:rsidR="000212C3" w:rsidRDefault="000212C3" w:rsidP="00E96685">
      <w:pPr>
        <w:jc w:val="center"/>
      </w:pPr>
    </w:p>
    <w:p w:rsidR="000212C3" w:rsidRDefault="000212C3" w:rsidP="00E96685">
      <w:pPr>
        <w:jc w:val="center"/>
      </w:pPr>
    </w:p>
    <w:p w:rsidR="000212C3" w:rsidRDefault="000212C3" w:rsidP="00E96685">
      <w:pPr>
        <w:jc w:val="center"/>
      </w:pPr>
    </w:p>
    <w:p w:rsidR="00BB7587" w:rsidRDefault="00BB7587" w:rsidP="00E96685">
      <w:pPr>
        <w:jc w:val="center"/>
      </w:pPr>
    </w:p>
    <w:p w:rsidR="00BB7587" w:rsidRDefault="00BB7587" w:rsidP="00E96685">
      <w:pPr>
        <w:jc w:val="center"/>
      </w:pPr>
    </w:p>
    <w:p w:rsidR="00BB7587" w:rsidRDefault="00BB7587" w:rsidP="00E96685">
      <w:pPr>
        <w:jc w:val="center"/>
      </w:pPr>
    </w:p>
    <w:p w:rsidR="000212C3" w:rsidRDefault="000212C3" w:rsidP="00E96685">
      <w:pPr>
        <w:jc w:val="center"/>
      </w:pPr>
    </w:p>
    <w:p w:rsidR="000212C3" w:rsidRDefault="000212C3" w:rsidP="00E96685">
      <w:pPr>
        <w:jc w:val="center"/>
      </w:pPr>
    </w:p>
    <w:p w:rsidR="000212C3" w:rsidRDefault="000212C3" w:rsidP="000212C3"/>
    <w:p w:rsidR="000212C3" w:rsidRPr="004D6B7B" w:rsidRDefault="000212C3" w:rsidP="000212C3">
      <w:pPr>
        <w:tabs>
          <w:tab w:val="left" w:pos="420"/>
        </w:tabs>
        <w:jc w:val="right"/>
        <w:rPr>
          <w:sz w:val="22"/>
          <w:szCs w:val="22"/>
        </w:rPr>
      </w:pPr>
      <w:r>
        <w:rPr>
          <w:sz w:val="28"/>
        </w:rPr>
        <w:lastRenderedPageBreak/>
        <w:t>Приложение №5</w:t>
      </w:r>
    </w:p>
    <w:p w:rsidR="000212C3" w:rsidRDefault="000212C3" w:rsidP="000212C3">
      <w:pPr>
        <w:ind w:left="5664"/>
        <w:jc w:val="right"/>
        <w:rPr>
          <w:sz w:val="28"/>
        </w:rPr>
      </w:pPr>
      <w:r>
        <w:rPr>
          <w:sz w:val="28"/>
        </w:rPr>
        <w:t>к приказу МКУ «УО и МП»</w:t>
      </w:r>
    </w:p>
    <w:p w:rsidR="000212C3" w:rsidRDefault="000212C3" w:rsidP="000212C3">
      <w:pPr>
        <w:jc w:val="right"/>
        <w:outlineLvl w:val="0"/>
        <w:rPr>
          <w:sz w:val="28"/>
          <w:szCs w:val="28"/>
        </w:rPr>
      </w:pPr>
      <w:r w:rsidRPr="00881104">
        <w:rPr>
          <w:sz w:val="28"/>
          <w:szCs w:val="28"/>
        </w:rPr>
        <w:t>от</w:t>
      </w:r>
      <w:r>
        <w:rPr>
          <w:sz w:val="28"/>
          <w:szCs w:val="28"/>
        </w:rPr>
        <w:t>______</w:t>
      </w:r>
      <w:r w:rsidRPr="00881104">
        <w:rPr>
          <w:sz w:val="28"/>
          <w:szCs w:val="28"/>
        </w:rPr>
        <w:t>20</w:t>
      </w:r>
      <w:r>
        <w:rPr>
          <w:sz w:val="28"/>
          <w:szCs w:val="28"/>
        </w:rPr>
        <w:t xml:space="preserve">22 </w:t>
      </w:r>
      <w:r w:rsidRPr="00881104">
        <w:rPr>
          <w:sz w:val="28"/>
          <w:szCs w:val="28"/>
        </w:rPr>
        <w:t xml:space="preserve"> №</w:t>
      </w:r>
      <w:r>
        <w:rPr>
          <w:sz w:val="28"/>
          <w:szCs w:val="28"/>
        </w:rPr>
        <w:t>____</w:t>
      </w:r>
    </w:p>
    <w:p w:rsidR="00176247" w:rsidRPr="001066F0" w:rsidRDefault="00176247" w:rsidP="00176247">
      <w:pPr>
        <w:jc w:val="center"/>
      </w:pPr>
      <w:r w:rsidRPr="001066F0">
        <w:t>ЗАЯВЛЕНИЕ</w:t>
      </w:r>
    </w:p>
    <w:p w:rsidR="00176247" w:rsidRPr="001066F0" w:rsidRDefault="00176247" w:rsidP="00176247">
      <w:pPr>
        <w:jc w:val="center"/>
      </w:pPr>
      <w:r w:rsidRPr="001066F0">
        <w:t>РОДИТЕЛЯ (ЗАКОННОГО ПРЕДСТАВИТЕЛЯ)</w:t>
      </w:r>
    </w:p>
    <w:p w:rsidR="00176247" w:rsidRPr="001066F0" w:rsidRDefault="00176247" w:rsidP="00176247">
      <w:pPr>
        <w:jc w:val="center"/>
      </w:pPr>
      <w:r w:rsidRPr="001066F0">
        <w:t>о согласии на обработку персональных данных несовершеннолетнего ребенка – участника регионального этапа Всероссийской олимпиады школьников в 202</w:t>
      </w:r>
      <w:r>
        <w:t>2</w:t>
      </w:r>
      <w:r w:rsidRPr="001066F0">
        <w:t>-202</w:t>
      </w:r>
      <w:r>
        <w:t>3</w:t>
      </w:r>
      <w:r w:rsidRPr="001066F0">
        <w:t xml:space="preserve"> учебном году </w:t>
      </w:r>
    </w:p>
    <w:p w:rsidR="00176247" w:rsidRPr="001066F0" w:rsidRDefault="00176247" w:rsidP="00176247">
      <w:pPr>
        <w:jc w:val="center"/>
      </w:pPr>
      <w:r w:rsidRPr="001066F0">
        <w:t xml:space="preserve">и о размещении сведений о ребенке в информационно-телекоммуникационной сети «Интернет», </w:t>
      </w:r>
    </w:p>
    <w:p w:rsidR="00176247" w:rsidRPr="001066F0" w:rsidRDefault="00176247" w:rsidP="00176247">
      <w:pPr>
        <w:jc w:val="center"/>
        <w:rPr>
          <w:b/>
        </w:rPr>
      </w:pPr>
      <w:r w:rsidRPr="001066F0">
        <w:t>в том числе в государственных информационных ресурсах</w:t>
      </w:r>
    </w:p>
    <w:p w:rsidR="00176247" w:rsidRPr="001066F0" w:rsidRDefault="00176247" w:rsidP="00176247">
      <w:pPr>
        <w:pStyle w:val="a5"/>
        <w:spacing w:before="0" w:beforeAutospacing="0" w:after="0" w:afterAutospacing="0"/>
        <w:jc w:val="center"/>
        <w:rPr>
          <w:b/>
          <w:sz w:val="22"/>
          <w:szCs w:val="22"/>
        </w:rPr>
      </w:pPr>
    </w:p>
    <w:p w:rsidR="00176247" w:rsidRPr="001066F0" w:rsidRDefault="00176247" w:rsidP="00176247">
      <w:pPr>
        <w:outlineLvl w:val="0"/>
      </w:pPr>
    </w:p>
    <w:tbl>
      <w:tblPr>
        <w:tblW w:w="10314" w:type="dxa"/>
        <w:tblLook w:val="01E0" w:firstRow="1" w:lastRow="1" w:firstColumn="1" w:lastColumn="1" w:noHBand="0" w:noVBand="0"/>
      </w:tblPr>
      <w:tblGrid>
        <w:gridCol w:w="5508"/>
        <w:gridCol w:w="4806"/>
      </w:tblGrid>
      <w:tr w:rsidR="00176247" w:rsidRPr="001066F0" w:rsidTr="00A03F16">
        <w:tc>
          <w:tcPr>
            <w:tcW w:w="5508" w:type="dxa"/>
          </w:tcPr>
          <w:p w:rsidR="00176247" w:rsidRPr="001066F0" w:rsidRDefault="00176247" w:rsidP="00A03F16">
            <w:pPr>
              <w:autoSpaceDE w:val="0"/>
              <w:autoSpaceDN w:val="0"/>
              <w:outlineLvl w:val="0"/>
              <w:rPr>
                <w:rFonts w:eastAsia="Calibri"/>
              </w:rPr>
            </w:pPr>
            <w:r w:rsidRPr="001066F0">
              <w:rPr>
                <w:rFonts w:eastAsia="Calibri"/>
              </w:rPr>
              <w:t>г. Новосибирск</w:t>
            </w:r>
          </w:p>
        </w:tc>
        <w:tc>
          <w:tcPr>
            <w:tcW w:w="4806" w:type="dxa"/>
          </w:tcPr>
          <w:p w:rsidR="00176247" w:rsidRPr="001066F0" w:rsidRDefault="00176247" w:rsidP="00A03F16">
            <w:pPr>
              <w:autoSpaceDE w:val="0"/>
              <w:autoSpaceDN w:val="0"/>
              <w:jc w:val="right"/>
              <w:outlineLvl w:val="0"/>
              <w:rPr>
                <w:rFonts w:eastAsia="Calibri"/>
              </w:rPr>
            </w:pPr>
            <w:r w:rsidRPr="001066F0">
              <w:rPr>
                <w:rFonts w:eastAsia="Calibri"/>
              </w:rPr>
              <w:t>« ____ » __________ 20____ г.</w:t>
            </w:r>
          </w:p>
        </w:tc>
      </w:tr>
    </w:tbl>
    <w:p w:rsidR="00176247" w:rsidRPr="001066F0" w:rsidRDefault="00176247" w:rsidP="00176247">
      <w:pPr>
        <w:outlineLvl w:val="0"/>
      </w:pPr>
    </w:p>
    <w:p w:rsidR="00176247" w:rsidRPr="001066F0" w:rsidRDefault="00176247" w:rsidP="00176247">
      <w:pPr>
        <w:shd w:val="clear" w:color="auto" w:fill="FFFFFF"/>
        <w:tabs>
          <w:tab w:val="left" w:pos="0"/>
        </w:tabs>
        <w:jc w:val="both"/>
      </w:pPr>
      <w:r w:rsidRPr="001066F0">
        <w:tab/>
        <w:t>Я, ______________________________________________________________________________</w:t>
      </w:r>
    </w:p>
    <w:p w:rsidR="00176247" w:rsidRPr="001066F0" w:rsidRDefault="00176247" w:rsidP="00176247">
      <w:pPr>
        <w:shd w:val="clear" w:color="auto" w:fill="FFFFFF"/>
        <w:tabs>
          <w:tab w:val="left" w:pos="0"/>
        </w:tabs>
        <w:jc w:val="center"/>
      </w:pPr>
      <w:r w:rsidRPr="001066F0">
        <w:t>(ФИО)</w:t>
      </w:r>
    </w:p>
    <w:p w:rsidR="00176247" w:rsidRPr="001066F0" w:rsidRDefault="00176247" w:rsidP="00176247">
      <w:pPr>
        <w:shd w:val="clear" w:color="auto" w:fill="FFFFFF"/>
        <w:tabs>
          <w:tab w:val="left" w:pos="0"/>
          <w:tab w:val="left" w:pos="9781"/>
        </w:tabs>
        <w:ind w:left="7"/>
        <w:jc w:val="both"/>
        <w:rPr>
          <w:color w:val="212121"/>
        </w:rPr>
      </w:pPr>
      <w:r w:rsidRPr="001066F0">
        <w:t>паспорт серия ___________________________ № ___________________________________________</w:t>
      </w:r>
    </w:p>
    <w:p w:rsidR="00176247" w:rsidRPr="001066F0" w:rsidRDefault="00176247" w:rsidP="00176247">
      <w:pPr>
        <w:pStyle w:val="a5"/>
        <w:spacing w:before="0" w:beforeAutospacing="0" w:after="0" w:afterAutospacing="0"/>
        <w:ind w:firstLine="709"/>
        <w:jc w:val="center"/>
        <w:rPr>
          <w:sz w:val="22"/>
          <w:szCs w:val="22"/>
        </w:rPr>
      </w:pPr>
      <w:r w:rsidRPr="001066F0">
        <w:rPr>
          <w:sz w:val="22"/>
          <w:szCs w:val="22"/>
        </w:rPr>
        <w:t>(вид и данные документа, удостоверяющего личность)</w:t>
      </w:r>
    </w:p>
    <w:p w:rsidR="00176247" w:rsidRPr="001066F0" w:rsidRDefault="00176247" w:rsidP="00176247">
      <w:pPr>
        <w:shd w:val="clear" w:color="auto" w:fill="FFFFFF"/>
        <w:tabs>
          <w:tab w:val="left" w:pos="0"/>
          <w:tab w:val="left" w:pos="9781"/>
        </w:tabs>
        <w:ind w:left="7"/>
        <w:jc w:val="both"/>
        <w:rPr>
          <w:color w:val="212121"/>
        </w:rPr>
      </w:pPr>
      <w:r w:rsidRPr="001066F0">
        <w:t>выдан ________________________________________________________________________________</w:t>
      </w:r>
    </w:p>
    <w:p w:rsidR="00176247" w:rsidRPr="001066F0" w:rsidRDefault="00176247" w:rsidP="00176247">
      <w:pPr>
        <w:pStyle w:val="a5"/>
        <w:spacing w:before="0" w:beforeAutospacing="0" w:after="0" w:afterAutospacing="0"/>
        <w:ind w:firstLine="709"/>
        <w:jc w:val="center"/>
        <w:rPr>
          <w:sz w:val="22"/>
          <w:szCs w:val="22"/>
        </w:rPr>
      </w:pPr>
      <w:r w:rsidRPr="001066F0">
        <w:rPr>
          <w:sz w:val="22"/>
          <w:szCs w:val="22"/>
        </w:rPr>
        <w:t>(когда и кем выдан)</w:t>
      </w:r>
    </w:p>
    <w:p w:rsidR="00176247" w:rsidRPr="001066F0" w:rsidRDefault="00176247" w:rsidP="00176247">
      <w:pPr>
        <w:shd w:val="clear" w:color="auto" w:fill="FFFFFF"/>
        <w:tabs>
          <w:tab w:val="left" w:pos="0"/>
          <w:tab w:val="left" w:pos="9781"/>
        </w:tabs>
        <w:ind w:left="7"/>
        <w:jc w:val="both"/>
      </w:pPr>
      <w:r w:rsidRPr="001066F0">
        <w:t>проживающий(ая) по адресу: ____________________________________________________________</w:t>
      </w:r>
    </w:p>
    <w:p w:rsidR="00176247" w:rsidRPr="001066F0" w:rsidRDefault="00176247" w:rsidP="00176247">
      <w:pPr>
        <w:shd w:val="clear" w:color="auto" w:fill="FFFFFF"/>
        <w:tabs>
          <w:tab w:val="left" w:pos="0"/>
          <w:tab w:val="left" w:pos="9781"/>
        </w:tabs>
        <w:ind w:left="7"/>
        <w:jc w:val="center"/>
        <w:rPr>
          <w:color w:val="212121"/>
        </w:rPr>
      </w:pPr>
      <w:r w:rsidRPr="001066F0">
        <w:rPr>
          <w:color w:val="212121"/>
        </w:rPr>
        <w:t xml:space="preserve">                                                                       (полный)</w:t>
      </w:r>
    </w:p>
    <w:p w:rsidR="00176247" w:rsidRPr="001066F0" w:rsidRDefault="00176247" w:rsidP="00176247">
      <w:pPr>
        <w:shd w:val="clear" w:color="auto" w:fill="FFFFFF"/>
        <w:tabs>
          <w:tab w:val="left" w:pos="0"/>
          <w:tab w:val="left" w:pos="9781"/>
        </w:tabs>
        <w:ind w:left="7"/>
        <w:jc w:val="both"/>
      </w:pPr>
      <w:r w:rsidRPr="001066F0">
        <w:t>______________________________________________________________________________________</w:t>
      </w:r>
    </w:p>
    <w:p w:rsidR="00176247" w:rsidRPr="001066F0" w:rsidRDefault="00176247" w:rsidP="00176247">
      <w:pPr>
        <w:jc w:val="both"/>
        <w:outlineLvl w:val="0"/>
      </w:pPr>
      <w:r w:rsidRPr="001066F0">
        <w:t>являюсь законным представителем своего (опекаемого) несовершеннолетнего ребенка ____________________________________________________________    ___________________</w:t>
      </w:r>
    </w:p>
    <w:p w:rsidR="00176247" w:rsidRPr="001066F0" w:rsidRDefault="00176247" w:rsidP="00176247">
      <w:pPr>
        <w:jc w:val="both"/>
        <w:outlineLvl w:val="0"/>
      </w:pPr>
      <w:r w:rsidRPr="001066F0">
        <w:t xml:space="preserve">                                                        (ФИО)                                                               (дата рождения)</w:t>
      </w:r>
    </w:p>
    <w:p w:rsidR="00176247" w:rsidRPr="001066F0" w:rsidRDefault="00176247" w:rsidP="00176247">
      <w:pPr>
        <w:jc w:val="both"/>
        <w:rPr>
          <w:rFonts w:eastAsia="Calibri"/>
          <w:b/>
          <w:lang w:eastAsia="en-US"/>
        </w:rPr>
      </w:pPr>
      <w:r w:rsidRPr="001066F0">
        <w:rPr>
          <w:rFonts w:eastAsia="Calibri"/>
          <w:b/>
          <w:lang w:eastAsia="en-US"/>
        </w:rPr>
        <w:t>своей волей и в интересах своего несовершеннолетнего ребенка</w:t>
      </w:r>
    </w:p>
    <w:p w:rsidR="00176247" w:rsidRDefault="00176247" w:rsidP="00176247">
      <w:pPr>
        <w:jc w:val="both"/>
      </w:pPr>
      <w:r w:rsidRPr="001066F0">
        <w:rPr>
          <w:rFonts w:eastAsia="Calibri"/>
          <w:b/>
          <w:lang w:eastAsia="en-US"/>
        </w:rPr>
        <w:t>в целях</w:t>
      </w:r>
      <w:r w:rsidRPr="001066F0">
        <w:rPr>
          <w:rFonts w:eastAsia="Calibri"/>
          <w:lang w:eastAsia="en-US"/>
        </w:rPr>
        <w:t xml:space="preserve"> организации участия моего ребенка в региональном этапе всероссийской олимпиады школьников в </w:t>
      </w:r>
      <w:r w:rsidRPr="001066F0">
        <w:t>202</w:t>
      </w:r>
      <w:r>
        <w:t>2</w:t>
      </w:r>
      <w:r w:rsidRPr="001066F0">
        <w:t>-202</w:t>
      </w:r>
      <w:r>
        <w:t>3</w:t>
      </w:r>
      <w:r w:rsidRPr="001066F0">
        <w:t xml:space="preserve"> учебном году</w:t>
      </w:r>
      <w:r w:rsidRPr="001066F0">
        <w:rPr>
          <w:rFonts w:eastAsia="Calibri"/>
          <w:lang w:eastAsia="en-US"/>
        </w:rPr>
        <w:t xml:space="preserve">, индивидуального учета его результатов и ведения статистики с применением различных способов обработки </w:t>
      </w:r>
      <w:r w:rsidRPr="001066F0">
        <w:rPr>
          <w:rFonts w:eastAsia="Calibri"/>
          <w:b/>
          <w:lang w:eastAsia="en-US"/>
        </w:rPr>
        <w:t xml:space="preserve">даю согласие </w:t>
      </w:r>
    </w:p>
    <w:p w:rsidR="00176247" w:rsidRDefault="00176247" w:rsidP="00176247">
      <w:pPr>
        <w:jc w:val="both"/>
      </w:pPr>
      <w:r w:rsidRPr="00FE7C46">
        <w:t xml:space="preserve">- Министерству образования Новосибирской области; </w:t>
      </w:r>
    </w:p>
    <w:p w:rsidR="00176247" w:rsidRPr="00FE7C46" w:rsidRDefault="00176247" w:rsidP="00176247">
      <w:pPr>
        <w:jc w:val="both"/>
      </w:pPr>
      <w:r w:rsidRPr="00FE7C46">
        <w:t xml:space="preserve">- Государственному автономному учреждению дополнительного образования Новосибирской области «Областной центр развития творчества детей и юношества» </w:t>
      </w:r>
      <w:r>
        <w:t xml:space="preserve">(региональный координатор </w:t>
      </w:r>
      <w:r w:rsidRPr="001066F0">
        <w:rPr>
          <w:rFonts w:eastAsia="Calibri"/>
          <w:lang w:eastAsia="en-US"/>
        </w:rPr>
        <w:t>всероссийской олимпиады школьников</w:t>
      </w:r>
      <w:r>
        <w:rPr>
          <w:rFonts w:eastAsia="Calibri"/>
          <w:lang w:eastAsia="en-US"/>
        </w:rPr>
        <w:t>)</w:t>
      </w:r>
    </w:p>
    <w:p w:rsidR="00176247" w:rsidRPr="001066F0" w:rsidRDefault="00176247" w:rsidP="00176247">
      <w:pPr>
        <w:jc w:val="both"/>
        <w:rPr>
          <w:rFonts w:eastAsia="Calibri"/>
          <w:lang w:eastAsia="en-US"/>
        </w:rPr>
      </w:pPr>
      <w:r w:rsidRPr="001066F0">
        <w:rPr>
          <w:rFonts w:eastAsia="Calibri"/>
          <w:lang w:eastAsia="en-US"/>
        </w:rPr>
        <w:t>на сбор, систематизацию, накопление, обработку, хранение, уточнение, использование, обезличивание, блокирование, уничтожение, передачу и распространение</w:t>
      </w:r>
      <w:r w:rsidRPr="001066F0">
        <w:rPr>
          <w:rFonts w:eastAsia="Calibri"/>
          <w:b/>
          <w:lang w:eastAsia="en-US"/>
        </w:rPr>
        <w:t xml:space="preserve"> </w:t>
      </w:r>
      <w:r w:rsidRPr="001066F0">
        <w:rPr>
          <w:rFonts w:eastAsia="Calibri"/>
          <w:lang w:eastAsia="en-US"/>
        </w:rPr>
        <w:t xml:space="preserve">моих персональных данных (фамилия, имя, отчество, серия, номер, кем и когда выдан документ, удостоверяющий личность), персональных данных моего ребенка (фамилия, имя, отчество, серия, номер, кем и когда выдан документ, удостоверяющий личность, а также его вид, дата рождения, </w:t>
      </w:r>
      <w:r w:rsidRPr="001066F0">
        <w:t xml:space="preserve">адрес регистрации и проживания, </w:t>
      </w:r>
      <w:r w:rsidRPr="001066F0">
        <w:rPr>
          <w:rFonts w:eastAsia="Calibri"/>
          <w:lang w:eastAsia="en-US"/>
        </w:rPr>
        <w:t xml:space="preserve">место обучения (наименование, адрес местонахождения, класс), </w:t>
      </w:r>
      <w:r w:rsidRPr="001066F0">
        <w:t xml:space="preserve">данные о состоянии здоровья, </w:t>
      </w:r>
      <w:r w:rsidRPr="001066F0">
        <w:rPr>
          <w:rFonts w:eastAsia="Calibri"/>
          <w:lang w:eastAsia="en-US"/>
        </w:rPr>
        <w:t>а также моих контактных данных и контактных данных моего ребенка (телефон, адрес электронной почты), в том числе на публикацию олимпиадной работы моего ребенка в информационно-телекоммуникационной сети «Интернет», а также внесение сведений о ребенке в государственные информационные ресурсы, как с использованием автоматизированных средств обработки персональных данных, так и без использования средств автоматизации.</w:t>
      </w:r>
    </w:p>
    <w:p w:rsidR="00176247" w:rsidRPr="001066F0" w:rsidRDefault="00176247" w:rsidP="00176247">
      <w:pPr>
        <w:ind w:firstLine="567"/>
        <w:jc w:val="both"/>
        <w:rPr>
          <w:rFonts w:eastAsia="Calibri"/>
          <w:lang w:eastAsia="en-US"/>
        </w:rPr>
      </w:pPr>
      <w:r w:rsidRPr="001066F0">
        <w:rPr>
          <w:rFonts w:eastAsia="Calibri"/>
          <w:lang w:eastAsia="en-US"/>
        </w:rPr>
        <w:lastRenderedPageBreak/>
        <w:t xml:space="preserve">Также я разрешаю производить фото и видеосъемку моего ребенка, безвозмездно использовать эти фото, видео и информационные материалы во внутренних и внешних коммуникациях, связанных с проведением </w:t>
      </w:r>
      <w:r w:rsidRPr="001066F0">
        <w:t>регионального этапа</w:t>
      </w:r>
      <w:r w:rsidRPr="001066F0">
        <w:rPr>
          <w:b/>
        </w:rPr>
        <w:t xml:space="preserve"> </w:t>
      </w:r>
      <w:r w:rsidRPr="001066F0">
        <w:t>всероссийской олимпиады школьников в 202</w:t>
      </w:r>
      <w:r>
        <w:t>2</w:t>
      </w:r>
      <w:r w:rsidRPr="001066F0">
        <w:t>-202</w:t>
      </w:r>
      <w:r>
        <w:t>3</w:t>
      </w:r>
      <w:r w:rsidRPr="001066F0">
        <w:t xml:space="preserve"> учебном году</w:t>
      </w:r>
      <w:r w:rsidRPr="001066F0">
        <w:rPr>
          <w:rFonts w:eastAsia="Calibri"/>
          <w:lang w:eastAsia="en-US"/>
        </w:rPr>
        <w:t>. Фотографии и видеоматериалы могут быть скопированы, представлены и сделаны достоянием общественности или адаптированы для использования любыми СМИ и любым способом, в частности в буклетах, видео, в информационно-телекоммуникационной сети «Интернет» и так далее при условии, что произведенные фотографии и видео не нанесут вред достоинству моего ребенка.</w:t>
      </w:r>
    </w:p>
    <w:p w:rsidR="00176247" w:rsidRPr="001066F0" w:rsidRDefault="00176247" w:rsidP="00176247">
      <w:pPr>
        <w:ind w:firstLine="567"/>
        <w:jc w:val="both"/>
        <w:rPr>
          <w:rFonts w:eastAsia="Calibri"/>
          <w:lang w:eastAsia="en-US"/>
        </w:rPr>
      </w:pPr>
      <w:r w:rsidRPr="001066F0">
        <w:rPr>
          <w:rFonts w:eastAsia="Calibri"/>
          <w:lang w:eastAsia="en-US"/>
        </w:rPr>
        <w:t>Настоящее согласие действует со дня его подписания до дня отзыва в письменной форме или 3 года с момента подписания согласия.</w:t>
      </w:r>
    </w:p>
    <w:p w:rsidR="00176247" w:rsidRDefault="00176247" w:rsidP="00176247">
      <w:pPr>
        <w:ind w:firstLine="567"/>
        <w:jc w:val="both"/>
        <w:rPr>
          <w:rFonts w:eastAsia="Calibri"/>
          <w:lang w:eastAsia="en-US"/>
        </w:rPr>
      </w:pPr>
      <w:r w:rsidRPr="001066F0">
        <w:rPr>
          <w:rFonts w:eastAsia="Calibri"/>
          <w:lang w:eastAsia="en-US"/>
        </w:rPr>
        <w:t>В случае неправомерного использования предоставленных персональных данных согласие на обработку персональных данных отзывается моим письменным заявлением.</w:t>
      </w:r>
    </w:p>
    <w:p w:rsidR="00176247" w:rsidRDefault="00176247" w:rsidP="00176247">
      <w:pPr>
        <w:ind w:firstLine="567"/>
        <w:jc w:val="both"/>
        <w:rPr>
          <w:rFonts w:eastAsia="Calibri"/>
          <w:lang w:eastAsia="en-US"/>
        </w:rPr>
      </w:pPr>
    </w:p>
    <w:p w:rsidR="00176247" w:rsidRPr="001066F0" w:rsidRDefault="00176247" w:rsidP="00176247">
      <w:pPr>
        <w:jc w:val="both"/>
        <w:rPr>
          <w:rFonts w:ascii="Times New Roman CYR" w:hAnsi="Times New Roman CYR"/>
        </w:rPr>
      </w:pPr>
      <w:r w:rsidRPr="001066F0">
        <w:rPr>
          <w:rFonts w:eastAsia="Calibri"/>
          <w:lang w:eastAsia="en-US"/>
        </w:rPr>
        <w:t>С действующим Порядком проведения Всероссийской олимпиады школьников ознакомлен.</w:t>
      </w:r>
    </w:p>
    <w:p w:rsidR="00176247" w:rsidRDefault="00176247" w:rsidP="00176247">
      <w:pPr>
        <w:pStyle w:val="a5"/>
        <w:spacing w:before="0" w:beforeAutospacing="0" w:after="0" w:afterAutospacing="0"/>
        <w:jc w:val="both"/>
        <w:rPr>
          <w:rFonts w:ascii="Times New Roman CYR" w:hAnsi="Times New Roman CYR"/>
        </w:rPr>
      </w:pPr>
    </w:p>
    <w:p w:rsidR="00176247" w:rsidRPr="00047BBC" w:rsidRDefault="00176247" w:rsidP="00176247">
      <w:pPr>
        <w:pStyle w:val="a5"/>
        <w:spacing w:before="0" w:beforeAutospacing="0" w:after="0" w:afterAutospacing="0"/>
        <w:jc w:val="both"/>
        <w:rPr>
          <w:rFonts w:ascii="Times New Roman CYR" w:hAnsi="Times New Roman CYR"/>
        </w:rPr>
      </w:pPr>
      <w:r w:rsidRPr="001066F0">
        <w:rPr>
          <w:rFonts w:ascii="Times New Roman CYR" w:hAnsi="Times New Roman CYR"/>
          <w:sz w:val="22"/>
          <w:szCs w:val="22"/>
        </w:rPr>
        <w:t>Подпись  _______________________</w:t>
      </w:r>
      <w:r w:rsidRPr="00047BBC">
        <w:rPr>
          <w:rFonts w:ascii="Times New Roman CYR" w:hAnsi="Times New Roman CYR"/>
        </w:rPr>
        <w:t xml:space="preserve">          /___</w:t>
      </w:r>
      <w:r>
        <w:rPr>
          <w:rFonts w:ascii="Times New Roman CYR" w:hAnsi="Times New Roman CYR"/>
        </w:rPr>
        <w:t>___</w:t>
      </w:r>
      <w:r w:rsidRPr="00047BBC">
        <w:rPr>
          <w:rFonts w:ascii="Times New Roman CYR" w:hAnsi="Times New Roman CYR"/>
        </w:rPr>
        <w:t>__</w:t>
      </w:r>
      <w:r>
        <w:rPr>
          <w:rFonts w:ascii="Times New Roman CYR" w:hAnsi="Times New Roman CYR"/>
        </w:rPr>
        <w:t>______</w:t>
      </w:r>
      <w:r w:rsidRPr="00047BBC">
        <w:rPr>
          <w:rFonts w:ascii="Times New Roman CYR" w:hAnsi="Times New Roman CYR"/>
        </w:rPr>
        <w:t>__________________/</w:t>
      </w:r>
    </w:p>
    <w:p w:rsidR="00176247" w:rsidRDefault="00176247" w:rsidP="00176247">
      <w:pPr>
        <w:pStyle w:val="a5"/>
        <w:spacing w:before="0" w:beforeAutospacing="0" w:after="0" w:afterAutospacing="0"/>
        <w:jc w:val="both"/>
        <w:rPr>
          <w:rFonts w:ascii="Times New Roman CYR" w:hAnsi="Times New Roman CYR"/>
          <w:i/>
          <w:sz w:val="20"/>
          <w:szCs w:val="20"/>
        </w:rPr>
      </w:pPr>
      <w:r w:rsidRPr="009E15A7">
        <w:rPr>
          <w:rFonts w:ascii="Times New Roman CYR" w:hAnsi="Times New Roman CYR"/>
          <w:i/>
          <w:sz w:val="22"/>
          <w:szCs w:val="22"/>
        </w:rPr>
        <w:t xml:space="preserve">              </w:t>
      </w:r>
      <w:r>
        <w:rPr>
          <w:rFonts w:ascii="Times New Roman CYR" w:hAnsi="Times New Roman CYR"/>
          <w:i/>
          <w:sz w:val="22"/>
          <w:szCs w:val="22"/>
        </w:rPr>
        <w:t xml:space="preserve">  </w:t>
      </w:r>
      <w:r w:rsidRPr="009E15A7">
        <w:rPr>
          <w:rFonts w:ascii="Times New Roman CYR" w:hAnsi="Times New Roman CYR"/>
          <w:i/>
          <w:sz w:val="20"/>
          <w:szCs w:val="20"/>
        </w:rPr>
        <w:t xml:space="preserve">(подпись лица, давшего согласие)                                     </w:t>
      </w:r>
      <w:r>
        <w:rPr>
          <w:rFonts w:ascii="Times New Roman CYR" w:hAnsi="Times New Roman CYR"/>
          <w:i/>
          <w:sz w:val="20"/>
          <w:szCs w:val="20"/>
        </w:rPr>
        <w:t xml:space="preserve"> </w:t>
      </w:r>
      <w:r w:rsidRPr="009E15A7">
        <w:rPr>
          <w:rFonts w:ascii="Times New Roman CYR" w:hAnsi="Times New Roman CYR"/>
          <w:i/>
          <w:sz w:val="20"/>
          <w:szCs w:val="20"/>
        </w:rPr>
        <w:t>(расшифровка подписи)</w:t>
      </w:r>
    </w:p>
    <w:p w:rsidR="00176247" w:rsidRDefault="00176247" w:rsidP="00176247">
      <w:pPr>
        <w:pStyle w:val="a5"/>
        <w:spacing w:before="0" w:beforeAutospacing="0" w:after="0" w:afterAutospacing="0"/>
        <w:jc w:val="both"/>
        <w:rPr>
          <w:rFonts w:ascii="Times New Roman CYR" w:hAnsi="Times New Roman CYR"/>
          <w:i/>
          <w:sz w:val="20"/>
          <w:szCs w:val="20"/>
        </w:rPr>
      </w:pPr>
    </w:p>
    <w:p w:rsidR="00176247" w:rsidRDefault="00176247" w:rsidP="00176247">
      <w:pPr>
        <w:jc w:val="both"/>
        <w:rPr>
          <w:rFonts w:eastAsia="Calibri"/>
          <w:lang w:eastAsia="en-US"/>
        </w:rPr>
      </w:pPr>
      <w:r w:rsidRPr="001066F0">
        <w:rPr>
          <w:rFonts w:eastAsia="Calibri"/>
          <w:lang w:eastAsia="en-US"/>
        </w:rPr>
        <w:t>С действующим Порядком проведения Всероссийской олимпиады школьников ознакомлен.</w:t>
      </w:r>
    </w:p>
    <w:p w:rsidR="00176247" w:rsidRPr="001066F0" w:rsidRDefault="00176247" w:rsidP="00176247">
      <w:pPr>
        <w:jc w:val="both"/>
        <w:rPr>
          <w:rFonts w:ascii="Times New Roman CYR" w:hAnsi="Times New Roman CYR"/>
        </w:rPr>
      </w:pPr>
    </w:p>
    <w:p w:rsidR="00176247" w:rsidRDefault="00176247" w:rsidP="00176247">
      <w:pPr>
        <w:jc w:val="both"/>
        <w:rPr>
          <w:rFonts w:eastAsia="Calibri"/>
          <w:lang w:eastAsia="en-US"/>
        </w:rPr>
      </w:pPr>
      <w:r w:rsidRPr="00517301">
        <w:rPr>
          <w:rFonts w:eastAsia="Calibri"/>
          <w:lang w:eastAsia="en-US"/>
        </w:rPr>
        <w:t>Подпись ребенка, достигшего возраста 14 лет</w:t>
      </w:r>
      <w:r>
        <w:rPr>
          <w:rFonts w:eastAsia="Calibri"/>
          <w:lang w:eastAsia="en-US"/>
        </w:rPr>
        <w:t xml:space="preserve"> _________________/____________________________/</w:t>
      </w:r>
    </w:p>
    <w:p w:rsidR="00176247" w:rsidRDefault="00176247" w:rsidP="00176247">
      <w:pPr>
        <w:ind w:left="7080"/>
        <w:jc w:val="both"/>
        <w:rPr>
          <w:rFonts w:ascii="Times New Roman CYR" w:hAnsi="Times New Roman CYR"/>
          <w:i/>
          <w:sz w:val="20"/>
          <w:szCs w:val="20"/>
        </w:rPr>
      </w:pPr>
      <w:r w:rsidRPr="009E15A7">
        <w:rPr>
          <w:rFonts w:ascii="Times New Roman CYR" w:hAnsi="Times New Roman CYR"/>
          <w:i/>
          <w:sz w:val="20"/>
          <w:szCs w:val="20"/>
        </w:rPr>
        <w:t>(расшифровка подписи)</w:t>
      </w:r>
      <w:r w:rsidRPr="00517301">
        <w:rPr>
          <w:rFonts w:eastAsia="Calibri"/>
          <w:lang w:eastAsia="en-US"/>
        </w:rPr>
        <w:t xml:space="preserve"> </w:t>
      </w:r>
    </w:p>
    <w:p w:rsidR="00E96685" w:rsidRDefault="00E96685" w:rsidP="00E96685">
      <w:pPr>
        <w:pStyle w:val="a5"/>
        <w:spacing w:before="0" w:beforeAutospacing="0" w:after="0" w:afterAutospacing="0"/>
        <w:jc w:val="both"/>
        <w:rPr>
          <w:rFonts w:ascii="Times New Roman CYR" w:hAnsi="Times New Roman CYR"/>
          <w:i/>
          <w:sz w:val="20"/>
          <w:szCs w:val="20"/>
        </w:rPr>
      </w:pPr>
    </w:p>
    <w:p w:rsidR="00176247" w:rsidRDefault="00176247" w:rsidP="00E96685">
      <w:pPr>
        <w:pStyle w:val="a5"/>
        <w:spacing w:before="0" w:beforeAutospacing="0" w:after="0" w:afterAutospacing="0"/>
        <w:jc w:val="both"/>
        <w:rPr>
          <w:rFonts w:ascii="Times New Roman CYR" w:hAnsi="Times New Roman CYR"/>
          <w:i/>
          <w:sz w:val="20"/>
          <w:szCs w:val="20"/>
        </w:rPr>
      </w:pPr>
    </w:p>
    <w:p w:rsidR="00176247" w:rsidRDefault="00176247" w:rsidP="00E96685">
      <w:pPr>
        <w:pStyle w:val="a5"/>
        <w:spacing w:before="0" w:beforeAutospacing="0" w:after="0" w:afterAutospacing="0"/>
        <w:jc w:val="both"/>
        <w:rPr>
          <w:rFonts w:ascii="Times New Roman CYR" w:hAnsi="Times New Roman CYR"/>
          <w:i/>
          <w:sz w:val="20"/>
          <w:szCs w:val="20"/>
        </w:rPr>
      </w:pPr>
    </w:p>
    <w:p w:rsidR="00176247" w:rsidRDefault="00176247" w:rsidP="00E96685">
      <w:pPr>
        <w:pStyle w:val="a5"/>
        <w:spacing w:before="0" w:beforeAutospacing="0" w:after="0" w:afterAutospacing="0"/>
        <w:jc w:val="both"/>
        <w:rPr>
          <w:rFonts w:ascii="Times New Roman CYR" w:hAnsi="Times New Roman CYR"/>
          <w:i/>
          <w:sz w:val="20"/>
          <w:szCs w:val="20"/>
        </w:rPr>
      </w:pPr>
    </w:p>
    <w:p w:rsidR="00176247" w:rsidRDefault="00176247" w:rsidP="00E96685">
      <w:pPr>
        <w:pStyle w:val="a5"/>
        <w:spacing w:before="0" w:beforeAutospacing="0" w:after="0" w:afterAutospacing="0"/>
        <w:jc w:val="both"/>
        <w:rPr>
          <w:rFonts w:ascii="Times New Roman CYR" w:hAnsi="Times New Roman CYR"/>
          <w:i/>
          <w:sz w:val="20"/>
          <w:szCs w:val="20"/>
        </w:rPr>
      </w:pPr>
    </w:p>
    <w:p w:rsidR="00176247" w:rsidRDefault="00176247" w:rsidP="00E96685">
      <w:pPr>
        <w:pStyle w:val="a5"/>
        <w:spacing w:before="0" w:beforeAutospacing="0" w:after="0" w:afterAutospacing="0"/>
        <w:jc w:val="both"/>
        <w:rPr>
          <w:rFonts w:ascii="Times New Roman CYR" w:hAnsi="Times New Roman CYR"/>
          <w:i/>
          <w:sz w:val="20"/>
          <w:szCs w:val="20"/>
        </w:rPr>
      </w:pPr>
    </w:p>
    <w:p w:rsidR="00176247" w:rsidRDefault="00176247" w:rsidP="00E96685">
      <w:pPr>
        <w:pStyle w:val="a5"/>
        <w:spacing w:before="0" w:beforeAutospacing="0" w:after="0" w:afterAutospacing="0"/>
        <w:jc w:val="both"/>
        <w:rPr>
          <w:rFonts w:ascii="Times New Roman CYR" w:hAnsi="Times New Roman CYR"/>
          <w:i/>
          <w:sz w:val="20"/>
          <w:szCs w:val="20"/>
        </w:rPr>
      </w:pPr>
    </w:p>
    <w:p w:rsidR="00176247" w:rsidRDefault="00176247" w:rsidP="00E96685">
      <w:pPr>
        <w:pStyle w:val="a5"/>
        <w:spacing w:before="0" w:beforeAutospacing="0" w:after="0" w:afterAutospacing="0"/>
        <w:jc w:val="both"/>
        <w:rPr>
          <w:rFonts w:ascii="Times New Roman CYR" w:hAnsi="Times New Roman CYR"/>
          <w:i/>
          <w:sz w:val="20"/>
          <w:szCs w:val="20"/>
        </w:rPr>
      </w:pPr>
    </w:p>
    <w:p w:rsidR="00176247" w:rsidRDefault="00176247" w:rsidP="00E96685">
      <w:pPr>
        <w:pStyle w:val="a5"/>
        <w:spacing w:before="0" w:beforeAutospacing="0" w:after="0" w:afterAutospacing="0"/>
        <w:jc w:val="both"/>
        <w:rPr>
          <w:rFonts w:ascii="Times New Roman CYR" w:hAnsi="Times New Roman CYR"/>
          <w:i/>
          <w:sz w:val="20"/>
          <w:szCs w:val="20"/>
        </w:rPr>
      </w:pPr>
    </w:p>
    <w:p w:rsidR="00176247" w:rsidRDefault="00176247" w:rsidP="00E96685">
      <w:pPr>
        <w:pStyle w:val="a5"/>
        <w:spacing w:before="0" w:beforeAutospacing="0" w:after="0" w:afterAutospacing="0"/>
        <w:jc w:val="both"/>
        <w:rPr>
          <w:rFonts w:ascii="Times New Roman CYR" w:hAnsi="Times New Roman CYR"/>
          <w:i/>
          <w:sz w:val="20"/>
          <w:szCs w:val="20"/>
        </w:rPr>
      </w:pPr>
    </w:p>
    <w:p w:rsidR="00176247" w:rsidRDefault="00176247" w:rsidP="00E96685">
      <w:pPr>
        <w:pStyle w:val="a5"/>
        <w:spacing w:before="0" w:beforeAutospacing="0" w:after="0" w:afterAutospacing="0"/>
        <w:jc w:val="both"/>
        <w:rPr>
          <w:rFonts w:ascii="Times New Roman CYR" w:hAnsi="Times New Roman CYR"/>
          <w:i/>
          <w:sz w:val="20"/>
          <w:szCs w:val="20"/>
        </w:rPr>
      </w:pPr>
    </w:p>
    <w:p w:rsidR="00176247" w:rsidRDefault="00176247" w:rsidP="00E96685">
      <w:pPr>
        <w:pStyle w:val="a5"/>
        <w:spacing w:before="0" w:beforeAutospacing="0" w:after="0" w:afterAutospacing="0"/>
        <w:jc w:val="both"/>
        <w:rPr>
          <w:rFonts w:ascii="Times New Roman CYR" w:hAnsi="Times New Roman CYR"/>
          <w:i/>
          <w:sz w:val="20"/>
          <w:szCs w:val="20"/>
        </w:rPr>
      </w:pPr>
    </w:p>
    <w:p w:rsidR="00176247" w:rsidRDefault="00176247" w:rsidP="00E96685">
      <w:pPr>
        <w:pStyle w:val="a5"/>
        <w:spacing w:before="0" w:beforeAutospacing="0" w:after="0" w:afterAutospacing="0"/>
        <w:jc w:val="both"/>
        <w:rPr>
          <w:rFonts w:ascii="Times New Roman CYR" w:hAnsi="Times New Roman CYR"/>
          <w:i/>
          <w:sz w:val="20"/>
          <w:szCs w:val="20"/>
        </w:rPr>
      </w:pPr>
    </w:p>
    <w:p w:rsidR="00176247" w:rsidRDefault="00176247" w:rsidP="00E96685">
      <w:pPr>
        <w:pStyle w:val="a5"/>
        <w:spacing w:before="0" w:beforeAutospacing="0" w:after="0" w:afterAutospacing="0"/>
        <w:jc w:val="both"/>
        <w:rPr>
          <w:rFonts w:ascii="Times New Roman CYR" w:hAnsi="Times New Roman CYR"/>
          <w:i/>
          <w:sz w:val="20"/>
          <w:szCs w:val="20"/>
        </w:rPr>
      </w:pPr>
    </w:p>
    <w:p w:rsidR="00176247" w:rsidRDefault="00176247" w:rsidP="00E96685">
      <w:pPr>
        <w:pStyle w:val="a5"/>
        <w:spacing w:before="0" w:beforeAutospacing="0" w:after="0" w:afterAutospacing="0"/>
        <w:jc w:val="both"/>
        <w:rPr>
          <w:rFonts w:ascii="Times New Roman CYR" w:hAnsi="Times New Roman CYR"/>
          <w:i/>
          <w:sz w:val="20"/>
          <w:szCs w:val="20"/>
        </w:rPr>
      </w:pPr>
    </w:p>
    <w:p w:rsidR="00176247" w:rsidRDefault="00176247" w:rsidP="00E96685">
      <w:pPr>
        <w:pStyle w:val="a5"/>
        <w:spacing w:before="0" w:beforeAutospacing="0" w:after="0" w:afterAutospacing="0"/>
        <w:jc w:val="both"/>
        <w:rPr>
          <w:rFonts w:ascii="Times New Roman CYR" w:hAnsi="Times New Roman CYR"/>
          <w:i/>
          <w:sz w:val="20"/>
          <w:szCs w:val="20"/>
        </w:rPr>
      </w:pPr>
    </w:p>
    <w:p w:rsidR="00176247" w:rsidRDefault="00176247" w:rsidP="00E96685">
      <w:pPr>
        <w:pStyle w:val="a5"/>
        <w:spacing w:before="0" w:beforeAutospacing="0" w:after="0" w:afterAutospacing="0"/>
        <w:jc w:val="both"/>
        <w:rPr>
          <w:rFonts w:ascii="Times New Roman CYR" w:hAnsi="Times New Roman CYR"/>
          <w:i/>
          <w:sz w:val="20"/>
          <w:szCs w:val="20"/>
        </w:rPr>
      </w:pPr>
    </w:p>
    <w:p w:rsidR="00176247" w:rsidRDefault="00176247" w:rsidP="00E96685">
      <w:pPr>
        <w:pStyle w:val="a5"/>
        <w:spacing w:before="0" w:beforeAutospacing="0" w:after="0" w:afterAutospacing="0"/>
        <w:jc w:val="both"/>
        <w:rPr>
          <w:rFonts w:ascii="Times New Roman CYR" w:hAnsi="Times New Roman CYR"/>
          <w:i/>
          <w:sz w:val="20"/>
          <w:szCs w:val="20"/>
        </w:rPr>
      </w:pPr>
    </w:p>
    <w:p w:rsidR="00176247" w:rsidRDefault="00176247" w:rsidP="00E96685">
      <w:pPr>
        <w:pStyle w:val="a5"/>
        <w:spacing w:before="0" w:beforeAutospacing="0" w:after="0" w:afterAutospacing="0"/>
        <w:jc w:val="both"/>
        <w:rPr>
          <w:rFonts w:ascii="Times New Roman CYR" w:hAnsi="Times New Roman CYR"/>
          <w:i/>
          <w:sz w:val="20"/>
          <w:szCs w:val="20"/>
        </w:rPr>
      </w:pPr>
    </w:p>
    <w:p w:rsidR="00176247" w:rsidRDefault="00176247" w:rsidP="00E96685">
      <w:pPr>
        <w:pStyle w:val="a5"/>
        <w:spacing w:before="0" w:beforeAutospacing="0" w:after="0" w:afterAutospacing="0"/>
        <w:jc w:val="both"/>
        <w:rPr>
          <w:rFonts w:ascii="Times New Roman CYR" w:hAnsi="Times New Roman CYR"/>
          <w:i/>
          <w:sz w:val="20"/>
          <w:szCs w:val="20"/>
        </w:rPr>
      </w:pPr>
    </w:p>
    <w:p w:rsidR="00176247" w:rsidRDefault="00176247" w:rsidP="00E96685">
      <w:pPr>
        <w:pStyle w:val="a5"/>
        <w:spacing w:before="0" w:beforeAutospacing="0" w:after="0" w:afterAutospacing="0"/>
        <w:jc w:val="both"/>
        <w:rPr>
          <w:rFonts w:ascii="Times New Roman CYR" w:hAnsi="Times New Roman CYR"/>
          <w:i/>
          <w:sz w:val="20"/>
          <w:szCs w:val="20"/>
        </w:rPr>
      </w:pPr>
    </w:p>
    <w:p w:rsidR="00176247" w:rsidRDefault="00176247" w:rsidP="00E96685">
      <w:pPr>
        <w:pStyle w:val="a5"/>
        <w:spacing w:before="0" w:beforeAutospacing="0" w:after="0" w:afterAutospacing="0"/>
        <w:jc w:val="both"/>
        <w:rPr>
          <w:rFonts w:ascii="Times New Roman CYR" w:hAnsi="Times New Roman CYR"/>
          <w:i/>
          <w:sz w:val="20"/>
          <w:szCs w:val="20"/>
        </w:rPr>
      </w:pPr>
    </w:p>
    <w:p w:rsidR="00176247" w:rsidRDefault="00176247" w:rsidP="00E96685">
      <w:pPr>
        <w:pStyle w:val="a5"/>
        <w:spacing w:before="0" w:beforeAutospacing="0" w:after="0" w:afterAutospacing="0"/>
        <w:jc w:val="both"/>
        <w:rPr>
          <w:rFonts w:ascii="Times New Roman CYR" w:hAnsi="Times New Roman CYR"/>
          <w:i/>
          <w:sz w:val="20"/>
          <w:szCs w:val="20"/>
        </w:rPr>
      </w:pPr>
    </w:p>
    <w:p w:rsidR="00176247" w:rsidRDefault="00176247" w:rsidP="00E96685">
      <w:pPr>
        <w:pStyle w:val="a5"/>
        <w:spacing w:before="0" w:beforeAutospacing="0" w:after="0" w:afterAutospacing="0"/>
        <w:jc w:val="both"/>
        <w:rPr>
          <w:rFonts w:ascii="Times New Roman CYR" w:hAnsi="Times New Roman CYR"/>
          <w:i/>
          <w:sz w:val="20"/>
          <w:szCs w:val="20"/>
        </w:rPr>
      </w:pPr>
    </w:p>
    <w:p w:rsidR="00176247" w:rsidRDefault="00176247" w:rsidP="00E96685">
      <w:pPr>
        <w:pStyle w:val="a5"/>
        <w:spacing w:before="0" w:beforeAutospacing="0" w:after="0" w:afterAutospacing="0"/>
        <w:jc w:val="both"/>
        <w:rPr>
          <w:rFonts w:ascii="Times New Roman CYR" w:hAnsi="Times New Roman CYR"/>
          <w:i/>
          <w:sz w:val="20"/>
          <w:szCs w:val="20"/>
        </w:rPr>
      </w:pPr>
    </w:p>
    <w:p w:rsidR="00176247" w:rsidRDefault="00176247" w:rsidP="00E96685">
      <w:pPr>
        <w:pStyle w:val="a5"/>
        <w:spacing w:before="0" w:beforeAutospacing="0" w:after="0" w:afterAutospacing="0"/>
        <w:jc w:val="both"/>
        <w:rPr>
          <w:rFonts w:ascii="Times New Roman CYR" w:hAnsi="Times New Roman CYR"/>
          <w:i/>
          <w:sz w:val="20"/>
          <w:szCs w:val="20"/>
        </w:rPr>
      </w:pPr>
    </w:p>
    <w:p w:rsidR="00176247" w:rsidRDefault="00176247" w:rsidP="00E96685">
      <w:pPr>
        <w:pStyle w:val="a5"/>
        <w:spacing w:before="0" w:beforeAutospacing="0" w:after="0" w:afterAutospacing="0"/>
        <w:jc w:val="both"/>
        <w:rPr>
          <w:rFonts w:ascii="Times New Roman CYR" w:hAnsi="Times New Roman CYR"/>
          <w:i/>
          <w:sz w:val="20"/>
          <w:szCs w:val="20"/>
        </w:rPr>
      </w:pPr>
    </w:p>
    <w:p w:rsidR="00176247" w:rsidRDefault="00176247" w:rsidP="00E96685">
      <w:pPr>
        <w:pStyle w:val="a5"/>
        <w:spacing w:before="0" w:beforeAutospacing="0" w:after="0" w:afterAutospacing="0"/>
        <w:jc w:val="both"/>
        <w:rPr>
          <w:rFonts w:ascii="Times New Roman CYR" w:hAnsi="Times New Roman CYR"/>
          <w:i/>
          <w:sz w:val="20"/>
          <w:szCs w:val="20"/>
        </w:rPr>
      </w:pPr>
    </w:p>
    <w:p w:rsidR="00176247" w:rsidRDefault="00176247" w:rsidP="00E96685">
      <w:pPr>
        <w:pStyle w:val="a5"/>
        <w:spacing w:before="0" w:beforeAutospacing="0" w:after="0" w:afterAutospacing="0"/>
        <w:jc w:val="both"/>
        <w:rPr>
          <w:rFonts w:ascii="Times New Roman CYR" w:hAnsi="Times New Roman CYR"/>
          <w:i/>
          <w:sz w:val="20"/>
          <w:szCs w:val="20"/>
        </w:rPr>
      </w:pPr>
    </w:p>
    <w:p w:rsidR="00176247" w:rsidRDefault="00176247" w:rsidP="00E96685">
      <w:pPr>
        <w:pStyle w:val="a5"/>
        <w:spacing w:before="0" w:beforeAutospacing="0" w:after="0" w:afterAutospacing="0"/>
        <w:jc w:val="both"/>
        <w:rPr>
          <w:rFonts w:ascii="Times New Roman CYR" w:hAnsi="Times New Roman CYR"/>
          <w:i/>
          <w:sz w:val="20"/>
          <w:szCs w:val="20"/>
        </w:rPr>
      </w:pPr>
    </w:p>
    <w:p w:rsidR="00176247" w:rsidRDefault="00176247" w:rsidP="00E96685">
      <w:pPr>
        <w:pStyle w:val="a5"/>
        <w:spacing w:before="0" w:beforeAutospacing="0" w:after="0" w:afterAutospacing="0"/>
        <w:jc w:val="both"/>
        <w:rPr>
          <w:rFonts w:ascii="Times New Roman CYR" w:hAnsi="Times New Roman CYR"/>
          <w:i/>
          <w:sz w:val="20"/>
          <w:szCs w:val="20"/>
        </w:rPr>
      </w:pPr>
    </w:p>
    <w:p w:rsidR="00176247" w:rsidRDefault="00176247" w:rsidP="00E96685">
      <w:pPr>
        <w:pStyle w:val="a5"/>
        <w:spacing w:before="0" w:beforeAutospacing="0" w:after="0" w:afterAutospacing="0"/>
        <w:jc w:val="both"/>
        <w:rPr>
          <w:rFonts w:ascii="Times New Roman CYR" w:hAnsi="Times New Roman CYR"/>
          <w:i/>
          <w:sz w:val="20"/>
          <w:szCs w:val="20"/>
        </w:rPr>
      </w:pPr>
    </w:p>
    <w:p w:rsidR="00176247" w:rsidRDefault="00176247" w:rsidP="00E96685">
      <w:pPr>
        <w:pStyle w:val="a5"/>
        <w:spacing w:before="0" w:beforeAutospacing="0" w:after="0" w:afterAutospacing="0"/>
        <w:jc w:val="both"/>
        <w:rPr>
          <w:rFonts w:ascii="Times New Roman CYR" w:hAnsi="Times New Roman CYR"/>
          <w:i/>
          <w:sz w:val="20"/>
          <w:szCs w:val="20"/>
        </w:rPr>
      </w:pPr>
    </w:p>
    <w:p w:rsidR="00BB7587" w:rsidRDefault="00BB7587" w:rsidP="00E96685">
      <w:pPr>
        <w:pStyle w:val="a5"/>
        <w:spacing w:before="0" w:beforeAutospacing="0" w:after="0" w:afterAutospacing="0"/>
        <w:jc w:val="both"/>
        <w:rPr>
          <w:rFonts w:ascii="Times New Roman CYR" w:hAnsi="Times New Roman CYR"/>
          <w:i/>
          <w:sz w:val="20"/>
          <w:szCs w:val="20"/>
        </w:rPr>
      </w:pPr>
    </w:p>
    <w:p w:rsidR="00176247" w:rsidRDefault="00176247" w:rsidP="00176247">
      <w:pPr>
        <w:jc w:val="center"/>
      </w:pPr>
    </w:p>
    <w:p w:rsidR="00176247" w:rsidRPr="0050309F" w:rsidRDefault="00176247" w:rsidP="00176247">
      <w:pPr>
        <w:jc w:val="center"/>
      </w:pPr>
      <w:r w:rsidRPr="0050309F">
        <w:lastRenderedPageBreak/>
        <w:t xml:space="preserve">ЗАЯВЛЕНИЕ </w:t>
      </w:r>
    </w:p>
    <w:p w:rsidR="00176247" w:rsidRPr="0050309F" w:rsidRDefault="00176247" w:rsidP="00176247">
      <w:pPr>
        <w:jc w:val="center"/>
      </w:pPr>
      <w:r w:rsidRPr="0050309F">
        <w:t>о согласии на обработку персональных данных совершеннолетнего участника регионального этапа Всероссийской олимпиады школьников</w:t>
      </w:r>
      <w:r>
        <w:t xml:space="preserve"> в 2022-2023</w:t>
      </w:r>
      <w:r w:rsidRPr="0050309F">
        <w:t xml:space="preserve"> учебном году и о размещении сведений об участнике в информационно-телекоммуникационной сети «Интернет», в том числе в государственных информационных ресурсах</w:t>
      </w:r>
    </w:p>
    <w:p w:rsidR="00176247" w:rsidRPr="0050309F" w:rsidRDefault="00176247" w:rsidP="00176247">
      <w:pPr>
        <w:jc w:val="center"/>
      </w:pPr>
    </w:p>
    <w:p w:rsidR="00176247" w:rsidRPr="0050309F" w:rsidRDefault="00176247" w:rsidP="00176247">
      <w:pPr>
        <w:jc w:val="both"/>
      </w:pPr>
      <w:r w:rsidRPr="0050309F">
        <w:t xml:space="preserve">г. Новосибирск                                                                            </w:t>
      </w:r>
      <w:r>
        <w:t xml:space="preserve">       </w:t>
      </w:r>
      <w:r w:rsidRPr="0050309F">
        <w:t xml:space="preserve"> «____»</w:t>
      </w:r>
      <w:r>
        <w:t xml:space="preserve"> __________20______</w:t>
      </w:r>
      <w:r w:rsidRPr="0050309F">
        <w:t>г.</w:t>
      </w:r>
    </w:p>
    <w:p w:rsidR="00176247" w:rsidRPr="0050309F" w:rsidRDefault="00176247" w:rsidP="00176247">
      <w:pPr>
        <w:ind w:firstLine="567"/>
        <w:jc w:val="both"/>
      </w:pPr>
    </w:p>
    <w:p w:rsidR="00176247" w:rsidRPr="0050309F" w:rsidRDefault="00176247" w:rsidP="00176247">
      <w:pPr>
        <w:jc w:val="center"/>
      </w:pPr>
      <w:r w:rsidRPr="0050309F">
        <w:t>Я, _______________________________________________</w:t>
      </w:r>
      <w:r>
        <w:t>______         ______________________</w:t>
      </w:r>
    </w:p>
    <w:p w:rsidR="00176247" w:rsidRPr="005E69B8" w:rsidRDefault="00176247" w:rsidP="00176247">
      <w:pPr>
        <w:jc w:val="center"/>
        <w:rPr>
          <w:sz w:val="28"/>
          <w:szCs w:val="28"/>
        </w:rPr>
      </w:pPr>
      <w:r w:rsidRPr="005E69B8">
        <w:rPr>
          <w:i/>
          <w:sz w:val="28"/>
          <w:szCs w:val="28"/>
          <w:vertAlign w:val="superscript"/>
        </w:rPr>
        <w:t xml:space="preserve">                                                  (ФИО)                                                                           </w:t>
      </w:r>
      <w:r>
        <w:rPr>
          <w:i/>
          <w:sz w:val="28"/>
          <w:szCs w:val="28"/>
          <w:vertAlign w:val="superscript"/>
        </w:rPr>
        <w:t xml:space="preserve">                      </w:t>
      </w:r>
      <w:r w:rsidRPr="005E69B8">
        <w:rPr>
          <w:i/>
          <w:sz w:val="28"/>
          <w:szCs w:val="28"/>
          <w:vertAlign w:val="superscript"/>
        </w:rPr>
        <w:t>( дата рождения)</w:t>
      </w:r>
    </w:p>
    <w:p w:rsidR="00176247" w:rsidRPr="0050309F" w:rsidRDefault="00176247" w:rsidP="00176247">
      <w:pPr>
        <w:jc w:val="both"/>
      </w:pPr>
      <w:r w:rsidRPr="0050309F">
        <w:t>проживающий(ая) по адресу: ________________________________________________________,</w:t>
      </w:r>
    </w:p>
    <w:p w:rsidR="00176247" w:rsidRPr="0050309F" w:rsidRDefault="00176247" w:rsidP="00176247">
      <w:pPr>
        <w:jc w:val="both"/>
      </w:pPr>
    </w:p>
    <w:p w:rsidR="00176247" w:rsidRPr="0050309F" w:rsidRDefault="00176247" w:rsidP="00176247">
      <w:pPr>
        <w:jc w:val="both"/>
      </w:pPr>
      <w:r w:rsidRPr="0050309F">
        <w:t>паспорт серия ____________№ ________________ выдан «____» ____________ ____________ г.</w:t>
      </w:r>
    </w:p>
    <w:p w:rsidR="00176247" w:rsidRPr="0050309F" w:rsidRDefault="00176247" w:rsidP="00176247">
      <w:pPr>
        <w:jc w:val="both"/>
      </w:pPr>
    </w:p>
    <w:p w:rsidR="00176247" w:rsidRDefault="00176247" w:rsidP="00176247">
      <w:pPr>
        <w:jc w:val="center"/>
      </w:pPr>
      <w:r w:rsidRPr="0050309F">
        <w:t xml:space="preserve">__________________________________________________________________________________ </w:t>
      </w:r>
    </w:p>
    <w:p w:rsidR="00176247" w:rsidRPr="005E69B8" w:rsidRDefault="00176247" w:rsidP="00176247">
      <w:pPr>
        <w:jc w:val="center"/>
        <w:rPr>
          <w:i/>
          <w:sz w:val="28"/>
          <w:szCs w:val="28"/>
          <w:vertAlign w:val="superscript"/>
        </w:rPr>
      </w:pPr>
      <w:r w:rsidRPr="005E69B8">
        <w:rPr>
          <w:i/>
          <w:sz w:val="28"/>
          <w:szCs w:val="28"/>
          <w:vertAlign w:val="superscript"/>
        </w:rPr>
        <w:t>(наименование органа, выдавшего паспорт)</w:t>
      </w:r>
    </w:p>
    <w:p w:rsidR="00176247" w:rsidRPr="0050309F" w:rsidRDefault="00176247" w:rsidP="00176247">
      <w:pPr>
        <w:jc w:val="both"/>
        <w:rPr>
          <w:b/>
        </w:rPr>
      </w:pPr>
      <w:r w:rsidRPr="0050309F">
        <w:rPr>
          <w:b/>
        </w:rPr>
        <w:t xml:space="preserve">своей волей и в своих интересах </w:t>
      </w:r>
    </w:p>
    <w:p w:rsidR="00176247" w:rsidRPr="0050309F" w:rsidRDefault="00176247" w:rsidP="00176247">
      <w:pPr>
        <w:jc w:val="both"/>
        <w:rPr>
          <w:b/>
        </w:rPr>
      </w:pPr>
      <w:r w:rsidRPr="0050309F">
        <w:rPr>
          <w:b/>
        </w:rPr>
        <w:t>в целях</w:t>
      </w:r>
      <w:r w:rsidRPr="0050309F">
        <w:t xml:space="preserve"> организации моего участия в региональном этапе Всероссийской олимпиады школьников</w:t>
      </w:r>
      <w:r>
        <w:t xml:space="preserve"> в 2022-2023 учебном году</w:t>
      </w:r>
      <w:r w:rsidRPr="0050309F">
        <w:t>, индивидуального учета ее результатов и ведения статистики с применением различных способов обработки</w:t>
      </w:r>
    </w:p>
    <w:p w:rsidR="00176247" w:rsidRDefault="00176247" w:rsidP="00176247">
      <w:pPr>
        <w:jc w:val="both"/>
      </w:pPr>
      <w:r w:rsidRPr="00FE7C46">
        <w:t xml:space="preserve">- Министерству образования Новосибирской области; </w:t>
      </w:r>
    </w:p>
    <w:p w:rsidR="00176247" w:rsidRPr="00FE7C46" w:rsidRDefault="00176247" w:rsidP="00176247">
      <w:pPr>
        <w:jc w:val="both"/>
      </w:pPr>
      <w:r w:rsidRPr="00FE7C46">
        <w:t xml:space="preserve">- Государственному автономному учреждению дополнительного образования Новосибирской области «Областной центр развития творчества детей и юношества» </w:t>
      </w:r>
      <w:r>
        <w:t xml:space="preserve">(региональный координатор </w:t>
      </w:r>
      <w:r w:rsidRPr="001066F0">
        <w:rPr>
          <w:rFonts w:eastAsia="Calibri"/>
        </w:rPr>
        <w:t>всероссийской олимпиады школьников</w:t>
      </w:r>
      <w:r>
        <w:rPr>
          <w:rFonts w:eastAsia="Calibri"/>
        </w:rPr>
        <w:t>)</w:t>
      </w:r>
    </w:p>
    <w:p w:rsidR="00176247" w:rsidRPr="0050309F" w:rsidRDefault="00176247" w:rsidP="00176247">
      <w:pPr>
        <w:jc w:val="both"/>
      </w:pPr>
      <w:r w:rsidRPr="0050309F">
        <w:t>на сбор, систематизацию, накопление, обработку, хранение, уточнение, использование, обезличивание, блокирование, уничтожение, передачу и распространение моих персональных данных (фамилия, имя, отчество, серия, номер, кем и когда выдан документ, удостоверяющий личность, а также его вид,</w:t>
      </w:r>
      <w:r>
        <w:t xml:space="preserve"> дата рождения, место обучения </w:t>
      </w:r>
      <w:r w:rsidRPr="0050309F">
        <w:t xml:space="preserve">(наименование, адрес местонахождения, класс) результат участия в </w:t>
      </w:r>
      <w:r>
        <w:t>региональном</w:t>
      </w:r>
      <w:r w:rsidRPr="0050309F">
        <w:t xml:space="preserve"> этапе Всероссийской олимпиады школьников, страховой номер индивидуального лицевого счета страхового свидетельства обязательного пенсионного страхования), а также моих контактных данных (телефон, адрес электронной почты), в том числе на публикацию моей</w:t>
      </w:r>
      <w:r>
        <w:t xml:space="preserve"> </w:t>
      </w:r>
      <w:r w:rsidRPr="0050309F">
        <w:t>олимпиадной работы в информационно-телекоммуникационной сети «Интернет», а также внесение сведений обо мне в государственные информационные ресурсы,</w:t>
      </w:r>
      <w:r>
        <w:t xml:space="preserve"> </w:t>
      </w:r>
      <w:r w:rsidRPr="0050309F">
        <w:t>как с использованием автоматизированных средств обработки персональных данных, так и без использования средств автоматизации.</w:t>
      </w:r>
    </w:p>
    <w:p w:rsidR="00176247" w:rsidRPr="0050309F" w:rsidRDefault="00176247" w:rsidP="00176247">
      <w:pPr>
        <w:ind w:firstLine="567"/>
        <w:jc w:val="both"/>
      </w:pPr>
      <w:r w:rsidRPr="0050309F">
        <w:t>Также я разрешаю производить фото и видеосъемку с моим участием, безвозмездно использовать эти фото, видео и информационные материалы во внутренних и внешних коммуникациях, с</w:t>
      </w:r>
      <w:r>
        <w:t>вязанных с проведением региона</w:t>
      </w:r>
      <w:r w:rsidRPr="0050309F">
        <w:t xml:space="preserve">льного этапа </w:t>
      </w:r>
      <w:r>
        <w:t>в</w:t>
      </w:r>
      <w:r w:rsidRPr="0050309F">
        <w:t>сероссийской олимпиады школьников</w:t>
      </w:r>
      <w:r>
        <w:t xml:space="preserve"> в 2022-2023</w:t>
      </w:r>
      <w:r w:rsidRPr="00F37873">
        <w:t xml:space="preserve"> учебном году</w:t>
      </w:r>
      <w:r w:rsidRPr="0050309F">
        <w:t>. Фотографии и видеоматериалы могут быть скопированы, представлены и сделаны достоянием общественности или адаптированы для использования любыми СМИ и любым способом, в частности в буклетах, видео, в информационно-телекоммуникационной сети «Интернет» и так далее при условии, что произведенные фотографии и видео не нанесут вред моему достоинству.</w:t>
      </w:r>
    </w:p>
    <w:p w:rsidR="00176247" w:rsidRPr="0050309F" w:rsidRDefault="00176247" w:rsidP="00176247">
      <w:pPr>
        <w:ind w:firstLine="567"/>
        <w:jc w:val="both"/>
      </w:pPr>
      <w:r w:rsidRPr="0050309F">
        <w:t>Настоящее согласие действует со дня его подписания до дня отзыва в письменной форме или 3 года с момента подписания согласия.</w:t>
      </w:r>
      <w:r>
        <w:t xml:space="preserve"> </w:t>
      </w:r>
    </w:p>
    <w:p w:rsidR="00176247" w:rsidRPr="0050309F" w:rsidRDefault="00176247" w:rsidP="00176247">
      <w:pPr>
        <w:ind w:firstLine="567"/>
        <w:jc w:val="both"/>
      </w:pPr>
      <w:r w:rsidRPr="0050309F">
        <w:t>В случае неправомерного использования предоставленных персональных данных согласие на обработку персональных данных отзывается моим письменным заявлением.</w:t>
      </w:r>
    </w:p>
    <w:p w:rsidR="00176247" w:rsidRPr="0050309F" w:rsidRDefault="00176247" w:rsidP="00176247">
      <w:pPr>
        <w:jc w:val="both"/>
      </w:pPr>
    </w:p>
    <w:p w:rsidR="00176247" w:rsidRDefault="00176247" w:rsidP="00176247">
      <w:pPr>
        <w:jc w:val="both"/>
      </w:pPr>
      <w:r>
        <w:t>С действующим Порядком проведения Всероссийской олимпиады школьников ознакомлен.</w:t>
      </w:r>
    </w:p>
    <w:p w:rsidR="00176247" w:rsidRDefault="00176247" w:rsidP="00176247">
      <w:pPr>
        <w:jc w:val="both"/>
      </w:pPr>
    </w:p>
    <w:p w:rsidR="00176247" w:rsidRDefault="00176247" w:rsidP="00176247">
      <w:pPr>
        <w:jc w:val="both"/>
      </w:pPr>
    </w:p>
    <w:p w:rsidR="00176247" w:rsidRDefault="00176247" w:rsidP="00176247">
      <w:pPr>
        <w:jc w:val="both"/>
      </w:pPr>
    </w:p>
    <w:p w:rsidR="00176247" w:rsidRPr="00387E55" w:rsidRDefault="00176247" w:rsidP="00176247">
      <w:pPr>
        <w:jc w:val="both"/>
      </w:pPr>
      <w:r w:rsidRPr="00387E55">
        <w:lastRenderedPageBreak/>
        <w:t>Подпись  _______________________          /________________________________/</w:t>
      </w:r>
    </w:p>
    <w:p w:rsidR="00176247" w:rsidRPr="0050309F" w:rsidRDefault="00176247" w:rsidP="00176247">
      <w:pPr>
        <w:jc w:val="both"/>
      </w:pPr>
      <w:r w:rsidRPr="00387E55">
        <w:t xml:space="preserve">                (подпись лица, давшего согласие)                                      (расшифровка подписи)</w:t>
      </w:r>
    </w:p>
    <w:p w:rsidR="00176247" w:rsidRPr="0050309F" w:rsidRDefault="00176247" w:rsidP="00176247">
      <w:pPr>
        <w:jc w:val="both"/>
      </w:pPr>
    </w:p>
    <w:p w:rsidR="00176247" w:rsidRPr="0050309F" w:rsidRDefault="00176247" w:rsidP="00176247">
      <w:pPr>
        <w:ind w:firstLine="567"/>
        <w:jc w:val="both"/>
      </w:pPr>
    </w:p>
    <w:p w:rsidR="00176247" w:rsidRDefault="00176247" w:rsidP="00E96685">
      <w:pPr>
        <w:pStyle w:val="a5"/>
        <w:spacing w:before="0" w:beforeAutospacing="0" w:after="0" w:afterAutospacing="0"/>
        <w:jc w:val="both"/>
        <w:rPr>
          <w:rFonts w:ascii="Times New Roman CYR" w:hAnsi="Times New Roman CYR"/>
          <w:i/>
          <w:sz w:val="20"/>
          <w:szCs w:val="20"/>
        </w:rPr>
      </w:pPr>
    </w:p>
    <w:p w:rsidR="00176247" w:rsidRDefault="00176247" w:rsidP="00E96685">
      <w:pPr>
        <w:pStyle w:val="a5"/>
        <w:spacing w:before="0" w:beforeAutospacing="0" w:after="0" w:afterAutospacing="0"/>
        <w:jc w:val="both"/>
        <w:rPr>
          <w:rFonts w:ascii="Times New Roman CYR" w:hAnsi="Times New Roman CYR"/>
          <w:i/>
          <w:sz w:val="20"/>
          <w:szCs w:val="20"/>
        </w:rPr>
      </w:pPr>
    </w:p>
    <w:p w:rsidR="00176247" w:rsidRDefault="00176247" w:rsidP="00E96685">
      <w:pPr>
        <w:pStyle w:val="a5"/>
        <w:spacing w:before="0" w:beforeAutospacing="0" w:after="0" w:afterAutospacing="0"/>
        <w:jc w:val="both"/>
        <w:rPr>
          <w:rFonts w:ascii="Times New Roman CYR" w:hAnsi="Times New Roman CYR"/>
          <w:i/>
          <w:sz w:val="20"/>
          <w:szCs w:val="20"/>
        </w:rPr>
      </w:pPr>
    </w:p>
    <w:p w:rsidR="00176247" w:rsidRDefault="00176247" w:rsidP="00E96685">
      <w:pPr>
        <w:pStyle w:val="a5"/>
        <w:spacing w:before="0" w:beforeAutospacing="0" w:after="0" w:afterAutospacing="0"/>
        <w:jc w:val="both"/>
        <w:rPr>
          <w:rFonts w:ascii="Times New Roman CYR" w:hAnsi="Times New Roman CYR"/>
          <w:i/>
          <w:sz w:val="20"/>
          <w:szCs w:val="20"/>
        </w:rPr>
      </w:pPr>
    </w:p>
    <w:p w:rsidR="00176247" w:rsidRDefault="00176247" w:rsidP="00E96685">
      <w:pPr>
        <w:pStyle w:val="a5"/>
        <w:spacing w:before="0" w:beforeAutospacing="0" w:after="0" w:afterAutospacing="0"/>
        <w:jc w:val="both"/>
        <w:rPr>
          <w:rFonts w:ascii="Times New Roman CYR" w:hAnsi="Times New Roman CYR"/>
          <w:i/>
          <w:sz w:val="20"/>
          <w:szCs w:val="20"/>
        </w:rPr>
      </w:pPr>
    </w:p>
    <w:p w:rsidR="00176247" w:rsidRDefault="00176247" w:rsidP="00E96685">
      <w:pPr>
        <w:pStyle w:val="a5"/>
        <w:spacing w:before="0" w:beforeAutospacing="0" w:after="0" w:afterAutospacing="0"/>
        <w:jc w:val="both"/>
        <w:rPr>
          <w:rFonts w:ascii="Times New Roman CYR" w:hAnsi="Times New Roman CYR"/>
          <w:i/>
          <w:sz w:val="20"/>
          <w:szCs w:val="20"/>
        </w:rPr>
      </w:pPr>
    </w:p>
    <w:p w:rsidR="00176247" w:rsidRDefault="00176247" w:rsidP="00E96685">
      <w:pPr>
        <w:pStyle w:val="a5"/>
        <w:spacing w:before="0" w:beforeAutospacing="0" w:after="0" w:afterAutospacing="0"/>
        <w:jc w:val="both"/>
        <w:rPr>
          <w:rFonts w:ascii="Times New Roman CYR" w:hAnsi="Times New Roman CYR"/>
          <w:i/>
          <w:sz w:val="20"/>
          <w:szCs w:val="20"/>
        </w:rPr>
      </w:pPr>
    </w:p>
    <w:p w:rsidR="00176247" w:rsidRDefault="00176247" w:rsidP="00E96685">
      <w:pPr>
        <w:pStyle w:val="a5"/>
        <w:spacing w:before="0" w:beforeAutospacing="0" w:after="0" w:afterAutospacing="0"/>
        <w:jc w:val="both"/>
        <w:rPr>
          <w:rFonts w:ascii="Times New Roman CYR" w:hAnsi="Times New Roman CYR"/>
          <w:i/>
          <w:sz w:val="20"/>
          <w:szCs w:val="20"/>
        </w:rPr>
      </w:pPr>
    </w:p>
    <w:p w:rsidR="00176247" w:rsidRDefault="00176247" w:rsidP="00E96685">
      <w:pPr>
        <w:pStyle w:val="a5"/>
        <w:spacing w:before="0" w:beforeAutospacing="0" w:after="0" w:afterAutospacing="0"/>
        <w:jc w:val="both"/>
        <w:rPr>
          <w:rFonts w:ascii="Times New Roman CYR" w:hAnsi="Times New Roman CYR"/>
          <w:i/>
          <w:sz w:val="20"/>
          <w:szCs w:val="20"/>
        </w:rPr>
      </w:pPr>
    </w:p>
    <w:p w:rsidR="00176247" w:rsidRDefault="00176247" w:rsidP="00E96685">
      <w:pPr>
        <w:pStyle w:val="a5"/>
        <w:spacing w:before="0" w:beforeAutospacing="0" w:after="0" w:afterAutospacing="0"/>
        <w:jc w:val="both"/>
        <w:rPr>
          <w:rFonts w:ascii="Times New Roman CYR" w:hAnsi="Times New Roman CYR"/>
          <w:i/>
          <w:sz w:val="20"/>
          <w:szCs w:val="20"/>
        </w:rPr>
      </w:pPr>
    </w:p>
    <w:p w:rsidR="00176247" w:rsidRDefault="00176247" w:rsidP="00E96685">
      <w:pPr>
        <w:pStyle w:val="a5"/>
        <w:spacing w:before="0" w:beforeAutospacing="0" w:after="0" w:afterAutospacing="0"/>
        <w:jc w:val="both"/>
        <w:rPr>
          <w:rFonts w:ascii="Times New Roman CYR" w:hAnsi="Times New Roman CYR"/>
          <w:i/>
          <w:sz w:val="20"/>
          <w:szCs w:val="20"/>
        </w:rPr>
      </w:pPr>
    </w:p>
    <w:p w:rsidR="00176247" w:rsidRDefault="00176247" w:rsidP="00E96685">
      <w:pPr>
        <w:pStyle w:val="a5"/>
        <w:spacing w:before="0" w:beforeAutospacing="0" w:after="0" w:afterAutospacing="0"/>
        <w:jc w:val="both"/>
        <w:rPr>
          <w:rFonts w:ascii="Times New Roman CYR" w:hAnsi="Times New Roman CYR"/>
          <w:i/>
          <w:sz w:val="20"/>
          <w:szCs w:val="20"/>
        </w:rPr>
      </w:pPr>
    </w:p>
    <w:p w:rsidR="00176247" w:rsidRDefault="00176247" w:rsidP="00E96685">
      <w:pPr>
        <w:pStyle w:val="a5"/>
        <w:spacing w:before="0" w:beforeAutospacing="0" w:after="0" w:afterAutospacing="0"/>
        <w:jc w:val="both"/>
        <w:rPr>
          <w:rFonts w:ascii="Times New Roman CYR" w:hAnsi="Times New Roman CYR"/>
          <w:i/>
          <w:sz w:val="20"/>
          <w:szCs w:val="20"/>
        </w:rPr>
      </w:pPr>
    </w:p>
    <w:p w:rsidR="00176247" w:rsidRDefault="00176247" w:rsidP="00E96685">
      <w:pPr>
        <w:pStyle w:val="a5"/>
        <w:spacing w:before="0" w:beforeAutospacing="0" w:after="0" w:afterAutospacing="0"/>
        <w:jc w:val="both"/>
        <w:rPr>
          <w:rFonts w:ascii="Times New Roman CYR" w:hAnsi="Times New Roman CYR"/>
          <w:i/>
          <w:sz w:val="20"/>
          <w:szCs w:val="20"/>
        </w:rPr>
      </w:pPr>
    </w:p>
    <w:p w:rsidR="00176247" w:rsidRDefault="00176247" w:rsidP="00E96685">
      <w:pPr>
        <w:pStyle w:val="a5"/>
        <w:spacing w:before="0" w:beforeAutospacing="0" w:after="0" w:afterAutospacing="0"/>
        <w:jc w:val="both"/>
        <w:rPr>
          <w:rFonts w:ascii="Times New Roman CYR" w:hAnsi="Times New Roman CYR"/>
          <w:i/>
          <w:sz w:val="20"/>
          <w:szCs w:val="20"/>
        </w:rPr>
      </w:pPr>
    </w:p>
    <w:p w:rsidR="00176247" w:rsidRDefault="00176247" w:rsidP="00E96685">
      <w:pPr>
        <w:pStyle w:val="a5"/>
        <w:spacing w:before="0" w:beforeAutospacing="0" w:after="0" w:afterAutospacing="0"/>
        <w:jc w:val="both"/>
        <w:rPr>
          <w:rFonts w:ascii="Times New Roman CYR" w:hAnsi="Times New Roman CYR"/>
          <w:i/>
          <w:sz w:val="20"/>
          <w:szCs w:val="20"/>
        </w:rPr>
      </w:pPr>
    </w:p>
    <w:p w:rsidR="00176247" w:rsidRDefault="00176247" w:rsidP="00E96685">
      <w:pPr>
        <w:pStyle w:val="a5"/>
        <w:spacing w:before="0" w:beforeAutospacing="0" w:after="0" w:afterAutospacing="0"/>
        <w:jc w:val="both"/>
        <w:rPr>
          <w:rFonts w:ascii="Times New Roman CYR" w:hAnsi="Times New Roman CYR"/>
          <w:i/>
          <w:sz w:val="20"/>
          <w:szCs w:val="20"/>
        </w:rPr>
      </w:pPr>
    </w:p>
    <w:p w:rsidR="00176247" w:rsidRDefault="00176247" w:rsidP="00E96685">
      <w:pPr>
        <w:pStyle w:val="a5"/>
        <w:spacing w:before="0" w:beforeAutospacing="0" w:after="0" w:afterAutospacing="0"/>
        <w:jc w:val="both"/>
        <w:rPr>
          <w:rFonts w:ascii="Times New Roman CYR" w:hAnsi="Times New Roman CYR"/>
          <w:i/>
          <w:sz w:val="20"/>
          <w:szCs w:val="20"/>
        </w:rPr>
      </w:pPr>
    </w:p>
    <w:p w:rsidR="00176247" w:rsidRDefault="00176247" w:rsidP="00E96685">
      <w:pPr>
        <w:pStyle w:val="a5"/>
        <w:spacing w:before="0" w:beforeAutospacing="0" w:after="0" w:afterAutospacing="0"/>
        <w:jc w:val="both"/>
        <w:rPr>
          <w:rFonts w:ascii="Times New Roman CYR" w:hAnsi="Times New Roman CYR"/>
          <w:i/>
          <w:sz w:val="20"/>
          <w:szCs w:val="20"/>
        </w:rPr>
      </w:pPr>
    </w:p>
    <w:p w:rsidR="00176247" w:rsidRDefault="00176247" w:rsidP="00E96685">
      <w:pPr>
        <w:pStyle w:val="a5"/>
        <w:spacing w:before="0" w:beforeAutospacing="0" w:after="0" w:afterAutospacing="0"/>
        <w:jc w:val="both"/>
        <w:rPr>
          <w:rFonts w:ascii="Times New Roman CYR" w:hAnsi="Times New Roman CYR"/>
          <w:i/>
          <w:sz w:val="20"/>
          <w:szCs w:val="20"/>
        </w:rPr>
      </w:pPr>
    </w:p>
    <w:p w:rsidR="00176247" w:rsidRDefault="00176247" w:rsidP="00E96685">
      <w:pPr>
        <w:pStyle w:val="a5"/>
        <w:spacing w:before="0" w:beforeAutospacing="0" w:after="0" w:afterAutospacing="0"/>
        <w:jc w:val="both"/>
        <w:rPr>
          <w:rFonts w:ascii="Times New Roman CYR" w:hAnsi="Times New Roman CYR"/>
          <w:i/>
          <w:sz w:val="20"/>
          <w:szCs w:val="20"/>
        </w:rPr>
      </w:pPr>
    </w:p>
    <w:p w:rsidR="00176247" w:rsidRDefault="00176247" w:rsidP="00E96685">
      <w:pPr>
        <w:pStyle w:val="a5"/>
        <w:spacing w:before="0" w:beforeAutospacing="0" w:after="0" w:afterAutospacing="0"/>
        <w:jc w:val="both"/>
        <w:rPr>
          <w:rFonts w:ascii="Times New Roman CYR" w:hAnsi="Times New Roman CYR"/>
          <w:i/>
          <w:sz w:val="20"/>
          <w:szCs w:val="20"/>
        </w:rPr>
      </w:pPr>
    </w:p>
    <w:p w:rsidR="00176247" w:rsidRDefault="00176247" w:rsidP="00E96685">
      <w:pPr>
        <w:pStyle w:val="a5"/>
        <w:spacing w:before="0" w:beforeAutospacing="0" w:after="0" w:afterAutospacing="0"/>
        <w:jc w:val="both"/>
        <w:rPr>
          <w:rFonts w:ascii="Times New Roman CYR" w:hAnsi="Times New Roman CYR"/>
          <w:i/>
          <w:sz w:val="20"/>
          <w:szCs w:val="20"/>
        </w:rPr>
      </w:pPr>
    </w:p>
    <w:p w:rsidR="00176247" w:rsidRDefault="00176247" w:rsidP="00E96685">
      <w:pPr>
        <w:pStyle w:val="a5"/>
        <w:spacing w:before="0" w:beforeAutospacing="0" w:after="0" w:afterAutospacing="0"/>
        <w:jc w:val="both"/>
        <w:rPr>
          <w:rFonts w:ascii="Times New Roman CYR" w:hAnsi="Times New Roman CYR"/>
          <w:i/>
          <w:sz w:val="20"/>
          <w:szCs w:val="20"/>
        </w:rPr>
      </w:pPr>
    </w:p>
    <w:p w:rsidR="00176247" w:rsidRDefault="00176247" w:rsidP="00E96685">
      <w:pPr>
        <w:pStyle w:val="a5"/>
        <w:spacing w:before="0" w:beforeAutospacing="0" w:after="0" w:afterAutospacing="0"/>
        <w:jc w:val="both"/>
        <w:rPr>
          <w:rFonts w:ascii="Times New Roman CYR" w:hAnsi="Times New Roman CYR"/>
          <w:i/>
          <w:sz w:val="20"/>
          <w:szCs w:val="20"/>
        </w:rPr>
      </w:pPr>
    </w:p>
    <w:p w:rsidR="00176247" w:rsidRDefault="00176247" w:rsidP="00E96685">
      <w:pPr>
        <w:pStyle w:val="a5"/>
        <w:spacing w:before="0" w:beforeAutospacing="0" w:after="0" w:afterAutospacing="0"/>
        <w:jc w:val="both"/>
        <w:rPr>
          <w:rFonts w:ascii="Times New Roman CYR" w:hAnsi="Times New Roman CYR"/>
          <w:i/>
          <w:sz w:val="20"/>
          <w:szCs w:val="20"/>
        </w:rPr>
      </w:pPr>
    </w:p>
    <w:p w:rsidR="00176247" w:rsidRDefault="00176247" w:rsidP="00E96685">
      <w:pPr>
        <w:pStyle w:val="a5"/>
        <w:spacing w:before="0" w:beforeAutospacing="0" w:after="0" w:afterAutospacing="0"/>
        <w:jc w:val="both"/>
        <w:rPr>
          <w:rFonts w:ascii="Times New Roman CYR" w:hAnsi="Times New Roman CYR"/>
          <w:i/>
          <w:sz w:val="20"/>
          <w:szCs w:val="20"/>
        </w:rPr>
      </w:pPr>
    </w:p>
    <w:p w:rsidR="00176247" w:rsidRDefault="00176247" w:rsidP="00E96685">
      <w:pPr>
        <w:pStyle w:val="a5"/>
        <w:spacing w:before="0" w:beforeAutospacing="0" w:after="0" w:afterAutospacing="0"/>
        <w:jc w:val="both"/>
        <w:rPr>
          <w:rFonts w:ascii="Times New Roman CYR" w:hAnsi="Times New Roman CYR"/>
          <w:i/>
          <w:sz w:val="20"/>
          <w:szCs w:val="20"/>
        </w:rPr>
      </w:pPr>
    </w:p>
    <w:p w:rsidR="00176247" w:rsidRDefault="00176247" w:rsidP="00E96685">
      <w:pPr>
        <w:pStyle w:val="a5"/>
        <w:spacing w:before="0" w:beforeAutospacing="0" w:after="0" w:afterAutospacing="0"/>
        <w:jc w:val="both"/>
        <w:rPr>
          <w:rFonts w:ascii="Times New Roman CYR" w:hAnsi="Times New Roman CYR"/>
          <w:i/>
          <w:sz w:val="20"/>
          <w:szCs w:val="20"/>
        </w:rPr>
      </w:pPr>
    </w:p>
    <w:p w:rsidR="00176247" w:rsidRDefault="00176247" w:rsidP="00E96685">
      <w:pPr>
        <w:pStyle w:val="a5"/>
        <w:spacing w:before="0" w:beforeAutospacing="0" w:after="0" w:afterAutospacing="0"/>
        <w:jc w:val="both"/>
        <w:rPr>
          <w:rFonts w:ascii="Times New Roman CYR" w:hAnsi="Times New Roman CYR"/>
          <w:i/>
          <w:sz w:val="20"/>
          <w:szCs w:val="20"/>
        </w:rPr>
      </w:pPr>
    </w:p>
    <w:p w:rsidR="00176247" w:rsidRDefault="00176247" w:rsidP="00E96685">
      <w:pPr>
        <w:pStyle w:val="a5"/>
        <w:spacing w:before="0" w:beforeAutospacing="0" w:after="0" w:afterAutospacing="0"/>
        <w:jc w:val="both"/>
        <w:rPr>
          <w:rFonts w:ascii="Times New Roman CYR" w:hAnsi="Times New Roman CYR"/>
          <w:i/>
          <w:sz w:val="20"/>
          <w:szCs w:val="20"/>
        </w:rPr>
      </w:pPr>
    </w:p>
    <w:p w:rsidR="00176247" w:rsidRDefault="00176247" w:rsidP="00E96685">
      <w:pPr>
        <w:pStyle w:val="a5"/>
        <w:spacing w:before="0" w:beforeAutospacing="0" w:after="0" w:afterAutospacing="0"/>
        <w:jc w:val="both"/>
        <w:rPr>
          <w:rFonts w:ascii="Times New Roman CYR" w:hAnsi="Times New Roman CYR"/>
          <w:i/>
          <w:sz w:val="20"/>
          <w:szCs w:val="20"/>
        </w:rPr>
      </w:pPr>
    </w:p>
    <w:p w:rsidR="00176247" w:rsidRDefault="00176247" w:rsidP="00E96685">
      <w:pPr>
        <w:pStyle w:val="a5"/>
        <w:spacing w:before="0" w:beforeAutospacing="0" w:after="0" w:afterAutospacing="0"/>
        <w:jc w:val="both"/>
        <w:rPr>
          <w:rFonts w:ascii="Times New Roman CYR" w:hAnsi="Times New Roman CYR"/>
          <w:i/>
          <w:sz w:val="20"/>
          <w:szCs w:val="20"/>
        </w:rPr>
      </w:pPr>
    </w:p>
    <w:p w:rsidR="00176247" w:rsidRDefault="00176247" w:rsidP="00E96685">
      <w:pPr>
        <w:pStyle w:val="a5"/>
        <w:spacing w:before="0" w:beforeAutospacing="0" w:after="0" w:afterAutospacing="0"/>
        <w:jc w:val="both"/>
        <w:rPr>
          <w:rFonts w:ascii="Times New Roman CYR" w:hAnsi="Times New Roman CYR"/>
          <w:i/>
          <w:sz w:val="20"/>
          <w:szCs w:val="20"/>
        </w:rPr>
      </w:pPr>
    </w:p>
    <w:p w:rsidR="00176247" w:rsidRDefault="00176247" w:rsidP="00E96685">
      <w:pPr>
        <w:pStyle w:val="a5"/>
        <w:spacing w:before="0" w:beforeAutospacing="0" w:after="0" w:afterAutospacing="0"/>
        <w:jc w:val="both"/>
        <w:rPr>
          <w:rFonts w:ascii="Times New Roman CYR" w:hAnsi="Times New Roman CYR"/>
          <w:i/>
          <w:sz w:val="20"/>
          <w:szCs w:val="20"/>
        </w:rPr>
      </w:pPr>
    </w:p>
    <w:p w:rsidR="00176247" w:rsidRDefault="00176247" w:rsidP="00E96685">
      <w:pPr>
        <w:pStyle w:val="a5"/>
        <w:spacing w:before="0" w:beforeAutospacing="0" w:after="0" w:afterAutospacing="0"/>
        <w:jc w:val="both"/>
        <w:rPr>
          <w:rFonts w:ascii="Times New Roman CYR" w:hAnsi="Times New Roman CYR"/>
          <w:i/>
          <w:sz w:val="20"/>
          <w:szCs w:val="20"/>
        </w:rPr>
      </w:pPr>
    </w:p>
    <w:p w:rsidR="00176247" w:rsidRDefault="00176247" w:rsidP="00E96685">
      <w:pPr>
        <w:pStyle w:val="a5"/>
        <w:spacing w:before="0" w:beforeAutospacing="0" w:after="0" w:afterAutospacing="0"/>
        <w:jc w:val="both"/>
        <w:rPr>
          <w:rFonts w:ascii="Times New Roman CYR" w:hAnsi="Times New Roman CYR"/>
          <w:i/>
          <w:sz w:val="20"/>
          <w:szCs w:val="20"/>
        </w:rPr>
      </w:pPr>
    </w:p>
    <w:p w:rsidR="00176247" w:rsidRDefault="00176247" w:rsidP="00E96685">
      <w:pPr>
        <w:pStyle w:val="a5"/>
        <w:spacing w:before="0" w:beforeAutospacing="0" w:after="0" w:afterAutospacing="0"/>
        <w:jc w:val="both"/>
        <w:rPr>
          <w:rFonts w:ascii="Times New Roman CYR" w:hAnsi="Times New Roman CYR"/>
          <w:i/>
          <w:sz w:val="20"/>
          <w:szCs w:val="20"/>
        </w:rPr>
      </w:pPr>
    </w:p>
    <w:p w:rsidR="00176247" w:rsidRDefault="00176247" w:rsidP="00E96685">
      <w:pPr>
        <w:pStyle w:val="a5"/>
        <w:spacing w:before="0" w:beforeAutospacing="0" w:after="0" w:afterAutospacing="0"/>
        <w:jc w:val="both"/>
        <w:rPr>
          <w:rFonts w:ascii="Times New Roman CYR" w:hAnsi="Times New Roman CYR"/>
          <w:i/>
          <w:sz w:val="20"/>
          <w:szCs w:val="20"/>
        </w:rPr>
      </w:pPr>
    </w:p>
    <w:p w:rsidR="00176247" w:rsidRDefault="00176247" w:rsidP="00E96685">
      <w:pPr>
        <w:pStyle w:val="a5"/>
        <w:spacing w:before="0" w:beforeAutospacing="0" w:after="0" w:afterAutospacing="0"/>
        <w:jc w:val="both"/>
        <w:rPr>
          <w:rFonts w:ascii="Times New Roman CYR" w:hAnsi="Times New Roman CYR"/>
          <w:i/>
          <w:sz w:val="20"/>
          <w:szCs w:val="20"/>
        </w:rPr>
      </w:pPr>
    </w:p>
    <w:p w:rsidR="00176247" w:rsidRDefault="00176247" w:rsidP="00E96685">
      <w:pPr>
        <w:pStyle w:val="a5"/>
        <w:spacing w:before="0" w:beforeAutospacing="0" w:after="0" w:afterAutospacing="0"/>
        <w:jc w:val="both"/>
        <w:rPr>
          <w:rFonts w:ascii="Times New Roman CYR" w:hAnsi="Times New Roman CYR"/>
          <w:i/>
          <w:sz w:val="20"/>
          <w:szCs w:val="20"/>
        </w:rPr>
      </w:pPr>
    </w:p>
    <w:p w:rsidR="00176247" w:rsidRDefault="00176247" w:rsidP="00E96685">
      <w:pPr>
        <w:pStyle w:val="a5"/>
        <w:spacing w:before="0" w:beforeAutospacing="0" w:after="0" w:afterAutospacing="0"/>
        <w:jc w:val="both"/>
        <w:rPr>
          <w:rFonts w:ascii="Times New Roman CYR" w:hAnsi="Times New Roman CYR"/>
          <w:i/>
          <w:sz w:val="20"/>
          <w:szCs w:val="20"/>
        </w:rPr>
      </w:pPr>
    </w:p>
    <w:p w:rsidR="00176247" w:rsidRDefault="00176247" w:rsidP="00E96685">
      <w:pPr>
        <w:pStyle w:val="a5"/>
        <w:spacing w:before="0" w:beforeAutospacing="0" w:after="0" w:afterAutospacing="0"/>
        <w:jc w:val="both"/>
        <w:rPr>
          <w:rFonts w:ascii="Times New Roman CYR" w:hAnsi="Times New Roman CYR"/>
          <w:i/>
          <w:sz w:val="20"/>
          <w:szCs w:val="20"/>
        </w:rPr>
      </w:pPr>
    </w:p>
    <w:p w:rsidR="00176247" w:rsidRDefault="00176247" w:rsidP="00E96685">
      <w:pPr>
        <w:pStyle w:val="a5"/>
        <w:spacing w:before="0" w:beforeAutospacing="0" w:after="0" w:afterAutospacing="0"/>
        <w:jc w:val="both"/>
        <w:rPr>
          <w:rFonts w:ascii="Times New Roman CYR" w:hAnsi="Times New Roman CYR"/>
          <w:i/>
          <w:sz w:val="20"/>
          <w:szCs w:val="20"/>
        </w:rPr>
      </w:pPr>
    </w:p>
    <w:p w:rsidR="00176247" w:rsidRDefault="00176247" w:rsidP="00E96685">
      <w:pPr>
        <w:pStyle w:val="a5"/>
        <w:spacing w:before="0" w:beforeAutospacing="0" w:after="0" w:afterAutospacing="0"/>
        <w:jc w:val="both"/>
        <w:rPr>
          <w:rFonts w:ascii="Times New Roman CYR" w:hAnsi="Times New Roman CYR"/>
          <w:i/>
          <w:sz w:val="20"/>
          <w:szCs w:val="20"/>
        </w:rPr>
      </w:pPr>
    </w:p>
    <w:p w:rsidR="00176247" w:rsidRDefault="00176247" w:rsidP="00E96685">
      <w:pPr>
        <w:pStyle w:val="a5"/>
        <w:spacing w:before="0" w:beforeAutospacing="0" w:after="0" w:afterAutospacing="0"/>
        <w:jc w:val="both"/>
        <w:rPr>
          <w:rFonts w:ascii="Times New Roman CYR" w:hAnsi="Times New Roman CYR"/>
          <w:i/>
          <w:sz w:val="20"/>
          <w:szCs w:val="20"/>
        </w:rPr>
      </w:pPr>
    </w:p>
    <w:p w:rsidR="00176247" w:rsidRDefault="00176247" w:rsidP="00E96685">
      <w:pPr>
        <w:pStyle w:val="a5"/>
        <w:spacing w:before="0" w:beforeAutospacing="0" w:after="0" w:afterAutospacing="0"/>
        <w:jc w:val="both"/>
        <w:rPr>
          <w:rFonts w:ascii="Times New Roman CYR" w:hAnsi="Times New Roman CYR"/>
          <w:i/>
          <w:sz w:val="20"/>
          <w:szCs w:val="20"/>
        </w:rPr>
      </w:pPr>
    </w:p>
    <w:p w:rsidR="00176247" w:rsidRDefault="00176247" w:rsidP="00E96685">
      <w:pPr>
        <w:pStyle w:val="a5"/>
        <w:spacing w:before="0" w:beforeAutospacing="0" w:after="0" w:afterAutospacing="0"/>
        <w:jc w:val="both"/>
        <w:rPr>
          <w:rFonts w:ascii="Times New Roman CYR" w:hAnsi="Times New Roman CYR"/>
          <w:i/>
          <w:sz w:val="20"/>
          <w:szCs w:val="20"/>
        </w:rPr>
      </w:pPr>
    </w:p>
    <w:p w:rsidR="00176247" w:rsidRDefault="00176247" w:rsidP="00E96685">
      <w:pPr>
        <w:pStyle w:val="a5"/>
        <w:spacing w:before="0" w:beforeAutospacing="0" w:after="0" w:afterAutospacing="0"/>
        <w:jc w:val="both"/>
        <w:rPr>
          <w:rFonts w:ascii="Times New Roman CYR" w:hAnsi="Times New Roman CYR"/>
          <w:i/>
          <w:sz w:val="20"/>
          <w:szCs w:val="20"/>
        </w:rPr>
      </w:pPr>
    </w:p>
    <w:p w:rsidR="00176247" w:rsidRDefault="00176247" w:rsidP="00E96685">
      <w:pPr>
        <w:pStyle w:val="a5"/>
        <w:spacing w:before="0" w:beforeAutospacing="0" w:after="0" w:afterAutospacing="0"/>
        <w:jc w:val="both"/>
        <w:rPr>
          <w:rFonts w:ascii="Times New Roman CYR" w:hAnsi="Times New Roman CYR"/>
          <w:i/>
          <w:sz w:val="20"/>
          <w:szCs w:val="20"/>
        </w:rPr>
      </w:pPr>
    </w:p>
    <w:p w:rsidR="00176247" w:rsidRDefault="00176247" w:rsidP="00E96685">
      <w:pPr>
        <w:pStyle w:val="a5"/>
        <w:spacing w:before="0" w:beforeAutospacing="0" w:after="0" w:afterAutospacing="0"/>
        <w:jc w:val="both"/>
        <w:rPr>
          <w:rFonts w:ascii="Times New Roman CYR" w:hAnsi="Times New Roman CYR"/>
          <w:i/>
          <w:sz w:val="20"/>
          <w:szCs w:val="20"/>
        </w:rPr>
      </w:pPr>
    </w:p>
    <w:p w:rsidR="00176247" w:rsidRDefault="00176247" w:rsidP="00E96685">
      <w:pPr>
        <w:pStyle w:val="a5"/>
        <w:spacing w:before="0" w:beforeAutospacing="0" w:after="0" w:afterAutospacing="0"/>
        <w:jc w:val="both"/>
        <w:rPr>
          <w:rFonts w:ascii="Times New Roman CYR" w:hAnsi="Times New Roman CYR"/>
          <w:i/>
          <w:sz w:val="20"/>
          <w:szCs w:val="20"/>
        </w:rPr>
      </w:pPr>
    </w:p>
    <w:p w:rsidR="00176247" w:rsidRDefault="00176247" w:rsidP="00E96685">
      <w:pPr>
        <w:pStyle w:val="a5"/>
        <w:spacing w:before="0" w:beforeAutospacing="0" w:after="0" w:afterAutospacing="0"/>
        <w:jc w:val="both"/>
        <w:rPr>
          <w:rFonts w:ascii="Times New Roman CYR" w:hAnsi="Times New Roman CYR"/>
          <w:i/>
          <w:sz w:val="20"/>
          <w:szCs w:val="20"/>
        </w:rPr>
      </w:pPr>
    </w:p>
    <w:p w:rsidR="00BB7587" w:rsidRDefault="00BB7587" w:rsidP="00E96685">
      <w:pPr>
        <w:pStyle w:val="a5"/>
        <w:spacing w:before="0" w:beforeAutospacing="0" w:after="0" w:afterAutospacing="0"/>
        <w:jc w:val="both"/>
        <w:rPr>
          <w:rFonts w:ascii="Times New Roman CYR" w:hAnsi="Times New Roman CYR"/>
          <w:i/>
          <w:sz w:val="20"/>
          <w:szCs w:val="20"/>
        </w:rPr>
      </w:pPr>
    </w:p>
    <w:p w:rsidR="00BB7587" w:rsidRDefault="00BB7587" w:rsidP="00E96685">
      <w:pPr>
        <w:pStyle w:val="a5"/>
        <w:spacing w:before="0" w:beforeAutospacing="0" w:after="0" w:afterAutospacing="0"/>
        <w:jc w:val="both"/>
        <w:rPr>
          <w:rFonts w:ascii="Times New Roman CYR" w:hAnsi="Times New Roman CYR"/>
          <w:i/>
          <w:sz w:val="20"/>
          <w:szCs w:val="20"/>
        </w:rPr>
      </w:pPr>
    </w:p>
    <w:p w:rsidR="00BB7587" w:rsidRDefault="00BB7587" w:rsidP="00E96685">
      <w:pPr>
        <w:pStyle w:val="a5"/>
        <w:spacing w:before="0" w:beforeAutospacing="0" w:after="0" w:afterAutospacing="0"/>
        <w:jc w:val="both"/>
        <w:rPr>
          <w:rFonts w:ascii="Times New Roman CYR" w:hAnsi="Times New Roman CYR"/>
          <w:i/>
          <w:sz w:val="20"/>
          <w:szCs w:val="20"/>
        </w:rPr>
      </w:pPr>
    </w:p>
    <w:p w:rsidR="00176247" w:rsidRDefault="00176247" w:rsidP="00E96685">
      <w:pPr>
        <w:pStyle w:val="a5"/>
        <w:spacing w:before="0" w:beforeAutospacing="0" w:after="0" w:afterAutospacing="0"/>
        <w:jc w:val="both"/>
        <w:rPr>
          <w:rFonts w:ascii="Times New Roman CYR" w:hAnsi="Times New Roman CYR"/>
          <w:i/>
          <w:sz w:val="20"/>
          <w:szCs w:val="20"/>
        </w:rPr>
      </w:pPr>
    </w:p>
    <w:p w:rsidR="00176247" w:rsidRDefault="00176247" w:rsidP="00E96685">
      <w:pPr>
        <w:pStyle w:val="a5"/>
        <w:spacing w:before="0" w:beforeAutospacing="0" w:after="0" w:afterAutospacing="0"/>
        <w:jc w:val="both"/>
        <w:rPr>
          <w:rFonts w:ascii="Times New Roman CYR" w:hAnsi="Times New Roman CYR"/>
          <w:i/>
          <w:sz w:val="20"/>
          <w:szCs w:val="20"/>
        </w:rPr>
      </w:pPr>
    </w:p>
    <w:p w:rsidR="00176247" w:rsidRPr="00BB7587" w:rsidRDefault="00176247" w:rsidP="00176247">
      <w:pPr>
        <w:pStyle w:val="Default"/>
        <w:jc w:val="center"/>
        <w:rPr>
          <w:rFonts w:ascii="Times New Roman" w:hAnsi="Times New Roman" w:cs="Times New Roman"/>
          <w:b/>
          <w:sz w:val="28"/>
          <w:szCs w:val="28"/>
        </w:rPr>
      </w:pPr>
      <w:r>
        <w:lastRenderedPageBreak/>
        <w:tab/>
      </w:r>
      <w:r w:rsidRPr="00BB7587">
        <w:rPr>
          <w:rFonts w:ascii="Times New Roman" w:hAnsi="Times New Roman" w:cs="Times New Roman"/>
          <w:b/>
          <w:sz w:val="28"/>
          <w:szCs w:val="28"/>
        </w:rPr>
        <w:t xml:space="preserve">Заявление </w:t>
      </w:r>
    </w:p>
    <w:p w:rsidR="00176247" w:rsidRPr="00BB7587" w:rsidRDefault="00176247" w:rsidP="00176247">
      <w:pPr>
        <w:pStyle w:val="Default"/>
        <w:jc w:val="center"/>
        <w:rPr>
          <w:rFonts w:ascii="Times New Roman" w:hAnsi="Times New Roman" w:cs="Times New Roman"/>
          <w:b/>
          <w:sz w:val="28"/>
          <w:szCs w:val="28"/>
        </w:rPr>
      </w:pPr>
      <w:r w:rsidRPr="00BB7587">
        <w:rPr>
          <w:rFonts w:ascii="Times New Roman" w:hAnsi="Times New Roman" w:cs="Times New Roman"/>
          <w:b/>
          <w:sz w:val="28"/>
          <w:szCs w:val="28"/>
        </w:rPr>
        <w:t xml:space="preserve">участника регионального этапа </w:t>
      </w:r>
    </w:p>
    <w:p w:rsidR="00176247" w:rsidRPr="00BB7587" w:rsidRDefault="00176247" w:rsidP="00176247">
      <w:pPr>
        <w:pStyle w:val="Default"/>
        <w:jc w:val="center"/>
        <w:rPr>
          <w:rFonts w:ascii="Times New Roman" w:hAnsi="Times New Roman" w:cs="Times New Roman"/>
          <w:b/>
          <w:sz w:val="28"/>
          <w:szCs w:val="28"/>
        </w:rPr>
      </w:pPr>
      <w:r w:rsidRPr="00BB7587">
        <w:rPr>
          <w:rFonts w:ascii="Times New Roman" w:hAnsi="Times New Roman" w:cs="Times New Roman"/>
          <w:b/>
          <w:sz w:val="28"/>
          <w:szCs w:val="28"/>
        </w:rPr>
        <w:t xml:space="preserve">Всероссийской олимпиады школьников в 2022-2023 учебном году </w:t>
      </w:r>
    </w:p>
    <w:p w:rsidR="00176247" w:rsidRPr="00BB7587" w:rsidRDefault="00176247" w:rsidP="00176247">
      <w:pPr>
        <w:pStyle w:val="Default"/>
        <w:jc w:val="center"/>
        <w:rPr>
          <w:rFonts w:ascii="Times New Roman" w:hAnsi="Times New Roman" w:cs="Times New Roman"/>
          <w:b/>
          <w:sz w:val="28"/>
          <w:szCs w:val="28"/>
        </w:rPr>
      </w:pPr>
      <w:r w:rsidRPr="00BB7587">
        <w:rPr>
          <w:rFonts w:ascii="Times New Roman" w:hAnsi="Times New Roman" w:cs="Times New Roman"/>
          <w:b/>
          <w:sz w:val="28"/>
          <w:szCs w:val="28"/>
        </w:rPr>
        <w:t>на апелляцию</w:t>
      </w:r>
    </w:p>
    <w:p w:rsidR="00176247" w:rsidRPr="004A2C5F" w:rsidRDefault="00176247" w:rsidP="00176247">
      <w:pPr>
        <w:tabs>
          <w:tab w:val="left" w:pos="5220"/>
        </w:tabs>
        <w:rPr>
          <w:sz w:val="28"/>
          <w:szCs w:val="28"/>
        </w:rPr>
      </w:pPr>
      <w:r w:rsidRPr="004A2C5F">
        <w:rPr>
          <w:sz w:val="28"/>
          <w:szCs w:val="28"/>
        </w:rPr>
        <w:tab/>
      </w:r>
    </w:p>
    <w:tbl>
      <w:tblPr>
        <w:tblStyle w:val="a6"/>
        <w:tblW w:w="0" w:type="auto"/>
        <w:tblInd w:w="3823" w:type="dxa"/>
        <w:tblLook w:val="04A0" w:firstRow="1" w:lastRow="0" w:firstColumn="1" w:lastColumn="0" w:noHBand="0" w:noVBand="1"/>
      </w:tblPr>
      <w:tblGrid>
        <w:gridCol w:w="6314"/>
      </w:tblGrid>
      <w:tr w:rsidR="00176247" w:rsidRPr="004A2C5F" w:rsidTr="00A03F16">
        <w:trPr>
          <w:trHeight w:val="3716"/>
        </w:trPr>
        <w:tc>
          <w:tcPr>
            <w:tcW w:w="5522" w:type="dxa"/>
            <w:tcBorders>
              <w:top w:val="nil"/>
              <w:left w:val="nil"/>
              <w:bottom w:val="nil"/>
              <w:right w:val="nil"/>
            </w:tcBorders>
          </w:tcPr>
          <w:p w:rsidR="00176247" w:rsidRPr="004A2C5F" w:rsidRDefault="00176247" w:rsidP="00A03F16">
            <w:pPr>
              <w:tabs>
                <w:tab w:val="left" w:pos="5220"/>
              </w:tabs>
              <w:rPr>
                <w:sz w:val="28"/>
                <w:szCs w:val="28"/>
              </w:rPr>
            </w:pPr>
            <w:r w:rsidRPr="004A2C5F">
              <w:rPr>
                <w:sz w:val="28"/>
                <w:szCs w:val="28"/>
              </w:rPr>
              <w:t>Председате</w:t>
            </w:r>
            <w:r>
              <w:rPr>
                <w:sz w:val="28"/>
                <w:szCs w:val="28"/>
              </w:rPr>
              <w:t>лю апелляционной комиссии регионального этапа ВсОШ</w:t>
            </w:r>
            <w:r w:rsidRPr="004A2C5F">
              <w:rPr>
                <w:sz w:val="28"/>
                <w:szCs w:val="28"/>
              </w:rPr>
              <w:t>-20</w:t>
            </w:r>
            <w:r>
              <w:rPr>
                <w:sz w:val="28"/>
                <w:szCs w:val="28"/>
              </w:rPr>
              <w:t>23 по _____________________________________</w:t>
            </w:r>
          </w:p>
          <w:p w:rsidR="00176247" w:rsidRDefault="00176247" w:rsidP="00A03F16">
            <w:pPr>
              <w:tabs>
                <w:tab w:val="left" w:pos="1125"/>
              </w:tabs>
              <w:rPr>
                <w:b/>
                <w:i/>
              </w:rPr>
            </w:pPr>
            <w:r>
              <w:rPr>
                <w:sz w:val="28"/>
                <w:szCs w:val="28"/>
              </w:rPr>
              <w:tab/>
              <w:t xml:space="preserve">              </w:t>
            </w:r>
            <w:r w:rsidRPr="002B3A60">
              <w:rPr>
                <w:b/>
                <w:i/>
              </w:rPr>
              <w:t>указать предмет</w:t>
            </w:r>
          </w:p>
          <w:p w:rsidR="00176247" w:rsidRPr="002B3A60" w:rsidRDefault="00176247" w:rsidP="00A03F16">
            <w:pPr>
              <w:tabs>
                <w:tab w:val="left" w:pos="1125"/>
              </w:tabs>
              <w:rPr>
                <w:b/>
                <w:i/>
              </w:rPr>
            </w:pPr>
          </w:p>
          <w:p w:rsidR="00176247" w:rsidRDefault="00176247" w:rsidP="00A03F16">
            <w:pPr>
              <w:tabs>
                <w:tab w:val="left" w:pos="1125"/>
              </w:tabs>
              <w:rPr>
                <w:sz w:val="28"/>
                <w:szCs w:val="28"/>
              </w:rPr>
            </w:pPr>
            <w:r w:rsidRPr="004A2C5F">
              <w:rPr>
                <w:sz w:val="28"/>
                <w:szCs w:val="28"/>
              </w:rPr>
              <w:t>от ученика (цы)</w:t>
            </w:r>
            <w:r>
              <w:rPr>
                <w:sz w:val="28"/>
                <w:szCs w:val="28"/>
              </w:rPr>
              <w:t>__________________класса</w:t>
            </w:r>
          </w:p>
          <w:p w:rsidR="00176247" w:rsidRDefault="00176247" w:rsidP="00A03F16">
            <w:pPr>
              <w:tabs>
                <w:tab w:val="left" w:pos="1125"/>
              </w:tabs>
              <w:rPr>
                <w:sz w:val="28"/>
                <w:szCs w:val="28"/>
              </w:rPr>
            </w:pPr>
            <w:r>
              <w:rPr>
                <w:sz w:val="28"/>
                <w:szCs w:val="28"/>
              </w:rPr>
              <w:t>_______________________________________________________________________________________________________________</w:t>
            </w:r>
          </w:p>
          <w:p w:rsidR="00176247" w:rsidRPr="002B3A60" w:rsidRDefault="00176247" w:rsidP="00A03F16">
            <w:pPr>
              <w:tabs>
                <w:tab w:val="left" w:pos="1125"/>
              </w:tabs>
              <w:jc w:val="center"/>
              <w:rPr>
                <w:b/>
                <w:i/>
              </w:rPr>
            </w:pPr>
            <w:r w:rsidRPr="002B3A60">
              <w:rPr>
                <w:b/>
                <w:i/>
              </w:rPr>
              <w:t>полное название ОО</w:t>
            </w:r>
          </w:p>
          <w:p w:rsidR="00176247" w:rsidRDefault="00176247" w:rsidP="00A03F16">
            <w:pPr>
              <w:tabs>
                <w:tab w:val="left" w:pos="1125"/>
              </w:tabs>
              <w:jc w:val="center"/>
            </w:pPr>
          </w:p>
          <w:p w:rsidR="00176247" w:rsidRDefault="00176247" w:rsidP="00A03F16">
            <w:pPr>
              <w:tabs>
                <w:tab w:val="left" w:pos="1125"/>
              </w:tabs>
              <w:spacing w:line="276" w:lineRule="auto"/>
            </w:pPr>
            <w:r>
              <w:t>________________________________________________</w:t>
            </w:r>
          </w:p>
          <w:p w:rsidR="00176247" w:rsidRDefault="00176247" w:rsidP="00A03F16">
            <w:pPr>
              <w:tabs>
                <w:tab w:val="left" w:pos="1125"/>
              </w:tabs>
              <w:spacing w:line="276" w:lineRule="auto"/>
            </w:pPr>
            <w:r>
              <w:t>________________________________________________</w:t>
            </w:r>
          </w:p>
          <w:p w:rsidR="00176247" w:rsidRDefault="00176247" w:rsidP="00A03F16">
            <w:pPr>
              <w:tabs>
                <w:tab w:val="left" w:pos="1125"/>
              </w:tabs>
              <w:spacing w:line="276" w:lineRule="auto"/>
            </w:pPr>
            <w:r>
              <w:t>________________________________________________</w:t>
            </w:r>
          </w:p>
          <w:p w:rsidR="00176247" w:rsidRPr="002B3A60" w:rsidRDefault="00176247" w:rsidP="00A03F16">
            <w:pPr>
              <w:tabs>
                <w:tab w:val="left" w:pos="1125"/>
              </w:tabs>
              <w:jc w:val="center"/>
              <w:rPr>
                <w:b/>
                <w:i/>
              </w:rPr>
            </w:pPr>
            <w:r w:rsidRPr="002B3A60">
              <w:rPr>
                <w:b/>
                <w:i/>
              </w:rPr>
              <w:t>ФИО полностью</w:t>
            </w:r>
          </w:p>
        </w:tc>
      </w:tr>
    </w:tbl>
    <w:p w:rsidR="00176247" w:rsidRDefault="00176247" w:rsidP="00176247">
      <w:pPr>
        <w:tabs>
          <w:tab w:val="left" w:pos="5220"/>
        </w:tabs>
      </w:pPr>
    </w:p>
    <w:p w:rsidR="00176247" w:rsidRDefault="00176247" w:rsidP="00176247">
      <w:pPr>
        <w:tabs>
          <w:tab w:val="left" w:pos="5220"/>
        </w:tabs>
      </w:pPr>
    </w:p>
    <w:p w:rsidR="00176247" w:rsidRPr="006E6737" w:rsidRDefault="00176247" w:rsidP="00176247">
      <w:pPr>
        <w:rPr>
          <w:sz w:val="28"/>
          <w:szCs w:val="28"/>
        </w:rPr>
      </w:pPr>
      <w:r w:rsidRPr="006E6737">
        <w:rPr>
          <w:sz w:val="28"/>
          <w:szCs w:val="28"/>
        </w:rPr>
        <w:t>Прошу пересмотреть мою работу, выполненную в _____________</w:t>
      </w:r>
      <w:r>
        <w:rPr>
          <w:sz w:val="28"/>
          <w:szCs w:val="28"/>
        </w:rPr>
        <w:t>______</w:t>
      </w:r>
      <w:r w:rsidRPr="006E6737">
        <w:rPr>
          <w:sz w:val="28"/>
          <w:szCs w:val="28"/>
        </w:rPr>
        <w:t xml:space="preserve">туре, </w:t>
      </w:r>
    </w:p>
    <w:p w:rsidR="00176247" w:rsidRDefault="00176247" w:rsidP="00176247">
      <w:pPr>
        <w:rPr>
          <w:sz w:val="28"/>
          <w:szCs w:val="28"/>
        </w:rPr>
      </w:pPr>
      <w:r w:rsidRPr="006E6737">
        <w:rPr>
          <w:sz w:val="28"/>
          <w:szCs w:val="28"/>
        </w:rPr>
        <w:t xml:space="preserve">задание (задача) </w:t>
      </w:r>
      <w:r>
        <w:rPr>
          <w:sz w:val="28"/>
          <w:szCs w:val="28"/>
        </w:rPr>
        <w:t>№ _______________________________, так как я не согласен</w:t>
      </w:r>
    </w:p>
    <w:p w:rsidR="00176247" w:rsidRDefault="00176247" w:rsidP="00176247">
      <w:pPr>
        <w:rPr>
          <w:sz w:val="28"/>
          <w:szCs w:val="28"/>
        </w:rPr>
      </w:pPr>
      <w:r>
        <w:rPr>
          <w:sz w:val="28"/>
          <w:szCs w:val="28"/>
        </w:rPr>
        <w:t>с выставленными мне баллами в связи с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76247" w:rsidRDefault="00176247" w:rsidP="00176247">
      <w:pPr>
        <w:rPr>
          <w:sz w:val="28"/>
          <w:szCs w:val="28"/>
        </w:rPr>
      </w:pPr>
    </w:p>
    <w:p w:rsidR="00176247" w:rsidRDefault="00176247" w:rsidP="00176247">
      <w:pPr>
        <w:rPr>
          <w:sz w:val="28"/>
          <w:szCs w:val="28"/>
        </w:rPr>
      </w:pPr>
    </w:p>
    <w:p w:rsidR="00176247" w:rsidRPr="005903D4" w:rsidRDefault="00176247" w:rsidP="00176247">
      <w:pPr>
        <w:tabs>
          <w:tab w:val="left" w:pos="5535"/>
        </w:tabs>
        <w:rPr>
          <w:sz w:val="28"/>
          <w:szCs w:val="28"/>
        </w:rPr>
      </w:pPr>
      <w:r>
        <w:rPr>
          <w:sz w:val="28"/>
          <w:szCs w:val="28"/>
        </w:rPr>
        <w:t>«____» ____________2023 г.</w:t>
      </w:r>
      <w:r>
        <w:rPr>
          <w:sz w:val="28"/>
          <w:szCs w:val="28"/>
        </w:rPr>
        <w:tab/>
        <w:t>__________________/Подпись/</w:t>
      </w:r>
    </w:p>
    <w:p w:rsidR="00176247" w:rsidRDefault="00176247" w:rsidP="00E96685">
      <w:pPr>
        <w:pStyle w:val="a5"/>
        <w:spacing w:before="0" w:beforeAutospacing="0" w:after="0" w:afterAutospacing="0"/>
        <w:jc w:val="both"/>
        <w:rPr>
          <w:rFonts w:ascii="Times New Roman CYR" w:hAnsi="Times New Roman CYR"/>
          <w:i/>
          <w:sz w:val="20"/>
          <w:szCs w:val="20"/>
        </w:rPr>
      </w:pPr>
    </w:p>
    <w:p w:rsidR="00176247" w:rsidRDefault="00176247" w:rsidP="00176247">
      <w:pPr>
        <w:tabs>
          <w:tab w:val="left" w:pos="5655"/>
        </w:tabs>
      </w:pPr>
    </w:p>
    <w:tbl>
      <w:tblPr>
        <w:tblStyle w:val="a6"/>
        <w:tblW w:w="0" w:type="auto"/>
        <w:tblInd w:w="57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2"/>
      </w:tblGrid>
      <w:tr w:rsidR="00176247" w:rsidTr="00A03F16">
        <w:tc>
          <w:tcPr>
            <w:tcW w:w="3792" w:type="dxa"/>
          </w:tcPr>
          <w:p w:rsidR="00176247" w:rsidRDefault="00176247" w:rsidP="00A03F16">
            <w:pPr>
              <w:tabs>
                <w:tab w:val="left" w:pos="5655"/>
              </w:tabs>
              <w:rPr>
                <w:sz w:val="28"/>
                <w:szCs w:val="28"/>
              </w:rPr>
            </w:pPr>
            <w:r w:rsidRPr="00425E4F">
              <w:rPr>
                <w:sz w:val="28"/>
                <w:szCs w:val="28"/>
              </w:rPr>
              <w:lastRenderedPageBreak/>
              <w:t>Председателю оргкомитет</w:t>
            </w:r>
            <w:r>
              <w:rPr>
                <w:sz w:val="28"/>
                <w:szCs w:val="28"/>
              </w:rPr>
              <w:t xml:space="preserve">а регионального этапа ВсОШ </w:t>
            </w:r>
          </w:p>
          <w:p w:rsidR="00176247" w:rsidRPr="00425E4F" w:rsidRDefault="00176247" w:rsidP="00A03F16">
            <w:pPr>
              <w:tabs>
                <w:tab w:val="left" w:pos="5655"/>
              </w:tabs>
              <w:rPr>
                <w:sz w:val="28"/>
                <w:szCs w:val="28"/>
              </w:rPr>
            </w:pPr>
            <w:r>
              <w:rPr>
                <w:sz w:val="28"/>
                <w:szCs w:val="28"/>
              </w:rPr>
              <w:t>в 2022-2023 учебном году</w:t>
            </w:r>
          </w:p>
          <w:p w:rsidR="00176247" w:rsidRDefault="00176247" w:rsidP="00A03F16">
            <w:pPr>
              <w:tabs>
                <w:tab w:val="left" w:pos="5655"/>
              </w:tabs>
            </w:pPr>
            <w:r>
              <w:rPr>
                <w:sz w:val="28"/>
                <w:szCs w:val="28"/>
              </w:rPr>
              <w:t>В.Н. Щукину</w:t>
            </w:r>
          </w:p>
        </w:tc>
      </w:tr>
    </w:tbl>
    <w:p w:rsidR="00176247" w:rsidRDefault="00176247" w:rsidP="00176247">
      <w:pPr>
        <w:tabs>
          <w:tab w:val="left" w:pos="5655"/>
        </w:tabs>
      </w:pPr>
    </w:p>
    <w:p w:rsidR="00176247" w:rsidRDefault="00176247" w:rsidP="00176247"/>
    <w:p w:rsidR="00176247" w:rsidRDefault="00176247" w:rsidP="00176247">
      <w:pPr>
        <w:tabs>
          <w:tab w:val="left" w:pos="3255"/>
        </w:tabs>
        <w:jc w:val="center"/>
        <w:rPr>
          <w:sz w:val="28"/>
          <w:szCs w:val="28"/>
        </w:rPr>
      </w:pPr>
      <w:r>
        <w:rPr>
          <w:sz w:val="28"/>
          <w:szCs w:val="28"/>
        </w:rPr>
        <w:t>з</w:t>
      </w:r>
      <w:r w:rsidRPr="0068789B">
        <w:rPr>
          <w:sz w:val="28"/>
          <w:szCs w:val="28"/>
        </w:rPr>
        <w:t>аявление</w:t>
      </w:r>
      <w:r>
        <w:rPr>
          <w:sz w:val="28"/>
          <w:szCs w:val="28"/>
        </w:rPr>
        <w:t>.</w:t>
      </w:r>
    </w:p>
    <w:p w:rsidR="00176247" w:rsidRDefault="00176247" w:rsidP="00176247">
      <w:pPr>
        <w:rPr>
          <w:sz w:val="28"/>
          <w:szCs w:val="28"/>
        </w:rPr>
      </w:pPr>
    </w:p>
    <w:p w:rsidR="00176247" w:rsidRDefault="00176247" w:rsidP="00176247">
      <w:pPr>
        <w:rPr>
          <w:sz w:val="28"/>
          <w:szCs w:val="28"/>
        </w:rPr>
      </w:pPr>
      <w:r>
        <w:rPr>
          <w:sz w:val="28"/>
          <w:szCs w:val="28"/>
        </w:rPr>
        <w:t>Я, _______________________________________________________________,</w:t>
      </w:r>
    </w:p>
    <w:p w:rsidR="00176247" w:rsidRDefault="00176247" w:rsidP="00176247">
      <w:pPr>
        <w:tabs>
          <w:tab w:val="left" w:pos="3705"/>
        </w:tabs>
        <w:jc w:val="center"/>
        <w:rPr>
          <w:sz w:val="20"/>
          <w:szCs w:val="20"/>
        </w:rPr>
      </w:pPr>
      <w:r>
        <w:rPr>
          <w:sz w:val="20"/>
          <w:szCs w:val="20"/>
        </w:rPr>
        <w:t>(ФИО)</w:t>
      </w:r>
    </w:p>
    <w:p w:rsidR="00176247" w:rsidRDefault="00176247" w:rsidP="00176247">
      <w:pPr>
        <w:tabs>
          <w:tab w:val="left" w:pos="3705"/>
        </w:tabs>
        <w:jc w:val="center"/>
        <w:rPr>
          <w:sz w:val="20"/>
          <w:szCs w:val="20"/>
        </w:rPr>
      </w:pPr>
    </w:p>
    <w:p w:rsidR="00176247" w:rsidRDefault="00176247" w:rsidP="00176247">
      <w:pPr>
        <w:jc w:val="center"/>
        <w:rPr>
          <w:sz w:val="28"/>
          <w:szCs w:val="28"/>
        </w:rPr>
      </w:pPr>
      <w:r>
        <w:rPr>
          <w:sz w:val="28"/>
          <w:szCs w:val="28"/>
        </w:rPr>
        <w:t>обучающий(щая)ся _______________________________________________</w:t>
      </w:r>
    </w:p>
    <w:p w:rsidR="00176247" w:rsidRPr="00EC54C6" w:rsidRDefault="00176247" w:rsidP="00176247">
      <w:pPr>
        <w:spacing w:before="240"/>
        <w:contextualSpacing/>
        <w:jc w:val="center"/>
      </w:pPr>
      <w:r>
        <w:rPr>
          <w:sz w:val="20"/>
          <w:szCs w:val="20"/>
        </w:rPr>
        <w:t xml:space="preserve">                      </w:t>
      </w:r>
      <w:r w:rsidRPr="00EC54C6">
        <w:t xml:space="preserve">    </w:t>
      </w:r>
      <w:r>
        <w:t xml:space="preserve">                   класс, образовательная организация</w:t>
      </w:r>
      <w:r w:rsidRPr="00EC54C6">
        <w:t>, муниципальное образование</w:t>
      </w:r>
    </w:p>
    <w:p w:rsidR="00176247" w:rsidRDefault="00176247" w:rsidP="00176247">
      <w:pPr>
        <w:spacing w:before="240"/>
        <w:contextualSpacing/>
        <w:jc w:val="center"/>
        <w:rPr>
          <w:sz w:val="20"/>
          <w:szCs w:val="20"/>
        </w:rPr>
      </w:pPr>
    </w:p>
    <w:p w:rsidR="00176247" w:rsidRDefault="00176247" w:rsidP="00176247">
      <w:pPr>
        <w:spacing w:before="240"/>
        <w:contextualSpacing/>
        <w:rPr>
          <w:sz w:val="20"/>
          <w:szCs w:val="20"/>
        </w:rPr>
      </w:pPr>
      <w:r>
        <w:rPr>
          <w:sz w:val="20"/>
          <w:szCs w:val="20"/>
        </w:rPr>
        <w:t>_____________________________________________________________________________________________</w:t>
      </w:r>
    </w:p>
    <w:p w:rsidR="00176247" w:rsidRDefault="00176247" w:rsidP="00176247">
      <w:pPr>
        <w:spacing w:before="240"/>
        <w:contextualSpacing/>
        <w:jc w:val="center"/>
        <w:rPr>
          <w:sz w:val="20"/>
          <w:szCs w:val="20"/>
        </w:rPr>
      </w:pPr>
    </w:p>
    <w:p w:rsidR="00176247" w:rsidRDefault="00176247" w:rsidP="00176247">
      <w:pPr>
        <w:spacing w:before="240"/>
        <w:contextualSpacing/>
        <w:rPr>
          <w:sz w:val="20"/>
          <w:szCs w:val="20"/>
        </w:rPr>
      </w:pPr>
      <w:r>
        <w:rPr>
          <w:sz w:val="20"/>
          <w:szCs w:val="20"/>
        </w:rPr>
        <w:t>____________________________________________________________________________________________</w:t>
      </w:r>
      <w:r w:rsidRPr="00F27A17">
        <w:rPr>
          <w:sz w:val="28"/>
          <w:szCs w:val="28"/>
        </w:rPr>
        <w:t>,</w:t>
      </w:r>
    </w:p>
    <w:p w:rsidR="00176247" w:rsidRPr="00B05C0C" w:rsidRDefault="00176247" w:rsidP="00176247">
      <w:pPr>
        <w:spacing w:before="240"/>
        <w:contextualSpacing/>
        <w:rPr>
          <w:sz w:val="20"/>
          <w:szCs w:val="20"/>
        </w:rPr>
      </w:pPr>
    </w:p>
    <w:p w:rsidR="00176247" w:rsidRDefault="00176247" w:rsidP="00176247">
      <w:pPr>
        <w:rPr>
          <w:sz w:val="28"/>
          <w:szCs w:val="28"/>
        </w:rPr>
      </w:pPr>
      <w:r>
        <w:rPr>
          <w:sz w:val="28"/>
          <w:szCs w:val="28"/>
        </w:rPr>
        <w:t>о</w:t>
      </w:r>
      <w:r w:rsidRPr="0020705E">
        <w:rPr>
          <w:sz w:val="28"/>
          <w:szCs w:val="28"/>
        </w:rPr>
        <w:t xml:space="preserve">тказываюсь от участия </w:t>
      </w:r>
      <w:r>
        <w:rPr>
          <w:sz w:val="28"/>
          <w:szCs w:val="28"/>
        </w:rPr>
        <w:t>в региональном этапе ВсОШ-2023 по предмету:</w:t>
      </w:r>
    </w:p>
    <w:p w:rsidR="00176247" w:rsidRDefault="00176247" w:rsidP="00176247">
      <w:pPr>
        <w:rPr>
          <w:sz w:val="28"/>
          <w:szCs w:val="28"/>
        </w:rPr>
      </w:pPr>
      <w:r>
        <w:rPr>
          <w:sz w:val="28"/>
          <w:szCs w:val="28"/>
        </w:rPr>
        <w:t>__________________________________________________________________</w:t>
      </w:r>
    </w:p>
    <w:p w:rsidR="00176247" w:rsidRDefault="00176247" w:rsidP="00176247">
      <w:pPr>
        <w:rPr>
          <w:sz w:val="28"/>
          <w:szCs w:val="28"/>
        </w:rPr>
      </w:pPr>
      <w:r>
        <w:rPr>
          <w:sz w:val="28"/>
          <w:szCs w:val="28"/>
        </w:rPr>
        <w:t>в связи с __________________________________________________________</w:t>
      </w:r>
    </w:p>
    <w:p w:rsidR="00176247" w:rsidRPr="00EC54C6" w:rsidRDefault="00176247" w:rsidP="00176247">
      <w:pPr>
        <w:tabs>
          <w:tab w:val="left" w:pos="3915"/>
        </w:tabs>
        <w:jc w:val="center"/>
      </w:pPr>
      <w:r w:rsidRPr="00EC54C6">
        <w:t>указать причину</w:t>
      </w:r>
    </w:p>
    <w:p w:rsidR="00176247" w:rsidRDefault="00176247" w:rsidP="00176247">
      <w:pPr>
        <w:rPr>
          <w:sz w:val="28"/>
          <w:szCs w:val="28"/>
        </w:rPr>
      </w:pPr>
      <w:r>
        <w:rPr>
          <w:sz w:val="28"/>
          <w:szCs w:val="28"/>
        </w:rPr>
        <w:t>__________________________________________________________________</w:t>
      </w:r>
    </w:p>
    <w:p w:rsidR="00176247" w:rsidRDefault="00176247" w:rsidP="00176247">
      <w:pPr>
        <w:rPr>
          <w:sz w:val="28"/>
          <w:szCs w:val="28"/>
        </w:rPr>
      </w:pPr>
      <w:r>
        <w:rPr>
          <w:sz w:val="28"/>
          <w:szCs w:val="28"/>
        </w:rPr>
        <w:t>__________________________________________________________________.</w:t>
      </w:r>
    </w:p>
    <w:p w:rsidR="00176247" w:rsidRDefault="00176247" w:rsidP="00176247">
      <w:pPr>
        <w:rPr>
          <w:sz w:val="28"/>
          <w:szCs w:val="28"/>
        </w:rPr>
      </w:pPr>
    </w:p>
    <w:p w:rsidR="00176247" w:rsidRPr="00CD28E6" w:rsidRDefault="00176247" w:rsidP="00176247">
      <w:pPr>
        <w:rPr>
          <w:sz w:val="28"/>
          <w:szCs w:val="28"/>
        </w:rPr>
      </w:pPr>
    </w:p>
    <w:p w:rsidR="00176247" w:rsidRDefault="00176247" w:rsidP="00176247">
      <w:pPr>
        <w:rPr>
          <w:sz w:val="28"/>
          <w:szCs w:val="28"/>
        </w:rPr>
      </w:pPr>
    </w:p>
    <w:p w:rsidR="00176247" w:rsidRDefault="00176247" w:rsidP="00176247">
      <w:pPr>
        <w:tabs>
          <w:tab w:val="left" w:pos="6450"/>
        </w:tabs>
        <w:rPr>
          <w:sz w:val="28"/>
          <w:szCs w:val="28"/>
        </w:rPr>
      </w:pPr>
      <w:r>
        <w:rPr>
          <w:sz w:val="28"/>
          <w:szCs w:val="28"/>
        </w:rPr>
        <w:t>_______________</w:t>
      </w:r>
      <w:r>
        <w:rPr>
          <w:sz w:val="28"/>
          <w:szCs w:val="28"/>
        </w:rPr>
        <w:tab/>
        <w:t>____________________</w:t>
      </w:r>
    </w:p>
    <w:p w:rsidR="00176247" w:rsidRPr="00550936" w:rsidRDefault="00176247" w:rsidP="00176247">
      <w:pPr>
        <w:tabs>
          <w:tab w:val="left" w:pos="7455"/>
        </w:tabs>
        <w:ind w:firstLine="708"/>
      </w:pPr>
      <w:r w:rsidRPr="00550936">
        <w:t>Дата</w:t>
      </w:r>
      <w:r w:rsidRPr="00550936">
        <w:tab/>
        <w:t>Подпись</w:t>
      </w:r>
    </w:p>
    <w:p w:rsidR="00176247" w:rsidRPr="009E15A7" w:rsidRDefault="00176247" w:rsidP="00E96685">
      <w:pPr>
        <w:pStyle w:val="a5"/>
        <w:spacing w:before="0" w:beforeAutospacing="0" w:after="0" w:afterAutospacing="0"/>
        <w:jc w:val="both"/>
        <w:rPr>
          <w:rFonts w:ascii="Times New Roman CYR" w:hAnsi="Times New Roman CYR"/>
          <w:i/>
          <w:sz w:val="20"/>
          <w:szCs w:val="20"/>
        </w:rPr>
      </w:pPr>
      <w:bookmarkStart w:id="0" w:name="_GoBack"/>
      <w:bookmarkEnd w:id="0"/>
    </w:p>
    <w:sectPr w:rsidR="00176247" w:rsidRPr="009E15A7" w:rsidSect="00866AD2">
      <w:type w:val="continuous"/>
      <w:pgSz w:w="11906" w:h="16838"/>
      <w:pgMar w:top="1134" w:right="567"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034D" w:rsidRDefault="00F8034D" w:rsidP="00B407C0">
      <w:r>
        <w:separator/>
      </w:r>
    </w:p>
  </w:endnote>
  <w:endnote w:type="continuationSeparator" w:id="0">
    <w:p w:rsidR="00F8034D" w:rsidRDefault="00F8034D" w:rsidP="00B407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034D" w:rsidRDefault="00F8034D" w:rsidP="00B407C0">
      <w:r>
        <w:separator/>
      </w:r>
    </w:p>
  </w:footnote>
  <w:footnote w:type="continuationSeparator" w:id="0">
    <w:p w:rsidR="00F8034D" w:rsidRDefault="00F8034D" w:rsidP="00B407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77464B5C"/>
    <w:lvl w:ilvl="0">
      <w:numFmt w:val="bullet"/>
      <w:lvlText w:val="*"/>
      <w:lvlJc w:val="left"/>
    </w:lvl>
  </w:abstractNum>
  <w:abstractNum w:abstractNumId="1" w15:restartNumberingAfterBreak="0">
    <w:nsid w:val="04DF01CD"/>
    <w:multiLevelType w:val="hybridMultilevel"/>
    <w:tmpl w:val="95E64580"/>
    <w:lvl w:ilvl="0" w:tplc="04190011">
      <w:start w:val="1"/>
      <w:numFmt w:val="decimal"/>
      <w:lvlText w:val="%1)"/>
      <w:lvlJc w:val="left"/>
      <w:pPr>
        <w:tabs>
          <w:tab w:val="num" w:pos="720"/>
        </w:tabs>
        <w:ind w:left="720" w:hanging="360"/>
      </w:pPr>
    </w:lvl>
    <w:lvl w:ilvl="1" w:tplc="D2B4D3D6">
      <w:start w:val="2"/>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1E8509FC"/>
    <w:multiLevelType w:val="hybridMultilevel"/>
    <w:tmpl w:val="2B06F65A"/>
    <w:lvl w:ilvl="0" w:tplc="0419000F">
      <w:start w:val="1"/>
      <w:numFmt w:val="decimal"/>
      <w:lvlText w:val="%1."/>
      <w:lvlJc w:val="left"/>
      <w:pPr>
        <w:tabs>
          <w:tab w:val="num" w:pos="720"/>
        </w:tabs>
        <w:ind w:left="720" w:hanging="360"/>
      </w:pPr>
      <w:rPr>
        <w:rFonts w:hint="default"/>
      </w:rPr>
    </w:lvl>
    <w:lvl w:ilvl="1" w:tplc="888A9C4A">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26262BC6"/>
    <w:multiLevelType w:val="hybridMultilevel"/>
    <w:tmpl w:val="26725FD4"/>
    <w:lvl w:ilvl="0" w:tplc="04190011">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27C02A71"/>
    <w:multiLevelType w:val="hybridMultilevel"/>
    <w:tmpl w:val="45A43B7A"/>
    <w:lvl w:ilvl="0" w:tplc="04190011">
      <w:start w:val="1"/>
      <w:numFmt w:val="decimal"/>
      <w:lvlText w:val="%1)"/>
      <w:lvlJc w:val="left"/>
      <w:pPr>
        <w:tabs>
          <w:tab w:val="num" w:pos="360"/>
        </w:tabs>
        <w:ind w:left="360" w:hanging="360"/>
      </w:pPr>
    </w:lvl>
    <w:lvl w:ilvl="1" w:tplc="C28040B4">
      <w:start w:val="4"/>
      <w:numFmt w:val="decimal"/>
      <w:lvlText w:val="%2."/>
      <w:lvlJc w:val="left"/>
      <w:pPr>
        <w:tabs>
          <w:tab w:val="num" w:pos="1440"/>
        </w:tabs>
        <w:ind w:left="1440" w:hanging="360"/>
      </w:pPr>
      <w:rPr>
        <w:rFonts w:hint="default"/>
      </w:r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38F2531A"/>
    <w:multiLevelType w:val="hybridMultilevel"/>
    <w:tmpl w:val="A24E2B68"/>
    <w:lvl w:ilvl="0" w:tplc="DEFC03AC">
      <w:start w:val="1"/>
      <w:numFmt w:val="bullet"/>
      <w:lvlText w:val=""/>
      <w:lvlJc w:val="left"/>
      <w:pPr>
        <w:tabs>
          <w:tab w:val="num" w:pos="1440"/>
        </w:tabs>
        <w:ind w:left="1440" w:hanging="360"/>
      </w:pPr>
      <w:rPr>
        <w:rFonts w:ascii="Symbol" w:hAnsi="Symbol"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6" w15:restartNumberingAfterBreak="0">
    <w:nsid w:val="3A5C0BCF"/>
    <w:multiLevelType w:val="multilevel"/>
    <w:tmpl w:val="22B29150"/>
    <w:lvl w:ilvl="0">
      <w:start w:val="1"/>
      <w:numFmt w:val="decimal"/>
      <w:lvlText w:val="%1)"/>
      <w:lvlJc w:val="left"/>
      <w:pPr>
        <w:tabs>
          <w:tab w:val="num" w:pos="360"/>
        </w:tabs>
        <w:ind w:left="360" w:hanging="360"/>
      </w:pPr>
      <w:rPr>
        <w:b w:val="0"/>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4C900358"/>
    <w:multiLevelType w:val="hybridMultilevel"/>
    <w:tmpl w:val="BD4A5610"/>
    <w:lvl w:ilvl="0" w:tplc="43A0B290">
      <w:start w:val="1"/>
      <w:numFmt w:val="decimal"/>
      <w:lvlText w:val="%1)"/>
      <w:lvlJc w:val="left"/>
      <w:pPr>
        <w:tabs>
          <w:tab w:val="num" w:pos="735"/>
        </w:tabs>
        <w:ind w:left="735" w:hanging="375"/>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526A023B"/>
    <w:multiLevelType w:val="hybridMultilevel"/>
    <w:tmpl w:val="6638079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542C512D"/>
    <w:multiLevelType w:val="hybridMultilevel"/>
    <w:tmpl w:val="C2D87140"/>
    <w:lvl w:ilvl="0" w:tplc="0419000F">
      <w:start w:val="1"/>
      <w:numFmt w:val="decimal"/>
      <w:lvlText w:val="%1."/>
      <w:lvlJc w:val="left"/>
      <w:pPr>
        <w:ind w:left="644"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585030C8"/>
    <w:multiLevelType w:val="hybridMultilevel"/>
    <w:tmpl w:val="5008C438"/>
    <w:lvl w:ilvl="0" w:tplc="04190011">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 w:ilvl="0">
        <w:numFmt w:val="bullet"/>
        <w:lvlText w:val=""/>
        <w:legacy w:legacy="1" w:legacySpace="0" w:legacyIndent="360"/>
        <w:lvlJc w:val="left"/>
        <w:rPr>
          <w:rFonts w:ascii="Symbol" w:hAnsi="Symbol" w:hint="default"/>
        </w:rPr>
      </w:lvl>
    </w:lvlOverride>
  </w:num>
  <w:num w:numId="3">
    <w:abstractNumId w:val="6"/>
  </w:num>
  <w:num w:numId="4">
    <w:abstractNumId w:val="1"/>
  </w:num>
  <w:num w:numId="5">
    <w:abstractNumId w:val="2"/>
  </w:num>
  <w:num w:numId="6">
    <w:abstractNumId w:val="4"/>
  </w:num>
  <w:num w:numId="7">
    <w:abstractNumId w:val="7"/>
  </w:num>
  <w:num w:numId="8">
    <w:abstractNumId w:val="3"/>
  </w:num>
  <w:num w:numId="9">
    <w:abstractNumId w:val="10"/>
  </w:num>
  <w:num w:numId="10">
    <w:abstractNumId w:val="5"/>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lvl w:ilvl="0">
        <w:numFmt w:val="bullet"/>
        <w:lvlText w:val="•"/>
        <w:legacy w:legacy="1" w:legacySpace="0" w:legacyIndent="341"/>
        <w:lvlJc w:val="left"/>
        <w:pPr>
          <w:ind w:left="0" w:firstLine="0"/>
        </w:pPr>
        <w:rPr>
          <w:rFonts w:ascii="Times New Roman" w:hAnsi="Times New Roman"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5489"/>
    <w:rsid w:val="00000F10"/>
    <w:rsid w:val="000212C3"/>
    <w:rsid w:val="00023F77"/>
    <w:rsid w:val="0003036F"/>
    <w:rsid w:val="00031B59"/>
    <w:rsid w:val="00067819"/>
    <w:rsid w:val="0007574C"/>
    <w:rsid w:val="00096ADA"/>
    <w:rsid w:val="000A521B"/>
    <w:rsid w:val="000A79D2"/>
    <w:rsid w:val="000B4FB5"/>
    <w:rsid w:val="000D461D"/>
    <w:rsid w:val="000D5B80"/>
    <w:rsid w:val="000E631B"/>
    <w:rsid w:val="000F2569"/>
    <w:rsid w:val="000F53C3"/>
    <w:rsid w:val="000F757A"/>
    <w:rsid w:val="00126818"/>
    <w:rsid w:val="00134E5A"/>
    <w:rsid w:val="00151DFF"/>
    <w:rsid w:val="001610C2"/>
    <w:rsid w:val="0016419D"/>
    <w:rsid w:val="00175432"/>
    <w:rsid w:val="00176247"/>
    <w:rsid w:val="00192E77"/>
    <w:rsid w:val="001B13C4"/>
    <w:rsid w:val="001C6484"/>
    <w:rsid w:val="001E21C6"/>
    <w:rsid w:val="002065FA"/>
    <w:rsid w:val="00252A20"/>
    <w:rsid w:val="002579E5"/>
    <w:rsid w:val="002706C6"/>
    <w:rsid w:val="0027135F"/>
    <w:rsid w:val="00292D16"/>
    <w:rsid w:val="002D1DF7"/>
    <w:rsid w:val="002F484F"/>
    <w:rsid w:val="00311203"/>
    <w:rsid w:val="00316788"/>
    <w:rsid w:val="00333BDC"/>
    <w:rsid w:val="00335DCE"/>
    <w:rsid w:val="00336CD9"/>
    <w:rsid w:val="00341464"/>
    <w:rsid w:val="00350F4D"/>
    <w:rsid w:val="00351C56"/>
    <w:rsid w:val="00352F42"/>
    <w:rsid w:val="00354FD0"/>
    <w:rsid w:val="00370F00"/>
    <w:rsid w:val="00372EC3"/>
    <w:rsid w:val="003B0206"/>
    <w:rsid w:val="003D6C73"/>
    <w:rsid w:val="003D7766"/>
    <w:rsid w:val="003E22D6"/>
    <w:rsid w:val="003E2C39"/>
    <w:rsid w:val="003F6CEB"/>
    <w:rsid w:val="00404B3F"/>
    <w:rsid w:val="00404BA5"/>
    <w:rsid w:val="00420325"/>
    <w:rsid w:val="004244B2"/>
    <w:rsid w:val="00426980"/>
    <w:rsid w:val="00432067"/>
    <w:rsid w:val="00432C99"/>
    <w:rsid w:val="004424B7"/>
    <w:rsid w:val="00451471"/>
    <w:rsid w:val="0045529C"/>
    <w:rsid w:val="00462EE3"/>
    <w:rsid w:val="004977D2"/>
    <w:rsid w:val="004A356D"/>
    <w:rsid w:val="004C5755"/>
    <w:rsid w:val="004D6B7B"/>
    <w:rsid w:val="004F4C2B"/>
    <w:rsid w:val="00504D62"/>
    <w:rsid w:val="005378D2"/>
    <w:rsid w:val="00543FED"/>
    <w:rsid w:val="005528B9"/>
    <w:rsid w:val="00554CC4"/>
    <w:rsid w:val="00572035"/>
    <w:rsid w:val="0057375F"/>
    <w:rsid w:val="0057687B"/>
    <w:rsid w:val="005D48AA"/>
    <w:rsid w:val="005E3FA6"/>
    <w:rsid w:val="005E6EF5"/>
    <w:rsid w:val="005F1C2F"/>
    <w:rsid w:val="00621746"/>
    <w:rsid w:val="00622E40"/>
    <w:rsid w:val="00640F76"/>
    <w:rsid w:val="0064736D"/>
    <w:rsid w:val="00647748"/>
    <w:rsid w:val="006541AB"/>
    <w:rsid w:val="00655CC0"/>
    <w:rsid w:val="00655CE6"/>
    <w:rsid w:val="00661C86"/>
    <w:rsid w:val="00680AC6"/>
    <w:rsid w:val="006C1A20"/>
    <w:rsid w:val="006E2AC8"/>
    <w:rsid w:val="00701AFE"/>
    <w:rsid w:val="007035FD"/>
    <w:rsid w:val="00706178"/>
    <w:rsid w:val="00713DC2"/>
    <w:rsid w:val="0072043C"/>
    <w:rsid w:val="00720ED4"/>
    <w:rsid w:val="007432C8"/>
    <w:rsid w:val="00766A50"/>
    <w:rsid w:val="00775DFE"/>
    <w:rsid w:val="00787DBD"/>
    <w:rsid w:val="00790DD5"/>
    <w:rsid w:val="007B11FE"/>
    <w:rsid w:val="007B6ED2"/>
    <w:rsid w:val="007E1E92"/>
    <w:rsid w:val="007E70E7"/>
    <w:rsid w:val="007E77B5"/>
    <w:rsid w:val="00802FDD"/>
    <w:rsid w:val="00827B56"/>
    <w:rsid w:val="00827E6B"/>
    <w:rsid w:val="008515EE"/>
    <w:rsid w:val="00866AD2"/>
    <w:rsid w:val="00881104"/>
    <w:rsid w:val="0088479D"/>
    <w:rsid w:val="008859BF"/>
    <w:rsid w:val="008874B7"/>
    <w:rsid w:val="008E413D"/>
    <w:rsid w:val="008F5C21"/>
    <w:rsid w:val="00902BCA"/>
    <w:rsid w:val="0091309C"/>
    <w:rsid w:val="00922FEC"/>
    <w:rsid w:val="009272C8"/>
    <w:rsid w:val="00945464"/>
    <w:rsid w:val="00962E45"/>
    <w:rsid w:val="00996A0A"/>
    <w:rsid w:val="0099751B"/>
    <w:rsid w:val="009A65A9"/>
    <w:rsid w:val="009C3C21"/>
    <w:rsid w:val="009E002A"/>
    <w:rsid w:val="009E297E"/>
    <w:rsid w:val="00A047E1"/>
    <w:rsid w:val="00A272F2"/>
    <w:rsid w:val="00A344F0"/>
    <w:rsid w:val="00A65BF8"/>
    <w:rsid w:val="00A66667"/>
    <w:rsid w:val="00A73E8C"/>
    <w:rsid w:val="00A7424F"/>
    <w:rsid w:val="00A864B2"/>
    <w:rsid w:val="00A930DE"/>
    <w:rsid w:val="00A93ECA"/>
    <w:rsid w:val="00A94A24"/>
    <w:rsid w:val="00AA0E35"/>
    <w:rsid w:val="00AA14D4"/>
    <w:rsid w:val="00AB08B5"/>
    <w:rsid w:val="00AC5791"/>
    <w:rsid w:val="00AD7A79"/>
    <w:rsid w:val="00AE2729"/>
    <w:rsid w:val="00AF71B1"/>
    <w:rsid w:val="00B0651E"/>
    <w:rsid w:val="00B405BC"/>
    <w:rsid w:val="00B407C0"/>
    <w:rsid w:val="00B50068"/>
    <w:rsid w:val="00B528EE"/>
    <w:rsid w:val="00B65996"/>
    <w:rsid w:val="00B76B18"/>
    <w:rsid w:val="00B81B56"/>
    <w:rsid w:val="00B85584"/>
    <w:rsid w:val="00BA0FE8"/>
    <w:rsid w:val="00BA15D1"/>
    <w:rsid w:val="00BA1D8C"/>
    <w:rsid w:val="00BB518A"/>
    <w:rsid w:val="00BB7587"/>
    <w:rsid w:val="00BF5AB0"/>
    <w:rsid w:val="00C42CF5"/>
    <w:rsid w:val="00C42D91"/>
    <w:rsid w:val="00C57FCB"/>
    <w:rsid w:val="00C65489"/>
    <w:rsid w:val="00C72246"/>
    <w:rsid w:val="00C84CCF"/>
    <w:rsid w:val="00CA6D36"/>
    <w:rsid w:val="00CA7F25"/>
    <w:rsid w:val="00CD4337"/>
    <w:rsid w:val="00CE29A9"/>
    <w:rsid w:val="00CE3214"/>
    <w:rsid w:val="00D0066B"/>
    <w:rsid w:val="00D01293"/>
    <w:rsid w:val="00D152D0"/>
    <w:rsid w:val="00D31E0F"/>
    <w:rsid w:val="00D57A9E"/>
    <w:rsid w:val="00D673A2"/>
    <w:rsid w:val="00D72475"/>
    <w:rsid w:val="00DB7CA3"/>
    <w:rsid w:val="00DD2924"/>
    <w:rsid w:val="00DD382B"/>
    <w:rsid w:val="00E023EC"/>
    <w:rsid w:val="00E20F35"/>
    <w:rsid w:val="00E25BD4"/>
    <w:rsid w:val="00E3529E"/>
    <w:rsid w:val="00E3750A"/>
    <w:rsid w:val="00E4070D"/>
    <w:rsid w:val="00E46C24"/>
    <w:rsid w:val="00E51A78"/>
    <w:rsid w:val="00E6200C"/>
    <w:rsid w:val="00E65A85"/>
    <w:rsid w:val="00E75B51"/>
    <w:rsid w:val="00E9521D"/>
    <w:rsid w:val="00E96685"/>
    <w:rsid w:val="00EB040A"/>
    <w:rsid w:val="00EB39F9"/>
    <w:rsid w:val="00ED7D21"/>
    <w:rsid w:val="00EE0166"/>
    <w:rsid w:val="00EE1450"/>
    <w:rsid w:val="00EE1833"/>
    <w:rsid w:val="00F06D02"/>
    <w:rsid w:val="00F3471F"/>
    <w:rsid w:val="00F40023"/>
    <w:rsid w:val="00F40C6A"/>
    <w:rsid w:val="00F520BD"/>
    <w:rsid w:val="00F8034D"/>
    <w:rsid w:val="00F91E63"/>
    <w:rsid w:val="00FA21D6"/>
    <w:rsid w:val="00FA36A7"/>
    <w:rsid w:val="00FB328F"/>
    <w:rsid w:val="00FD47AD"/>
    <w:rsid w:val="00FE1424"/>
    <w:rsid w:val="00FE7898"/>
    <w:rsid w:val="00FF1E7E"/>
    <w:rsid w:val="00FF50EE"/>
    <w:rsid w:val="00FF5A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B11F71"/>
  <w15:docId w15:val="{43EEEC7E-7C93-4B7E-928C-01FFCD335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12C3"/>
    <w:rPr>
      <w:rFonts w:ascii="Times New Roman" w:eastAsia="Times New Roman" w:hAnsi="Times New Roman"/>
      <w:sz w:val="24"/>
      <w:szCs w:val="24"/>
    </w:rPr>
  </w:style>
  <w:style w:type="paragraph" w:styleId="1">
    <w:name w:val="heading 1"/>
    <w:basedOn w:val="a"/>
    <w:next w:val="a"/>
    <w:link w:val="10"/>
    <w:uiPriority w:val="99"/>
    <w:qFormat/>
    <w:rsid w:val="003D7766"/>
    <w:pPr>
      <w:keepNext/>
      <w:spacing w:before="240" w:after="60"/>
      <w:outlineLvl w:val="0"/>
    </w:pPr>
    <w:rPr>
      <w:rFonts w:ascii="Arial" w:eastAsia="Calibri"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3D7766"/>
    <w:rPr>
      <w:rFonts w:ascii="Arial" w:hAnsi="Arial" w:cs="Arial"/>
      <w:b/>
      <w:bCs/>
      <w:kern w:val="32"/>
      <w:sz w:val="32"/>
      <w:szCs w:val="32"/>
      <w:lang w:eastAsia="ru-RU"/>
    </w:rPr>
  </w:style>
  <w:style w:type="paragraph" w:styleId="a3">
    <w:name w:val="Body Text"/>
    <w:basedOn w:val="a"/>
    <w:link w:val="a4"/>
    <w:uiPriority w:val="99"/>
    <w:semiHidden/>
    <w:rsid w:val="003D7766"/>
    <w:pPr>
      <w:jc w:val="center"/>
    </w:pPr>
    <w:rPr>
      <w:sz w:val="20"/>
      <w:szCs w:val="20"/>
    </w:rPr>
  </w:style>
  <w:style w:type="character" w:customStyle="1" w:styleId="a4">
    <w:name w:val="Основной текст Знак"/>
    <w:link w:val="a3"/>
    <w:uiPriority w:val="99"/>
    <w:semiHidden/>
    <w:locked/>
    <w:rsid w:val="003D7766"/>
    <w:rPr>
      <w:rFonts w:ascii="Times New Roman" w:hAnsi="Times New Roman" w:cs="Times New Roman"/>
      <w:sz w:val="20"/>
      <w:szCs w:val="20"/>
      <w:lang w:eastAsia="ru-RU"/>
    </w:rPr>
  </w:style>
  <w:style w:type="paragraph" w:styleId="2">
    <w:name w:val="Body Text 2"/>
    <w:basedOn w:val="a"/>
    <w:link w:val="20"/>
    <w:uiPriority w:val="99"/>
    <w:rsid w:val="00DB7CA3"/>
    <w:pPr>
      <w:spacing w:after="120" w:line="480" w:lineRule="auto"/>
    </w:pPr>
    <w:rPr>
      <w:rFonts w:eastAsia="Calibri"/>
    </w:rPr>
  </w:style>
  <w:style w:type="character" w:customStyle="1" w:styleId="20">
    <w:name w:val="Основной текст 2 Знак"/>
    <w:link w:val="2"/>
    <w:uiPriority w:val="99"/>
    <w:locked/>
    <w:rsid w:val="00DB7CA3"/>
    <w:rPr>
      <w:rFonts w:ascii="Times New Roman" w:hAnsi="Times New Roman" w:cs="Times New Roman"/>
      <w:sz w:val="24"/>
      <w:szCs w:val="24"/>
      <w:lang w:eastAsia="ru-RU"/>
    </w:rPr>
  </w:style>
  <w:style w:type="paragraph" w:styleId="a5">
    <w:name w:val="Normal (Web)"/>
    <w:basedOn w:val="a"/>
    <w:rsid w:val="00DB7CA3"/>
    <w:pPr>
      <w:spacing w:before="100" w:beforeAutospacing="1" w:after="100" w:afterAutospacing="1"/>
    </w:pPr>
  </w:style>
  <w:style w:type="paragraph" w:customStyle="1" w:styleId="Style7">
    <w:name w:val="Style7"/>
    <w:basedOn w:val="a"/>
    <w:uiPriority w:val="99"/>
    <w:rsid w:val="00DB7CA3"/>
    <w:pPr>
      <w:widowControl w:val="0"/>
      <w:suppressAutoHyphens/>
      <w:autoSpaceDE w:val="0"/>
    </w:pPr>
    <w:rPr>
      <w:lang w:eastAsia="ar-SA"/>
    </w:rPr>
  </w:style>
  <w:style w:type="paragraph" w:customStyle="1" w:styleId="Style8">
    <w:name w:val="Style8"/>
    <w:basedOn w:val="a"/>
    <w:uiPriority w:val="99"/>
    <w:rsid w:val="00DB7CA3"/>
    <w:pPr>
      <w:widowControl w:val="0"/>
      <w:suppressAutoHyphens/>
      <w:autoSpaceDE w:val="0"/>
      <w:spacing w:line="175" w:lineRule="exact"/>
      <w:ind w:firstLine="374"/>
      <w:jc w:val="both"/>
    </w:pPr>
    <w:rPr>
      <w:lang w:eastAsia="ar-SA"/>
    </w:rPr>
  </w:style>
  <w:style w:type="paragraph" w:customStyle="1" w:styleId="Style9">
    <w:name w:val="Style9"/>
    <w:basedOn w:val="a"/>
    <w:uiPriority w:val="99"/>
    <w:rsid w:val="00DB7CA3"/>
    <w:pPr>
      <w:widowControl w:val="0"/>
      <w:suppressAutoHyphens/>
      <w:autoSpaceDE w:val="0"/>
      <w:spacing w:line="173" w:lineRule="exact"/>
      <w:jc w:val="center"/>
    </w:pPr>
    <w:rPr>
      <w:lang w:eastAsia="ar-SA"/>
    </w:rPr>
  </w:style>
  <w:style w:type="paragraph" w:customStyle="1" w:styleId="Style10">
    <w:name w:val="Style10"/>
    <w:basedOn w:val="a"/>
    <w:uiPriority w:val="99"/>
    <w:rsid w:val="00DB7CA3"/>
    <w:pPr>
      <w:widowControl w:val="0"/>
      <w:suppressAutoHyphens/>
      <w:autoSpaceDE w:val="0"/>
      <w:spacing w:line="202" w:lineRule="exact"/>
      <w:jc w:val="both"/>
    </w:pPr>
    <w:rPr>
      <w:lang w:eastAsia="ar-SA"/>
    </w:rPr>
  </w:style>
  <w:style w:type="character" w:customStyle="1" w:styleId="FontStyle22">
    <w:name w:val="Font Style22"/>
    <w:uiPriority w:val="99"/>
    <w:rsid w:val="00DB7CA3"/>
    <w:rPr>
      <w:rFonts w:ascii="Times New Roman" w:hAnsi="Times New Roman" w:cs="Times New Roman"/>
      <w:sz w:val="16"/>
      <w:szCs w:val="16"/>
    </w:rPr>
  </w:style>
  <w:style w:type="character" w:customStyle="1" w:styleId="FontStyle25">
    <w:name w:val="Font Style25"/>
    <w:uiPriority w:val="99"/>
    <w:rsid w:val="00DB7CA3"/>
    <w:rPr>
      <w:rFonts w:ascii="Times New Roman" w:hAnsi="Times New Roman" w:cs="Times New Roman"/>
      <w:b/>
      <w:bCs/>
      <w:sz w:val="16"/>
      <w:szCs w:val="16"/>
    </w:rPr>
  </w:style>
  <w:style w:type="character" w:customStyle="1" w:styleId="FontStyle27">
    <w:name w:val="Font Style27"/>
    <w:uiPriority w:val="99"/>
    <w:rsid w:val="00DB7CA3"/>
    <w:rPr>
      <w:rFonts w:ascii="Times New Roman" w:hAnsi="Times New Roman" w:cs="Times New Roman"/>
      <w:b/>
      <w:bCs/>
      <w:i/>
      <w:iCs/>
      <w:sz w:val="16"/>
      <w:szCs w:val="16"/>
    </w:rPr>
  </w:style>
  <w:style w:type="table" w:styleId="a6">
    <w:name w:val="Table Grid"/>
    <w:basedOn w:val="a1"/>
    <w:uiPriority w:val="59"/>
    <w:locked/>
    <w:rsid w:val="005D48A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00F10"/>
    <w:pPr>
      <w:autoSpaceDE w:val="0"/>
      <w:autoSpaceDN w:val="0"/>
      <w:adjustRightInd w:val="0"/>
    </w:pPr>
    <w:rPr>
      <w:rFonts w:ascii="Arial" w:hAnsi="Arial" w:cs="Arial"/>
      <w:color w:val="000000"/>
      <w:sz w:val="24"/>
      <w:szCs w:val="24"/>
      <w:lang w:eastAsia="en-US"/>
    </w:rPr>
  </w:style>
  <w:style w:type="paragraph" w:styleId="a7">
    <w:name w:val="Balloon Text"/>
    <w:basedOn w:val="a"/>
    <w:link w:val="a8"/>
    <w:uiPriority w:val="99"/>
    <w:semiHidden/>
    <w:unhideWhenUsed/>
    <w:rsid w:val="00000F10"/>
    <w:rPr>
      <w:rFonts w:ascii="Tahoma" w:hAnsi="Tahoma" w:cs="Tahoma"/>
      <w:sz w:val="16"/>
      <w:szCs w:val="16"/>
    </w:rPr>
  </w:style>
  <w:style w:type="character" w:customStyle="1" w:styleId="a8">
    <w:name w:val="Текст выноски Знак"/>
    <w:link w:val="a7"/>
    <w:uiPriority w:val="99"/>
    <w:semiHidden/>
    <w:rsid w:val="00000F10"/>
    <w:rPr>
      <w:rFonts w:ascii="Tahoma" w:eastAsia="Times New Roman" w:hAnsi="Tahoma" w:cs="Tahoma"/>
      <w:sz w:val="16"/>
      <w:szCs w:val="16"/>
    </w:rPr>
  </w:style>
  <w:style w:type="numbering" w:customStyle="1" w:styleId="11">
    <w:name w:val="Нет списка1"/>
    <w:next w:val="a2"/>
    <w:uiPriority w:val="99"/>
    <w:semiHidden/>
    <w:unhideWhenUsed/>
    <w:rsid w:val="008F5C21"/>
  </w:style>
  <w:style w:type="numbering" w:customStyle="1" w:styleId="110">
    <w:name w:val="Нет списка11"/>
    <w:next w:val="a2"/>
    <w:uiPriority w:val="99"/>
    <w:semiHidden/>
    <w:unhideWhenUsed/>
    <w:rsid w:val="008F5C21"/>
  </w:style>
  <w:style w:type="table" w:customStyle="1" w:styleId="12">
    <w:name w:val="Сетка таблицы1"/>
    <w:basedOn w:val="a1"/>
    <w:next w:val="a6"/>
    <w:uiPriority w:val="59"/>
    <w:rsid w:val="008F5C2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uiPriority w:val="99"/>
    <w:semiHidden/>
    <w:unhideWhenUsed/>
    <w:rsid w:val="00335DCE"/>
    <w:rPr>
      <w:color w:val="0000FF"/>
      <w:u w:val="single"/>
    </w:rPr>
  </w:style>
  <w:style w:type="character" w:styleId="aa">
    <w:name w:val="FollowedHyperlink"/>
    <w:uiPriority w:val="99"/>
    <w:semiHidden/>
    <w:unhideWhenUsed/>
    <w:rsid w:val="00335DCE"/>
    <w:rPr>
      <w:color w:val="800080"/>
      <w:u w:val="single"/>
    </w:rPr>
  </w:style>
  <w:style w:type="paragraph" w:customStyle="1" w:styleId="xl145">
    <w:name w:val="xl145"/>
    <w:basedOn w:val="a"/>
    <w:rsid w:val="00335DC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46">
    <w:name w:val="xl146"/>
    <w:basedOn w:val="a"/>
    <w:rsid w:val="00335DC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147">
    <w:name w:val="xl147"/>
    <w:basedOn w:val="a"/>
    <w:rsid w:val="00335DC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48">
    <w:name w:val="xl148"/>
    <w:basedOn w:val="a"/>
    <w:rsid w:val="00335DCE"/>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rPr>
  </w:style>
  <w:style w:type="paragraph" w:customStyle="1" w:styleId="xl149">
    <w:name w:val="xl149"/>
    <w:basedOn w:val="a"/>
    <w:rsid w:val="00335DC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a"/>
    <w:rsid w:val="00335DC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1">
    <w:name w:val="xl151"/>
    <w:basedOn w:val="a"/>
    <w:rsid w:val="00335DC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52">
    <w:name w:val="xl152"/>
    <w:basedOn w:val="a"/>
    <w:rsid w:val="00335DC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53">
    <w:name w:val="xl153"/>
    <w:basedOn w:val="a"/>
    <w:rsid w:val="00335DC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4">
    <w:name w:val="xl154"/>
    <w:basedOn w:val="a"/>
    <w:rsid w:val="00335DC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55">
    <w:name w:val="xl155"/>
    <w:basedOn w:val="a"/>
    <w:rsid w:val="00335DC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56">
    <w:name w:val="xl156"/>
    <w:basedOn w:val="a"/>
    <w:rsid w:val="00335DC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57">
    <w:name w:val="xl157"/>
    <w:basedOn w:val="a"/>
    <w:rsid w:val="00335DC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8">
    <w:name w:val="xl158"/>
    <w:basedOn w:val="a"/>
    <w:rsid w:val="00335DC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59">
    <w:name w:val="xl159"/>
    <w:basedOn w:val="a"/>
    <w:rsid w:val="00335DC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0">
    <w:name w:val="xl160"/>
    <w:basedOn w:val="a"/>
    <w:rsid w:val="00335DC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61">
    <w:name w:val="xl161"/>
    <w:basedOn w:val="a"/>
    <w:rsid w:val="00335DC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2">
    <w:name w:val="xl162"/>
    <w:basedOn w:val="a"/>
    <w:rsid w:val="00335DC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63">
    <w:name w:val="xl163"/>
    <w:basedOn w:val="a"/>
    <w:rsid w:val="00335DC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64">
    <w:name w:val="xl164"/>
    <w:basedOn w:val="a"/>
    <w:rsid w:val="00335D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65">
    <w:name w:val="xl165"/>
    <w:basedOn w:val="a"/>
    <w:rsid w:val="00335DC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6">
    <w:name w:val="xl166"/>
    <w:basedOn w:val="a"/>
    <w:rsid w:val="00335DC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67">
    <w:name w:val="xl167"/>
    <w:basedOn w:val="a"/>
    <w:rsid w:val="00335DC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8">
    <w:name w:val="xl168"/>
    <w:basedOn w:val="a"/>
    <w:rsid w:val="00335DC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9">
    <w:name w:val="xl169"/>
    <w:basedOn w:val="a"/>
    <w:rsid w:val="00335DC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70">
    <w:name w:val="xl170"/>
    <w:basedOn w:val="a"/>
    <w:rsid w:val="00335DC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71">
    <w:name w:val="xl171"/>
    <w:basedOn w:val="a"/>
    <w:rsid w:val="00335DC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72">
    <w:name w:val="xl172"/>
    <w:basedOn w:val="a"/>
    <w:rsid w:val="00335DC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73">
    <w:name w:val="xl173"/>
    <w:basedOn w:val="a"/>
    <w:rsid w:val="00335DC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styleId="ab">
    <w:name w:val="footnote text"/>
    <w:basedOn w:val="a"/>
    <w:link w:val="ac"/>
    <w:uiPriority w:val="99"/>
    <w:semiHidden/>
    <w:unhideWhenUsed/>
    <w:rsid w:val="00B407C0"/>
    <w:rPr>
      <w:rFonts w:ascii="Calibri" w:eastAsia="Calibri" w:hAnsi="Calibri"/>
      <w:sz w:val="20"/>
      <w:szCs w:val="20"/>
      <w:lang w:eastAsia="en-US"/>
    </w:rPr>
  </w:style>
  <w:style w:type="character" w:customStyle="1" w:styleId="ac">
    <w:name w:val="Текст сноски Знак"/>
    <w:link w:val="ab"/>
    <w:uiPriority w:val="99"/>
    <w:semiHidden/>
    <w:rsid w:val="00B407C0"/>
    <w:rPr>
      <w:lang w:eastAsia="en-US"/>
    </w:rPr>
  </w:style>
  <w:style w:type="character" w:styleId="ad">
    <w:name w:val="footnote reference"/>
    <w:uiPriority w:val="99"/>
    <w:semiHidden/>
    <w:unhideWhenUsed/>
    <w:rsid w:val="00B407C0"/>
    <w:rPr>
      <w:vertAlign w:val="superscript"/>
    </w:rPr>
  </w:style>
  <w:style w:type="paragraph" w:customStyle="1" w:styleId="xl71">
    <w:name w:val="xl71"/>
    <w:basedOn w:val="a"/>
    <w:rsid w:val="0007574C"/>
    <w:pPr>
      <w:spacing w:before="100" w:beforeAutospacing="1" w:after="100" w:afterAutospacing="1"/>
      <w:jc w:val="center"/>
    </w:pPr>
    <w:rPr>
      <w:sz w:val="18"/>
      <w:szCs w:val="18"/>
    </w:rPr>
  </w:style>
  <w:style w:type="paragraph" w:customStyle="1" w:styleId="xl72">
    <w:name w:val="xl72"/>
    <w:basedOn w:val="a"/>
    <w:rsid w:val="000757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3">
    <w:name w:val="xl73"/>
    <w:basedOn w:val="a"/>
    <w:rsid w:val="000757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4">
    <w:name w:val="xl74"/>
    <w:basedOn w:val="a"/>
    <w:rsid w:val="0007574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rPr>
  </w:style>
  <w:style w:type="paragraph" w:customStyle="1" w:styleId="xl75">
    <w:name w:val="xl75"/>
    <w:basedOn w:val="a"/>
    <w:rsid w:val="000757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6">
    <w:name w:val="xl76"/>
    <w:basedOn w:val="a"/>
    <w:rsid w:val="000757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77">
    <w:name w:val="xl77"/>
    <w:basedOn w:val="a"/>
    <w:rsid w:val="000757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78">
    <w:name w:val="xl78"/>
    <w:basedOn w:val="a"/>
    <w:rsid w:val="000757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9">
    <w:name w:val="xl79"/>
    <w:basedOn w:val="a"/>
    <w:rsid w:val="000757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0">
    <w:name w:val="xl80"/>
    <w:basedOn w:val="a"/>
    <w:rsid w:val="000757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1">
    <w:name w:val="xl81"/>
    <w:basedOn w:val="a"/>
    <w:rsid w:val="000757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2">
    <w:name w:val="xl82"/>
    <w:basedOn w:val="a"/>
    <w:rsid w:val="000757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a"/>
    <w:rsid w:val="000757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4">
    <w:name w:val="xl84"/>
    <w:basedOn w:val="a"/>
    <w:rsid w:val="000757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5">
    <w:name w:val="xl85"/>
    <w:basedOn w:val="a"/>
    <w:rsid w:val="000757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6">
    <w:name w:val="xl86"/>
    <w:basedOn w:val="a"/>
    <w:rsid w:val="000757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7">
    <w:name w:val="xl87"/>
    <w:basedOn w:val="a"/>
    <w:rsid w:val="0007574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8">
    <w:name w:val="xl88"/>
    <w:basedOn w:val="a"/>
    <w:rsid w:val="000757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9">
    <w:name w:val="xl89"/>
    <w:basedOn w:val="a"/>
    <w:rsid w:val="0007574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0">
    <w:name w:val="xl90"/>
    <w:basedOn w:val="a"/>
    <w:rsid w:val="000757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1">
    <w:name w:val="xl91"/>
    <w:basedOn w:val="a"/>
    <w:rsid w:val="0007574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2">
    <w:name w:val="xl92"/>
    <w:basedOn w:val="a"/>
    <w:rsid w:val="000757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93">
    <w:name w:val="xl93"/>
    <w:basedOn w:val="a"/>
    <w:rsid w:val="0007574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4">
    <w:name w:val="xl94"/>
    <w:basedOn w:val="a"/>
    <w:rsid w:val="0007574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95">
    <w:name w:val="xl95"/>
    <w:basedOn w:val="a"/>
    <w:rsid w:val="000757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6">
    <w:name w:val="xl96"/>
    <w:basedOn w:val="a"/>
    <w:rsid w:val="000757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97">
    <w:name w:val="xl97"/>
    <w:basedOn w:val="a"/>
    <w:rsid w:val="000757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98">
    <w:name w:val="xl98"/>
    <w:basedOn w:val="a"/>
    <w:rsid w:val="0007574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9">
    <w:name w:val="xl99"/>
    <w:basedOn w:val="a"/>
    <w:rsid w:val="000757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0">
    <w:name w:val="xl100"/>
    <w:basedOn w:val="a"/>
    <w:rsid w:val="000757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1">
    <w:name w:val="xl101"/>
    <w:basedOn w:val="a"/>
    <w:rsid w:val="000757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2">
    <w:name w:val="xl102"/>
    <w:basedOn w:val="a"/>
    <w:rsid w:val="000757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03">
    <w:name w:val="xl103"/>
    <w:basedOn w:val="a"/>
    <w:rsid w:val="0007574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04">
    <w:name w:val="xl104"/>
    <w:basedOn w:val="a"/>
    <w:rsid w:val="0007574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05">
    <w:name w:val="xl105"/>
    <w:basedOn w:val="a"/>
    <w:rsid w:val="000757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06">
    <w:name w:val="xl106"/>
    <w:basedOn w:val="a"/>
    <w:rsid w:val="000757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07">
    <w:name w:val="xl107"/>
    <w:basedOn w:val="a"/>
    <w:rsid w:val="0007574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8">
    <w:name w:val="xl108"/>
    <w:basedOn w:val="a"/>
    <w:rsid w:val="000757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9">
    <w:name w:val="xl109"/>
    <w:basedOn w:val="a"/>
    <w:rsid w:val="000757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0">
    <w:name w:val="xl110"/>
    <w:basedOn w:val="a"/>
    <w:rsid w:val="000757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1">
    <w:name w:val="xl111"/>
    <w:basedOn w:val="a"/>
    <w:rsid w:val="000757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12">
    <w:name w:val="xl112"/>
    <w:basedOn w:val="a"/>
    <w:rsid w:val="000757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3">
    <w:name w:val="xl113"/>
    <w:basedOn w:val="a"/>
    <w:rsid w:val="000757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4">
    <w:name w:val="xl114"/>
    <w:basedOn w:val="a"/>
    <w:rsid w:val="000757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5">
    <w:name w:val="xl115"/>
    <w:basedOn w:val="a"/>
    <w:rsid w:val="000757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6">
    <w:name w:val="xl116"/>
    <w:basedOn w:val="a"/>
    <w:rsid w:val="0007574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17">
    <w:name w:val="xl117"/>
    <w:basedOn w:val="a"/>
    <w:rsid w:val="000757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8">
    <w:name w:val="xl118"/>
    <w:basedOn w:val="a"/>
    <w:rsid w:val="000757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19">
    <w:name w:val="xl119"/>
    <w:basedOn w:val="a"/>
    <w:rsid w:val="000757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0">
    <w:name w:val="xl120"/>
    <w:basedOn w:val="a"/>
    <w:rsid w:val="0007574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21">
    <w:name w:val="xl121"/>
    <w:basedOn w:val="a"/>
    <w:rsid w:val="000757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22">
    <w:name w:val="xl122"/>
    <w:basedOn w:val="a"/>
    <w:rsid w:val="0007574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23">
    <w:name w:val="xl123"/>
    <w:basedOn w:val="a"/>
    <w:rsid w:val="0007574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24">
    <w:name w:val="xl124"/>
    <w:basedOn w:val="a"/>
    <w:rsid w:val="000757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5">
    <w:name w:val="xl125"/>
    <w:basedOn w:val="a"/>
    <w:rsid w:val="000757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6">
    <w:name w:val="xl126"/>
    <w:basedOn w:val="a"/>
    <w:rsid w:val="000757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27">
    <w:name w:val="xl127"/>
    <w:basedOn w:val="a"/>
    <w:rsid w:val="000757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8">
    <w:name w:val="xl128"/>
    <w:basedOn w:val="a"/>
    <w:rsid w:val="000757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9">
    <w:name w:val="xl129"/>
    <w:basedOn w:val="a"/>
    <w:rsid w:val="000757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0">
    <w:name w:val="xl130"/>
    <w:basedOn w:val="a"/>
    <w:rsid w:val="000757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31">
    <w:name w:val="xl131"/>
    <w:basedOn w:val="a"/>
    <w:rsid w:val="000757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rPr>
  </w:style>
  <w:style w:type="paragraph" w:customStyle="1" w:styleId="xl132">
    <w:name w:val="xl132"/>
    <w:basedOn w:val="a"/>
    <w:rsid w:val="000757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133">
    <w:name w:val="xl133"/>
    <w:basedOn w:val="a"/>
    <w:rsid w:val="0007574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34">
    <w:name w:val="xl134"/>
    <w:basedOn w:val="a"/>
    <w:rsid w:val="000757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5">
    <w:name w:val="xl135"/>
    <w:basedOn w:val="a"/>
    <w:rsid w:val="000757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36">
    <w:name w:val="xl136"/>
    <w:basedOn w:val="a"/>
    <w:rsid w:val="000757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7">
    <w:name w:val="xl137"/>
    <w:basedOn w:val="a"/>
    <w:rsid w:val="000757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138">
    <w:name w:val="xl138"/>
    <w:basedOn w:val="a"/>
    <w:rsid w:val="000757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139">
    <w:name w:val="xl139"/>
    <w:basedOn w:val="a"/>
    <w:rsid w:val="000757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40">
    <w:name w:val="xl140"/>
    <w:basedOn w:val="a"/>
    <w:rsid w:val="0007574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41">
    <w:name w:val="xl141"/>
    <w:basedOn w:val="a"/>
    <w:rsid w:val="000757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rPr>
  </w:style>
  <w:style w:type="paragraph" w:customStyle="1" w:styleId="xl142">
    <w:name w:val="xl142"/>
    <w:basedOn w:val="a"/>
    <w:rsid w:val="000757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43">
    <w:name w:val="xl143"/>
    <w:basedOn w:val="a"/>
    <w:rsid w:val="000757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44">
    <w:name w:val="xl144"/>
    <w:basedOn w:val="a"/>
    <w:rsid w:val="000757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4">
    <w:name w:val="xl174"/>
    <w:basedOn w:val="a"/>
    <w:rsid w:val="0007574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75">
    <w:name w:val="xl175"/>
    <w:basedOn w:val="a"/>
    <w:rsid w:val="000757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76">
    <w:name w:val="xl176"/>
    <w:basedOn w:val="a"/>
    <w:rsid w:val="0007574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77">
    <w:name w:val="xl177"/>
    <w:basedOn w:val="a"/>
    <w:rsid w:val="000757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78">
    <w:name w:val="xl178"/>
    <w:basedOn w:val="a"/>
    <w:rsid w:val="000757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9">
    <w:name w:val="xl179"/>
    <w:basedOn w:val="a"/>
    <w:rsid w:val="000757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80">
    <w:name w:val="xl180"/>
    <w:basedOn w:val="a"/>
    <w:rsid w:val="000757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1">
    <w:name w:val="xl181"/>
    <w:basedOn w:val="a"/>
    <w:rsid w:val="000757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2">
    <w:name w:val="xl182"/>
    <w:basedOn w:val="a"/>
    <w:rsid w:val="0007574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83">
    <w:name w:val="xl183"/>
    <w:basedOn w:val="a"/>
    <w:rsid w:val="0007574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styleId="ae">
    <w:name w:val="List Paragraph"/>
    <w:basedOn w:val="a"/>
    <w:uiPriority w:val="34"/>
    <w:qFormat/>
    <w:rsid w:val="00B659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2556574">
      <w:marLeft w:val="0"/>
      <w:marRight w:val="0"/>
      <w:marTop w:val="0"/>
      <w:marBottom w:val="0"/>
      <w:divBdr>
        <w:top w:val="none" w:sz="0" w:space="0" w:color="auto"/>
        <w:left w:val="none" w:sz="0" w:space="0" w:color="auto"/>
        <w:bottom w:val="none" w:sz="0" w:space="0" w:color="auto"/>
        <w:right w:val="none" w:sz="0" w:space="0" w:color="auto"/>
      </w:divBdr>
    </w:div>
    <w:div w:id="452556575">
      <w:marLeft w:val="0"/>
      <w:marRight w:val="0"/>
      <w:marTop w:val="0"/>
      <w:marBottom w:val="0"/>
      <w:divBdr>
        <w:top w:val="none" w:sz="0" w:space="0" w:color="auto"/>
        <w:left w:val="none" w:sz="0" w:space="0" w:color="auto"/>
        <w:bottom w:val="none" w:sz="0" w:space="0" w:color="auto"/>
        <w:right w:val="none" w:sz="0" w:space="0" w:color="auto"/>
      </w:divBdr>
    </w:div>
    <w:div w:id="706376653">
      <w:bodyDiv w:val="1"/>
      <w:marLeft w:val="0"/>
      <w:marRight w:val="0"/>
      <w:marTop w:val="0"/>
      <w:marBottom w:val="0"/>
      <w:divBdr>
        <w:top w:val="none" w:sz="0" w:space="0" w:color="auto"/>
        <w:left w:val="none" w:sz="0" w:space="0" w:color="auto"/>
        <w:bottom w:val="none" w:sz="0" w:space="0" w:color="auto"/>
        <w:right w:val="none" w:sz="0" w:space="0" w:color="auto"/>
      </w:divBdr>
    </w:div>
    <w:div w:id="778836646">
      <w:bodyDiv w:val="1"/>
      <w:marLeft w:val="0"/>
      <w:marRight w:val="0"/>
      <w:marTop w:val="0"/>
      <w:marBottom w:val="0"/>
      <w:divBdr>
        <w:top w:val="none" w:sz="0" w:space="0" w:color="auto"/>
        <w:left w:val="none" w:sz="0" w:space="0" w:color="auto"/>
        <w:bottom w:val="none" w:sz="0" w:space="0" w:color="auto"/>
        <w:right w:val="none" w:sz="0" w:space="0" w:color="auto"/>
      </w:divBdr>
    </w:div>
    <w:div w:id="894971460">
      <w:bodyDiv w:val="1"/>
      <w:marLeft w:val="0"/>
      <w:marRight w:val="0"/>
      <w:marTop w:val="0"/>
      <w:marBottom w:val="0"/>
      <w:divBdr>
        <w:top w:val="none" w:sz="0" w:space="0" w:color="auto"/>
        <w:left w:val="none" w:sz="0" w:space="0" w:color="auto"/>
        <w:bottom w:val="none" w:sz="0" w:space="0" w:color="auto"/>
        <w:right w:val="none" w:sz="0" w:space="0" w:color="auto"/>
      </w:divBdr>
    </w:div>
    <w:div w:id="940069357">
      <w:bodyDiv w:val="1"/>
      <w:marLeft w:val="0"/>
      <w:marRight w:val="0"/>
      <w:marTop w:val="0"/>
      <w:marBottom w:val="0"/>
      <w:divBdr>
        <w:top w:val="none" w:sz="0" w:space="0" w:color="auto"/>
        <w:left w:val="none" w:sz="0" w:space="0" w:color="auto"/>
        <w:bottom w:val="none" w:sz="0" w:space="0" w:color="auto"/>
        <w:right w:val="none" w:sz="0" w:space="0" w:color="auto"/>
      </w:divBdr>
    </w:div>
    <w:div w:id="1153064203">
      <w:bodyDiv w:val="1"/>
      <w:marLeft w:val="0"/>
      <w:marRight w:val="0"/>
      <w:marTop w:val="0"/>
      <w:marBottom w:val="0"/>
      <w:divBdr>
        <w:top w:val="none" w:sz="0" w:space="0" w:color="auto"/>
        <w:left w:val="none" w:sz="0" w:space="0" w:color="auto"/>
        <w:bottom w:val="none" w:sz="0" w:space="0" w:color="auto"/>
        <w:right w:val="none" w:sz="0" w:space="0" w:color="auto"/>
      </w:divBdr>
    </w:div>
    <w:div w:id="1624194571">
      <w:bodyDiv w:val="1"/>
      <w:marLeft w:val="0"/>
      <w:marRight w:val="0"/>
      <w:marTop w:val="0"/>
      <w:marBottom w:val="0"/>
      <w:divBdr>
        <w:top w:val="none" w:sz="0" w:space="0" w:color="auto"/>
        <w:left w:val="none" w:sz="0" w:space="0" w:color="auto"/>
        <w:bottom w:val="none" w:sz="0" w:space="0" w:color="auto"/>
        <w:right w:val="none" w:sz="0" w:space="0" w:color="auto"/>
      </w:divBdr>
    </w:div>
    <w:div w:id="1798910022">
      <w:bodyDiv w:val="1"/>
      <w:marLeft w:val="0"/>
      <w:marRight w:val="0"/>
      <w:marTop w:val="0"/>
      <w:marBottom w:val="0"/>
      <w:divBdr>
        <w:top w:val="none" w:sz="0" w:space="0" w:color="auto"/>
        <w:left w:val="none" w:sz="0" w:space="0" w:color="auto"/>
        <w:bottom w:val="none" w:sz="0" w:space="0" w:color="auto"/>
        <w:right w:val="none" w:sz="0" w:space="0" w:color="auto"/>
      </w:divBdr>
    </w:div>
    <w:div w:id="2023776063">
      <w:bodyDiv w:val="1"/>
      <w:marLeft w:val="0"/>
      <w:marRight w:val="0"/>
      <w:marTop w:val="0"/>
      <w:marBottom w:val="0"/>
      <w:divBdr>
        <w:top w:val="none" w:sz="0" w:space="0" w:color="auto"/>
        <w:left w:val="none" w:sz="0" w:space="0" w:color="auto"/>
        <w:bottom w:val="none" w:sz="0" w:space="0" w:color="auto"/>
        <w:right w:val="none" w:sz="0" w:space="0" w:color="auto"/>
      </w:divBdr>
    </w:div>
    <w:div w:id="2082216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BF5F57-4CEB-40A0-A11D-9A3ED3DBD9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34</Pages>
  <Words>14078</Words>
  <Characters>80247</Characters>
  <Application>Microsoft Office Word</Application>
  <DocSecurity>0</DocSecurity>
  <Lines>668</Lines>
  <Paragraphs>188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94137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Наталья</cp:lastModifiedBy>
  <cp:revision>33</cp:revision>
  <cp:lastPrinted>2021-01-12T08:15:00Z</cp:lastPrinted>
  <dcterms:created xsi:type="dcterms:W3CDTF">2021-01-13T06:18:00Z</dcterms:created>
  <dcterms:modified xsi:type="dcterms:W3CDTF">2022-12-30T04:20:00Z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-1832426202</vt:i4>
  </property>
  <property fmtid="{D5CDD505-2E9C-101B-9397-08002B2CF9AE}" pid="3" name="_NewReviewCycle">
    <vt:lpwstr/>
  </property>
  <property fmtid="{D5CDD505-2E9C-101B-9397-08002B2CF9AE}" pid="4" name="_EmailSubject">
    <vt:lpwstr>0005-р</vt:lpwstr>
  </property>
  <property fmtid="{D5CDD505-2E9C-101B-9397-08002B2CF9AE}" pid="5" name="_AuthorEmail">
    <vt:lpwstr>bskuo@nso.ru</vt:lpwstr>
  </property>
  <property fmtid="{D5CDD505-2E9C-101B-9397-08002B2CF9AE}" pid="6" name="_AuthorEmailDisplayName">
    <vt:lpwstr>МКУ "Управление образования и молодежной политики"</vt:lpwstr>
  </property>
  <property fmtid="{D5CDD505-2E9C-101B-9397-08002B2CF9AE}" pid="7" name="_ReviewingToolsShownOnce">
    <vt:lpwstr/>
  </property>
</Properties>
</file>